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5A4" w:rsidRDefault="00DA45A4" w:rsidP="00DA45A4">
      <w:pPr>
        <w:spacing w:line="660" w:lineRule="exact"/>
        <w:rPr>
          <w:rFonts w:ascii="宋体" w:hAnsi="宋体" w:cs="宋体"/>
          <w:sz w:val="24"/>
        </w:rPr>
      </w:pPr>
      <w:bookmarkStart w:id="0" w:name="_Toc217446030"/>
      <w:bookmarkStart w:id="1" w:name="_Toc183682338"/>
      <w:r>
        <w:rPr>
          <w:rFonts w:ascii="宋体" w:hAnsi="宋体" w:cs="宋体" w:hint="eastAsia"/>
          <w:b/>
          <w:sz w:val="28"/>
          <w:szCs w:val="28"/>
        </w:rPr>
        <w:t xml:space="preserve">政府采购项目 </w:t>
      </w:r>
    </w:p>
    <w:p w:rsidR="00DA45A4" w:rsidRDefault="00DA45A4" w:rsidP="00DA45A4">
      <w:pPr>
        <w:spacing w:line="360" w:lineRule="auto"/>
        <w:rPr>
          <w:rFonts w:ascii="宋体" w:hAnsi="宋体" w:cs="宋体"/>
          <w:sz w:val="28"/>
          <w:szCs w:val="28"/>
        </w:rPr>
      </w:pPr>
      <w:bookmarkStart w:id="2" w:name="_GoBack"/>
      <w:bookmarkEnd w:id="2"/>
      <w:r>
        <w:rPr>
          <w:rFonts w:ascii="宋体" w:hAnsi="宋体" w:cs="宋体" w:hint="eastAsia"/>
          <w:b/>
          <w:sz w:val="28"/>
          <w:szCs w:val="28"/>
        </w:rPr>
        <w:t>项目编号：</w:t>
      </w:r>
      <w:r>
        <w:rPr>
          <w:rFonts w:ascii="宋体" w:hAnsi="宋体" w:cs="宋体" w:hint="eastAsia"/>
          <w:sz w:val="28"/>
          <w:szCs w:val="28"/>
        </w:rPr>
        <w:t>SXLX23-01-013Z(F)</w:t>
      </w:r>
    </w:p>
    <w:p w:rsidR="00DA45A4" w:rsidRDefault="00DA45A4" w:rsidP="00DA45A4">
      <w:pPr>
        <w:spacing w:line="360" w:lineRule="auto"/>
        <w:rPr>
          <w:rFonts w:ascii="宋体" w:hAnsi="宋体" w:cs="宋体"/>
          <w:sz w:val="22"/>
          <w:szCs w:val="22"/>
        </w:rPr>
      </w:pPr>
    </w:p>
    <w:p w:rsidR="00DA45A4" w:rsidRDefault="00DA45A4" w:rsidP="00DA45A4">
      <w:pPr>
        <w:jc w:val="center"/>
        <w:rPr>
          <w:rFonts w:ascii="宋体" w:hAnsi="宋体" w:cs="宋体"/>
          <w:b/>
          <w:sz w:val="52"/>
          <w:szCs w:val="56"/>
        </w:rPr>
      </w:pPr>
    </w:p>
    <w:p w:rsidR="00DA45A4" w:rsidRDefault="00DA45A4" w:rsidP="00DA45A4">
      <w:pPr>
        <w:jc w:val="center"/>
        <w:rPr>
          <w:rFonts w:ascii="黑体" w:eastAsia="黑体"/>
          <w:sz w:val="32"/>
          <w:szCs w:val="32"/>
        </w:rPr>
      </w:pPr>
      <w:r>
        <w:rPr>
          <w:rFonts w:ascii="黑体" w:eastAsia="黑体" w:hint="eastAsia"/>
          <w:sz w:val="52"/>
          <w:szCs w:val="52"/>
        </w:rPr>
        <w:t>西安市常宁新区开发建设管理委员会西沣路以东、香积大街以南一宗储备土地文物勘探服务采购项目</w:t>
      </w:r>
    </w:p>
    <w:p w:rsidR="00DA45A4" w:rsidRDefault="00DA45A4" w:rsidP="00DA45A4">
      <w:pPr>
        <w:pStyle w:val="a8"/>
        <w:adjustRightInd w:val="0"/>
        <w:snapToGrid w:val="0"/>
        <w:spacing w:line="360" w:lineRule="auto"/>
        <w:jc w:val="center"/>
        <w:rPr>
          <w:rFonts w:ascii="黑体" w:eastAsia="黑体" w:hAnsi="华文中宋"/>
          <w:sz w:val="76"/>
          <w:szCs w:val="84"/>
        </w:rPr>
      </w:pPr>
    </w:p>
    <w:p w:rsidR="00DA45A4" w:rsidRDefault="00DA45A4" w:rsidP="00DA45A4">
      <w:pPr>
        <w:pStyle w:val="a8"/>
        <w:adjustRightInd w:val="0"/>
        <w:snapToGrid w:val="0"/>
        <w:spacing w:line="360" w:lineRule="auto"/>
        <w:jc w:val="center"/>
        <w:rPr>
          <w:rFonts w:ascii="黑体" w:eastAsia="黑体" w:hAnsi="华文中宋"/>
          <w:sz w:val="76"/>
          <w:szCs w:val="84"/>
        </w:rPr>
      </w:pPr>
    </w:p>
    <w:p w:rsidR="00DA45A4" w:rsidRDefault="00DA45A4" w:rsidP="00DA45A4">
      <w:pPr>
        <w:pStyle w:val="a8"/>
        <w:adjustRightInd w:val="0"/>
        <w:snapToGrid w:val="0"/>
        <w:spacing w:line="360" w:lineRule="auto"/>
        <w:jc w:val="center"/>
        <w:rPr>
          <w:rFonts w:ascii="方正小标宋简体" w:eastAsia="方正小标宋简体" w:hAnsi="宋体"/>
          <w:sz w:val="72"/>
          <w:szCs w:val="72"/>
        </w:rPr>
      </w:pPr>
      <w:r>
        <w:rPr>
          <w:rFonts w:ascii="方正小标宋简体" w:eastAsia="方正小标宋简体" w:hAnsi="华文中宋" w:hint="eastAsia"/>
          <w:sz w:val="72"/>
          <w:szCs w:val="72"/>
        </w:rPr>
        <w:t>单一来源</w:t>
      </w:r>
      <w:r w:rsidR="008F1955">
        <w:rPr>
          <w:rFonts w:ascii="方正小标宋简体" w:eastAsia="方正小标宋简体" w:hAnsi="华文中宋" w:hint="eastAsia"/>
          <w:sz w:val="72"/>
          <w:szCs w:val="72"/>
        </w:rPr>
        <w:t>谈判文件</w:t>
      </w:r>
    </w:p>
    <w:p w:rsidR="00DA45A4" w:rsidRDefault="00DA45A4" w:rsidP="00DA45A4">
      <w:pPr>
        <w:pStyle w:val="a8"/>
        <w:adjustRightInd w:val="0"/>
        <w:snapToGrid w:val="0"/>
        <w:spacing w:beforeLines="50" w:before="120" w:line="360" w:lineRule="auto"/>
        <w:ind w:leftChars="403" w:left="846" w:firstLineChars="49" w:firstLine="157"/>
        <w:rPr>
          <w:b/>
          <w:sz w:val="32"/>
          <w:szCs w:val="32"/>
        </w:rPr>
      </w:pPr>
    </w:p>
    <w:p w:rsidR="00DA45A4" w:rsidRDefault="00DA45A4" w:rsidP="00DA45A4">
      <w:pPr>
        <w:pStyle w:val="a8"/>
        <w:adjustRightInd w:val="0"/>
        <w:snapToGrid w:val="0"/>
        <w:spacing w:beforeLines="50" w:before="120" w:line="360" w:lineRule="auto"/>
        <w:ind w:leftChars="403" w:left="846" w:firstLineChars="49" w:firstLine="157"/>
        <w:rPr>
          <w:b/>
          <w:sz w:val="32"/>
          <w:szCs w:val="32"/>
        </w:rPr>
      </w:pPr>
    </w:p>
    <w:bookmarkEnd w:id="0"/>
    <w:bookmarkEnd w:id="1"/>
    <w:p w:rsidR="0000758B" w:rsidRDefault="0000758B" w:rsidP="0000758B">
      <w:pPr>
        <w:pStyle w:val="a8"/>
        <w:adjustRightInd w:val="0"/>
        <w:snapToGrid w:val="0"/>
        <w:spacing w:beforeLines="50" w:before="120" w:line="360" w:lineRule="auto"/>
        <w:ind w:firstLineChars="200" w:firstLine="643"/>
        <w:outlineLvl w:val="0"/>
        <w:rPr>
          <w:rFonts w:hAnsi="宋体"/>
          <w:b/>
          <w:sz w:val="32"/>
          <w:szCs w:val="32"/>
        </w:rPr>
      </w:pPr>
    </w:p>
    <w:p w:rsidR="0000758B" w:rsidRPr="00CB3E8B" w:rsidRDefault="0000758B" w:rsidP="0000758B">
      <w:pPr>
        <w:pStyle w:val="a8"/>
        <w:adjustRightInd w:val="0"/>
        <w:snapToGrid w:val="0"/>
        <w:spacing w:beforeLines="50" w:before="120" w:line="360" w:lineRule="auto"/>
        <w:ind w:firstLineChars="200" w:firstLine="643"/>
        <w:outlineLvl w:val="0"/>
        <w:rPr>
          <w:rFonts w:hAnsi="宋体"/>
          <w:b/>
          <w:sz w:val="32"/>
          <w:szCs w:val="32"/>
        </w:rPr>
      </w:pPr>
      <w:r w:rsidRPr="00CB3E8B">
        <w:rPr>
          <w:rFonts w:hAnsi="宋体" w:hint="eastAsia"/>
          <w:b/>
          <w:sz w:val="32"/>
          <w:szCs w:val="32"/>
        </w:rPr>
        <w:t>采   购   人：</w:t>
      </w:r>
      <w:r>
        <w:rPr>
          <w:rFonts w:hAnsi="宋体" w:hint="eastAsia"/>
          <w:sz w:val="32"/>
          <w:szCs w:val="32"/>
        </w:rPr>
        <w:t>西安市常宁新区开发建设管理委员会</w:t>
      </w:r>
    </w:p>
    <w:p w:rsidR="0000758B" w:rsidRPr="00CB3E8B" w:rsidRDefault="0000758B" w:rsidP="0000758B">
      <w:pPr>
        <w:pStyle w:val="a8"/>
        <w:adjustRightInd w:val="0"/>
        <w:snapToGrid w:val="0"/>
        <w:spacing w:afterLines="50" w:after="120" w:line="360" w:lineRule="auto"/>
        <w:ind w:firstLineChars="200" w:firstLine="643"/>
        <w:rPr>
          <w:rFonts w:hAnsi="宋体"/>
          <w:sz w:val="32"/>
          <w:szCs w:val="32"/>
        </w:rPr>
      </w:pPr>
      <w:r w:rsidRPr="00CB3E8B">
        <w:rPr>
          <w:rFonts w:hAnsi="宋体" w:hint="eastAsia"/>
          <w:b/>
          <w:sz w:val="32"/>
          <w:szCs w:val="32"/>
        </w:rPr>
        <w:t>采购代理机构:</w:t>
      </w:r>
      <w:r w:rsidRPr="00CB3E8B">
        <w:rPr>
          <w:rFonts w:hAnsi="宋体"/>
          <w:b/>
          <w:sz w:val="32"/>
          <w:szCs w:val="32"/>
        </w:rPr>
        <w:t xml:space="preserve"> </w:t>
      </w:r>
      <w:r w:rsidRPr="00CB3E8B">
        <w:rPr>
          <w:rFonts w:hAnsi="宋体" w:hint="eastAsia"/>
          <w:sz w:val="32"/>
          <w:szCs w:val="32"/>
        </w:rPr>
        <w:t>陕西隆信项目管理有限公司</w:t>
      </w:r>
    </w:p>
    <w:p w:rsidR="0000758B" w:rsidRPr="00CB3E8B" w:rsidRDefault="0000758B" w:rsidP="0000758B">
      <w:pPr>
        <w:spacing w:line="360" w:lineRule="auto"/>
        <w:jc w:val="center"/>
        <w:rPr>
          <w:rFonts w:ascii="宋体" w:hAnsi="宋体"/>
          <w:b/>
          <w:bCs/>
          <w:sz w:val="30"/>
          <w:szCs w:val="30"/>
          <w:lang w:val="zh-CN"/>
        </w:rPr>
        <w:sectPr w:rsidR="0000758B" w:rsidRPr="00CB3E8B" w:rsidSect="00B55D96">
          <w:headerReference w:type="default" r:id="rId7"/>
          <w:footerReference w:type="default" r:id="rId8"/>
          <w:headerReference w:type="first" r:id="rId9"/>
          <w:footerReference w:type="first" r:id="rId10"/>
          <w:pgSz w:w="11907" w:h="16840"/>
          <w:pgMar w:top="1440" w:right="1514" w:bottom="1440" w:left="1565" w:header="851" w:footer="992" w:gutter="0"/>
          <w:cols w:space="720"/>
          <w:titlePg/>
        </w:sectPr>
      </w:pPr>
      <w:r w:rsidRPr="00CB3E8B">
        <w:rPr>
          <w:rFonts w:ascii="宋体" w:hAnsi="宋体" w:hint="eastAsia"/>
          <w:b/>
          <w:bCs/>
          <w:sz w:val="30"/>
          <w:szCs w:val="30"/>
          <w:lang w:val="zh-CN"/>
        </w:rPr>
        <w:t xml:space="preserve">二 </w:t>
      </w:r>
      <w:r w:rsidRPr="00CB3E8B">
        <w:rPr>
          <w:rFonts w:ascii="黑体" w:eastAsia="黑体" w:hAnsi="宋体" w:hint="eastAsia"/>
          <w:b/>
          <w:bCs/>
          <w:sz w:val="30"/>
          <w:szCs w:val="30"/>
          <w:lang w:val="zh-CN"/>
        </w:rPr>
        <w:t xml:space="preserve">○ </w:t>
      </w:r>
      <w:r w:rsidRPr="00CB3E8B">
        <w:rPr>
          <w:rFonts w:ascii="宋体" w:hAnsi="宋体" w:hint="eastAsia"/>
          <w:b/>
          <w:bCs/>
          <w:sz w:val="30"/>
          <w:szCs w:val="30"/>
          <w:lang w:val="zh-CN"/>
        </w:rPr>
        <w:t xml:space="preserve">二 </w:t>
      </w:r>
      <w:r w:rsidRPr="00CB3E8B">
        <w:rPr>
          <w:rFonts w:ascii="黑体" w:eastAsia="黑体" w:hAnsi="宋体" w:hint="eastAsia"/>
          <w:b/>
          <w:bCs/>
          <w:sz w:val="30"/>
          <w:szCs w:val="30"/>
          <w:lang w:val="zh-CN"/>
        </w:rPr>
        <w:t xml:space="preserve">三 </w:t>
      </w:r>
      <w:r w:rsidRPr="00CB3E8B">
        <w:rPr>
          <w:rFonts w:ascii="宋体" w:hAnsi="宋体" w:hint="eastAsia"/>
          <w:b/>
          <w:bCs/>
          <w:sz w:val="30"/>
          <w:szCs w:val="30"/>
          <w:lang w:val="zh-CN"/>
        </w:rPr>
        <w:t xml:space="preserve">年 </w:t>
      </w:r>
      <w:r w:rsidR="00CF5BA1">
        <w:rPr>
          <w:rFonts w:ascii="宋体" w:hAnsi="宋体" w:hint="eastAsia"/>
          <w:b/>
          <w:bCs/>
          <w:sz w:val="30"/>
          <w:szCs w:val="30"/>
          <w:lang w:val="zh-CN"/>
        </w:rPr>
        <w:t>六</w:t>
      </w:r>
      <w:r w:rsidRPr="00CB3E8B">
        <w:rPr>
          <w:rFonts w:ascii="宋体" w:hAnsi="宋体" w:hint="eastAsia"/>
          <w:b/>
          <w:bCs/>
          <w:sz w:val="30"/>
          <w:szCs w:val="30"/>
          <w:lang w:val="zh-CN"/>
        </w:rPr>
        <w:t xml:space="preserve"> 月</w:t>
      </w:r>
    </w:p>
    <w:p w:rsidR="00DA45A4" w:rsidRDefault="00DA45A4" w:rsidP="00DA45A4">
      <w:pPr>
        <w:spacing w:line="360" w:lineRule="auto"/>
        <w:rPr>
          <w:rFonts w:ascii="宋体" w:hAnsi="宋体"/>
          <w:b/>
          <w:bCs/>
          <w:sz w:val="44"/>
          <w:szCs w:val="44"/>
          <w:lang w:val="zh-CN"/>
        </w:rPr>
      </w:pPr>
    </w:p>
    <w:p w:rsidR="00DA45A4" w:rsidRDefault="00DA45A4" w:rsidP="00DA45A4">
      <w:pPr>
        <w:widowControl/>
        <w:jc w:val="left"/>
        <w:rPr>
          <w:rFonts w:ascii="宋体" w:hAnsi="宋体"/>
          <w:b/>
          <w:bCs/>
          <w:sz w:val="44"/>
          <w:szCs w:val="44"/>
          <w:lang w:val="zh-CN"/>
        </w:rPr>
      </w:pPr>
      <w:r>
        <w:rPr>
          <w:rFonts w:ascii="宋体" w:hAnsi="宋体"/>
          <w:b/>
          <w:bCs/>
          <w:sz w:val="44"/>
          <w:szCs w:val="44"/>
          <w:lang w:val="zh-CN"/>
        </w:rPr>
        <w:br w:type="page"/>
      </w:r>
    </w:p>
    <w:p w:rsidR="00DA45A4" w:rsidRDefault="00DA45A4" w:rsidP="00DA45A4">
      <w:pPr>
        <w:spacing w:line="360" w:lineRule="auto"/>
        <w:ind w:firstLineChars="46" w:firstLine="203"/>
        <w:jc w:val="center"/>
        <w:rPr>
          <w:rFonts w:ascii="宋体" w:hAnsi="宋体"/>
          <w:b/>
          <w:bCs/>
          <w:sz w:val="44"/>
          <w:szCs w:val="44"/>
          <w:lang w:val="zh-CN"/>
        </w:rPr>
      </w:pPr>
      <w:r>
        <w:rPr>
          <w:rFonts w:ascii="宋体" w:hAnsi="宋体" w:hint="eastAsia"/>
          <w:b/>
          <w:bCs/>
          <w:sz w:val="44"/>
          <w:szCs w:val="44"/>
          <w:lang w:val="zh-CN"/>
        </w:rPr>
        <w:lastRenderedPageBreak/>
        <w:t>温馨提示</w:t>
      </w:r>
    </w:p>
    <w:p w:rsidR="00DA45A4" w:rsidRDefault="00DA45A4" w:rsidP="00DA45A4">
      <w:pPr>
        <w:spacing w:line="360" w:lineRule="auto"/>
        <w:ind w:firstLineChars="194" w:firstLine="623"/>
        <w:rPr>
          <w:rFonts w:ascii="宋体" w:hAnsi="宋体"/>
          <w:b/>
          <w:bCs/>
          <w:sz w:val="32"/>
          <w:szCs w:val="32"/>
          <w:lang w:val="zh-CN"/>
        </w:rPr>
      </w:pPr>
    </w:p>
    <w:p w:rsidR="0000064E" w:rsidRPr="00CB3E8B" w:rsidRDefault="0000064E" w:rsidP="0000064E">
      <w:pPr>
        <w:spacing w:line="360" w:lineRule="auto"/>
        <w:ind w:firstLineChars="194" w:firstLine="582"/>
        <w:rPr>
          <w:rFonts w:ascii="宋体" w:hAnsi="宋体"/>
          <w:bCs/>
          <w:sz w:val="30"/>
          <w:szCs w:val="30"/>
          <w:lang w:val="zh-CN"/>
        </w:rPr>
      </w:pPr>
      <w:r w:rsidRPr="00CB3E8B">
        <w:rPr>
          <w:rFonts w:ascii="宋体" w:hAnsi="宋体" w:hint="eastAsia"/>
          <w:bCs/>
          <w:sz w:val="30"/>
          <w:szCs w:val="30"/>
          <w:lang w:val="zh-CN"/>
        </w:rPr>
        <w:t>潜在供应商在获取</w:t>
      </w:r>
      <w:r w:rsidR="008F1955">
        <w:rPr>
          <w:rFonts w:ascii="宋体" w:hAnsi="宋体" w:hint="eastAsia"/>
          <w:bCs/>
          <w:sz w:val="30"/>
          <w:szCs w:val="30"/>
          <w:lang w:val="zh-CN"/>
        </w:rPr>
        <w:t>谈判文件</w:t>
      </w:r>
      <w:r w:rsidRPr="00CB3E8B">
        <w:rPr>
          <w:rFonts w:ascii="宋体" w:hAnsi="宋体" w:hint="eastAsia"/>
          <w:bCs/>
          <w:sz w:val="30"/>
          <w:szCs w:val="30"/>
          <w:lang w:val="zh-CN"/>
        </w:rPr>
        <w:t>后，请认真仔细阅读所有条款，特别注意实质性响应要求及粗体部分，如有疑问，请来电咨询。</w:t>
      </w:r>
    </w:p>
    <w:p w:rsidR="0000064E" w:rsidRPr="00CB3E8B" w:rsidRDefault="0000064E" w:rsidP="0000064E">
      <w:pPr>
        <w:spacing w:line="360" w:lineRule="auto"/>
        <w:ind w:firstLineChars="194" w:firstLine="582"/>
        <w:rPr>
          <w:rFonts w:ascii="宋体" w:hAnsi="宋体"/>
          <w:bCs/>
          <w:sz w:val="30"/>
          <w:szCs w:val="30"/>
          <w:lang w:val="zh-CN"/>
        </w:rPr>
      </w:pPr>
    </w:p>
    <w:p w:rsidR="0000064E" w:rsidRPr="00CB3E8B" w:rsidRDefault="0000064E" w:rsidP="0000064E">
      <w:pPr>
        <w:spacing w:line="360" w:lineRule="auto"/>
        <w:ind w:firstLineChars="394" w:firstLine="1261"/>
        <w:rPr>
          <w:bCs/>
          <w:sz w:val="32"/>
          <w:szCs w:val="32"/>
          <w:lang w:val="zh-CN"/>
        </w:rPr>
      </w:pPr>
      <w:r w:rsidRPr="00CB3E8B">
        <w:rPr>
          <w:bCs/>
          <w:sz w:val="32"/>
          <w:szCs w:val="32"/>
          <w:lang w:val="zh-CN"/>
        </w:rPr>
        <w:t>业务部电话：</w:t>
      </w:r>
      <w:r w:rsidRPr="00CB3E8B">
        <w:rPr>
          <w:rFonts w:hint="eastAsia"/>
          <w:bCs/>
          <w:sz w:val="32"/>
          <w:szCs w:val="32"/>
          <w:lang w:val="zh-CN"/>
        </w:rPr>
        <w:t>029-88489979-8</w:t>
      </w:r>
      <w:r w:rsidRPr="00CB3E8B">
        <w:rPr>
          <w:rFonts w:hint="eastAsia"/>
          <w:bCs/>
          <w:sz w:val="32"/>
          <w:szCs w:val="32"/>
        </w:rPr>
        <w:t>1</w:t>
      </w:r>
      <w:r w:rsidRPr="00CB3E8B">
        <w:rPr>
          <w:rFonts w:hint="eastAsia"/>
          <w:bCs/>
          <w:sz w:val="32"/>
          <w:szCs w:val="32"/>
          <w:lang w:val="zh-CN"/>
        </w:rPr>
        <w:t>0</w:t>
      </w:r>
      <w:r w:rsidRPr="00CB3E8B">
        <w:rPr>
          <w:bCs/>
          <w:sz w:val="32"/>
          <w:szCs w:val="32"/>
        </w:rPr>
        <w:t>5</w:t>
      </w:r>
    </w:p>
    <w:p w:rsidR="0000064E" w:rsidRPr="00CB3E8B" w:rsidRDefault="0000064E" w:rsidP="0000064E">
      <w:pPr>
        <w:spacing w:line="360" w:lineRule="auto"/>
        <w:ind w:firstLineChars="394" w:firstLine="1261"/>
        <w:rPr>
          <w:bCs/>
          <w:sz w:val="32"/>
          <w:szCs w:val="32"/>
          <w:lang w:val="zh-CN"/>
        </w:rPr>
      </w:pPr>
      <w:r w:rsidRPr="00CB3E8B">
        <w:rPr>
          <w:rFonts w:hint="eastAsia"/>
          <w:bCs/>
          <w:sz w:val="32"/>
          <w:szCs w:val="32"/>
          <w:lang w:val="zh-CN"/>
        </w:rPr>
        <w:t>财务部电话：</w:t>
      </w:r>
      <w:r w:rsidRPr="00CB3E8B">
        <w:rPr>
          <w:rFonts w:hint="eastAsia"/>
          <w:bCs/>
          <w:sz w:val="32"/>
          <w:szCs w:val="32"/>
          <w:lang w:val="zh-CN"/>
        </w:rPr>
        <w:t>029-88489979-8501</w:t>
      </w:r>
    </w:p>
    <w:p w:rsidR="0000064E" w:rsidRPr="00CB3E8B" w:rsidRDefault="0000064E" w:rsidP="0000064E">
      <w:pPr>
        <w:spacing w:line="360" w:lineRule="auto"/>
        <w:ind w:firstLineChars="200" w:firstLine="602"/>
        <w:outlineLvl w:val="1"/>
        <w:rPr>
          <w:rFonts w:ascii="宋体" w:hAnsi="宋体"/>
          <w:b/>
          <w:bCs/>
          <w:sz w:val="30"/>
          <w:szCs w:val="30"/>
        </w:rPr>
      </w:pPr>
      <w:bookmarkStart w:id="3" w:name="_Toc5038"/>
    </w:p>
    <w:p w:rsidR="0000064E" w:rsidRPr="00CB3E8B" w:rsidRDefault="0000064E" w:rsidP="0000064E">
      <w:pPr>
        <w:spacing w:line="360" w:lineRule="auto"/>
        <w:ind w:firstLineChars="200" w:firstLine="602"/>
        <w:outlineLvl w:val="1"/>
        <w:rPr>
          <w:rFonts w:ascii="宋体" w:hAnsi="宋体"/>
          <w:b/>
          <w:bCs/>
          <w:sz w:val="30"/>
          <w:szCs w:val="30"/>
        </w:rPr>
      </w:pPr>
    </w:p>
    <w:p w:rsidR="0000064E" w:rsidRPr="00CB3E8B" w:rsidRDefault="0000064E" w:rsidP="0000064E">
      <w:pPr>
        <w:spacing w:line="360" w:lineRule="auto"/>
        <w:ind w:firstLineChars="200" w:firstLine="602"/>
        <w:outlineLvl w:val="1"/>
        <w:rPr>
          <w:rFonts w:ascii="宋体" w:hAnsi="宋体"/>
          <w:b/>
          <w:bCs/>
          <w:sz w:val="30"/>
          <w:szCs w:val="30"/>
        </w:rPr>
      </w:pPr>
    </w:p>
    <w:p w:rsidR="0000064E" w:rsidRPr="00CB3E8B" w:rsidRDefault="0000064E" w:rsidP="0000064E">
      <w:pPr>
        <w:spacing w:line="360" w:lineRule="auto"/>
        <w:ind w:firstLineChars="200" w:firstLine="602"/>
        <w:outlineLvl w:val="1"/>
        <w:rPr>
          <w:rFonts w:ascii="宋体" w:hAnsi="宋体"/>
          <w:b/>
          <w:bCs/>
          <w:sz w:val="30"/>
          <w:szCs w:val="30"/>
          <w:lang w:val="zh-CN"/>
        </w:rPr>
      </w:pPr>
      <w:r w:rsidRPr="00CB3E8B">
        <w:rPr>
          <w:rFonts w:ascii="宋体" w:hAnsi="宋体" w:hint="eastAsia"/>
          <w:b/>
          <w:bCs/>
          <w:sz w:val="30"/>
          <w:szCs w:val="30"/>
          <w:lang w:val="zh-CN"/>
        </w:rPr>
        <w:t>请将采购代理服务费汇至下列指定账户：</w:t>
      </w:r>
      <w:bookmarkEnd w:id="3"/>
    </w:p>
    <w:p w:rsidR="0000064E" w:rsidRPr="00CB3E8B" w:rsidRDefault="0000064E" w:rsidP="0000064E">
      <w:pPr>
        <w:spacing w:line="360" w:lineRule="auto"/>
        <w:ind w:firstLineChars="400" w:firstLine="1200"/>
        <w:rPr>
          <w:rFonts w:ascii="宋体" w:hAnsi="宋体"/>
          <w:bCs/>
          <w:sz w:val="30"/>
          <w:szCs w:val="30"/>
          <w:lang w:val="zh-CN"/>
        </w:rPr>
      </w:pPr>
      <w:r w:rsidRPr="00CB3E8B">
        <w:rPr>
          <w:rFonts w:ascii="宋体" w:hAnsi="宋体" w:hint="eastAsia"/>
          <w:bCs/>
          <w:sz w:val="30"/>
          <w:szCs w:val="30"/>
          <w:lang w:val="zh-CN"/>
        </w:rPr>
        <w:t>开户名称：</w:t>
      </w:r>
      <w:r w:rsidRPr="00CB3E8B">
        <w:rPr>
          <w:rFonts w:ascii="宋体" w:hAnsi="宋体" w:hint="eastAsia"/>
          <w:kern w:val="0"/>
          <w:sz w:val="28"/>
          <w:szCs w:val="28"/>
        </w:rPr>
        <w:t>陕西隆信项目管理有限公司</w:t>
      </w:r>
    </w:p>
    <w:p w:rsidR="0000064E" w:rsidRPr="00CB3E8B" w:rsidRDefault="0000064E" w:rsidP="0000064E">
      <w:pPr>
        <w:spacing w:line="360" w:lineRule="auto"/>
        <w:ind w:firstLineChars="400" w:firstLine="1200"/>
        <w:rPr>
          <w:rFonts w:ascii="宋体" w:hAnsi="宋体"/>
          <w:bCs/>
          <w:sz w:val="30"/>
          <w:szCs w:val="30"/>
        </w:rPr>
      </w:pPr>
      <w:r w:rsidRPr="00CB3E8B">
        <w:rPr>
          <w:rFonts w:ascii="宋体" w:hAnsi="宋体" w:hint="eastAsia"/>
          <w:bCs/>
          <w:sz w:val="30"/>
          <w:szCs w:val="30"/>
          <w:lang w:val="zh-CN"/>
        </w:rPr>
        <w:t>开 户 行：</w:t>
      </w:r>
      <w:r w:rsidRPr="00CB3E8B">
        <w:rPr>
          <w:rFonts w:ascii="宋体" w:hAnsi="宋体" w:hint="eastAsia"/>
          <w:kern w:val="0"/>
          <w:sz w:val="28"/>
          <w:szCs w:val="28"/>
        </w:rPr>
        <w:t>招商银行股份有限公司西安土门支行</w:t>
      </w:r>
    </w:p>
    <w:p w:rsidR="0000064E" w:rsidRPr="00CB3E8B" w:rsidRDefault="0000064E" w:rsidP="0000064E">
      <w:pPr>
        <w:spacing w:line="360" w:lineRule="auto"/>
        <w:ind w:firstLineChars="400" w:firstLine="1200"/>
        <w:outlineLvl w:val="0"/>
        <w:rPr>
          <w:rFonts w:ascii="宋体" w:hAnsi="宋体"/>
          <w:bCs/>
          <w:sz w:val="30"/>
          <w:szCs w:val="30"/>
          <w:lang w:val="zh-CN"/>
        </w:rPr>
      </w:pPr>
      <w:bookmarkStart w:id="4" w:name="_Toc2165"/>
      <w:r w:rsidRPr="00CB3E8B">
        <w:rPr>
          <w:rFonts w:ascii="宋体" w:hAnsi="宋体" w:hint="eastAsia"/>
          <w:bCs/>
          <w:sz w:val="30"/>
          <w:szCs w:val="30"/>
          <w:lang w:val="zh-CN"/>
        </w:rPr>
        <w:t>账    号：</w:t>
      </w:r>
      <w:r w:rsidRPr="00CB3E8B">
        <w:rPr>
          <w:rFonts w:ascii="宋体" w:hAnsi="宋体" w:hint="eastAsia"/>
          <w:kern w:val="0"/>
          <w:sz w:val="28"/>
          <w:szCs w:val="28"/>
        </w:rPr>
        <w:t>1299</w:t>
      </w:r>
      <w:r w:rsidRPr="00CB3E8B">
        <w:rPr>
          <w:rFonts w:ascii="宋体" w:hAnsi="宋体"/>
          <w:kern w:val="0"/>
          <w:sz w:val="28"/>
          <w:szCs w:val="28"/>
        </w:rPr>
        <w:t xml:space="preserve"> </w:t>
      </w:r>
      <w:r w:rsidRPr="00CB3E8B">
        <w:rPr>
          <w:rFonts w:ascii="宋体" w:hAnsi="宋体" w:hint="eastAsia"/>
          <w:kern w:val="0"/>
          <w:sz w:val="28"/>
          <w:szCs w:val="28"/>
        </w:rPr>
        <w:t>0406</w:t>
      </w:r>
      <w:r w:rsidRPr="00CB3E8B">
        <w:rPr>
          <w:rFonts w:ascii="宋体" w:hAnsi="宋体"/>
          <w:kern w:val="0"/>
          <w:sz w:val="28"/>
          <w:szCs w:val="28"/>
        </w:rPr>
        <w:t xml:space="preserve"> </w:t>
      </w:r>
      <w:r w:rsidRPr="00CB3E8B">
        <w:rPr>
          <w:rFonts w:ascii="宋体" w:hAnsi="宋体" w:hint="eastAsia"/>
          <w:kern w:val="0"/>
          <w:sz w:val="28"/>
          <w:szCs w:val="28"/>
        </w:rPr>
        <w:t>4810</w:t>
      </w:r>
      <w:r w:rsidRPr="00CB3E8B">
        <w:rPr>
          <w:rFonts w:ascii="宋体" w:hAnsi="宋体"/>
          <w:kern w:val="0"/>
          <w:sz w:val="28"/>
          <w:szCs w:val="28"/>
        </w:rPr>
        <w:t xml:space="preserve"> </w:t>
      </w:r>
      <w:r w:rsidRPr="00CB3E8B">
        <w:rPr>
          <w:rFonts w:ascii="宋体" w:hAnsi="宋体" w:hint="eastAsia"/>
          <w:kern w:val="0"/>
          <w:sz w:val="28"/>
          <w:szCs w:val="28"/>
        </w:rPr>
        <w:t>902</w:t>
      </w:r>
      <w:bookmarkEnd w:id="4"/>
    </w:p>
    <w:p w:rsidR="00DA45A4" w:rsidRDefault="00DA45A4" w:rsidP="00DA45A4">
      <w:pPr>
        <w:pStyle w:val="2"/>
        <w:spacing w:line="480" w:lineRule="exact"/>
        <w:rPr>
          <w:rFonts w:ascii="宋体" w:hAnsi="宋体" w:cs="宋体"/>
          <w:bCs/>
          <w:sz w:val="36"/>
          <w:szCs w:val="36"/>
        </w:rPr>
      </w:pPr>
    </w:p>
    <w:p w:rsidR="00DA45A4" w:rsidRDefault="00DA45A4" w:rsidP="00DA45A4">
      <w:pPr>
        <w:widowControl/>
        <w:jc w:val="left"/>
        <w:rPr>
          <w:rFonts w:ascii="方正小标宋简体" w:eastAsia="方正小标宋简体" w:hAnsi="宋体"/>
          <w:kern w:val="44"/>
          <w:sz w:val="44"/>
          <w:szCs w:val="44"/>
        </w:rPr>
      </w:pPr>
      <w:r>
        <w:rPr>
          <w:rFonts w:ascii="方正小标宋简体" w:eastAsia="方正小标宋简体" w:hAnsi="宋体"/>
          <w:kern w:val="44"/>
          <w:sz w:val="44"/>
          <w:szCs w:val="44"/>
        </w:rPr>
        <w:br w:type="page"/>
      </w:r>
    </w:p>
    <w:p w:rsidR="00DA45A4" w:rsidRDefault="00DA45A4" w:rsidP="00DA45A4">
      <w:pPr>
        <w:pStyle w:val="a1"/>
        <w:spacing w:beforeLines="50" w:before="120" w:afterLines="100" w:after="240"/>
        <w:ind w:firstLine="0"/>
        <w:jc w:val="center"/>
        <w:rPr>
          <w:rFonts w:ascii="方正小标宋简体" w:eastAsia="方正小标宋简体" w:hAnsi="宋体"/>
          <w:kern w:val="44"/>
          <w:sz w:val="44"/>
          <w:szCs w:val="44"/>
        </w:rPr>
      </w:pPr>
      <w:r>
        <w:rPr>
          <w:rFonts w:ascii="方正小标宋简体" w:eastAsia="方正小标宋简体" w:hAnsi="宋体" w:hint="eastAsia"/>
          <w:kern w:val="44"/>
          <w:sz w:val="44"/>
          <w:szCs w:val="44"/>
        </w:rPr>
        <w:lastRenderedPageBreak/>
        <w:t>目  录</w:t>
      </w:r>
    </w:p>
    <w:p w:rsidR="00DA45A4" w:rsidRDefault="00DA45A4" w:rsidP="00DA45A4">
      <w:pPr>
        <w:pStyle w:val="10"/>
        <w:tabs>
          <w:tab w:val="right" w:leader="dot" w:pos="8949"/>
        </w:tabs>
        <w:spacing w:line="360" w:lineRule="auto"/>
        <w:rPr>
          <w:rFonts w:asciiTheme="minorEastAsia" w:eastAsiaTheme="minorEastAsia" w:hAnsiTheme="minorEastAsia" w:cstheme="minorBidi"/>
          <w:sz w:val="28"/>
          <w:szCs w:val="28"/>
        </w:rPr>
      </w:pPr>
      <w:r>
        <w:rPr>
          <w:rFonts w:asciiTheme="minorEastAsia" w:eastAsiaTheme="minorEastAsia" w:hAnsiTheme="minorEastAsia"/>
          <w:kern w:val="44"/>
          <w:sz w:val="28"/>
          <w:szCs w:val="28"/>
        </w:rPr>
        <w:fldChar w:fldCharType="begin"/>
      </w:r>
      <w:r>
        <w:rPr>
          <w:rFonts w:asciiTheme="minorEastAsia" w:eastAsiaTheme="minorEastAsia" w:hAnsiTheme="minorEastAsia"/>
          <w:kern w:val="44"/>
          <w:sz w:val="28"/>
          <w:szCs w:val="28"/>
        </w:rPr>
        <w:instrText xml:space="preserve"> TOC \o "1-2" \h \z \u </w:instrText>
      </w:r>
      <w:r>
        <w:rPr>
          <w:rFonts w:asciiTheme="minorEastAsia" w:eastAsiaTheme="minorEastAsia" w:hAnsiTheme="minorEastAsia"/>
          <w:kern w:val="44"/>
          <w:sz w:val="28"/>
          <w:szCs w:val="28"/>
        </w:rPr>
        <w:fldChar w:fldCharType="separate"/>
      </w:r>
      <w:hyperlink w:anchor="_Toc36814672" w:history="1">
        <w:r>
          <w:rPr>
            <w:rStyle w:val="af0"/>
            <w:rFonts w:asciiTheme="minorEastAsia" w:eastAsiaTheme="minorEastAsia" w:hAnsiTheme="minorEastAsia" w:hint="eastAsia"/>
            <w:kern w:val="44"/>
            <w:sz w:val="28"/>
            <w:szCs w:val="28"/>
          </w:rPr>
          <w:t>第一</w:t>
        </w:r>
        <w:r>
          <w:rPr>
            <w:rStyle w:val="af0"/>
            <w:rFonts w:asciiTheme="minorEastAsia" w:eastAsiaTheme="minorEastAsia" w:hAnsiTheme="minorEastAsia" w:hint="eastAsia"/>
            <w:sz w:val="28"/>
            <w:szCs w:val="28"/>
          </w:rPr>
          <w:t>章</w:t>
        </w:r>
        <w:r>
          <w:rPr>
            <w:rStyle w:val="af0"/>
            <w:rFonts w:asciiTheme="minorEastAsia" w:eastAsiaTheme="minorEastAsia" w:hAnsiTheme="minorEastAsia"/>
            <w:sz w:val="28"/>
            <w:szCs w:val="28"/>
          </w:rPr>
          <w:t xml:space="preserve">  </w:t>
        </w:r>
        <w:r>
          <w:rPr>
            <w:rStyle w:val="af0"/>
            <w:rFonts w:asciiTheme="minorEastAsia" w:eastAsiaTheme="minorEastAsia" w:hAnsiTheme="minorEastAsia" w:hint="eastAsia"/>
            <w:sz w:val="28"/>
            <w:szCs w:val="28"/>
          </w:rPr>
          <w:t>单一来源采购邀请书</w:t>
        </w:r>
        <w:r>
          <w:rPr>
            <w:rFonts w:asciiTheme="minorEastAsia" w:eastAsiaTheme="minorEastAsia" w:hAnsiTheme="minorEastAsia"/>
            <w:sz w:val="28"/>
            <w:szCs w:val="28"/>
          </w:rPr>
          <w:tab/>
        </w:r>
        <w:r>
          <w:rPr>
            <w:rFonts w:asciiTheme="minorEastAsia" w:eastAsiaTheme="minorEastAsia" w:hAnsiTheme="minorEastAsia"/>
            <w:sz w:val="28"/>
            <w:szCs w:val="28"/>
          </w:rPr>
          <w:fldChar w:fldCharType="begin"/>
        </w:r>
        <w:r>
          <w:rPr>
            <w:rFonts w:asciiTheme="minorEastAsia" w:eastAsiaTheme="minorEastAsia" w:hAnsiTheme="minorEastAsia"/>
            <w:sz w:val="28"/>
            <w:szCs w:val="28"/>
          </w:rPr>
          <w:instrText xml:space="preserve"> PAGEREF _Toc36814672 \h </w:instrText>
        </w:r>
        <w:r>
          <w:rPr>
            <w:rFonts w:asciiTheme="minorEastAsia" w:eastAsiaTheme="minorEastAsia" w:hAnsiTheme="minorEastAsia"/>
            <w:sz w:val="28"/>
            <w:szCs w:val="28"/>
          </w:rPr>
        </w:r>
        <w:r>
          <w:rPr>
            <w:rFonts w:asciiTheme="minorEastAsia" w:eastAsiaTheme="minorEastAsia" w:hAnsiTheme="minorEastAsia"/>
            <w:sz w:val="28"/>
            <w:szCs w:val="28"/>
          </w:rPr>
          <w:fldChar w:fldCharType="separate"/>
        </w:r>
        <w:r w:rsidR="00CF5BA1">
          <w:rPr>
            <w:rFonts w:asciiTheme="minorEastAsia" w:eastAsiaTheme="minorEastAsia" w:hAnsiTheme="minorEastAsia"/>
            <w:noProof/>
            <w:sz w:val="28"/>
            <w:szCs w:val="28"/>
          </w:rPr>
          <w:t>5</w:t>
        </w:r>
        <w:r>
          <w:rPr>
            <w:rFonts w:asciiTheme="minorEastAsia" w:eastAsiaTheme="minorEastAsia" w:hAnsiTheme="minorEastAsia"/>
            <w:sz w:val="28"/>
            <w:szCs w:val="28"/>
          </w:rPr>
          <w:fldChar w:fldCharType="end"/>
        </w:r>
      </w:hyperlink>
    </w:p>
    <w:p w:rsidR="00DA45A4" w:rsidRDefault="00D6018B" w:rsidP="00DA45A4">
      <w:pPr>
        <w:pStyle w:val="10"/>
        <w:tabs>
          <w:tab w:val="right" w:leader="dot" w:pos="8949"/>
        </w:tabs>
        <w:spacing w:line="360" w:lineRule="auto"/>
        <w:rPr>
          <w:rFonts w:asciiTheme="minorEastAsia" w:eastAsiaTheme="minorEastAsia" w:hAnsiTheme="minorEastAsia" w:cstheme="minorBidi"/>
          <w:sz w:val="28"/>
          <w:szCs w:val="28"/>
        </w:rPr>
      </w:pPr>
      <w:hyperlink w:anchor="_Toc36814673" w:history="1">
        <w:r w:rsidR="00DA45A4">
          <w:rPr>
            <w:rStyle w:val="af0"/>
            <w:rFonts w:asciiTheme="minorEastAsia" w:eastAsiaTheme="minorEastAsia" w:hAnsiTheme="minorEastAsia" w:hint="eastAsia"/>
            <w:kern w:val="44"/>
            <w:sz w:val="28"/>
            <w:szCs w:val="28"/>
          </w:rPr>
          <w:t>第二章</w:t>
        </w:r>
        <w:r w:rsidR="00DA45A4">
          <w:rPr>
            <w:rStyle w:val="af0"/>
            <w:rFonts w:asciiTheme="minorEastAsia" w:eastAsiaTheme="minorEastAsia" w:hAnsiTheme="minorEastAsia"/>
            <w:kern w:val="44"/>
            <w:sz w:val="28"/>
            <w:szCs w:val="28"/>
          </w:rPr>
          <w:t xml:space="preserve">  </w:t>
        </w:r>
        <w:r w:rsidR="00DA45A4">
          <w:rPr>
            <w:rStyle w:val="af0"/>
            <w:rFonts w:asciiTheme="minorEastAsia" w:eastAsiaTheme="minorEastAsia" w:hAnsiTheme="minorEastAsia" w:hint="eastAsia"/>
            <w:kern w:val="44"/>
            <w:sz w:val="28"/>
            <w:szCs w:val="28"/>
          </w:rPr>
          <w:t>谈判须知</w:t>
        </w:r>
        <w:r w:rsidR="00DA45A4">
          <w:rPr>
            <w:rFonts w:asciiTheme="minorEastAsia" w:eastAsiaTheme="minorEastAsia" w:hAnsiTheme="minorEastAsia"/>
            <w:sz w:val="28"/>
            <w:szCs w:val="28"/>
          </w:rPr>
          <w:tab/>
        </w:r>
        <w:r w:rsidR="00DA45A4">
          <w:rPr>
            <w:rFonts w:asciiTheme="minorEastAsia" w:eastAsiaTheme="minorEastAsia" w:hAnsiTheme="minorEastAsia"/>
            <w:sz w:val="28"/>
            <w:szCs w:val="28"/>
          </w:rPr>
          <w:fldChar w:fldCharType="begin"/>
        </w:r>
        <w:r w:rsidR="00DA45A4">
          <w:rPr>
            <w:rFonts w:asciiTheme="minorEastAsia" w:eastAsiaTheme="minorEastAsia" w:hAnsiTheme="minorEastAsia"/>
            <w:sz w:val="28"/>
            <w:szCs w:val="28"/>
          </w:rPr>
          <w:instrText xml:space="preserve"> PAGEREF _Toc36814673 \h </w:instrText>
        </w:r>
        <w:r w:rsidR="00DA45A4">
          <w:rPr>
            <w:rFonts w:asciiTheme="minorEastAsia" w:eastAsiaTheme="minorEastAsia" w:hAnsiTheme="minorEastAsia"/>
            <w:sz w:val="28"/>
            <w:szCs w:val="28"/>
          </w:rPr>
        </w:r>
        <w:r w:rsidR="00DA45A4">
          <w:rPr>
            <w:rFonts w:asciiTheme="minorEastAsia" w:eastAsiaTheme="minorEastAsia" w:hAnsiTheme="minorEastAsia"/>
            <w:sz w:val="28"/>
            <w:szCs w:val="28"/>
          </w:rPr>
          <w:fldChar w:fldCharType="separate"/>
        </w:r>
        <w:r w:rsidR="00CF5BA1">
          <w:rPr>
            <w:rFonts w:asciiTheme="minorEastAsia" w:eastAsiaTheme="minorEastAsia" w:hAnsiTheme="minorEastAsia"/>
            <w:noProof/>
            <w:sz w:val="28"/>
            <w:szCs w:val="28"/>
          </w:rPr>
          <w:t>8</w:t>
        </w:r>
        <w:r w:rsidR="00DA45A4">
          <w:rPr>
            <w:rFonts w:asciiTheme="minorEastAsia" w:eastAsiaTheme="minorEastAsia" w:hAnsiTheme="minorEastAsia"/>
            <w:sz w:val="28"/>
            <w:szCs w:val="28"/>
          </w:rPr>
          <w:fldChar w:fldCharType="end"/>
        </w:r>
      </w:hyperlink>
    </w:p>
    <w:p w:rsidR="00DA45A4" w:rsidRDefault="00D6018B" w:rsidP="00DA45A4">
      <w:pPr>
        <w:pStyle w:val="21"/>
        <w:tabs>
          <w:tab w:val="right" w:leader="dot" w:pos="8949"/>
        </w:tabs>
        <w:spacing w:line="360" w:lineRule="auto"/>
        <w:rPr>
          <w:rFonts w:asciiTheme="minorEastAsia" w:eastAsiaTheme="minorEastAsia" w:hAnsiTheme="minorEastAsia" w:cstheme="minorBidi"/>
          <w:sz w:val="28"/>
          <w:szCs w:val="28"/>
        </w:rPr>
      </w:pPr>
      <w:hyperlink w:anchor="_Toc36814674" w:history="1">
        <w:r w:rsidR="00DA45A4">
          <w:rPr>
            <w:rStyle w:val="af0"/>
            <w:rFonts w:asciiTheme="minorEastAsia" w:eastAsiaTheme="minorEastAsia" w:hAnsiTheme="minorEastAsia"/>
            <w:bCs/>
            <w:sz w:val="28"/>
            <w:szCs w:val="28"/>
          </w:rPr>
          <w:t>1.</w:t>
        </w:r>
        <w:r w:rsidR="00DA45A4">
          <w:rPr>
            <w:rStyle w:val="af0"/>
            <w:rFonts w:asciiTheme="minorEastAsia" w:eastAsiaTheme="minorEastAsia" w:hAnsiTheme="minorEastAsia" w:hint="eastAsia"/>
            <w:bCs/>
            <w:sz w:val="28"/>
            <w:szCs w:val="28"/>
          </w:rPr>
          <w:t>总</w:t>
        </w:r>
        <w:r w:rsidR="00DA45A4">
          <w:rPr>
            <w:rStyle w:val="af0"/>
            <w:rFonts w:asciiTheme="minorEastAsia" w:eastAsiaTheme="minorEastAsia" w:hAnsiTheme="minorEastAsia"/>
            <w:bCs/>
            <w:sz w:val="28"/>
            <w:szCs w:val="28"/>
          </w:rPr>
          <w:t xml:space="preserve">  </w:t>
        </w:r>
        <w:r w:rsidR="00DA45A4">
          <w:rPr>
            <w:rStyle w:val="af0"/>
            <w:rFonts w:asciiTheme="minorEastAsia" w:eastAsiaTheme="minorEastAsia" w:hAnsiTheme="minorEastAsia" w:hint="eastAsia"/>
            <w:bCs/>
            <w:sz w:val="28"/>
            <w:szCs w:val="28"/>
          </w:rPr>
          <w:t>则</w:t>
        </w:r>
        <w:r w:rsidR="00DA45A4">
          <w:rPr>
            <w:rFonts w:asciiTheme="minorEastAsia" w:eastAsiaTheme="minorEastAsia" w:hAnsiTheme="minorEastAsia"/>
            <w:sz w:val="28"/>
            <w:szCs w:val="28"/>
          </w:rPr>
          <w:tab/>
        </w:r>
        <w:r w:rsidR="00DA45A4">
          <w:rPr>
            <w:rFonts w:asciiTheme="minorEastAsia" w:eastAsiaTheme="minorEastAsia" w:hAnsiTheme="minorEastAsia"/>
            <w:sz w:val="28"/>
            <w:szCs w:val="28"/>
          </w:rPr>
          <w:fldChar w:fldCharType="begin"/>
        </w:r>
        <w:r w:rsidR="00DA45A4">
          <w:rPr>
            <w:rFonts w:asciiTheme="minorEastAsia" w:eastAsiaTheme="minorEastAsia" w:hAnsiTheme="minorEastAsia"/>
            <w:sz w:val="28"/>
            <w:szCs w:val="28"/>
          </w:rPr>
          <w:instrText xml:space="preserve"> PAGEREF _Toc36814674 \h </w:instrText>
        </w:r>
        <w:r w:rsidR="00DA45A4">
          <w:rPr>
            <w:rFonts w:asciiTheme="minorEastAsia" w:eastAsiaTheme="minorEastAsia" w:hAnsiTheme="minorEastAsia"/>
            <w:sz w:val="28"/>
            <w:szCs w:val="28"/>
          </w:rPr>
        </w:r>
        <w:r w:rsidR="00DA45A4">
          <w:rPr>
            <w:rFonts w:asciiTheme="minorEastAsia" w:eastAsiaTheme="minorEastAsia" w:hAnsiTheme="minorEastAsia"/>
            <w:sz w:val="28"/>
            <w:szCs w:val="28"/>
          </w:rPr>
          <w:fldChar w:fldCharType="separate"/>
        </w:r>
        <w:r w:rsidR="00CF5BA1">
          <w:rPr>
            <w:rFonts w:asciiTheme="minorEastAsia" w:eastAsiaTheme="minorEastAsia" w:hAnsiTheme="minorEastAsia"/>
            <w:noProof/>
            <w:sz w:val="28"/>
            <w:szCs w:val="28"/>
          </w:rPr>
          <w:t>11</w:t>
        </w:r>
        <w:r w:rsidR="00DA45A4">
          <w:rPr>
            <w:rFonts w:asciiTheme="minorEastAsia" w:eastAsiaTheme="minorEastAsia" w:hAnsiTheme="minorEastAsia"/>
            <w:sz w:val="28"/>
            <w:szCs w:val="28"/>
          </w:rPr>
          <w:fldChar w:fldCharType="end"/>
        </w:r>
      </w:hyperlink>
    </w:p>
    <w:p w:rsidR="00DA45A4" w:rsidRDefault="00D6018B" w:rsidP="00DA45A4">
      <w:pPr>
        <w:pStyle w:val="21"/>
        <w:tabs>
          <w:tab w:val="right" w:leader="dot" w:pos="8949"/>
        </w:tabs>
        <w:spacing w:line="360" w:lineRule="auto"/>
        <w:rPr>
          <w:rFonts w:asciiTheme="minorEastAsia" w:eastAsiaTheme="minorEastAsia" w:hAnsiTheme="minorEastAsia" w:cstheme="minorBidi"/>
          <w:sz w:val="28"/>
          <w:szCs w:val="28"/>
        </w:rPr>
      </w:pPr>
      <w:hyperlink w:anchor="_Toc36814675" w:history="1">
        <w:r w:rsidR="00DA45A4">
          <w:rPr>
            <w:rStyle w:val="af0"/>
            <w:rFonts w:asciiTheme="minorEastAsia" w:eastAsiaTheme="minorEastAsia" w:hAnsiTheme="minorEastAsia"/>
            <w:bCs/>
            <w:sz w:val="28"/>
            <w:szCs w:val="28"/>
          </w:rPr>
          <w:t>2.</w:t>
        </w:r>
        <w:r w:rsidR="00DA45A4">
          <w:rPr>
            <w:rStyle w:val="af0"/>
            <w:rFonts w:asciiTheme="minorEastAsia" w:eastAsiaTheme="minorEastAsia" w:hAnsiTheme="minorEastAsia" w:hint="eastAsia"/>
            <w:bCs/>
            <w:sz w:val="28"/>
            <w:szCs w:val="28"/>
          </w:rPr>
          <w:t>单一来源</w:t>
        </w:r>
        <w:r w:rsidR="008F1955">
          <w:rPr>
            <w:rStyle w:val="af0"/>
            <w:rFonts w:asciiTheme="minorEastAsia" w:eastAsiaTheme="minorEastAsia" w:hAnsiTheme="minorEastAsia" w:hint="eastAsia"/>
            <w:bCs/>
            <w:sz w:val="28"/>
            <w:szCs w:val="28"/>
          </w:rPr>
          <w:t>谈判文件</w:t>
        </w:r>
        <w:r w:rsidR="00DA45A4">
          <w:rPr>
            <w:rFonts w:asciiTheme="minorEastAsia" w:eastAsiaTheme="minorEastAsia" w:hAnsiTheme="minorEastAsia"/>
            <w:sz w:val="28"/>
            <w:szCs w:val="28"/>
          </w:rPr>
          <w:tab/>
        </w:r>
        <w:r w:rsidR="00DA45A4">
          <w:rPr>
            <w:rFonts w:asciiTheme="minorEastAsia" w:eastAsiaTheme="minorEastAsia" w:hAnsiTheme="minorEastAsia"/>
            <w:sz w:val="28"/>
            <w:szCs w:val="28"/>
          </w:rPr>
          <w:fldChar w:fldCharType="begin"/>
        </w:r>
        <w:r w:rsidR="00DA45A4">
          <w:rPr>
            <w:rFonts w:asciiTheme="minorEastAsia" w:eastAsiaTheme="minorEastAsia" w:hAnsiTheme="minorEastAsia"/>
            <w:sz w:val="28"/>
            <w:szCs w:val="28"/>
          </w:rPr>
          <w:instrText xml:space="preserve"> PAGEREF _Toc36814675 \h </w:instrText>
        </w:r>
        <w:r w:rsidR="00DA45A4">
          <w:rPr>
            <w:rFonts w:asciiTheme="minorEastAsia" w:eastAsiaTheme="minorEastAsia" w:hAnsiTheme="minorEastAsia"/>
            <w:sz w:val="28"/>
            <w:szCs w:val="28"/>
          </w:rPr>
        </w:r>
        <w:r w:rsidR="00DA45A4">
          <w:rPr>
            <w:rFonts w:asciiTheme="minorEastAsia" w:eastAsiaTheme="minorEastAsia" w:hAnsiTheme="minorEastAsia"/>
            <w:sz w:val="28"/>
            <w:szCs w:val="28"/>
          </w:rPr>
          <w:fldChar w:fldCharType="separate"/>
        </w:r>
        <w:r w:rsidR="00CF5BA1">
          <w:rPr>
            <w:rFonts w:asciiTheme="minorEastAsia" w:eastAsiaTheme="minorEastAsia" w:hAnsiTheme="minorEastAsia"/>
            <w:noProof/>
            <w:sz w:val="28"/>
            <w:szCs w:val="28"/>
          </w:rPr>
          <w:t>14</w:t>
        </w:r>
        <w:r w:rsidR="00DA45A4">
          <w:rPr>
            <w:rFonts w:asciiTheme="minorEastAsia" w:eastAsiaTheme="minorEastAsia" w:hAnsiTheme="minorEastAsia"/>
            <w:sz w:val="28"/>
            <w:szCs w:val="28"/>
          </w:rPr>
          <w:fldChar w:fldCharType="end"/>
        </w:r>
      </w:hyperlink>
    </w:p>
    <w:p w:rsidR="00DA45A4" w:rsidRDefault="00D6018B" w:rsidP="00DA45A4">
      <w:pPr>
        <w:pStyle w:val="21"/>
        <w:tabs>
          <w:tab w:val="right" w:leader="dot" w:pos="8949"/>
        </w:tabs>
        <w:spacing w:line="360" w:lineRule="auto"/>
        <w:rPr>
          <w:rFonts w:asciiTheme="minorEastAsia" w:eastAsiaTheme="minorEastAsia" w:hAnsiTheme="minorEastAsia" w:cstheme="minorBidi"/>
          <w:sz w:val="28"/>
          <w:szCs w:val="28"/>
        </w:rPr>
      </w:pPr>
      <w:hyperlink w:anchor="_Toc36814676" w:history="1">
        <w:r w:rsidR="00DA45A4">
          <w:rPr>
            <w:rStyle w:val="af0"/>
            <w:rFonts w:asciiTheme="minorEastAsia" w:eastAsiaTheme="minorEastAsia" w:hAnsiTheme="minorEastAsia"/>
            <w:bCs/>
            <w:sz w:val="28"/>
            <w:szCs w:val="28"/>
          </w:rPr>
          <w:t>3.</w:t>
        </w:r>
        <w:r w:rsidR="00DA45A4">
          <w:rPr>
            <w:rStyle w:val="af0"/>
            <w:rFonts w:asciiTheme="minorEastAsia" w:eastAsiaTheme="minorEastAsia" w:hAnsiTheme="minorEastAsia" w:hint="eastAsia"/>
            <w:bCs/>
            <w:sz w:val="28"/>
            <w:szCs w:val="28"/>
          </w:rPr>
          <w:t>单一来源采购响应文件</w:t>
        </w:r>
        <w:r w:rsidR="00DA45A4">
          <w:rPr>
            <w:rFonts w:asciiTheme="minorEastAsia" w:eastAsiaTheme="minorEastAsia" w:hAnsiTheme="minorEastAsia"/>
            <w:sz w:val="28"/>
            <w:szCs w:val="28"/>
          </w:rPr>
          <w:tab/>
        </w:r>
        <w:r w:rsidR="00DA45A4">
          <w:rPr>
            <w:rFonts w:asciiTheme="minorEastAsia" w:eastAsiaTheme="minorEastAsia" w:hAnsiTheme="minorEastAsia"/>
            <w:sz w:val="28"/>
            <w:szCs w:val="28"/>
          </w:rPr>
          <w:fldChar w:fldCharType="begin"/>
        </w:r>
        <w:r w:rsidR="00DA45A4">
          <w:rPr>
            <w:rFonts w:asciiTheme="minorEastAsia" w:eastAsiaTheme="minorEastAsia" w:hAnsiTheme="minorEastAsia"/>
            <w:sz w:val="28"/>
            <w:szCs w:val="28"/>
          </w:rPr>
          <w:instrText xml:space="preserve"> PAGEREF _Toc36814676 \h </w:instrText>
        </w:r>
        <w:r w:rsidR="00DA45A4">
          <w:rPr>
            <w:rFonts w:asciiTheme="minorEastAsia" w:eastAsiaTheme="minorEastAsia" w:hAnsiTheme="minorEastAsia"/>
            <w:sz w:val="28"/>
            <w:szCs w:val="28"/>
          </w:rPr>
        </w:r>
        <w:r w:rsidR="00DA45A4">
          <w:rPr>
            <w:rFonts w:asciiTheme="minorEastAsia" w:eastAsiaTheme="minorEastAsia" w:hAnsiTheme="minorEastAsia"/>
            <w:sz w:val="28"/>
            <w:szCs w:val="28"/>
          </w:rPr>
          <w:fldChar w:fldCharType="separate"/>
        </w:r>
        <w:r w:rsidR="00CF5BA1">
          <w:rPr>
            <w:rFonts w:asciiTheme="minorEastAsia" w:eastAsiaTheme="minorEastAsia" w:hAnsiTheme="minorEastAsia"/>
            <w:noProof/>
            <w:sz w:val="28"/>
            <w:szCs w:val="28"/>
          </w:rPr>
          <w:t>15</w:t>
        </w:r>
        <w:r w:rsidR="00DA45A4">
          <w:rPr>
            <w:rFonts w:asciiTheme="minorEastAsia" w:eastAsiaTheme="minorEastAsia" w:hAnsiTheme="minorEastAsia"/>
            <w:sz w:val="28"/>
            <w:szCs w:val="28"/>
          </w:rPr>
          <w:fldChar w:fldCharType="end"/>
        </w:r>
      </w:hyperlink>
    </w:p>
    <w:p w:rsidR="00DA45A4" w:rsidRDefault="00D6018B" w:rsidP="00DA45A4">
      <w:pPr>
        <w:pStyle w:val="21"/>
        <w:tabs>
          <w:tab w:val="right" w:leader="dot" w:pos="8949"/>
        </w:tabs>
        <w:spacing w:line="360" w:lineRule="auto"/>
        <w:rPr>
          <w:rFonts w:asciiTheme="minorEastAsia" w:eastAsiaTheme="minorEastAsia" w:hAnsiTheme="minorEastAsia" w:cstheme="minorBidi"/>
          <w:sz w:val="28"/>
          <w:szCs w:val="28"/>
        </w:rPr>
      </w:pPr>
      <w:hyperlink w:anchor="_Toc36814677" w:history="1">
        <w:r w:rsidR="00DA45A4">
          <w:rPr>
            <w:rStyle w:val="af0"/>
            <w:rFonts w:asciiTheme="minorEastAsia" w:eastAsiaTheme="minorEastAsia" w:hAnsiTheme="minorEastAsia"/>
            <w:bCs/>
            <w:sz w:val="28"/>
            <w:szCs w:val="28"/>
          </w:rPr>
          <w:t>4.</w:t>
        </w:r>
        <w:r w:rsidR="00DA45A4">
          <w:rPr>
            <w:rStyle w:val="af0"/>
            <w:rFonts w:asciiTheme="minorEastAsia" w:eastAsiaTheme="minorEastAsia" w:hAnsiTheme="minorEastAsia" w:hint="eastAsia"/>
            <w:bCs/>
            <w:sz w:val="28"/>
            <w:szCs w:val="28"/>
          </w:rPr>
          <w:t>递交响应文件</w:t>
        </w:r>
        <w:r w:rsidR="00DA45A4">
          <w:rPr>
            <w:rFonts w:asciiTheme="minorEastAsia" w:eastAsiaTheme="minorEastAsia" w:hAnsiTheme="minorEastAsia"/>
            <w:sz w:val="28"/>
            <w:szCs w:val="28"/>
          </w:rPr>
          <w:tab/>
        </w:r>
        <w:r w:rsidR="00DA45A4">
          <w:rPr>
            <w:rFonts w:asciiTheme="minorEastAsia" w:eastAsiaTheme="minorEastAsia" w:hAnsiTheme="minorEastAsia"/>
            <w:sz w:val="28"/>
            <w:szCs w:val="28"/>
          </w:rPr>
          <w:fldChar w:fldCharType="begin"/>
        </w:r>
        <w:r w:rsidR="00DA45A4">
          <w:rPr>
            <w:rFonts w:asciiTheme="minorEastAsia" w:eastAsiaTheme="minorEastAsia" w:hAnsiTheme="minorEastAsia"/>
            <w:sz w:val="28"/>
            <w:szCs w:val="28"/>
          </w:rPr>
          <w:instrText xml:space="preserve"> PAGEREF _Toc36814677 \h </w:instrText>
        </w:r>
        <w:r w:rsidR="00DA45A4">
          <w:rPr>
            <w:rFonts w:asciiTheme="minorEastAsia" w:eastAsiaTheme="minorEastAsia" w:hAnsiTheme="minorEastAsia"/>
            <w:sz w:val="28"/>
            <w:szCs w:val="28"/>
          </w:rPr>
        </w:r>
        <w:r w:rsidR="00DA45A4">
          <w:rPr>
            <w:rFonts w:asciiTheme="minorEastAsia" w:eastAsiaTheme="minorEastAsia" w:hAnsiTheme="minorEastAsia"/>
            <w:sz w:val="28"/>
            <w:szCs w:val="28"/>
          </w:rPr>
          <w:fldChar w:fldCharType="separate"/>
        </w:r>
        <w:r w:rsidR="00CF5BA1">
          <w:rPr>
            <w:rFonts w:asciiTheme="minorEastAsia" w:eastAsiaTheme="minorEastAsia" w:hAnsiTheme="minorEastAsia"/>
            <w:noProof/>
            <w:sz w:val="28"/>
            <w:szCs w:val="28"/>
          </w:rPr>
          <w:t>19</w:t>
        </w:r>
        <w:r w:rsidR="00DA45A4">
          <w:rPr>
            <w:rFonts w:asciiTheme="minorEastAsia" w:eastAsiaTheme="minorEastAsia" w:hAnsiTheme="minorEastAsia"/>
            <w:sz w:val="28"/>
            <w:szCs w:val="28"/>
          </w:rPr>
          <w:fldChar w:fldCharType="end"/>
        </w:r>
      </w:hyperlink>
    </w:p>
    <w:p w:rsidR="00DA45A4" w:rsidRDefault="00D6018B" w:rsidP="00DA45A4">
      <w:pPr>
        <w:pStyle w:val="21"/>
        <w:tabs>
          <w:tab w:val="right" w:leader="dot" w:pos="8949"/>
        </w:tabs>
        <w:spacing w:line="360" w:lineRule="auto"/>
        <w:rPr>
          <w:rFonts w:asciiTheme="minorEastAsia" w:eastAsiaTheme="minorEastAsia" w:hAnsiTheme="minorEastAsia" w:cstheme="minorBidi"/>
          <w:sz w:val="28"/>
          <w:szCs w:val="28"/>
        </w:rPr>
      </w:pPr>
      <w:hyperlink w:anchor="_Toc36814678" w:history="1">
        <w:r w:rsidR="00DA45A4">
          <w:rPr>
            <w:rStyle w:val="af0"/>
            <w:rFonts w:asciiTheme="minorEastAsia" w:eastAsiaTheme="minorEastAsia" w:hAnsiTheme="minorEastAsia"/>
            <w:sz w:val="28"/>
            <w:szCs w:val="28"/>
          </w:rPr>
          <w:t>5.</w:t>
        </w:r>
        <w:r w:rsidR="00DA45A4">
          <w:rPr>
            <w:rStyle w:val="af0"/>
            <w:rFonts w:asciiTheme="minorEastAsia" w:eastAsiaTheme="minorEastAsia" w:hAnsiTheme="minorEastAsia" w:hint="eastAsia"/>
            <w:sz w:val="28"/>
            <w:szCs w:val="28"/>
          </w:rPr>
          <w:t>协商与谈判</w:t>
        </w:r>
        <w:r w:rsidR="00DA45A4">
          <w:rPr>
            <w:rFonts w:asciiTheme="minorEastAsia" w:eastAsiaTheme="minorEastAsia" w:hAnsiTheme="minorEastAsia"/>
            <w:sz w:val="28"/>
            <w:szCs w:val="28"/>
          </w:rPr>
          <w:tab/>
        </w:r>
        <w:r w:rsidR="00DA45A4">
          <w:rPr>
            <w:rFonts w:asciiTheme="minorEastAsia" w:eastAsiaTheme="minorEastAsia" w:hAnsiTheme="minorEastAsia"/>
            <w:sz w:val="28"/>
            <w:szCs w:val="28"/>
          </w:rPr>
          <w:fldChar w:fldCharType="begin"/>
        </w:r>
        <w:r w:rsidR="00DA45A4">
          <w:rPr>
            <w:rFonts w:asciiTheme="minorEastAsia" w:eastAsiaTheme="minorEastAsia" w:hAnsiTheme="minorEastAsia"/>
            <w:sz w:val="28"/>
            <w:szCs w:val="28"/>
          </w:rPr>
          <w:instrText xml:space="preserve"> PAGEREF _Toc36814678 \h </w:instrText>
        </w:r>
        <w:r w:rsidR="00DA45A4">
          <w:rPr>
            <w:rFonts w:asciiTheme="minorEastAsia" w:eastAsiaTheme="minorEastAsia" w:hAnsiTheme="minorEastAsia"/>
            <w:sz w:val="28"/>
            <w:szCs w:val="28"/>
          </w:rPr>
        </w:r>
        <w:r w:rsidR="00DA45A4">
          <w:rPr>
            <w:rFonts w:asciiTheme="minorEastAsia" w:eastAsiaTheme="minorEastAsia" w:hAnsiTheme="minorEastAsia"/>
            <w:sz w:val="28"/>
            <w:szCs w:val="28"/>
          </w:rPr>
          <w:fldChar w:fldCharType="separate"/>
        </w:r>
        <w:r w:rsidR="00CF5BA1">
          <w:rPr>
            <w:rFonts w:asciiTheme="minorEastAsia" w:eastAsiaTheme="minorEastAsia" w:hAnsiTheme="minorEastAsia"/>
            <w:noProof/>
            <w:sz w:val="28"/>
            <w:szCs w:val="28"/>
          </w:rPr>
          <w:t>20</w:t>
        </w:r>
        <w:r w:rsidR="00DA45A4">
          <w:rPr>
            <w:rFonts w:asciiTheme="minorEastAsia" w:eastAsiaTheme="minorEastAsia" w:hAnsiTheme="minorEastAsia"/>
            <w:sz w:val="28"/>
            <w:szCs w:val="28"/>
          </w:rPr>
          <w:fldChar w:fldCharType="end"/>
        </w:r>
      </w:hyperlink>
    </w:p>
    <w:p w:rsidR="00DA45A4" w:rsidRDefault="00D6018B" w:rsidP="00DA45A4">
      <w:pPr>
        <w:pStyle w:val="21"/>
        <w:tabs>
          <w:tab w:val="right" w:leader="dot" w:pos="8949"/>
        </w:tabs>
        <w:spacing w:line="360" w:lineRule="auto"/>
        <w:rPr>
          <w:rFonts w:asciiTheme="minorEastAsia" w:eastAsiaTheme="minorEastAsia" w:hAnsiTheme="minorEastAsia" w:cstheme="minorBidi"/>
          <w:sz w:val="28"/>
          <w:szCs w:val="28"/>
        </w:rPr>
      </w:pPr>
      <w:hyperlink w:anchor="_Toc36814679" w:history="1">
        <w:r w:rsidR="00DA45A4">
          <w:rPr>
            <w:rStyle w:val="af0"/>
            <w:rFonts w:asciiTheme="minorEastAsia" w:eastAsiaTheme="minorEastAsia" w:hAnsiTheme="minorEastAsia"/>
            <w:sz w:val="28"/>
            <w:szCs w:val="28"/>
          </w:rPr>
          <w:t>6.</w:t>
        </w:r>
        <w:r w:rsidR="00DA45A4">
          <w:rPr>
            <w:rStyle w:val="af0"/>
            <w:rFonts w:asciiTheme="minorEastAsia" w:eastAsiaTheme="minorEastAsia" w:hAnsiTheme="minorEastAsia" w:hint="eastAsia"/>
            <w:sz w:val="28"/>
            <w:szCs w:val="28"/>
          </w:rPr>
          <w:t>合同授予</w:t>
        </w:r>
        <w:r w:rsidR="00DA45A4">
          <w:rPr>
            <w:rFonts w:asciiTheme="minorEastAsia" w:eastAsiaTheme="minorEastAsia" w:hAnsiTheme="minorEastAsia"/>
            <w:sz w:val="28"/>
            <w:szCs w:val="28"/>
          </w:rPr>
          <w:tab/>
        </w:r>
        <w:r w:rsidR="00DA45A4">
          <w:rPr>
            <w:rFonts w:asciiTheme="minorEastAsia" w:eastAsiaTheme="minorEastAsia" w:hAnsiTheme="minorEastAsia"/>
            <w:sz w:val="28"/>
            <w:szCs w:val="28"/>
          </w:rPr>
          <w:fldChar w:fldCharType="begin"/>
        </w:r>
        <w:r w:rsidR="00DA45A4">
          <w:rPr>
            <w:rFonts w:asciiTheme="minorEastAsia" w:eastAsiaTheme="minorEastAsia" w:hAnsiTheme="minorEastAsia"/>
            <w:sz w:val="28"/>
            <w:szCs w:val="28"/>
          </w:rPr>
          <w:instrText xml:space="preserve"> PAGEREF _Toc36814679 \h </w:instrText>
        </w:r>
        <w:r w:rsidR="00DA45A4">
          <w:rPr>
            <w:rFonts w:asciiTheme="minorEastAsia" w:eastAsiaTheme="minorEastAsia" w:hAnsiTheme="minorEastAsia"/>
            <w:sz w:val="28"/>
            <w:szCs w:val="28"/>
          </w:rPr>
        </w:r>
        <w:r w:rsidR="00DA45A4">
          <w:rPr>
            <w:rFonts w:asciiTheme="minorEastAsia" w:eastAsiaTheme="minorEastAsia" w:hAnsiTheme="minorEastAsia"/>
            <w:sz w:val="28"/>
            <w:szCs w:val="28"/>
          </w:rPr>
          <w:fldChar w:fldCharType="separate"/>
        </w:r>
        <w:r w:rsidR="00CF5BA1">
          <w:rPr>
            <w:rFonts w:asciiTheme="minorEastAsia" w:eastAsiaTheme="minorEastAsia" w:hAnsiTheme="minorEastAsia"/>
            <w:noProof/>
            <w:sz w:val="28"/>
            <w:szCs w:val="28"/>
          </w:rPr>
          <w:t>23</w:t>
        </w:r>
        <w:r w:rsidR="00DA45A4">
          <w:rPr>
            <w:rFonts w:asciiTheme="minorEastAsia" w:eastAsiaTheme="minorEastAsia" w:hAnsiTheme="minorEastAsia"/>
            <w:sz w:val="28"/>
            <w:szCs w:val="28"/>
          </w:rPr>
          <w:fldChar w:fldCharType="end"/>
        </w:r>
      </w:hyperlink>
    </w:p>
    <w:p w:rsidR="00DA45A4" w:rsidRDefault="00D6018B" w:rsidP="00DA45A4">
      <w:pPr>
        <w:pStyle w:val="21"/>
        <w:tabs>
          <w:tab w:val="right" w:leader="dot" w:pos="8949"/>
        </w:tabs>
        <w:spacing w:line="360" w:lineRule="auto"/>
        <w:rPr>
          <w:rFonts w:asciiTheme="minorEastAsia" w:eastAsiaTheme="minorEastAsia" w:hAnsiTheme="minorEastAsia" w:cstheme="minorBidi"/>
          <w:sz w:val="28"/>
          <w:szCs w:val="28"/>
        </w:rPr>
      </w:pPr>
      <w:hyperlink w:anchor="_Toc36814680" w:history="1">
        <w:r w:rsidR="00DA45A4">
          <w:rPr>
            <w:rStyle w:val="af0"/>
            <w:rFonts w:asciiTheme="minorEastAsia" w:eastAsiaTheme="minorEastAsia" w:hAnsiTheme="minorEastAsia"/>
            <w:sz w:val="28"/>
            <w:szCs w:val="28"/>
            <w:lang w:val="zh-CN"/>
          </w:rPr>
          <w:t xml:space="preserve">7. </w:t>
        </w:r>
        <w:r w:rsidR="00DA45A4">
          <w:rPr>
            <w:rStyle w:val="af0"/>
            <w:rFonts w:asciiTheme="minorEastAsia" w:eastAsiaTheme="minorEastAsia" w:hAnsiTheme="minorEastAsia" w:hint="eastAsia"/>
            <w:sz w:val="28"/>
            <w:szCs w:val="28"/>
            <w:lang w:val="zh-CN"/>
          </w:rPr>
          <w:t>纪律和监督</w:t>
        </w:r>
        <w:r w:rsidR="00DA45A4">
          <w:rPr>
            <w:rFonts w:asciiTheme="minorEastAsia" w:eastAsiaTheme="minorEastAsia" w:hAnsiTheme="minorEastAsia"/>
            <w:sz w:val="28"/>
            <w:szCs w:val="28"/>
          </w:rPr>
          <w:tab/>
        </w:r>
        <w:r w:rsidR="00DA45A4">
          <w:rPr>
            <w:rFonts w:asciiTheme="minorEastAsia" w:eastAsiaTheme="minorEastAsia" w:hAnsiTheme="minorEastAsia"/>
            <w:sz w:val="28"/>
            <w:szCs w:val="28"/>
          </w:rPr>
          <w:fldChar w:fldCharType="begin"/>
        </w:r>
        <w:r w:rsidR="00DA45A4">
          <w:rPr>
            <w:rFonts w:asciiTheme="minorEastAsia" w:eastAsiaTheme="minorEastAsia" w:hAnsiTheme="minorEastAsia"/>
            <w:sz w:val="28"/>
            <w:szCs w:val="28"/>
          </w:rPr>
          <w:instrText xml:space="preserve"> PAGEREF _Toc36814680 \h </w:instrText>
        </w:r>
        <w:r w:rsidR="00DA45A4">
          <w:rPr>
            <w:rFonts w:asciiTheme="minorEastAsia" w:eastAsiaTheme="minorEastAsia" w:hAnsiTheme="minorEastAsia"/>
            <w:sz w:val="28"/>
            <w:szCs w:val="28"/>
          </w:rPr>
        </w:r>
        <w:r w:rsidR="00DA45A4">
          <w:rPr>
            <w:rFonts w:asciiTheme="minorEastAsia" w:eastAsiaTheme="minorEastAsia" w:hAnsiTheme="minorEastAsia"/>
            <w:sz w:val="28"/>
            <w:szCs w:val="28"/>
          </w:rPr>
          <w:fldChar w:fldCharType="separate"/>
        </w:r>
        <w:r w:rsidR="00CF5BA1">
          <w:rPr>
            <w:rFonts w:asciiTheme="minorEastAsia" w:eastAsiaTheme="minorEastAsia" w:hAnsiTheme="minorEastAsia"/>
            <w:noProof/>
            <w:sz w:val="28"/>
            <w:szCs w:val="28"/>
          </w:rPr>
          <w:t>24</w:t>
        </w:r>
        <w:r w:rsidR="00DA45A4">
          <w:rPr>
            <w:rFonts w:asciiTheme="minorEastAsia" w:eastAsiaTheme="minorEastAsia" w:hAnsiTheme="minorEastAsia"/>
            <w:sz w:val="28"/>
            <w:szCs w:val="28"/>
          </w:rPr>
          <w:fldChar w:fldCharType="end"/>
        </w:r>
      </w:hyperlink>
    </w:p>
    <w:p w:rsidR="00DA45A4" w:rsidRDefault="00D6018B" w:rsidP="00DA45A4">
      <w:pPr>
        <w:pStyle w:val="21"/>
        <w:tabs>
          <w:tab w:val="right" w:leader="dot" w:pos="8949"/>
        </w:tabs>
        <w:spacing w:line="360" w:lineRule="auto"/>
        <w:rPr>
          <w:rFonts w:asciiTheme="minorEastAsia" w:eastAsiaTheme="minorEastAsia" w:hAnsiTheme="minorEastAsia" w:cstheme="minorBidi"/>
          <w:sz w:val="28"/>
          <w:szCs w:val="28"/>
        </w:rPr>
      </w:pPr>
      <w:hyperlink w:anchor="_Toc36814681" w:history="1">
        <w:r w:rsidR="00DA45A4">
          <w:rPr>
            <w:rStyle w:val="af0"/>
            <w:rFonts w:asciiTheme="minorEastAsia" w:eastAsiaTheme="minorEastAsia" w:hAnsiTheme="minorEastAsia"/>
            <w:sz w:val="28"/>
            <w:szCs w:val="28"/>
          </w:rPr>
          <w:t>8.</w:t>
        </w:r>
        <w:r w:rsidR="00DA45A4">
          <w:rPr>
            <w:rStyle w:val="af0"/>
            <w:rFonts w:asciiTheme="minorEastAsia" w:eastAsiaTheme="minorEastAsia" w:hAnsiTheme="minorEastAsia" w:hint="eastAsia"/>
            <w:sz w:val="28"/>
            <w:szCs w:val="28"/>
          </w:rPr>
          <w:t>质疑与投诉</w:t>
        </w:r>
        <w:r w:rsidR="00DA45A4">
          <w:rPr>
            <w:rFonts w:asciiTheme="minorEastAsia" w:eastAsiaTheme="minorEastAsia" w:hAnsiTheme="minorEastAsia"/>
            <w:sz w:val="28"/>
            <w:szCs w:val="28"/>
          </w:rPr>
          <w:tab/>
        </w:r>
        <w:r w:rsidR="00DA45A4">
          <w:rPr>
            <w:rFonts w:asciiTheme="minorEastAsia" w:eastAsiaTheme="minorEastAsia" w:hAnsiTheme="minorEastAsia"/>
            <w:sz w:val="28"/>
            <w:szCs w:val="28"/>
          </w:rPr>
          <w:fldChar w:fldCharType="begin"/>
        </w:r>
        <w:r w:rsidR="00DA45A4">
          <w:rPr>
            <w:rFonts w:asciiTheme="minorEastAsia" w:eastAsiaTheme="minorEastAsia" w:hAnsiTheme="minorEastAsia"/>
            <w:sz w:val="28"/>
            <w:szCs w:val="28"/>
          </w:rPr>
          <w:instrText xml:space="preserve"> PAGEREF _Toc36814681 \h </w:instrText>
        </w:r>
        <w:r w:rsidR="00DA45A4">
          <w:rPr>
            <w:rFonts w:asciiTheme="minorEastAsia" w:eastAsiaTheme="minorEastAsia" w:hAnsiTheme="minorEastAsia"/>
            <w:sz w:val="28"/>
            <w:szCs w:val="28"/>
          </w:rPr>
        </w:r>
        <w:r w:rsidR="00DA45A4">
          <w:rPr>
            <w:rFonts w:asciiTheme="minorEastAsia" w:eastAsiaTheme="minorEastAsia" w:hAnsiTheme="minorEastAsia"/>
            <w:sz w:val="28"/>
            <w:szCs w:val="28"/>
          </w:rPr>
          <w:fldChar w:fldCharType="separate"/>
        </w:r>
        <w:r w:rsidR="00CF5BA1">
          <w:rPr>
            <w:rFonts w:asciiTheme="minorEastAsia" w:eastAsiaTheme="minorEastAsia" w:hAnsiTheme="minorEastAsia"/>
            <w:noProof/>
            <w:sz w:val="28"/>
            <w:szCs w:val="28"/>
          </w:rPr>
          <w:t>25</w:t>
        </w:r>
        <w:r w:rsidR="00DA45A4">
          <w:rPr>
            <w:rFonts w:asciiTheme="minorEastAsia" w:eastAsiaTheme="minorEastAsia" w:hAnsiTheme="minorEastAsia"/>
            <w:sz w:val="28"/>
            <w:szCs w:val="28"/>
          </w:rPr>
          <w:fldChar w:fldCharType="end"/>
        </w:r>
      </w:hyperlink>
    </w:p>
    <w:p w:rsidR="00DA45A4" w:rsidRDefault="00D6018B" w:rsidP="00DA45A4">
      <w:pPr>
        <w:pStyle w:val="21"/>
        <w:tabs>
          <w:tab w:val="right" w:leader="dot" w:pos="8949"/>
        </w:tabs>
        <w:spacing w:line="360" w:lineRule="auto"/>
        <w:rPr>
          <w:rFonts w:asciiTheme="minorEastAsia" w:eastAsiaTheme="minorEastAsia" w:hAnsiTheme="minorEastAsia" w:cstheme="minorBidi"/>
          <w:sz w:val="28"/>
          <w:szCs w:val="28"/>
        </w:rPr>
      </w:pPr>
      <w:hyperlink w:anchor="_Toc36814682" w:history="1">
        <w:r w:rsidR="00DA45A4">
          <w:rPr>
            <w:rStyle w:val="af0"/>
            <w:rFonts w:asciiTheme="minorEastAsia" w:eastAsiaTheme="minorEastAsia" w:hAnsiTheme="minorEastAsia"/>
            <w:sz w:val="28"/>
            <w:szCs w:val="28"/>
          </w:rPr>
          <w:t>9.</w:t>
        </w:r>
        <w:r w:rsidR="00DA45A4">
          <w:rPr>
            <w:rStyle w:val="af0"/>
            <w:rFonts w:asciiTheme="minorEastAsia" w:eastAsiaTheme="minorEastAsia" w:hAnsiTheme="minorEastAsia" w:hint="eastAsia"/>
            <w:sz w:val="28"/>
            <w:szCs w:val="28"/>
          </w:rPr>
          <w:t>招标代理服务费</w:t>
        </w:r>
        <w:r w:rsidR="00DA45A4">
          <w:rPr>
            <w:rFonts w:asciiTheme="minorEastAsia" w:eastAsiaTheme="minorEastAsia" w:hAnsiTheme="minorEastAsia"/>
            <w:sz w:val="28"/>
            <w:szCs w:val="28"/>
          </w:rPr>
          <w:tab/>
        </w:r>
        <w:r w:rsidR="00DA45A4">
          <w:rPr>
            <w:rFonts w:asciiTheme="minorEastAsia" w:eastAsiaTheme="minorEastAsia" w:hAnsiTheme="minorEastAsia"/>
            <w:sz w:val="28"/>
            <w:szCs w:val="28"/>
          </w:rPr>
          <w:fldChar w:fldCharType="begin"/>
        </w:r>
        <w:r w:rsidR="00DA45A4">
          <w:rPr>
            <w:rFonts w:asciiTheme="minorEastAsia" w:eastAsiaTheme="minorEastAsia" w:hAnsiTheme="minorEastAsia"/>
            <w:sz w:val="28"/>
            <w:szCs w:val="28"/>
          </w:rPr>
          <w:instrText xml:space="preserve"> PAGEREF _Toc36814682 \h </w:instrText>
        </w:r>
        <w:r w:rsidR="00DA45A4">
          <w:rPr>
            <w:rFonts w:asciiTheme="minorEastAsia" w:eastAsiaTheme="minorEastAsia" w:hAnsiTheme="minorEastAsia"/>
            <w:sz w:val="28"/>
            <w:szCs w:val="28"/>
          </w:rPr>
        </w:r>
        <w:r w:rsidR="00DA45A4">
          <w:rPr>
            <w:rFonts w:asciiTheme="minorEastAsia" w:eastAsiaTheme="minorEastAsia" w:hAnsiTheme="minorEastAsia"/>
            <w:sz w:val="28"/>
            <w:szCs w:val="28"/>
          </w:rPr>
          <w:fldChar w:fldCharType="separate"/>
        </w:r>
        <w:r w:rsidR="00CF5BA1">
          <w:rPr>
            <w:rFonts w:asciiTheme="minorEastAsia" w:eastAsiaTheme="minorEastAsia" w:hAnsiTheme="minorEastAsia"/>
            <w:noProof/>
            <w:sz w:val="28"/>
            <w:szCs w:val="28"/>
          </w:rPr>
          <w:t>26</w:t>
        </w:r>
        <w:r w:rsidR="00DA45A4">
          <w:rPr>
            <w:rFonts w:asciiTheme="minorEastAsia" w:eastAsiaTheme="minorEastAsia" w:hAnsiTheme="minorEastAsia"/>
            <w:sz w:val="28"/>
            <w:szCs w:val="28"/>
          </w:rPr>
          <w:fldChar w:fldCharType="end"/>
        </w:r>
      </w:hyperlink>
    </w:p>
    <w:p w:rsidR="00DA45A4" w:rsidRDefault="00D6018B" w:rsidP="00DA45A4">
      <w:pPr>
        <w:pStyle w:val="21"/>
        <w:tabs>
          <w:tab w:val="right" w:leader="dot" w:pos="8949"/>
        </w:tabs>
        <w:spacing w:line="360" w:lineRule="auto"/>
        <w:rPr>
          <w:rFonts w:asciiTheme="minorEastAsia" w:eastAsiaTheme="minorEastAsia" w:hAnsiTheme="minorEastAsia" w:cstheme="minorBidi"/>
          <w:sz w:val="28"/>
          <w:szCs w:val="28"/>
        </w:rPr>
      </w:pPr>
      <w:hyperlink w:anchor="_Toc36814683" w:history="1">
        <w:r w:rsidR="00DA45A4">
          <w:rPr>
            <w:rStyle w:val="af0"/>
            <w:rFonts w:asciiTheme="minorEastAsia" w:eastAsiaTheme="minorEastAsia" w:hAnsiTheme="minorEastAsia"/>
            <w:sz w:val="28"/>
            <w:szCs w:val="28"/>
          </w:rPr>
          <w:t>10.</w:t>
        </w:r>
        <w:r w:rsidR="00DA45A4">
          <w:rPr>
            <w:rStyle w:val="af0"/>
            <w:rFonts w:asciiTheme="minorEastAsia" w:eastAsiaTheme="minorEastAsia" w:hAnsiTheme="minorEastAsia" w:hint="eastAsia"/>
            <w:sz w:val="28"/>
            <w:szCs w:val="28"/>
          </w:rPr>
          <w:t>其他</w:t>
        </w:r>
        <w:r w:rsidR="00DA45A4">
          <w:rPr>
            <w:rFonts w:asciiTheme="minorEastAsia" w:eastAsiaTheme="minorEastAsia" w:hAnsiTheme="minorEastAsia"/>
            <w:sz w:val="28"/>
            <w:szCs w:val="28"/>
          </w:rPr>
          <w:tab/>
        </w:r>
        <w:r w:rsidR="00DA45A4">
          <w:rPr>
            <w:rFonts w:asciiTheme="minorEastAsia" w:eastAsiaTheme="minorEastAsia" w:hAnsiTheme="minorEastAsia"/>
            <w:sz w:val="28"/>
            <w:szCs w:val="28"/>
          </w:rPr>
          <w:fldChar w:fldCharType="begin"/>
        </w:r>
        <w:r w:rsidR="00DA45A4">
          <w:rPr>
            <w:rFonts w:asciiTheme="minorEastAsia" w:eastAsiaTheme="minorEastAsia" w:hAnsiTheme="minorEastAsia"/>
            <w:sz w:val="28"/>
            <w:szCs w:val="28"/>
          </w:rPr>
          <w:instrText xml:space="preserve"> PAGEREF _Toc36814683 \h </w:instrText>
        </w:r>
        <w:r w:rsidR="00DA45A4">
          <w:rPr>
            <w:rFonts w:asciiTheme="minorEastAsia" w:eastAsiaTheme="minorEastAsia" w:hAnsiTheme="minorEastAsia"/>
            <w:sz w:val="28"/>
            <w:szCs w:val="28"/>
          </w:rPr>
        </w:r>
        <w:r w:rsidR="00DA45A4">
          <w:rPr>
            <w:rFonts w:asciiTheme="minorEastAsia" w:eastAsiaTheme="minorEastAsia" w:hAnsiTheme="minorEastAsia"/>
            <w:sz w:val="28"/>
            <w:szCs w:val="28"/>
          </w:rPr>
          <w:fldChar w:fldCharType="separate"/>
        </w:r>
        <w:r w:rsidR="00CF5BA1">
          <w:rPr>
            <w:rFonts w:asciiTheme="minorEastAsia" w:eastAsiaTheme="minorEastAsia" w:hAnsiTheme="minorEastAsia"/>
            <w:noProof/>
            <w:sz w:val="28"/>
            <w:szCs w:val="28"/>
          </w:rPr>
          <w:t>27</w:t>
        </w:r>
        <w:r w:rsidR="00DA45A4">
          <w:rPr>
            <w:rFonts w:asciiTheme="minorEastAsia" w:eastAsiaTheme="minorEastAsia" w:hAnsiTheme="minorEastAsia"/>
            <w:sz w:val="28"/>
            <w:szCs w:val="28"/>
          </w:rPr>
          <w:fldChar w:fldCharType="end"/>
        </w:r>
      </w:hyperlink>
    </w:p>
    <w:p w:rsidR="00DA45A4" w:rsidRDefault="00D6018B" w:rsidP="00DA45A4">
      <w:pPr>
        <w:pStyle w:val="10"/>
        <w:tabs>
          <w:tab w:val="right" w:leader="dot" w:pos="8949"/>
        </w:tabs>
        <w:spacing w:line="360" w:lineRule="auto"/>
        <w:rPr>
          <w:rFonts w:asciiTheme="minorEastAsia" w:eastAsiaTheme="minorEastAsia" w:hAnsiTheme="minorEastAsia" w:cstheme="minorBidi"/>
          <w:sz w:val="28"/>
          <w:szCs w:val="28"/>
        </w:rPr>
      </w:pPr>
      <w:hyperlink w:anchor="_Toc36814684" w:history="1">
        <w:r w:rsidR="00DA45A4">
          <w:rPr>
            <w:rStyle w:val="af0"/>
            <w:rFonts w:asciiTheme="minorEastAsia" w:eastAsiaTheme="minorEastAsia" w:hAnsiTheme="minorEastAsia" w:hint="eastAsia"/>
            <w:kern w:val="44"/>
            <w:sz w:val="28"/>
            <w:szCs w:val="28"/>
          </w:rPr>
          <w:t>第三章</w:t>
        </w:r>
        <w:r w:rsidR="00DA45A4">
          <w:rPr>
            <w:rStyle w:val="af0"/>
            <w:rFonts w:asciiTheme="minorEastAsia" w:eastAsiaTheme="minorEastAsia" w:hAnsiTheme="minorEastAsia"/>
            <w:kern w:val="44"/>
            <w:sz w:val="28"/>
            <w:szCs w:val="28"/>
          </w:rPr>
          <w:t xml:space="preserve"> </w:t>
        </w:r>
        <w:r w:rsidR="0000064E">
          <w:rPr>
            <w:rStyle w:val="af0"/>
            <w:rFonts w:asciiTheme="minorEastAsia" w:eastAsiaTheme="minorEastAsia" w:hAnsiTheme="minorEastAsia" w:hint="eastAsia"/>
            <w:kern w:val="44"/>
            <w:sz w:val="28"/>
            <w:szCs w:val="28"/>
          </w:rPr>
          <w:t>采购需求</w:t>
        </w:r>
        <w:r w:rsidR="00DA45A4">
          <w:rPr>
            <w:rFonts w:asciiTheme="minorEastAsia" w:eastAsiaTheme="minorEastAsia" w:hAnsiTheme="minorEastAsia"/>
            <w:sz w:val="28"/>
            <w:szCs w:val="28"/>
          </w:rPr>
          <w:tab/>
        </w:r>
        <w:r w:rsidR="00DA45A4">
          <w:rPr>
            <w:rFonts w:asciiTheme="minorEastAsia" w:eastAsiaTheme="minorEastAsia" w:hAnsiTheme="minorEastAsia"/>
            <w:sz w:val="28"/>
            <w:szCs w:val="28"/>
          </w:rPr>
          <w:fldChar w:fldCharType="begin"/>
        </w:r>
        <w:r w:rsidR="00DA45A4">
          <w:rPr>
            <w:rFonts w:asciiTheme="minorEastAsia" w:eastAsiaTheme="minorEastAsia" w:hAnsiTheme="minorEastAsia"/>
            <w:sz w:val="28"/>
            <w:szCs w:val="28"/>
          </w:rPr>
          <w:instrText xml:space="preserve"> PAGEREF _Toc36814684 \h </w:instrText>
        </w:r>
        <w:r w:rsidR="00DA45A4">
          <w:rPr>
            <w:rFonts w:asciiTheme="minorEastAsia" w:eastAsiaTheme="minorEastAsia" w:hAnsiTheme="minorEastAsia"/>
            <w:sz w:val="28"/>
            <w:szCs w:val="28"/>
          </w:rPr>
        </w:r>
        <w:r w:rsidR="00DA45A4">
          <w:rPr>
            <w:rFonts w:asciiTheme="minorEastAsia" w:eastAsiaTheme="minorEastAsia" w:hAnsiTheme="minorEastAsia"/>
            <w:sz w:val="28"/>
            <w:szCs w:val="28"/>
          </w:rPr>
          <w:fldChar w:fldCharType="separate"/>
        </w:r>
        <w:r w:rsidR="00CF5BA1">
          <w:rPr>
            <w:rFonts w:asciiTheme="minorEastAsia" w:eastAsiaTheme="minorEastAsia" w:hAnsiTheme="minorEastAsia"/>
            <w:noProof/>
            <w:sz w:val="28"/>
            <w:szCs w:val="28"/>
          </w:rPr>
          <w:t>28</w:t>
        </w:r>
        <w:r w:rsidR="00DA45A4">
          <w:rPr>
            <w:rFonts w:asciiTheme="minorEastAsia" w:eastAsiaTheme="minorEastAsia" w:hAnsiTheme="minorEastAsia"/>
            <w:sz w:val="28"/>
            <w:szCs w:val="28"/>
          </w:rPr>
          <w:fldChar w:fldCharType="end"/>
        </w:r>
      </w:hyperlink>
    </w:p>
    <w:p w:rsidR="00DA45A4" w:rsidRDefault="00D6018B" w:rsidP="00DA45A4">
      <w:pPr>
        <w:pStyle w:val="10"/>
        <w:tabs>
          <w:tab w:val="right" w:leader="dot" w:pos="8949"/>
        </w:tabs>
        <w:spacing w:line="360" w:lineRule="auto"/>
        <w:rPr>
          <w:rFonts w:asciiTheme="minorEastAsia" w:eastAsiaTheme="minorEastAsia" w:hAnsiTheme="minorEastAsia" w:cstheme="minorBidi"/>
          <w:sz w:val="28"/>
          <w:szCs w:val="28"/>
        </w:rPr>
      </w:pPr>
      <w:hyperlink w:anchor="_Toc36814691" w:history="1">
        <w:r w:rsidR="00DA45A4">
          <w:rPr>
            <w:rStyle w:val="af0"/>
            <w:rFonts w:asciiTheme="minorEastAsia" w:eastAsiaTheme="minorEastAsia" w:hAnsiTheme="minorEastAsia" w:hint="eastAsia"/>
            <w:kern w:val="44"/>
            <w:sz w:val="28"/>
            <w:szCs w:val="28"/>
          </w:rPr>
          <w:t>第四章</w:t>
        </w:r>
        <w:r w:rsidR="00DA45A4">
          <w:rPr>
            <w:rStyle w:val="af0"/>
            <w:rFonts w:asciiTheme="minorEastAsia" w:eastAsiaTheme="minorEastAsia" w:hAnsiTheme="minorEastAsia"/>
            <w:kern w:val="44"/>
            <w:sz w:val="28"/>
            <w:szCs w:val="28"/>
          </w:rPr>
          <w:t xml:space="preserve"> </w:t>
        </w:r>
        <w:r w:rsidR="00DA45A4">
          <w:rPr>
            <w:rStyle w:val="af0"/>
            <w:rFonts w:asciiTheme="minorEastAsia" w:eastAsiaTheme="minorEastAsia" w:hAnsiTheme="minorEastAsia" w:hint="eastAsia"/>
            <w:kern w:val="44"/>
            <w:sz w:val="28"/>
            <w:szCs w:val="28"/>
          </w:rPr>
          <w:t>政府采购合同格式</w:t>
        </w:r>
        <w:r w:rsidR="00DA45A4">
          <w:rPr>
            <w:rFonts w:asciiTheme="minorEastAsia" w:eastAsiaTheme="minorEastAsia" w:hAnsiTheme="minorEastAsia"/>
            <w:sz w:val="28"/>
            <w:szCs w:val="28"/>
          </w:rPr>
          <w:tab/>
        </w:r>
        <w:r w:rsidR="00DA45A4">
          <w:rPr>
            <w:rFonts w:asciiTheme="minorEastAsia" w:eastAsiaTheme="minorEastAsia" w:hAnsiTheme="minorEastAsia"/>
            <w:sz w:val="28"/>
            <w:szCs w:val="28"/>
          </w:rPr>
          <w:fldChar w:fldCharType="begin"/>
        </w:r>
        <w:r w:rsidR="00DA45A4">
          <w:rPr>
            <w:rFonts w:asciiTheme="minorEastAsia" w:eastAsiaTheme="minorEastAsia" w:hAnsiTheme="minorEastAsia"/>
            <w:sz w:val="28"/>
            <w:szCs w:val="28"/>
          </w:rPr>
          <w:instrText xml:space="preserve"> PAGEREF _Toc36814691 \h </w:instrText>
        </w:r>
        <w:r w:rsidR="00DA45A4">
          <w:rPr>
            <w:rFonts w:asciiTheme="minorEastAsia" w:eastAsiaTheme="minorEastAsia" w:hAnsiTheme="minorEastAsia"/>
            <w:sz w:val="28"/>
            <w:szCs w:val="28"/>
          </w:rPr>
        </w:r>
        <w:r w:rsidR="00DA45A4">
          <w:rPr>
            <w:rFonts w:asciiTheme="minorEastAsia" w:eastAsiaTheme="minorEastAsia" w:hAnsiTheme="minorEastAsia"/>
            <w:sz w:val="28"/>
            <w:szCs w:val="28"/>
          </w:rPr>
          <w:fldChar w:fldCharType="separate"/>
        </w:r>
        <w:r w:rsidR="00CF5BA1">
          <w:rPr>
            <w:rFonts w:asciiTheme="minorEastAsia" w:eastAsiaTheme="minorEastAsia" w:hAnsiTheme="minorEastAsia"/>
            <w:noProof/>
            <w:sz w:val="28"/>
            <w:szCs w:val="28"/>
          </w:rPr>
          <w:t>28</w:t>
        </w:r>
        <w:r w:rsidR="00DA45A4">
          <w:rPr>
            <w:rFonts w:asciiTheme="minorEastAsia" w:eastAsiaTheme="minorEastAsia" w:hAnsiTheme="minorEastAsia"/>
            <w:sz w:val="28"/>
            <w:szCs w:val="28"/>
          </w:rPr>
          <w:fldChar w:fldCharType="end"/>
        </w:r>
      </w:hyperlink>
    </w:p>
    <w:p w:rsidR="00DA45A4" w:rsidRDefault="00D6018B" w:rsidP="00DA45A4">
      <w:pPr>
        <w:pStyle w:val="10"/>
        <w:tabs>
          <w:tab w:val="right" w:leader="dot" w:pos="8949"/>
        </w:tabs>
        <w:spacing w:line="360" w:lineRule="auto"/>
        <w:rPr>
          <w:rFonts w:asciiTheme="minorEastAsia" w:eastAsiaTheme="minorEastAsia" w:hAnsiTheme="minorEastAsia" w:cstheme="minorBidi"/>
          <w:sz w:val="28"/>
          <w:szCs w:val="28"/>
        </w:rPr>
      </w:pPr>
      <w:hyperlink w:anchor="_Toc36814692" w:history="1">
        <w:r w:rsidR="00DA45A4">
          <w:rPr>
            <w:rStyle w:val="af0"/>
            <w:rFonts w:asciiTheme="minorEastAsia" w:eastAsiaTheme="minorEastAsia" w:hAnsiTheme="minorEastAsia" w:hint="eastAsia"/>
            <w:kern w:val="44"/>
            <w:sz w:val="28"/>
            <w:szCs w:val="28"/>
          </w:rPr>
          <w:t>第五章</w:t>
        </w:r>
        <w:r w:rsidR="00DA45A4">
          <w:rPr>
            <w:rStyle w:val="af0"/>
            <w:rFonts w:asciiTheme="minorEastAsia" w:eastAsiaTheme="minorEastAsia" w:hAnsiTheme="minorEastAsia"/>
            <w:kern w:val="44"/>
            <w:sz w:val="28"/>
            <w:szCs w:val="28"/>
          </w:rPr>
          <w:t xml:space="preserve"> </w:t>
        </w:r>
        <w:r w:rsidR="00DA45A4">
          <w:rPr>
            <w:rStyle w:val="af0"/>
            <w:rFonts w:asciiTheme="minorEastAsia" w:eastAsiaTheme="minorEastAsia" w:hAnsiTheme="minorEastAsia" w:hint="eastAsia"/>
            <w:kern w:val="44"/>
            <w:sz w:val="28"/>
            <w:szCs w:val="28"/>
          </w:rPr>
          <w:t xml:space="preserve"> 响应文件格式</w:t>
        </w:r>
        <w:r w:rsidR="00DA45A4">
          <w:rPr>
            <w:rFonts w:asciiTheme="minorEastAsia" w:eastAsiaTheme="minorEastAsia" w:hAnsiTheme="minorEastAsia"/>
            <w:sz w:val="28"/>
            <w:szCs w:val="28"/>
          </w:rPr>
          <w:tab/>
        </w:r>
        <w:r w:rsidR="00DA45A4">
          <w:rPr>
            <w:rFonts w:asciiTheme="minorEastAsia" w:eastAsiaTheme="minorEastAsia" w:hAnsiTheme="minorEastAsia"/>
            <w:sz w:val="28"/>
            <w:szCs w:val="28"/>
          </w:rPr>
          <w:fldChar w:fldCharType="begin"/>
        </w:r>
        <w:r w:rsidR="00DA45A4">
          <w:rPr>
            <w:rFonts w:asciiTheme="minorEastAsia" w:eastAsiaTheme="minorEastAsia" w:hAnsiTheme="minorEastAsia"/>
            <w:sz w:val="28"/>
            <w:szCs w:val="28"/>
          </w:rPr>
          <w:instrText xml:space="preserve"> PAGEREF _Toc36814692 \h </w:instrText>
        </w:r>
        <w:r w:rsidR="00DA45A4">
          <w:rPr>
            <w:rFonts w:asciiTheme="minorEastAsia" w:eastAsiaTheme="minorEastAsia" w:hAnsiTheme="minorEastAsia"/>
            <w:sz w:val="28"/>
            <w:szCs w:val="28"/>
          </w:rPr>
        </w:r>
        <w:r w:rsidR="00DA45A4">
          <w:rPr>
            <w:rFonts w:asciiTheme="minorEastAsia" w:eastAsiaTheme="minorEastAsia" w:hAnsiTheme="minorEastAsia"/>
            <w:sz w:val="28"/>
            <w:szCs w:val="28"/>
          </w:rPr>
          <w:fldChar w:fldCharType="separate"/>
        </w:r>
        <w:r w:rsidR="00CF5BA1">
          <w:rPr>
            <w:rFonts w:asciiTheme="minorEastAsia" w:eastAsiaTheme="minorEastAsia" w:hAnsiTheme="minorEastAsia"/>
            <w:noProof/>
            <w:sz w:val="28"/>
            <w:szCs w:val="28"/>
          </w:rPr>
          <w:t>41</w:t>
        </w:r>
        <w:r w:rsidR="00DA45A4">
          <w:rPr>
            <w:rFonts w:asciiTheme="minorEastAsia" w:eastAsiaTheme="minorEastAsia" w:hAnsiTheme="minorEastAsia"/>
            <w:sz w:val="28"/>
            <w:szCs w:val="28"/>
          </w:rPr>
          <w:fldChar w:fldCharType="end"/>
        </w:r>
      </w:hyperlink>
    </w:p>
    <w:p w:rsidR="00DA45A4" w:rsidRDefault="00DA45A4" w:rsidP="00DA45A4">
      <w:pPr>
        <w:pStyle w:val="a1"/>
        <w:spacing w:beforeLines="50" w:before="120" w:afterLines="100" w:after="240" w:line="360" w:lineRule="auto"/>
        <w:ind w:firstLine="0"/>
        <w:rPr>
          <w:rFonts w:ascii="方正小标宋简体" w:eastAsia="方正小标宋简体" w:hAnsi="宋体"/>
          <w:kern w:val="44"/>
          <w:sz w:val="44"/>
          <w:szCs w:val="44"/>
        </w:rPr>
      </w:pPr>
      <w:r>
        <w:rPr>
          <w:rFonts w:asciiTheme="minorEastAsia" w:eastAsiaTheme="minorEastAsia" w:hAnsiTheme="minorEastAsia"/>
          <w:kern w:val="44"/>
          <w:sz w:val="28"/>
          <w:szCs w:val="28"/>
        </w:rPr>
        <w:fldChar w:fldCharType="end"/>
      </w:r>
    </w:p>
    <w:p w:rsidR="00DA45A4" w:rsidRDefault="00DA45A4" w:rsidP="00DA45A4">
      <w:pPr>
        <w:pStyle w:val="a1"/>
        <w:spacing w:beforeLines="50" w:before="120" w:afterLines="100" w:after="240"/>
        <w:ind w:firstLine="0"/>
        <w:jc w:val="center"/>
        <w:rPr>
          <w:rFonts w:ascii="方正小标宋简体" w:eastAsia="方正小标宋简体" w:hAnsi="宋体"/>
          <w:kern w:val="44"/>
          <w:sz w:val="44"/>
          <w:szCs w:val="44"/>
        </w:rPr>
        <w:sectPr w:rsidR="00DA45A4">
          <w:headerReference w:type="even" r:id="rId11"/>
          <w:headerReference w:type="default" r:id="rId12"/>
          <w:footerReference w:type="even" r:id="rId13"/>
          <w:footerReference w:type="default" r:id="rId14"/>
          <w:headerReference w:type="first" r:id="rId15"/>
          <w:pgSz w:w="11907" w:h="16840"/>
          <w:pgMar w:top="1440" w:right="1474" w:bottom="1440" w:left="1474" w:header="851" w:footer="992" w:gutter="0"/>
          <w:cols w:space="720"/>
          <w:titlePg/>
        </w:sectPr>
      </w:pPr>
    </w:p>
    <w:p w:rsidR="00DA45A4" w:rsidRDefault="00DA45A4" w:rsidP="00DA45A4">
      <w:pPr>
        <w:pStyle w:val="a1"/>
        <w:spacing w:beforeLines="50" w:before="120" w:afterLines="100" w:after="240"/>
        <w:ind w:firstLine="0"/>
        <w:jc w:val="center"/>
        <w:outlineLvl w:val="0"/>
        <w:rPr>
          <w:rFonts w:ascii="宋体" w:hAnsi="宋体" w:cs="宋体"/>
        </w:rPr>
      </w:pPr>
      <w:bookmarkStart w:id="5" w:name="_Toc36814672"/>
      <w:r>
        <w:rPr>
          <w:rFonts w:ascii="宋体" w:hAnsi="宋体" w:cs="宋体" w:hint="eastAsia"/>
          <w:kern w:val="44"/>
          <w:sz w:val="44"/>
          <w:szCs w:val="44"/>
        </w:rPr>
        <w:lastRenderedPageBreak/>
        <w:t>第一</w:t>
      </w:r>
      <w:r>
        <w:rPr>
          <w:rFonts w:ascii="宋体" w:hAnsi="宋体" w:cs="宋体" w:hint="eastAsia"/>
          <w:sz w:val="44"/>
          <w:szCs w:val="44"/>
        </w:rPr>
        <w:t>章  单一来源采购邀请书</w:t>
      </w:r>
      <w:bookmarkEnd w:id="5"/>
    </w:p>
    <w:p w:rsidR="00DA45A4" w:rsidRPr="00A30E56" w:rsidRDefault="0000064E" w:rsidP="00DA45A4">
      <w:pPr>
        <w:widowControl/>
        <w:spacing w:line="360" w:lineRule="auto"/>
        <w:ind w:rightChars="-94" w:right="-197"/>
        <w:jc w:val="left"/>
        <w:rPr>
          <w:rFonts w:asciiTheme="minorEastAsia" w:eastAsiaTheme="minorEastAsia" w:hAnsiTheme="minorEastAsia" w:cs="宋体"/>
          <w:color w:val="000000" w:themeColor="text1"/>
          <w:kern w:val="0"/>
          <w:szCs w:val="21"/>
          <w:u w:val="single"/>
        </w:rPr>
      </w:pPr>
      <w:r w:rsidRPr="00A30E56">
        <w:rPr>
          <w:rFonts w:asciiTheme="minorEastAsia" w:eastAsiaTheme="minorEastAsia" w:hAnsiTheme="minorEastAsia" w:cs="宋体" w:hint="eastAsia"/>
          <w:color w:val="000000" w:themeColor="text1"/>
          <w:kern w:val="0"/>
          <w:szCs w:val="21"/>
          <w:u w:val="single"/>
        </w:rPr>
        <w:t>陕西省考古研究院</w:t>
      </w:r>
      <w:r w:rsidR="00DA45A4" w:rsidRPr="00A30E56">
        <w:rPr>
          <w:rFonts w:asciiTheme="minorEastAsia" w:eastAsiaTheme="minorEastAsia" w:hAnsiTheme="minorEastAsia" w:cs="宋体" w:hint="eastAsia"/>
          <w:color w:val="000000" w:themeColor="text1"/>
          <w:kern w:val="0"/>
          <w:szCs w:val="21"/>
        </w:rPr>
        <w:t>：</w:t>
      </w:r>
    </w:p>
    <w:p w:rsidR="00DA45A4" w:rsidRPr="00A30E56" w:rsidRDefault="00DA45A4" w:rsidP="00DA45A4">
      <w:pPr>
        <w:widowControl/>
        <w:spacing w:line="360" w:lineRule="auto"/>
        <w:ind w:rightChars="-94" w:right="-197" w:firstLineChars="200" w:firstLine="420"/>
        <w:jc w:val="left"/>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陕西隆信项目管理有限公司受西安市常宁新区开发建设管理委员会的委托，经政府采购管理部门批准，按照政府采购程序，对</w:t>
      </w:r>
      <w:r w:rsidRPr="00A30E56">
        <w:rPr>
          <w:rFonts w:asciiTheme="minorEastAsia" w:eastAsiaTheme="minorEastAsia" w:hAnsiTheme="minorEastAsia" w:cs="宋体" w:hint="eastAsia"/>
          <w:color w:val="000000" w:themeColor="text1"/>
          <w:szCs w:val="21"/>
        </w:rPr>
        <w:t>西安市常宁新区开发建设管理委员会西沣路以东、香积大街以南一宗储备土地文物勘探服务采购项目</w:t>
      </w:r>
      <w:r w:rsidRPr="00A30E56">
        <w:rPr>
          <w:rFonts w:asciiTheme="minorEastAsia" w:eastAsiaTheme="minorEastAsia" w:hAnsiTheme="minorEastAsia" w:cs="宋体" w:hint="eastAsia"/>
          <w:color w:val="000000" w:themeColor="text1"/>
          <w:kern w:val="0"/>
          <w:szCs w:val="21"/>
        </w:rPr>
        <w:t>进行单一来源采购，由于你单位为本项目唯一供应商，现邀请你单位参与本项目采购活动，按照本项目单一来源</w:t>
      </w:r>
      <w:r w:rsidR="008F1955" w:rsidRPr="00A30E56">
        <w:rPr>
          <w:rFonts w:asciiTheme="minorEastAsia" w:eastAsiaTheme="minorEastAsia" w:hAnsiTheme="minorEastAsia" w:cs="宋体" w:hint="eastAsia"/>
          <w:color w:val="000000" w:themeColor="text1"/>
          <w:kern w:val="0"/>
          <w:szCs w:val="21"/>
        </w:rPr>
        <w:t>谈判文件</w:t>
      </w:r>
      <w:r w:rsidRPr="00A30E56">
        <w:rPr>
          <w:rFonts w:asciiTheme="minorEastAsia" w:eastAsiaTheme="minorEastAsia" w:hAnsiTheme="minorEastAsia" w:cs="宋体" w:hint="eastAsia"/>
          <w:color w:val="000000" w:themeColor="text1"/>
          <w:kern w:val="0"/>
          <w:szCs w:val="21"/>
        </w:rPr>
        <w:t>的要求，编写单一来源采购响应文件，并按照邀请书规定的地点、时间，就本项目的商务、技术和报价等有关问题进行谈判。</w:t>
      </w:r>
    </w:p>
    <w:p w:rsidR="00A30E56" w:rsidRPr="00A30E56" w:rsidRDefault="00A30E56" w:rsidP="00A30E56">
      <w:pPr>
        <w:widowControl/>
        <w:shd w:val="clear" w:color="auto" w:fill="FFFFFF"/>
        <w:spacing w:line="360" w:lineRule="auto"/>
        <w:jc w:val="left"/>
        <w:outlineLvl w:val="3"/>
        <w:rPr>
          <w:rFonts w:asciiTheme="minorEastAsia" w:eastAsiaTheme="minorEastAsia" w:hAnsiTheme="minorEastAsia" w:cs="宋体"/>
          <w:color w:val="000000" w:themeColor="text1"/>
          <w:kern w:val="0"/>
          <w:szCs w:val="21"/>
        </w:rPr>
      </w:pPr>
      <w:bookmarkStart w:id="6" w:name="_Toc217446031"/>
      <w:bookmarkStart w:id="7" w:name="_Toc213396945"/>
      <w:bookmarkStart w:id="8" w:name="_Toc213397009"/>
      <w:bookmarkStart w:id="9" w:name="_Toc213496267"/>
      <w:bookmarkStart w:id="10" w:name="_Toc213396759"/>
      <w:bookmarkStart w:id="11" w:name="_Toc89075871"/>
      <w:bookmarkStart w:id="12" w:name="_Toc183682339"/>
      <w:bookmarkStart w:id="13" w:name="_Toc77400776"/>
      <w:bookmarkStart w:id="14" w:name="_Toc183582202"/>
      <w:r w:rsidRPr="00A30E56">
        <w:rPr>
          <w:rFonts w:asciiTheme="minorEastAsia" w:eastAsiaTheme="minorEastAsia" w:hAnsiTheme="minorEastAsia" w:cs="宋体" w:hint="eastAsia"/>
          <w:b/>
          <w:bCs/>
          <w:color w:val="000000" w:themeColor="text1"/>
          <w:kern w:val="0"/>
          <w:szCs w:val="21"/>
        </w:rPr>
        <w:t>一、项目基本情况</w:t>
      </w:r>
    </w:p>
    <w:p w:rsidR="00A30E56" w:rsidRPr="00A30E56" w:rsidRDefault="00A30E56" w:rsidP="00A30E56">
      <w:pPr>
        <w:widowControl/>
        <w:shd w:val="clear" w:color="auto" w:fill="FFFFFF"/>
        <w:spacing w:line="360" w:lineRule="auto"/>
        <w:ind w:firstLine="48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项目编号：SXLX23-01-013Z(F)</w:t>
      </w:r>
    </w:p>
    <w:p w:rsidR="00A30E56" w:rsidRPr="00A30E56" w:rsidRDefault="00A30E56" w:rsidP="00A30E56">
      <w:pPr>
        <w:widowControl/>
        <w:shd w:val="clear" w:color="auto" w:fill="FFFFFF"/>
        <w:spacing w:line="360" w:lineRule="auto"/>
        <w:ind w:firstLine="48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项目名称：</w:t>
      </w:r>
      <w:r w:rsidR="003850C0" w:rsidRPr="003850C0">
        <w:rPr>
          <w:rFonts w:asciiTheme="minorEastAsia" w:eastAsiaTheme="minorEastAsia" w:hAnsiTheme="minorEastAsia" w:cs="宋体" w:hint="eastAsia"/>
          <w:color w:val="000000" w:themeColor="text1"/>
          <w:kern w:val="0"/>
          <w:szCs w:val="21"/>
        </w:rPr>
        <w:t>西安市常宁新区开发建设管理委员会</w:t>
      </w:r>
      <w:r w:rsidRPr="00A30E56">
        <w:rPr>
          <w:rFonts w:asciiTheme="minorEastAsia" w:eastAsiaTheme="minorEastAsia" w:hAnsiTheme="minorEastAsia" w:cs="宋体" w:hint="eastAsia"/>
          <w:color w:val="000000" w:themeColor="text1"/>
          <w:kern w:val="0"/>
          <w:szCs w:val="21"/>
        </w:rPr>
        <w:t>西沣路以东、香积大街以南一宗储备土地文物勘探服务采购项目</w:t>
      </w:r>
    </w:p>
    <w:p w:rsidR="00A30E56" w:rsidRPr="00A30E56" w:rsidRDefault="00A30E56" w:rsidP="00A30E56">
      <w:pPr>
        <w:widowControl/>
        <w:shd w:val="clear" w:color="auto" w:fill="FFFFFF"/>
        <w:spacing w:line="360" w:lineRule="auto"/>
        <w:ind w:firstLine="48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采购方式：单一来源</w:t>
      </w:r>
    </w:p>
    <w:p w:rsidR="00A30E56" w:rsidRPr="00A30E56" w:rsidRDefault="00A30E56" w:rsidP="00A30E56">
      <w:pPr>
        <w:widowControl/>
        <w:shd w:val="clear" w:color="auto" w:fill="FFFFFF"/>
        <w:spacing w:line="360" w:lineRule="auto"/>
        <w:ind w:firstLine="48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预算金额：650000.00元</w:t>
      </w:r>
    </w:p>
    <w:p w:rsidR="00A30E56" w:rsidRPr="00A30E56" w:rsidRDefault="00A30E56" w:rsidP="00A30E56">
      <w:pPr>
        <w:widowControl/>
        <w:shd w:val="clear" w:color="auto" w:fill="FFFFFF"/>
        <w:spacing w:line="360" w:lineRule="auto"/>
        <w:ind w:firstLine="48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采购需求：</w:t>
      </w:r>
    </w:p>
    <w:p w:rsidR="00A30E56" w:rsidRPr="00A30E56" w:rsidRDefault="00A30E56" w:rsidP="00A30E56">
      <w:pPr>
        <w:widowControl/>
        <w:shd w:val="clear" w:color="auto" w:fill="FFFFFF"/>
        <w:spacing w:line="360" w:lineRule="auto"/>
        <w:ind w:firstLine="48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合同包1(西沣路以东、香积大街以南一宗储备土地文物勘探服务采购项目):</w:t>
      </w:r>
    </w:p>
    <w:p w:rsidR="00A30E56" w:rsidRPr="00A30E56" w:rsidRDefault="00A30E56" w:rsidP="00A30E56">
      <w:pPr>
        <w:widowControl/>
        <w:shd w:val="clear" w:color="auto" w:fill="FFFFFF"/>
        <w:spacing w:line="360" w:lineRule="auto"/>
        <w:ind w:firstLine="63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合同包预算金额：650000.00元</w:t>
      </w:r>
    </w:p>
    <w:p w:rsidR="00A30E56" w:rsidRPr="00A30E56" w:rsidRDefault="00A30E56" w:rsidP="00A30E56">
      <w:pPr>
        <w:widowControl/>
        <w:shd w:val="clear" w:color="auto" w:fill="FFFFFF"/>
        <w:spacing w:line="360" w:lineRule="auto"/>
        <w:ind w:firstLine="63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合同包最高限价：650000.00元</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6"/>
        <w:gridCol w:w="1448"/>
        <w:gridCol w:w="2004"/>
        <w:gridCol w:w="946"/>
        <w:gridCol w:w="1237"/>
        <w:gridCol w:w="1336"/>
        <w:gridCol w:w="1336"/>
      </w:tblGrid>
      <w:tr w:rsidR="00A30E56" w:rsidRPr="00A30E56" w:rsidTr="00D6018B">
        <w:trPr>
          <w:trHeight w:val="728"/>
          <w:tblHeader/>
        </w:trPr>
        <w:tc>
          <w:tcPr>
            <w:tcW w:w="1200"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hideMark/>
          </w:tcPr>
          <w:p w:rsidR="00A30E56" w:rsidRPr="00A30E56" w:rsidRDefault="00A30E56" w:rsidP="00D6018B">
            <w:pPr>
              <w:widowControl/>
              <w:spacing w:line="360" w:lineRule="auto"/>
              <w:jc w:val="center"/>
              <w:rPr>
                <w:rFonts w:asciiTheme="minorEastAsia" w:eastAsiaTheme="minorEastAsia" w:hAnsiTheme="minorEastAsia" w:cs="宋体"/>
                <w:b/>
                <w:bCs/>
                <w:color w:val="000000" w:themeColor="text1"/>
                <w:kern w:val="0"/>
                <w:szCs w:val="21"/>
              </w:rPr>
            </w:pPr>
            <w:r w:rsidRPr="00A30E56">
              <w:rPr>
                <w:rFonts w:asciiTheme="minorEastAsia" w:eastAsiaTheme="minorEastAsia" w:hAnsiTheme="minorEastAsia" w:cs="宋体"/>
                <w:b/>
                <w:bCs/>
                <w:color w:val="000000" w:themeColor="text1"/>
                <w:kern w:val="0"/>
                <w:szCs w:val="21"/>
              </w:rPr>
              <w:t>品目号</w:t>
            </w:r>
          </w:p>
        </w:tc>
        <w:tc>
          <w:tcPr>
            <w:tcW w:w="4500"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hideMark/>
          </w:tcPr>
          <w:p w:rsidR="00A30E56" w:rsidRPr="00A30E56" w:rsidRDefault="00A30E56" w:rsidP="00D6018B">
            <w:pPr>
              <w:widowControl/>
              <w:spacing w:line="360" w:lineRule="auto"/>
              <w:jc w:val="center"/>
              <w:rPr>
                <w:rFonts w:asciiTheme="minorEastAsia" w:eastAsiaTheme="minorEastAsia" w:hAnsiTheme="minorEastAsia" w:cs="宋体"/>
                <w:b/>
                <w:bCs/>
                <w:color w:val="000000" w:themeColor="text1"/>
                <w:kern w:val="0"/>
                <w:szCs w:val="21"/>
              </w:rPr>
            </w:pPr>
            <w:r w:rsidRPr="00A30E56">
              <w:rPr>
                <w:rFonts w:asciiTheme="minorEastAsia" w:eastAsiaTheme="minorEastAsia" w:hAnsiTheme="minorEastAsia" w:cs="宋体"/>
                <w:b/>
                <w:bCs/>
                <w:color w:val="000000" w:themeColor="text1"/>
                <w:kern w:val="0"/>
                <w:szCs w:val="21"/>
              </w:rPr>
              <w:t>品目名称</w:t>
            </w:r>
          </w:p>
        </w:tc>
        <w:tc>
          <w:tcPr>
            <w:tcW w:w="4500"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hideMark/>
          </w:tcPr>
          <w:p w:rsidR="00A30E56" w:rsidRPr="00A30E56" w:rsidRDefault="00A30E56" w:rsidP="00D6018B">
            <w:pPr>
              <w:widowControl/>
              <w:spacing w:line="360" w:lineRule="auto"/>
              <w:jc w:val="center"/>
              <w:rPr>
                <w:rFonts w:asciiTheme="minorEastAsia" w:eastAsiaTheme="minorEastAsia" w:hAnsiTheme="minorEastAsia" w:cs="宋体"/>
                <w:b/>
                <w:bCs/>
                <w:color w:val="000000" w:themeColor="text1"/>
                <w:kern w:val="0"/>
                <w:szCs w:val="21"/>
              </w:rPr>
            </w:pPr>
            <w:r w:rsidRPr="00A30E56">
              <w:rPr>
                <w:rFonts w:asciiTheme="minorEastAsia" w:eastAsiaTheme="minorEastAsia" w:hAnsiTheme="minorEastAsia" w:cs="宋体"/>
                <w:b/>
                <w:bCs/>
                <w:color w:val="000000" w:themeColor="text1"/>
                <w:kern w:val="0"/>
                <w:szCs w:val="21"/>
              </w:rPr>
              <w:t>采购标的</w:t>
            </w:r>
          </w:p>
        </w:tc>
        <w:tc>
          <w:tcPr>
            <w:tcW w:w="1500"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hideMark/>
          </w:tcPr>
          <w:p w:rsidR="00A30E56" w:rsidRPr="00A30E56" w:rsidRDefault="00A30E56" w:rsidP="00D6018B">
            <w:pPr>
              <w:widowControl/>
              <w:spacing w:line="360" w:lineRule="auto"/>
              <w:jc w:val="center"/>
              <w:rPr>
                <w:rFonts w:asciiTheme="minorEastAsia" w:eastAsiaTheme="minorEastAsia" w:hAnsiTheme="minorEastAsia" w:cs="宋体"/>
                <w:b/>
                <w:bCs/>
                <w:color w:val="000000" w:themeColor="text1"/>
                <w:kern w:val="0"/>
                <w:szCs w:val="21"/>
              </w:rPr>
            </w:pPr>
            <w:r w:rsidRPr="00A30E56">
              <w:rPr>
                <w:rFonts w:asciiTheme="minorEastAsia" w:eastAsiaTheme="minorEastAsia" w:hAnsiTheme="minorEastAsia" w:cs="宋体"/>
                <w:b/>
                <w:bCs/>
                <w:color w:val="000000" w:themeColor="text1"/>
                <w:kern w:val="0"/>
                <w:szCs w:val="21"/>
              </w:rPr>
              <w:t>数量（单位）</w:t>
            </w:r>
          </w:p>
        </w:tc>
        <w:tc>
          <w:tcPr>
            <w:tcW w:w="3000"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hideMark/>
          </w:tcPr>
          <w:p w:rsidR="00A30E56" w:rsidRPr="00A30E56" w:rsidRDefault="00A30E56" w:rsidP="00D6018B">
            <w:pPr>
              <w:widowControl/>
              <w:spacing w:line="360" w:lineRule="auto"/>
              <w:jc w:val="center"/>
              <w:rPr>
                <w:rFonts w:asciiTheme="minorEastAsia" w:eastAsiaTheme="minorEastAsia" w:hAnsiTheme="minorEastAsia" w:cs="宋体"/>
                <w:b/>
                <w:bCs/>
                <w:color w:val="000000" w:themeColor="text1"/>
                <w:kern w:val="0"/>
                <w:szCs w:val="21"/>
              </w:rPr>
            </w:pPr>
            <w:r w:rsidRPr="00A30E56">
              <w:rPr>
                <w:rFonts w:asciiTheme="minorEastAsia" w:eastAsiaTheme="minorEastAsia" w:hAnsiTheme="minorEastAsia" w:cs="宋体"/>
                <w:b/>
                <w:bCs/>
                <w:color w:val="000000" w:themeColor="text1"/>
                <w:kern w:val="0"/>
                <w:szCs w:val="21"/>
              </w:rPr>
              <w:t>技术规格、参数及要求</w:t>
            </w:r>
          </w:p>
        </w:tc>
        <w:tc>
          <w:tcPr>
            <w:tcW w:w="1800"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hideMark/>
          </w:tcPr>
          <w:p w:rsidR="00A30E56" w:rsidRPr="00A30E56" w:rsidRDefault="00A30E56" w:rsidP="00D6018B">
            <w:pPr>
              <w:widowControl/>
              <w:spacing w:line="360" w:lineRule="auto"/>
              <w:jc w:val="center"/>
              <w:rPr>
                <w:rFonts w:asciiTheme="minorEastAsia" w:eastAsiaTheme="minorEastAsia" w:hAnsiTheme="minorEastAsia" w:cs="宋体"/>
                <w:b/>
                <w:bCs/>
                <w:color w:val="000000" w:themeColor="text1"/>
                <w:kern w:val="0"/>
                <w:szCs w:val="21"/>
              </w:rPr>
            </w:pPr>
            <w:r w:rsidRPr="00A30E56">
              <w:rPr>
                <w:rFonts w:asciiTheme="minorEastAsia" w:eastAsiaTheme="minorEastAsia" w:hAnsiTheme="minorEastAsia" w:cs="宋体"/>
                <w:b/>
                <w:bCs/>
                <w:color w:val="000000" w:themeColor="text1"/>
                <w:kern w:val="0"/>
                <w:szCs w:val="21"/>
              </w:rPr>
              <w:t>品目预算(元)</w:t>
            </w:r>
          </w:p>
        </w:tc>
        <w:tc>
          <w:tcPr>
            <w:tcW w:w="1800"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hideMark/>
          </w:tcPr>
          <w:p w:rsidR="00A30E56" w:rsidRPr="00A30E56" w:rsidRDefault="00A30E56" w:rsidP="00D6018B">
            <w:pPr>
              <w:widowControl/>
              <w:spacing w:line="360" w:lineRule="auto"/>
              <w:jc w:val="center"/>
              <w:rPr>
                <w:rFonts w:asciiTheme="minorEastAsia" w:eastAsiaTheme="minorEastAsia" w:hAnsiTheme="minorEastAsia" w:cs="宋体"/>
                <w:b/>
                <w:bCs/>
                <w:color w:val="000000" w:themeColor="text1"/>
                <w:kern w:val="0"/>
                <w:szCs w:val="21"/>
              </w:rPr>
            </w:pPr>
            <w:r w:rsidRPr="00A30E56">
              <w:rPr>
                <w:rFonts w:asciiTheme="minorEastAsia" w:eastAsiaTheme="minorEastAsia" w:hAnsiTheme="minorEastAsia" w:cs="宋体"/>
                <w:b/>
                <w:bCs/>
                <w:color w:val="000000" w:themeColor="text1"/>
                <w:kern w:val="0"/>
                <w:szCs w:val="21"/>
              </w:rPr>
              <w:t>最高限价(元)</w:t>
            </w:r>
          </w:p>
        </w:tc>
      </w:tr>
      <w:tr w:rsidR="00A30E56" w:rsidRPr="00A30E56" w:rsidTr="00D6018B">
        <w:trPr>
          <w:trHeight w:val="480"/>
        </w:trPr>
        <w:tc>
          <w:tcPr>
            <w:tcW w:w="0" w:type="auto"/>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hideMark/>
          </w:tcPr>
          <w:p w:rsidR="00A30E56" w:rsidRPr="00A30E56" w:rsidRDefault="00A30E56" w:rsidP="00D6018B">
            <w:pPr>
              <w:widowControl/>
              <w:spacing w:line="360" w:lineRule="auto"/>
              <w:jc w:val="center"/>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color w:val="000000" w:themeColor="text1"/>
                <w:kern w:val="0"/>
                <w:szCs w:val="21"/>
              </w:rPr>
              <w:t>1-1</w:t>
            </w:r>
          </w:p>
        </w:tc>
        <w:tc>
          <w:tcPr>
            <w:tcW w:w="0" w:type="auto"/>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hideMark/>
          </w:tcPr>
          <w:p w:rsidR="00A30E56" w:rsidRPr="00A30E56" w:rsidRDefault="00A30E56" w:rsidP="00D6018B">
            <w:pPr>
              <w:widowControl/>
              <w:spacing w:line="360" w:lineRule="auto"/>
              <w:jc w:val="center"/>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color w:val="000000" w:themeColor="text1"/>
                <w:kern w:val="0"/>
                <w:szCs w:val="21"/>
              </w:rPr>
              <w:t>其他专业技术服务</w:t>
            </w:r>
          </w:p>
        </w:tc>
        <w:tc>
          <w:tcPr>
            <w:tcW w:w="0" w:type="auto"/>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hideMark/>
          </w:tcPr>
          <w:p w:rsidR="00A30E56" w:rsidRPr="00A30E56" w:rsidRDefault="00A30E56" w:rsidP="00D6018B">
            <w:pPr>
              <w:widowControl/>
              <w:spacing w:line="360" w:lineRule="auto"/>
              <w:jc w:val="center"/>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color w:val="000000" w:themeColor="text1"/>
                <w:kern w:val="0"/>
                <w:szCs w:val="21"/>
              </w:rPr>
              <w:t>西沣路以东、香积大街以南一宗储备土地文物勘探服务采购项目</w:t>
            </w:r>
          </w:p>
        </w:tc>
        <w:tc>
          <w:tcPr>
            <w:tcW w:w="0" w:type="auto"/>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hideMark/>
          </w:tcPr>
          <w:p w:rsidR="00A30E56" w:rsidRPr="00A30E56" w:rsidRDefault="00A30E56" w:rsidP="00D6018B">
            <w:pPr>
              <w:widowControl/>
              <w:spacing w:line="360" w:lineRule="auto"/>
              <w:jc w:val="center"/>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color w:val="000000" w:themeColor="text1"/>
                <w:kern w:val="0"/>
                <w:szCs w:val="21"/>
              </w:rPr>
              <w:t>1(项)</w:t>
            </w:r>
          </w:p>
        </w:tc>
        <w:tc>
          <w:tcPr>
            <w:tcW w:w="0" w:type="auto"/>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hideMark/>
          </w:tcPr>
          <w:p w:rsidR="00A30E56" w:rsidRPr="00A30E56" w:rsidRDefault="00A30E56" w:rsidP="00D6018B">
            <w:pPr>
              <w:widowControl/>
              <w:spacing w:line="360" w:lineRule="auto"/>
              <w:jc w:val="center"/>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color w:val="000000" w:themeColor="text1"/>
                <w:kern w:val="0"/>
                <w:szCs w:val="21"/>
              </w:rPr>
              <w:t>详见采购文件</w:t>
            </w:r>
          </w:p>
        </w:tc>
        <w:tc>
          <w:tcPr>
            <w:tcW w:w="0" w:type="auto"/>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hideMark/>
          </w:tcPr>
          <w:p w:rsidR="00A30E56" w:rsidRPr="00A30E56" w:rsidRDefault="00A30E56" w:rsidP="00D6018B">
            <w:pPr>
              <w:widowControl/>
              <w:spacing w:line="360" w:lineRule="auto"/>
              <w:jc w:val="right"/>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color w:val="000000" w:themeColor="text1"/>
                <w:kern w:val="0"/>
                <w:szCs w:val="21"/>
              </w:rPr>
              <w:t>650000.00</w:t>
            </w:r>
          </w:p>
        </w:tc>
        <w:tc>
          <w:tcPr>
            <w:tcW w:w="0" w:type="auto"/>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hideMark/>
          </w:tcPr>
          <w:p w:rsidR="00A30E56" w:rsidRPr="00A30E56" w:rsidRDefault="00A30E56" w:rsidP="00D6018B">
            <w:pPr>
              <w:widowControl/>
              <w:spacing w:line="360" w:lineRule="auto"/>
              <w:jc w:val="right"/>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color w:val="000000" w:themeColor="text1"/>
                <w:kern w:val="0"/>
                <w:szCs w:val="21"/>
              </w:rPr>
              <w:t>650000.00</w:t>
            </w:r>
          </w:p>
        </w:tc>
      </w:tr>
    </w:tbl>
    <w:p w:rsidR="00A30E56" w:rsidRPr="00A30E56" w:rsidRDefault="00A30E56" w:rsidP="00A30E56">
      <w:pPr>
        <w:widowControl/>
        <w:shd w:val="clear" w:color="auto" w:fill="FFFFFF"/>
        <w:spacing w:line="360" w:lineRule="auto"/>
        <w:ind w:firstLine="63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本合同包不接受联合体投标</w:t>
      </w:r>
    </w:p>
    <w:p w:rsidR="00A30E56" w:rsidRPr="00A30E56" w:rsidRDefault="00A30E56" w:rsidP="00A30E56">
      <w:pPr>
        <w:widowControl/>
        <w:shd w:val="clear" w:color="auto" w:fill="FFFFFF"/>
        <w:spacing w:line="360" w:lineRule="auto"/>
        <w:ind w:firstLine="63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合同履行期限：自合同签订生效之日起60工作日</w:t>
      </w:r>
    </w:p>
    <w:p w:rsidR="00A30E56" w:rsidRPr="00A30E56" w:rsidRDefault="00A30E56" w:rsidP="00A30E56">
      <w:pPr>
        <w:widowControl/>
        <w:shd w:val="clear" w:color="auto" w:fill="FFFFFF"/>
        <w:spacing w:line="360" w:lineRule="auto"/>
        <w:jc w:val="left"/>
        <w:outlineLvl w:val="3"/>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b/>
          <w:bCs/>
          <w:color w:val="000000" w:themeColor="text1"/>
          <w:kern w:val="0"/>
          <w:szCs w:val="21"/>
        </w:rPr>
        <w:t>二、申请人的资格要求：</w:t>
      </w:r>
    </w:p>
    <w:p w:rsidR="00A30E56" w:rsidRPr="00A30E56" w:rsidRDefault="00A30E56" w:rsidP="00A30E56">
      <w:pPr>
        <w:widowControl/>
        <w:shd w:val="clear" w:color="auto" w:fill="FFFFFF"/>
        <w:spacing w:line="360" w:lineRule="auto"/>
        <w:ind w:firstLine="48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1.满足《中华人民共和国政府采购法》第二十二条规定;</w:t>
      </w:r>
    </w:p>
    <w:p w:rsidR="00A30E56" w:rsidRPr="00A30E56" w:rsidRDefault="00A30E56" w:rsidP="00A30E56">
      <w:pPr>
        <w:widowControl/>
        <w:shd w:val="clear" w:color="auto" w:fill="FFFFFF"/>
        <w:spacing w:line="360" w:lineRule="auto"/>
        <w:ind w:firstLine="48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2.落实政府采购政策需满足的资格要求：无。</w:t>
      </w:r>
    </w:p>
    <w:p w:rsidR="00D6018B" w:rsidRDefault="00A30E56" w:rsidP="00D6018B">
      <w:pPr>
        <w:widowControl/>
        <w:shd w:val="clear" w:color="auto" w:fill="FFFFFF"/>
        <w:spacing w:line="360" w:lineRule="auto"/>
        <w:ind w:firstLine="48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3.本项目的特定资格要求：</w:t>
      </w:r>
    </w:p>
    <w:p w:rsidR="00A30E56" w:rsidRPr="00A30E56" w:rsidRDefault="00A30E56" w:rsidP="00D6018B">
      <w:pPr>
        <w:widowControl/>
        <w:shd w:val="clear" w:color="auto" w:fill="FFFFFF"/>
        <w:spacing w:line="360" w:lineRule="auto"/>
        <w:ind w:firstLine="48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lastRenderedPageBreak/>
        <w:t>合同包1(西沣路以东、香积大街以南一宗储备土地文物勘探服务采购项目)特定资格要求如下:（1）供应商具有中华人民共和国考古发掘资质证书；</w:t>
      </w:r>
      <w:r w:rsidRPr="00A30E56">
        <w:rPr>
          <w:rFonts w:asciiTheme="minorEastAsia" w:eastAsiaTheme="minorEastAsia" w:hAnsiTheme="minorEastAsia" w:cs="宋体" w:hint="eastAsia"/>
          <w:color w:val="000000" w:themeColor="text1"/>
          <w:kern w:val="0"/>
          <w:szCs w:val="21"/>
        </w:rPr>
        <w:br/>
        <w:t>（2）项目负责人具有国家文物局颁发的考古发掘领队资格证书或考古发掘项目负责人资质证书。</w:t>
      </w:r>
    </w:p>
    <w:p w:rsidR="00A30E56" w:rsidRPr="00A30E56" w:rsidRDefault="00A30E56" w:rsidP="00A30E56">
      <w:pPr>
        <w:widowControl/>
        <w:shd w:val="clear" w:color="auto" w:fill="FFFFFF"/>
        <w:spacing w:line="360" w:lineRule="auto"/>
        <w:jc w:val="left"/>
        <w:outlineLvl w:val="3"/>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b/>
          <w:bCs/>
          <w:color w:val="000000" w:themeColor="text1"/>
          <w:kern w:val="0"/>
          <w:szCs w:val="21"/>
        </w:rPr>
        <w:t>三、获取采购文件</w:t>
      </w:r>
    </w:p>
    <w:p w:rsidR="00A30E56" w:rsidRPr="00A30E56" w:rsidRDefault="00A30E56" w:rsidP="00A30E56">
      <w:pPr>
        <w:widowControl/>
        <w:shd w:val="clear" w:color="auto" w:fill="FFFFFF"/>
        <w:spacing w:line="360" w:lineRule="auto"/>
        <w:ind w:firstLine="48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时间：2023年06月01日至2023年06月0</w:t>
      </w:r>
      <w:r w:rsidRPr="00A30E56">
        <w:rPr>
          <w:rFonts w:asciiTheme="minorEastAsia" w:eastAsiaTheme="minorEastAsia" w:hAnsiTheme="minorEastAsia" w:cs="宋体"/>
          <w:color w:val="000000" w:themeColor="text1"/>
          <w:kern w:val="0"/>
          <w:szCs w:val="21"/>
        </w:rPr>
        <w:t>6</w:t>
      </w:r>
      <w:r w:rsidRPr="00A30E56">
        <w:rPr>
          <w:rFonts w:asciiTheme="minorEastAsia" w:eastAsiaTheme="minorEastAsia" w:hAnsiTheme="minorEastAsia" w:cs="宋体" w:hint="eastAsia"/>
          <w:color w:val="000000" w:themeColor="text1"/>
          <w:kern w:val="0"/>
          <w:szCs w:val="21"/>
        </w:rPr>
        <w:t>日，每天上午09:00:00至12:00:00，下午14:00:00至17:00:00（北京时间）</w:t>
      </w:r>
    </w:p>
    <w:p w:rsidR="00A30E56" w:rsidRPr="00A30E56" w:rsidRDefault="00A30E56" w:rsidP="00A30E56">
      <w:pPr>
        <w:widowControl/>
        <w:shd w:val="clear" w:color="auto" w:fill="FFFFFF"/>
        <w:spacing w:line="360" w:lineRule="auto"/>
        <w:ind w:firstLine="48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途径：西安市莲湖区丰登南路9号怡景花园酒店A座二层招标一部</w:t>
      </w:r>
    </w:p>
    <w:p w:rsidR="00A30E56" w:rsidRPr="00A30E56" w:rsidRDefault="00A30E56" w:rsidP="00A30E56">
      <w:pPr>
        <w:widowControl/>
        <w:shd w:val="clear" w:color="auto" w:fill="FFFFFF"/>
        <w:spacing w:line="360" w:lineRule="auto"/>
        <w:ind w:firstLine="48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方式：现场获取</w:t>
      </w:r>
    </w:p>
    <w:p w:rsidR="00A30E56" w:rsidRPr="00A30E56" w:rsidRDefault="00A30E56" w:rsidP="00A30E56">
      <w:pPr>
        <w:widowControl/>
        <w:shd w:val="clear" w:color="auto" w:fill="FFFFFF"/>
        <w:spacing w:line="360" w:lineRule="auto"/>
        <w:ind w:firstLine="48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售价：0元</w:t>
      </w:r>
    </w:p>
    <w:p w:rsidR="00A30E56" w:rsidRPr="00A30E56" w:rsidRDefault="00A30E56" w:rsidP="00A30E56">
      <w:pPr>
        <w:widowControl/>
        <w:shd w:val="clear" w:color="auto" w:fill="FFFFFF"/>
        <w:spacing w:line="360" w:lineRule="auto"/>
        <w:jc w:val="left"/>
        <w:outlineLvl w:val="3"/>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b/>
          <w:bCs/>
          <w:color w:val="000000" w:themeColor="text1"/>
          <w:kern w:val="0"/>
          <w:szCs w:val="21"/>
        </w:rPr>
        <w:t>四、响应文件提交</w:t>
      </w:r>
    </w:p>
    <w:p w:rsidR="00A30E56" w:rsidRPr="00A30E56" w:rsidRDefault="00A30E56" w:rsidP="00A30E56">
      <w:pPr>
        <w:widowControl/>
        <w:shd w:val="clear" w:color="auto" w:fill="FFFFFF"/>
        <w:spacing w:line="360" w:lineRule="auto"/>
        <w:ind w:firstLine="48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截止时间：2023年06月1</w:t>
      </w:r>
      <w:r w:rsidRPr="00A30E56">
        <w:rPr>
          <w:rFonts w:asciiTheme="minorEastAsia" w:eastAsiaTheme="minorEastAsia" w:hAnsiTheme="minorEastAsia" w:cs="宋体"/>
          <w:color w:val="000000" w:themeColor="text1"/>
          <w:kern w:val="0"/>
          <w:szCs w:val="21"/>
        </w:rPr>
        <w:t>4</w:t>
      </w:r>
      <w:r w:rsidRPr="00A30E56">
        <w:rPr>
          <w:rFonts w:asciiTheme="minorEastAsia" w:eastAsiaTheme="minorEastAsia" w:hAnsiTheme="minorEastAsia" w:cs="宋体" w:hint="eastAsia"/>
          <w:color w:val="000000" w:themeColor="text1"/>
          <w:kern w:val="0"/>
          <w:szCs w:val="21"/>
        </w:rPr>
        <w:t>日 15时00分00秒 （北京时间）</w:t>
      </w:r>
    </w:p>
    <w:p w:rsidR="00A30E56" w:rsidRPr="00A30E56" w:rsidRDefault="00A30E56" w:rsidP="00A30E56">
      <w:pPr>
        <w:widowControl/>
        <w:shd w:val="clear" w:color="auto" w:fill="FFFFFF"/>
        <w:spacing w:line="360" w:lineRule="auto"/>
        <w:ind w:firstLine="48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地点：西安市莲湖区丰登南路9号怡景花园酒店A座二层第二会议室，纸质文件递交</w:t>
      </w:r>
    </w:p>
    <w:p w:rsidR="00A30E56" w:rsidRPr="00A30E56" w:rsidRDefault="00A30E56" w:rsidP="00A30E56">
      <w:pPr>
        <w:widowControl/>
        <w:shd w:val="clear" w:color="auto" w:fill="FFFFFF"/>
        <w:spacing w:line="360" w:lineRule="auto"/>
        <w:jc w:val="left"/>
        <w:outlineLvl w:val="3"/>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b/>
          <w:bCs/>
          <w:color w:val="000000" w:themeColor="text1"/>
          <w:kern w:val="0"/>
          <w:szCs w:val="21"/>
        </w:rPr>
        <w:t>五、开启</w:t>
      </w:r>
    </w:p>
    <w:p w:rsidR="00A30E56" w:rsidRPr="00A30E56" w:rsidRDefault="00A30E56" w:rsidP="00A30E56">
      <w:pPr>
        <w:widowControl/>
        <w:shd w:val="clear" w:color="auto" w:fill="FFFFFF"/>
        <w:spacing w:line="360" w:lineRule="auto"/>
        <w:ind w:firstLine="48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时间：2023年06月1</w:t>
      </w:r>
      <w:r w:rsidRPr="00A30E56">
        <w:rPr>
          <w:rFonts w:asciiTheme="minorEastAsia" w:eastAsiaTheme="minorEastAsia" w:hAnsiTheme="minorEastAsia" w:cs="宋体"/>
          <w:color w:val="000000" w:themeColor="text1"/>
          <w:kern w:val="0"/>
          <w:szCs w:val="21"/>
        </w:rPr>
        <w:t>4</w:t>
      </w:r>
      <w:r w:rsidRPr="00A30E56">
        <w:rPr>
          <w:rFonts w:asciiTheme="minorEastAsia" w:eastAsiaTheme="minorEastAsia" w:hAnsiTheme="minorEastAsia" w:cs="宋体" w:hint="eastAsia"/>
          <w:color w:val="000000" w:themeColor="text1"/>
          <w:kern w:val="0"/>
          <w:szCs w:val="21"/>
        </w:rPr>
        <w:t>日 15时00分00秒 （北京时间）</w:t>
      </w:r>
    </w:p>
    <w:p w:rsidR="00A30E56" w:rsidRPr="00A30E56" w:rsidRDefault="00A30E56" w:rsidP="00A30E56">
      <w:pPr>
        <w:widowControl/>
        <w:shd w:val="clear" w:color="auto" w:fill="FFFFFF"/>
        <w:spacing w:line="360" w:lineRule="auto"/>
        <w:ind w:firstLine="48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地点：西安市莲湖区丰登南路9号怡景花园酒店A座二层第二会议室</w:t>
      </w:r>
    </w:p>
    <w:p w:rsidR="00A30E56" w:rsidRPr="00A30E56" w:rsidRDefault="00A30E56" w:rsidP="00A30E56">
      <w:pPr>
        <w:widowControl/>
        <w:shd w:val="clear" w:color="auto" w:fill="FFFFFF"/>
        <w:spacing w:line="360" w:lineRule="auto"/>
        <w:jc w:val="left"/>
        <w:outlineLvl w:val="3"/>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b/>
          <w:bCs/>
          <w:color w:val="000000" w:themeColor="text1"/>
          <w:kern w:val="0"/>
          <w:szCs w:val="21"/>
        </w:rPr>
        <w:t>六、公告期限</w:t>
      </w:r>
    </w:p>
    <w:p w:rsidR="00A30E56" w:rsidRPr="00A30E56" w:rsidRDefault="00A30E56" w:rsidP="00A30E56">
      <w:pPr>
        <w:widowControl/>
        <w:shd w:val="clear" w:color="auto" w:fill="FFFFFF"/>
        <w:spacing w:line="360" w:lineRule="auto"/>
        <w:ind w:firstLine="48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自本公告发布之日起3个工作日。</w:t>
      </w:r>
    </w:p>
    <w:p w:rsidR="00A30E56" w:rsidRPr="00A30E56" w:rsidRDefault="00A30E56" w:rsidP="00A30E56">
      <w:pPr>
        <w:widowControl/>
        <w:shd w:val="clear" w:color="auto" w:fill="FFFFFF"/>
        <w:spacing w:line="360" w:lineRule="auto"/>
        <w:jc w:val="left"/>
        <w:outlineLvl w:val="3"/>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b/>
          <w:bCs/>
          <w:color w:val="000000" w:themeColor="text1"/>
          <w:kern w:val="0"/>
          <w:szCs w:val="21"/>
        </w:rPr>
        <w:t>七、其他补充事宜</w:t>
      </w:r>
    </w:p>
    <w:p w:rsidR="00A30E56" w:rsidRPr="00A30E56" w:rsidRDefault="00A30E56" w:rsidP="00A30E56">
      <w:pPr>
        <w:widowControl/>
        <w:shd w:val="clear" w:color="auto" w:fill="FFFFFF"/>
        <w:spacing w:line="360" w:lineRule="auto"/>
        <w:ind w:firstLine="42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hint="eastAsia"/>
          <w:color w:val="000000" w:themeColor="text1"/>
          <w:kern w:val="0"/>
          <w:szCs w:val="21"/>
          <w:shd w:val="clear" w:color="auto" w:fill="FFFFFF"/>
        </w:rPr>
        <w:t>1.本项目采购文件免费获取，潜在供应商在获取采购文件时，请携带供应商出具的对获取人的授权委托书或介绍信以及获取人的身份证复印件加盖公章（携带原件）。</w:t>
      </w:r>
    </w:p>
    <w:p w:rsidR="00A30E56" w:rsidRPr="00A30E56" w:rsidRDefault="00A30E56" w:rsidP="00A30E56">
      <w:pPr>
        <w:widowControl/>
        <w:shd w:val="clear" w:color="auto" w:fill="FFFFFF"/>
        <w:spacing w:line="360" w:lineRule="auto"/>
        <w:ind w:firstLine="42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hint="eastAsia"/>
          <w:color w:val="000000" w:themeColor="text1"/>
          <w:kern w:val="0"/>
          <w:szCs w:val="21"/>
          <w:shd w:val="clear" w:color="auto" w:fill="FFFFFF"/>
        </w:rPr>
        <w:t>2.请潜在供应商务必按照《陕西省财政厅关于政府采购供应商注册登记有关事项的通知》要求，通过陕西省政府采购网（http：//www.ccgp-shaanxi.gov.cn/）进行陕西政府采购统一身份认证注册登记。</w:t>
      </w:r>
    </w:p>
    <w:p w:rsidR="00A30E56" w:rsidRPr="00A30E56" w:rsidRDefault="00A30E56" w:rsidP="00A30E56">
      <w:pPr>
        <w:widowControl/>
        <w:shd w:val="clear" w:color="auto" w:fill="FFFFFF"/>
        <w:spacing w:line="360" w:lineRule="auto"/>
        <w:ind w:right="-195" w:firstLine="42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hint="eastAsia"/>
          <w:color w:val="000000" w:themeColor="text1"/>
          <w:kern w:val="0"/>
          <w:szCs w:val="21"/>
          <w:shd w:val="clear" w:color="auto" w:fill="FFFFFF"/>
        </w:rPr>
        <w:t>3.本项目需要落实的政府采购政策：</w:t>
      </w:r>
    </w:p>
    <w:p w:rsidR="00A30E56" w:rsidRPr="00A30E56" w:rsidRDefault="00A30E56" w:rsidP="00A30E56">
      <w:pPr>
        <w:widowControl/>
        <w:shd w:val="clear" w:color="auto" w:fill="FFFFFF"/>
        <w:spacing w:line="360" w:lineRule="auto"/>
        <w:ind w:right="-195" w:firstLine="42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hint="eastAsia"/>
          <w:color w:val="000000" w:themeColor="text1"/>
          <w:kern w:val="0"/>
          <w:szCs w:val="21"/>
          <w:shd w:val="clear" w:color="auto" w:fill="FFFFFF"/>
        </w:rPr>
        <w:t>（1）</w:t>
      </w:r>
      <w:r w:rsidRPr="00A30E56">
        <w:rPr>
          <w:rFonts w:asciiTheme="minorEastAsia" w:eastAsiaTheme="minorEastAsia" w:hAnsiTheme="minorEastAsia" w:hint="eastAsia"/>
          <w:b/>
          <w:bCs/>
          <w:color w:val="000000" w:themeColor="text1"/>
          <w:kern w:val="0"/>
          <w:szCs w:val="21"/>
          <w:shd w:val="clear" w:color="auto" w:fill="FFFFFF"/>
        </w:rPr>
        <w:t>中小企业发展政策：</w:t>
      </w:r>
      <w:r w:rsidRPr="00A30E56">
        <w:rPr>
          <w:rFonts w:asciiTheme="minorEastAsia" w:eastAsiaTheme="minorEastAsia" w:hAnsiTheme="minorEastAsia" w:hint="eastAsia"/>
          <w:color w:val="000000" w:themeColor="text1"/>
          <w:kern w:val="0"/>
          <w:szCs w:val="21"/>
          <w:shd w:val="clear" w:color="auto" w:fill="FFFFFF"/>
        </w:rPr>
        <w:t>《政府采购促进中小企业发展管理办法》（财库〔2020〕46号）；《财政部、司法部关于政府采购支持监狱企业发展有关问题的通知》（财库〔2014〕68号）；《关于促进残疾人就业政府采购政策的通知》（财库〔2017〕141号）；《陕西省中小企业政府采购信用融资办法》（陕财办采〔2018〕23号）。</w:t>
      </w:r>
    </w:p>
    <w:p w:rsidR="00A30E56" w:rsidRPr="00A30E56" w:rsidRDefault="00A30E56" w:rsidP="00A30E56">
      <w:pPr>
        <w:widowControl/>
        <w:shd w:val="clear" w:color="auto" w:fill="FFFFFF"/>
        <w:spacing w:line="360" w:lineRule="auto"/>
        <w:ind w:right="-195" w:firstLine="42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hint="eastAsia"/>
          <w:color w:val="000000" w:themeColor="text1"/>
          <w:kern w:val="0"/>
          <w:szCs w:val="21"/>
          <w:shd w:val="clear" w:color="auto" w:fill="FFFFFF"/>
        </w:rPr>
        <w:t>（2）</w:t>
      </w:r>
      <w:r w:rsidRPr="00A30E56">
        <w:rPr>
          <w:rFonts w:asciiTheme="minorEastAsia" w:eastAsiaTheme="minorEastAsia" w:hAnsiTheme="minorEastAsia" w:hint="eastAsia"/>
          <w:b/>
          <w:bCs/>
          <w:color w:val="000000" w:themeColor="text1"/>
          <w:kern w:val="0"/>
          <w:szCs w:val="21"/>
          <w:shd w:val="clear" w:color="auto" w:fill="FFFFFF"/>
        </w:rPr>
        <w:t>绿色发展政策：</w:t>
      </w:r>
      <w:r w:rsidRPr="00A30E56">
        <w:rPr>
          <w:rFonts w:asciiTheme="minorEastAsia" w:eastAsiaTheme="minorEastAsia" w:hAnsiTheme="minorEastAsia" w:hint="eastAsia"/>
          <w:color w:val="000000" w:themeColor="text1"/>
          <w:kern w:val="0"/>
          <w:szCs w:val="21"/>
          <w:shd w:val="clear" w:color="auto" w:fill="FFFFFF"/>
        </w:rPr>
        <w:t>《国务院办公厅关于建立政府强制采购节能产品制度的通知》（国办发〔2007〕51号）；《财政部、国家发展改革委关于印发&lt;节能产品政府采购实施意见&gt;的通知》（财库〔2004〕185号）；《财政部、国家环保总局关于环境标志产品政府采购实施的意见》（财库〔2006〕90号）；《财政部、国家发展改革委、生态环境部、市场监管总局关于调整优化节能产品、环境标志产品政府采购执行机制的通知》（财库〔2019〕9号）；《商品包装政府采购需求标准（试行）》和《快递包装政府采购需求标准（试行）》（财办库〔2020〕123号）。</w:t>
      </w:r>
    </w:p>
    <w:p w:rsidR="00A30E56" w:rsidRPr="00A30E56" w:rsidRDefault="00A30E56" w:rsidP="00A30E56">
      <w:pPr>
        <w:widowControl/>
        <w:shd w:val="clear" w:color="auto" w:fill="FFFFFF"/>
        <w:spacing w:line="360" w:lineRule="auto"/>
        <w:ind w:right="-195" w:firstLine="42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hint="eastAsia"/>
          <w:color w:val="000000" w:themeColor="text1"/>
          <w:kern w:val="0"/>
          <w:szCs w:val="21"/>
          <w:shd w:val="clear" w:color="auto" w:fill="FFFFFF"/>
        </w:rPr>
        <w:lastRenderedPageBreak/>
        <w:t>（3）</w:t>
      </w:r>
      <w:r w:rsidRPr="00A30E56">
        <w:rPr>
          <w:rFonts w:asciiTheme="minorEastAsia" w:eastAsiaTheme="minorEastAsia" w:hAnsiTheme="minorEastAsia" w:hint="eastAsia"/>
          <w:b/>
          <w:bCs/>
          <w:color w:val="000000" w:themeColor="text1"/>
          <w:kern w:val="0"/>
          <w:szCs w:val="21"/>
          <w:shd w:val="clear" w:color="auto" w:fill="FFFFFF"/>
        </w:rPr>
        <w:t>支持本国产业政策</w:t>
      </w:r>
      <w:r w:rsidRPr="00A30E56">
        <w:rPr>
          <w:rFonts w:asciiTheme="minorEastAsia" w:eastAsiaTheme="minorEastAsia" w:hAnsiTheme="minorEastAsia" w:hint="eastAsia"/>
          <w:color w:val="000000" w:themeColor="text1"/>
          <w:kern w:val="0"/>
          <w:szCs w:val="21"/>
          <w:shd w:val="clear" w:color="auto" w:fill="FFFFFF"/>
        </w:rPr>
        <w:t>：《财政部关于印发&lt;进口产品管理办法&gt;的通知》（财库〔2007〕119号）；《财政部办公厅关于政府采购进口产品管理有关问题的通知》（财办库〔2008〕248号）。</w:t>
      </w:r>
    </w:p>
    <w:p w:rsidR="00A30E56" w:rsidRPr="00A30E56" w:rsidRDefault="00A30E56" w:rsidP="00A30E56">
      <w:pPr>
        <w:widowControl/>
        <w:shd w:val="clear" w:color="auto" w:fill="FFFFFF"/>
        <w:spacing w:line="360" w:lineRule="auto"/>
        <w:ind w:right="-195" w:firstLine="42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hint="eastAsia"/>
          <w:color w:val="000000" w:themeColor="text1"/>
          <w:kern w:val="0"/>
          <w:szCs w:val="21"/>
          <w:shd w:val="clear" w:color="auto" w:fill="FFFFFF"/>
        </w:rPr>
        <w:t>（4）</w:t>
      </w:r>
      <w:r w:rsidRPr="00A30E56">
        <w:rPr>
          <w:rFonts w:asciiTheme="minorEastAsia" w:eastAsiaTheme="minorEastAsia" w:hAnsiTheme="minorEastAsia" w:hint="eastAsia"/>
          <w:b/>
          <w:bCs/>
          <w:color w:val="000000" w:themeColor="text1"/>
          <w:kern w:val="0"/>
          <w:szCs w:val="21"/>
          <w:shd w:val="clear" w:color="auto" w:fill="FFFFFF"/>
        </w:rPr>
        <w:t>支持创新等政府采购政策。</w:t>
      </w:r>
    </w:p>
    <w:p w:rsidR="00A30E56" w:rsidRPr="00A30E56" w:rsidRDefault="00A30E56" w:rsidP="00A30E56">
      <w:pPr>
        <w:widowControl/>
        <w:shd w:val="clear" w:color="auto" w:fill="FFFFFF"/>
        <w:spacing w:line="360" w:lineRule="auto"/>
        <w:jc w:val="left"/>
        <w:outlineLvl w:val="3"/>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b/>
          <w:bCs/>
          <w:color w:val="000000" w:themeColor="text1"/>
          <w:kern w:val="0"/>
          <w:szCs w:val="21"/>
        </w:rPr>
        <w:t>八、对本次招标提出询问，请按以下方式联系。</w:t>
      </w:r>
    </w:p>
    <w:p w:rsidR="00A30E56" w:rsidRPr="00A30E56" w:rsidRDefault="00A30E56" w:rsidP="00A30E56">
      <w:pPr>
        <w:widowControl/>
        <w:shd w:val="clear" w:color="auto" w:fill="FFFFFF"/>
        <w:spacing w:line="360" w:lineRule="auto"/>
        <w:jc w:val="left"/>
        <w:outlineLvl w:val="5"/>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1.采购人信息</w:t>
      </w:r>
    </w:p>
    <w:p w:rsidR="00A30E56" w:rsidRPr="00A30E56" w:rsidRDefault="00A30E56" w:rsidP="00A30E56">
      <w:pPr>
        <w:widowControl/>
        <w:shd w:val="clear" w:color="auto" w:fill="FFFFFF"/>
        <w:spacing w:line="360" w:lineRule="auto"/>
        <w:ind w:firstLine="48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名称：西安市常宁新区开发建设管理委员会</w:t>
      </w:r>
    </w:p>
    <w:p w:rsidR="00A30E56" w:rsidRPr="00A30E56" w:rsidRDefault="00A30E56" w:rsidP="00A30E56">
      <w:pPr>
        <w:widowControl/>
        <w:shd w:val="clear" w:color="auto" w:fill="FFFFFF"/>
        <w:spacing w:line="360" w:lineRule="auto"/>
        <w:ind w:firstLine="48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地址：西安市长安区城南大道中段潏河桥南</w:t>
      </w:r>
    </w:p>
    <w:p w:rsidR="00A30E56" w:rsidRPr="00A30E56" w:rsidRDefault="00A30E56" w:rsidP="00A30E56">
      <w:pPr>
        <w:widowControl/>
        <w:shd w:val="clear" w:color="auto" w:fill="FFFFFF"/>
        <w:spacing w:line="360" w:lineRule="auto"/>
        <w:ind w:firstLine="48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联系方式：张工 029-89057815</w:t>
      </w:r>
    </w:p>
    <w:p w:rsidR="00A30E56" w:rsidRPr="00A30E56" w:rsidRDefault="00A30E56" w:rsidP="00A30E56">
      <w:pPr>
        <w:widowControl/>
        <w:shd w:val="clear" w:color="auto" w:fill="FFFFFF"/>
        <w:spacing w:line="360" w:lineRule="auto"/>
        <w:jc w:val="left"/>
        <w:outlineLvl w:val="5"/>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2.采购代理机构信息</w:t>
      </w:r>
    </w:p>
    <w:p w:rsidR="00A30E56" w:rsidRPr="00A30E56" w:rsidRDefault="00A30E56" w:rsidP="00A30E56">
      <w:pPr>
        <w:widowControl/>
        <w:shd w:val="clear" w:color="auto" w:fill="FFFFFF"/>
        <w:spacing w:line="360" w:lineRule="auto"/>
        <w:ind w:firstLine="48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名称：陕西隆信项目管理有限公司</w:t>
      </w:r>
    </w:p>
    <w:p w:rsidR="00A30E56" w:rsidRPr="00A30E56" w:rsidRDefault="00A30E56" w:rsidP="00A30E56">
      <w:pPr>
        <w:widowControl/>
        <w:shd w:val="clear" w:color="auto" w:fill="FFFFFF"/>
        <w:spacing w:line="360" w:lineRule="auto"/>
        <w:ind w:firstLine="48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地址：西安市莲湖区丰登南路9号怡景花园酒店A座二层</w:t>
      </w:r>
    </w:p>
    <w:p w:rsidR="00A30E56" w:rsidRPr="00A30E56" w:rsidRDefault="00A30E56" w:rsidP="00A30E56">
      <w:pPr>
        <w:widowControl/>
        <w:shd w:val="clear" w:color="auto" w:fill="FFFFFF"/>
        <w:spacing w:line="360" w:lineRule="auto"/>
        <w:ind w:firstLine="48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联系方式：029-88489979</w:t>
      </w:r>
    </w:p>
    <w:p w:rsidR="00A30E56" w:rsidRPr="00A30E56" w:rsidRDefault="00A30E56" w:rsidP="00A30E56">
      <w:pPr>
        <w:widowControl/>
        <w:shd w:val="clear" w:color="auto" w:fill="FFFFFF"/>
        <w:spacing w:line="360" w:lineRule="auto"/>
        <w:jc w:val="left"/>
        <w:outlineLvl w:val="5"/>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3.项目联系方式</w:t>
      </w:r>
    </w:p>
    <w:p w:rsidR="00A30E56" w:rsidRPr="00A30E56" w:rsidRDefault="00A30E56" w:rsidP="00A30E56">
      <w:pPr>
        <w:widowControl/>
        <w:shd w:val="clear" w:color="auto" w:fill="FFFFFF"/>
        <w:spacing w:line="360" w:lineRule="auto"/>
        <w:ind w:firstLine="48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项目联系人：郑婧婧、唐瑾、高小淇、王真、冷冰</w:t>
      </w:r>
    </w:p>
    <w:p w:rsidR="00A30E56" w:rsidRPr="00A30E56" w:rsidRDefault="00A30E56" w:rsidP="00A30E56">
      <w:pPr>
        <w:widowControl/>
        <w:shd w:val="clear" w:color="auto" w:fill="FFFFFF"/>
        <w:spacing w:line="360" w:lineRule="auto"/>
        <w:ind w:firstLine="480"/>
        <w:rPr>
          <w:rFonts w:asciiTheme="minorEastAsia" w:eastAsiaTheme="minorEastAsia" w:hAnsiTheme="minorEastAsia" w:cs="宋体"/>
          <w:color w:val="000000" w:themeColor="text1"/>
          <w:kern w:val="0"/>
          <w:szCs w:val="21"/>
        </w:rPr>
      </w:pPr>
      <w:r w:rsidRPr="00A30E56">
        <w:rPr>
          <w:rFonts w:asciiTheme="minorEastAsia" w:eastAsiaTheme="minorEastAsia" w:hAnsiTheme="minorEastAsia" w:cs="宋体" w:hint="eastAsia"/>
          <w:color w:val="000000" w:themeColor="text1"/>
          <w:kern w:val="0"/>
          <w:szCs w:val="21"/>
        </w:rPr>
        <w:t>电话：029-88489979-8105</w:t>
      </w:r>
    </w:p>
    <w:p w:rsidR="00DA45A4" w:rsidRDefault="00DA45A4" w:rsidP="00DA45A4">
      <w:pPr>
        <w:spacing w:after="50" w:line="600" w:lineRule="exact"/>
        <w:jc w:val="center"/>
        <w:rPr>
          <w:rFonts w:ascii="宋体" w:hAnsi="宋体"/>
          <w:b/>
          <w:kern w:val="44"/>
          <w:sz w:val="44"/>
          <w:szCs w:val="44"/>
        </w:rPr>
      </w:pPr>
    </w:p>
    <w:p w:rsidR="00DA45A4" w:rsidRDefault="00DA45A4" w:rsidP="00DA45A4">
      <w:pPr>
        <w:spacing w:after="50" w:line="600" w:lineRule="exact"/>
        <w:jc w:val="center"/>
        <w:rPr>
          <w:rFonts w:ascii="宋体" w:hAnsi="宋体"/>
          <w:b/>
          <w:kern w:val="44"/>
          <w:sz w:val="44"/>
          <w:szCs w:val="44"/>
        </w:rPr>
      </w:pPr>
    </w:p>
    <w:p w:rsidR="00DA45A4" w:rsidRPr="00DE5A60" w:rsidRDefault="00DA45A4" w:rsidP="00DE5A60">
      <w:pPr>
        <w:pStyle w:val="af2"/>
        <w:ind w:firstLineChars="100" w:firstLine="210"/>
        <w:rPr>
          <w:color w:val="000000"/>
          <w:sz w:val="21"/>
          <w:szCs w:val="21"/>
        </w:rPr>
      </w:pPr>
      <w:bookmarkStart w:id="15" w:name="_Toc36814673"/>
      <w:r w:rsidRPr="00DE5A60">
        <w:rPr>
          <w:color w:val="000000"/>
          <w:sz w:val="21"/>
          <w:szCs w:val="21"/>
        </w:rPr>
        <w:br w:type="page"/>
      </w:r>
    </w:p>
    <w:p w:rsidR="00DA45A4" w:rsidRPr="00AE45D1" w:rsidRDefault="00DA45A4" w:rsidP="00DA45A4">
      <w:pPr>
        <w:jc w:val="center"/>
        <w:rPr>
          <w:rFonts w:ascii="黑体" w:eastAsia="黑体" w:hAnsi="宋体"/>
          <w:b/>
          <w:color w:val="000000"/>
          <w:kern w:val="44"/>
          <w:sz w:val="44"/>
          <w:szCs w:val="44"/>
        </w:rPr>
      </w:pPr>
      <w:r w:rsidRPr="00AE45D1">
        <w:rPr>
          <w:rFonts w:ascii="黑体" w:eastAsia="黑体" w:hAnsi="宋体" w:hint="eastAsia"/>
          <w:b/>
          <w:color w:val="000000"/>
          <w:kern w:val="44"/>
          <w:sz w:val="44"/>
          <w:szCs w:val="44"/>
        </w:rPr>
        <w:lastRenderedPageBreak/>
        <w:t>第二章  谈判须知</w:t>
      </w:r>
      <w:bookmarkStart w:id="16" w:name="_Toc184274915"/>
      <w:bookmarkStart w:id="17" w:name="_Toc184283909"/>
      <w:bookmarkEnd w:id="6"/>
      <w:bookmarkEnd w:id="7"/>
      <w:bookmarkEnd w:id="8"/>
      <w:bookmarkEnd w:id="9"/>
      <w:bookmarkEnd w:id="10"/>
      <w:bookmarkEnd w:id="15"/>
    </w:p>
    <w:bookmarkEnd w:id="16"/>
    <w:bookmarkEnd w:id="17"/>
    <w:p w:rsidR="00DA45A4" w:rsidRDefault="00DA45A4" w:rsidP="00DA45A4">
      <w:pPr>
        <w:spacing w:beforeLines="50" w:before="120"/>
        <w:jc w:val="center"/>
        <w:rPr>
          <w:rFonts w:ascii="黑体" w:eastAsia="黑体" w:hAnsi="宋体"/>
          <w:b/>
          <w:color w:val="000000"/>
          <w:sz w:val="44"/>
          <w:szCs w:val="44"/>
        </w:rPr>
      </w:pPr>
      <w:r>
        <w:rPr>
          <w:rFonts w:ascii="黑体" w:eastAsia="黑体" w:hAnsi="宋体" w:hint="eastAsia"/>
          <w:color w:val="000000"/>
          <w:sz w:val="36"/>
          <w:szCs w:val="36"/>
        </w:rPr>
        <w:t>供应商须知前附表</w:t>
      </w:r>
    </w:p>
    <w:tbl>
      <w:tblPr>
        <w:tblW w:w="9769"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11"/>
        <w:gridCol w:w="2154"/>
        <w:gridCol w:w="6804"/>
      </w:tblGrid>
      <w:tr w:rsidR="00DA45A4" w:rsidTr="00DE5A60">
        <w:trPr>
          <w:trHeight w:hRule="exact" w:val="728"/>
          <w:tblHeader/>
          <w:jc w:val="center"/>
        </w:trPr>
        <w:tc>
          <w:tcPr>
            <w:tcW w:w="811" w:type="dxa"/>
            <w:tcBorders>
              <w:top w:val="single" w:sz="18" w:space="0" w:color="auto"/>
              <w:left w:val="single" w:sz="18" w:space="0" w:color="auto"/>
              <w:bottom w:val="single" w:sz="8" w:space="0" w:color="auto"/>
              <w:right w:val="single" w:sz="8" w:space="0" w:color="auto"/>
            </w:tcBorders>
            <w:vAlign w:val="center"/>
          </w:tcPr>
          <w:p w:rsidR="00DA45A4" w:rsidRDefault="00DA45A4" w:rsidP="00B55D96">
            <w:pPr>
              <w:pStyle w:val="af2"/>
              <w:ind w:left="9"/>
              <w:jc w:val="center"/>
              <w:rPr>
                <w:color w:val="000000"/>
                <w:sz w:val="21"/>
                <w:szCs w:val="21"/>
                <w:lang w:val="zh-CN"/>
              </w:rPr>
            </w:pPr>
            <w:r>
              <w:rPr>
                <w:rFonts w:hint="eastAsia"/>
                <w:color w:val="000000"/>
                <w:sz w:val="21"/>
                <w:szCs w:val="21"/>
                <w:lang w:val="zh-CN"/>
              </w:rPr>
              <w:t>序号</w:t>
            </w:r>
          </w:p>
        </w:tc>
        <w:tc>
          <w:tcPr>
            <w:tcW w:w="2154" w:type="dxa"/>
            <w:tcBorders>
              <w:top w:val="single" w:sz="18" w:space="0" w:color="auto"/>
              <w:left w:val="single" w:sz="8" w:space="0" w:color="auto"/>
              <w:bottom w:val="single" w:sz="8" w:space="0" w:color="auto"/>
              <w:right w:val="single" w:sz="8" w:space="0" w:color="auto"/>
            </w:tcBorders>
            <w:vAlign w:val="center"/>
          </w:tcPr>
          <w:p w:rsidR="00DA45A4" w:rsidRDefault="00DA45A4" w:rsidP="00B55D96">
            <w:pPr>
              <w:pStyle w:val="af2"/>
              <w:ind w:left="38"/>
              <w:jc w:val="center"/>
              <w:rPr>
                <w:color w:val="000000"/>
                <w:sz w:val="21"/>
                <w:szCs w:val="21"/>
                <w:lang w:val="zh-CN"/>
              </w:rPr>
            </w:pPr>
            <w:r>
              <w:rPr>
                <w:rFonts w:hint="eastAsia"/>
                <w:color w:val="000000"/>
                <w:sz w:val="21"/>
                <w:szCs w:val="21"/>
                <w:lang w:val="zh-CN"/>
              </w:rPr>
              <w:t>内容</w:t>
            </w:r>
          </w:p>
        </w:tc>
        <w:tc>
          <w:tcPr>
            <w:tcW w:w="6804" w:type="dxa"/>
            <w:tcBorders>
              <w:top w:val="single" w:sz="18" w:space="0" w:color="auto"/>
              <w:left w:val="single" w:sz="8" w:space="0" w:color="auto"/>
              <w:bottom w:val="single" w:sz="8" w:space="0" w:color="auto"/>
              <w:right w:val="single" w:sz="18" w:space="0" w:color="auto"/>
            </w:tcBorders>
            <w:vAlign w:val="center"/>
          </w:tcPr>
          <w:p w:rsidR="00DA45A4" w:rsidRDefault="00DA45A4" w:rsidP="00B55D96">
            <w:pPr>
              <w:pStyle w:val="af2"/>
              <w:jc w:val="center"/>
              <w:rPr>
                <w:color w:val="000000"/>
                <w:sz w:val="21"/>
                <w:szCs w:val="21"/>
                <w:lang w:val="zh-CN"/>
              </w:rPr>
            </w:pPr>
            <w:r>
              <w:rPr>
                <w:rFonts w:hint="eastAsia"/>
                <w:color w:val="000000"/>
                <w:sz w:val="21"/>
                <w:szCs w:val="21"/>
                <w:lang w:val="zh-CN"/>
              </w:rPr>
              <w:t>说明和要求</w:t>
            </w:r>
          </w:p>
        </w:tc>
      </w:tr>
      <w:tr w:rsidR="00DA45A4" w:rsidTr="00DE5A60">
        <w:trPr>
          <w:trHeight w:val="1066"/>
          <w:jc w:val="center"/>
        </w:trPr>
        <w:tc>
          <w:tcPr>
            <w:tcW w:w="811" w:type="dxa"/>
            <w:tcBorders>
              <w:top w:val="single" w:sz="8" w:space="0" w:color="auto"/>
              <w:left w:val="single" w:sz="18" w:space="0" w:color="auto"/>
              <w:bottom w:val="single" w:sz="8" w:space="0" w:color="auto"/>
              <w:right w:val="single" w:sz="8" w:space="0" w:color="auto"/>
            </w:tcBorders>
            <w:vAlign w:val="center"/>
          </w:tcPr>
          <w:p w:rsidR="00DA45A4" w:rsidRDefault="00DA45A4" w:rsidP="00B55D96">
            <w:pPr>
              <w:pStyle w:val="af2"/>
              <w:jc w:val="center"/>
              <w:rPr>
                <w:rFonts w:cs="Courier New"/>
                <w:color w:val="000000"/>
                <w:sz w:val="21"/>
                <w:szCs w:val="21"/>
                <w:lang w:val="zh-CN"/>
              </w:rPr>
            </w:pPr>
            <w:r>
              <w:rPr>
                <w:rFonts w:cs="Courier New" w:hint="eastAsia"/>
                <w:color w:val="000000"/>
                <w:sz w:val="21"/>
                <w:szCs w:val="21"/>
                <w:lang w:val="zh-CN"/>
              </w:rPr>
              <w:t>1</w:t>
            </w:r>
          </w:p>
        </w:tc>
        <w:tc>
          <w:tcPr>
            <w:tcW w:w="2154" w:type="dxa"/>
            <w:tcBorders>
              <w:top w:val="single" w:sz="8" w:space="0" w:color="auto"/>
              <w:left w:val="single" w:sz="8" w:space="0" w:color="auto"/>
              <w:bottom w:val="single" w:sz="8" w:space="0" w:color="auto"/>
              <w:right w:val="single" w:sz="8" w:space="0" w:color="auto"/>
            </w:tcBorders>
            <w:vAlign w:val="center"/>
          </w:tcPr>
          <w:p w:rsidR="00DA45A4" w:rsidRDefault="00DA45A4" w:rsidP="00B55D96">
            <w:pPr>
              <w:pStyle w:val="af2"/>
              <w:jc w:val="center"/>
              <w:rPr>
                <w:color w:val="000000"/>
                <w:sz w:val="21"/>
                <w:szCs w:val="21"/>
                <w:lang w:val="zh-CN"/>
              </w:rPr>
            </w:pPr>
            <w:r>
              <w:rPr>
                <w:rFonts w:hint="eastAsia"/>
                <w:color w:val="000000"/>
                <w:sz w:val="21"/>
                <w:szCs w:val="21"/>
                <w:lang w:val="zh-CN"/>
              </w:rPr>
              <w:t>采购人</w:t>
            </w:r>
          </w:p>
        </w:tc>
        <w:tc>
          <w:tcPr>
            <w:tcW w:w="6804" w:type="dxa"/>
            <w:tcBorders>
              <w:top w:val="single" w:sz="8" w:space="0" w:color="auto"/>
              <w:left w:val="single" w:sz="8" w:space="0" w:color="auto"/>
              <w:bottom w:val="single" w:sz="8" w:space="0" w:color="auto"/>
              <w:right w:val="single" w:sz="18" w:space="0" w:color="auto"/>
            </w:tcBorders>
            <w:vAlign w:val="center"/>
          </w:tcPr>
          <w:p w:rsidR="00DA45A4" w:rsidRPr="00530D0B" w:rsidRDefault="00DA45A4" w:rsidP="00B55D96">
            <w:pPr>
              <w:pStyle w:val="af2"/>
              <w:ind w:firstLineChars="100" w:firstLine="210"/>
              <w:rPr>
                <w:color w:val="000000"/>
                <w:sz w:val="21"/>
                <w:szCs w:val="21"/>
              </w:rPr>
            </w:pPr>
            <w:r w:rsidRPr="00DE5A60">
              <w:rPr>
                <w:rFonts w:hint="eastAsia"/>
                <w:color w:val="000000"/>
                <w:sz w:val="21"/>
                <w:szCs w:val="21"/>
              </w:rPr>
              <w:t>名</w:t>
            </w:r>
            <w:r w:rsidRPr="00530D0B">
              <w:rPr>
                <w:rFonts w:hint="eastAsia"/>
                <w:color w:val="000000"/>
                <w:sz w:val="21"/>
                <w:szCs w:val="21"/>
              </w:rPr>
              <w:t xml:space="preserve">  称: </w:t>
            </w:r>
            <w:r w:rsidRPr="00DE5A60">
              <w:rPr>
                <w:rFonts w:hint="eastAsia"/>
                <w:color w:val="000000"/>
                <w:sz w:val="21"/>
                <w:szCs w:val="21"/>
              </w:rPr>
              <w:t>西安市常宁新区开发建设管理委员会</w:t>
            </w:r>
          </w:p>
          <w:p w:rsidR="00DA45A4" w:rsidRPr="00DE5A60" w:rsidRDefault="00DA45A4" w:rsidP="00B55D96">
            <w:pPr>
              <w:pStyle w:val="af2"/>
              <w:ind w:firstLineChars="100" w:firstLine="210"/>
              <w:rPr>
                <w:color w:val="000000"/>
                <w:sz w:val="21"/>
                <w:szCs w:val="21"/>
              </w:rPr>
            </w:pPr>
            <w:r w:rsidRPr="00530D0B">
              <w:rPr>
                <w:rFonts w:hint="eastAsia"/>
                <w:color w:val="000000"/>
                <w:sz w:val="21"/>
                <w:szCs w:val="21"/>
              </w:rPr>
              <w:t>地  址:</w:t>
            </w:r>
            <w:r>
              <w:rPr>
                <w:rFonts w:hint="eastAsia"/>
                <w:color w:val="000000"/>
                <w:sz w:val="21"/>
                <w:szCs w:val="21"/>
              </w:rPr>
              <w:t xml:space="preserve"> </w:t>
            </w:r>
            <w:r w:rsidRPr="00DE5A60">
              <w:rPr>
                <w:rFonts w:hint="eastAsia"/>
                <w:color w:val="000000"/>
                <w:sz w:val="21"/>
                <w:szCs w:val="21"/>
              </w:rPr>
              <w:t>西安市长安区城南大道中段潏河桥南</w:t>
            </w:r>
          </w:p>
          <w:p w:rsidR="00DA45A4" w:rsidRPr="00DE5A60" w:rsidRDefault="00DA45A4" w:rsidP="00DE5A60">
            <w:pPr>
              <w:pStyle w:val="af2"/>
              <w:ind w:firstLineChars="100" w:firstLine="210"/>
              <w:rPr>
                <w:color w:val="000000"/>
                <w:sz w:val="21"/>
                <w:szCs w:val="21"/>
              </w:rPr>
            </w:pPr>
            <w:r w:rsidRPr="00DE5A60">
              <w:rPr>
                <w:rFonts w:hint="eastAsia"/>
                <w:color w:val="000000"/>
                <w:sz w:val="21"/>
                <w:szCs w:val="21"/>
              </w:rPr>
              <w:t xml:space="preserve">联系人: </w:t>
            </w:r>
            <w:r w:rsidR="00DE5A60" w:rsidRPr="00DE5A60">
              <w:rPr>
                <w:rFonts w:hint="eastAsia"/>
                <w:color w:val="000000"/>
                <w:sz w:val="21"/>
                <w:szCs w:val="21"/>
              </w:rPr>
              <w:t>张工</w:t>
            </w:r>
          </w:p>
          <w:p w:rsidR="00DA45A4" w:rsidRPr="006F3C7C" w:rsidRDefault="00DA45A4" w:rsidP="00DE5A60">
            <w:pPr>
              <w:pStyle w:val="af2"/>
              <w:ind w:firstLineChars="100" w:firstLine="210"/>
              <w:rPr>
                <w:color w:val="000000"/>
                <w:szCs w:val="21"/>
              </w:rPr>
            </w:pPr>
            <w:r w:rsidRPr="00DE5A60">
              <w:rPr>
                <w:rFonts w:hint="eastAsia"/>
                <w:color w:val="000000"/>
                <w:sz w:val="21"/>
                <w:szCs w:val="21"/>
              </w:rPr>
              <w:t xml:space="preserve">电  话: </w:t>
            </w:r>
            <w:r w:rsidR="00DE5A60" w:rsidRPr="00DE5A60">
              <w:rPr>
                <w:rFonts w:hint="eastAsia"/>
                <w:color w:val="000000"/>
                <w:sz w:val="21"/>
                <w:szCs w:val="21"/>
              </w:rPr>
              <w:t>029-89057815</w:t>
            </w:r>
          </w:p>
        </w:tc>
      </w:tr>
      <w:tr w:rsidR="00DA45A4" w:rsidTr="00B55D96">
        <w:trPr>
          <w:trHeight w:val="1245"/>
          <w:jc w:val="center"/>
        </w:trPr>
        <w:tc>
          <w:tcPr>
            <w:tcW w:w="811" w:type="dxa"/>
            <w:tcBorders>
              <w:top w:val="single" w:sz="8" w:space="0" w:color="auto"/>
              <w:left w:val="single" w:sz="18" w:space="0" w:color="auto"/>
              <w:bottom w:val="single" w:sz="8" w:space="0" w:color="auto"/>
              <w:right w:val="single" w:sz="8" w:space="0" w:color="auto"/>
            </w:tcBorders>
            <w:vAlign w:val="center"/>
          </w:tcPr>
          <w:p w:rsidR="00DA45A4" w:rsidRDefault="00DA45A4" w:rsidP="00B55D96">
            <w:pPr>
              <w:pStyle w:val="af2"/>
              <w:jc w:val="center"/>
              <w:rPr>
                <w:rFonts w:cs="Courier New"/>
                <w:color w:val="000000"/>
                <w:sz w:val="21"/>
                <w:szCs w:val="21"/>
                <w:lang w:val="zh-CN"/>
              </w:rPr>
            </w:pPr>
            <w:r>
              <w:rPr>
                <w:rFonts w:cs="Courier New" w:hint="eastAsia"/>
                <w:color w:val="000000"/>
                <w:sz w:val="21"/>
                <w:szCs w:val="21"/>
                <w:lang w:val="zh-CN"/>
              </w:rPr>
              <w:t>2</w:t>
            </w:r>
          </w:p>
        </w:tc>
        <w:tc>
          <w:tcPr>
            <w:tcW w:w="2154" w:type="dxa"/>
            <w:tcBorders>
              <w:top w:val="single" w:sz="8" w:space="0" w:color="auto"/>
              <w:left w:val="single" w:sz="8" w:space="0" w:color="auto"/>
              <w:bottom w:val="single" w:sz="8" w:space="0" w:color="auto"/>
              <w:right w:val="single" w:sz="8" w:space="0" w:color="auto"/>
            </w:tcBorders>
            <w:vAlign w:val="center"/>
          </w:tcPr>
          <w:p w:rsidR="00DA45A4" w:rsidRDefault="00DA45A4" w:rsidP="00B55D96">
            <w:pPr>
              <w:pStyle w:val="af2"/>
              <w:ind w:left="38"/>
              <w:jc w:val="center"/>
              <w:rPr>
                <w:color w:val="000000"/>
                <w:sz w:val="21"/>
                <w:szCs w:val="21"/>
                <w:lang w:val="zh-CN"/>
              </w:rPr>
            </w:pPr>
            <w:r>
              <w:rPr>
                <w:rFonts w:hint="eastAsia"/>
                <w:color w:val="000000"/>
                <w:sz w:val="21"/>
                <w:szCs w:val="21"/>
                <w:lang w:val="zh-CN"/>
              </w:rPr>
              <w:t>采购代理机构</w:t>
            </w:r>
          </w:p>
        </w:tc>
        <w:tc>
          <w:tcPr>
            <w:tcW w:w="6804" w:type="dxa"/>
            <w:tcBorders>
              <w:top w:val="single" w:sz="8" w:space="0" w:color="auto"/>
              <w:left w:val="single" w:sz="8" w:space="0" w:color="auto"/>
              <w:bottom w:val="single" w:sz="8" w:space="0" w:color="auto"/>
              <w:right w:val="single" w:sz="18" w:space="0" w:color="auto"/>
            </w:tcBorders>
            <w:vAlign w:val="center"/>
          </w:tcPr>
          <w:p w:rsidR="00DA45A4" w:rsidRDefault="00DA45A4" w:rsidP="00B55D96">
            <w:pPr>
              <w:pStyle w:val="af2"/>
              <w:ind w:firstLineChars="100" w:firstLine="210"/>
              <w:rPr>
                <w:color w:val="000000"/>
                <w:sz w:val="21"/>
                <w:szCs w:val="21"/>
              </w:rPr>
            </w:pPr>
            <w:r>
              <w:rPr>
                <w:rFonts w:hint="eastAsia"/>
                <w:color w:val="000000"/>
                <w:sz w:val="21"/>
                <w:szCs w:val="21"/>
              </w:rPr>
              <w:t>名  称: 陕西隆信项目管理有限公司</w:t>
            </w:r>
          </w:p>
          <w:p w:rsidR="00DA45A4" w:rsidRDefault="00DA45A4" w:rsidP="00B55D96">
            <w:pPr>
              <w:pStyle w:val="af2"/>
              <w:ind w:firstLineChars="100" w:firstLine="210"/>
              <w:rPr>
                <w:color w:val="000000"/>
                <w:sz w:val="21"/>
                <w:szCs w:val="21"/>
              </w:rPr>
            </w:pPr>
            <w:r>
              <w:rPr>
                <w:rFonts w:hint="eastAsia"/>
                <w:color w:val="000000"/>
                <w:sz w:val="21"/>
                <w:szCs w:val="21"/>
              </w:rPr>
              <w:t>地  址：西安市莲湖区丰登南路9号怡景花园酒店A座二层</w:t>
            </w:r>
          </w:p>
          <w:p w:rsidR="00DA45A4" w:rsidRDefault="00DA45A4" w:rsidP="00B55D96">
            <w:pPr>
              <w:pStyle w:val="af2"/>
              <w:ind w:firstLineChars="100" w:firstLine="210"/>
              <w:rPr>
                <w:color w:val="000000"/>
                <w:sz w:val="21"/>
                <w:szCs w:val="21"/>
              </w:rPr>
            </w:pPr>
            <w:r>
              <w:rPr>
                <w:rFonts w:hint="eastAsia"/>
                <w:color w:val="000000"/>
                <w:sz w:val="21"/>
                <w:szCs w:val="21"/>
              </w:rPr>
              <w:t>联系人：</w:t>
            </w:r>
            <w:r w:rsidR="00DE5A60" w:rsidRPr="00DE5A60">
              <w:rPr>
                <w:rFonts w:hint="eastAsia"/>
                <w:color w:val="000000"/>
                <w:sz w:val="21"/>
                <w:szCs w:val="21"/>
              </w:rPr>
              <w:t>郑婧婧、唐瑾、高小淇、王真、冷冰</w:t>
            </w:r>
          </w:p>
          <w:p w:rsidR="00DA45A4" w:rsidRDefault="00DA45A4" w:rsidP="00B55D96">
            <w:pPr>
              <w:pStyle w:val="af2"/>
              <w:ind w:firstLineChars="100" w:firstLine="210"/>
              <w:rPr>
                <w:color w:val="000000"/>
                <w:sz w:val="21"/>
                <w:szCs w:val="21"/>
              </w:rPr>
            </w:pPr>
            <w:r>
              <w:rPr>
                <w:rFonts w:hint="eastAsia"/>
                <w:color w:val="000000"/>
                <w:sz w:val="21"/>
                <w:szCs w:val="21"/>
              </w:rPr>
              <w:t>电  话：029-88489979-810</w:t>
            </w:r>
            <w:r>
              <w:rPr>
                <w:color w:val="000000"/>
                <w:sz w:val="21"/>
                <w:szCs w:val="21"/>
              </w:rPr>
              <w:t>5</w:t>
            </w:r>
          </w:p>
        </w:tc>
      </w:tr>
      <w:tr w:rsidR="00DA45A4" w:rsidTr="00B55D96">
        <w:trPr>
          <w:trHeight w:hRule="exact" w:val="786"/>
          <w:jc w:val="center"/>
        </w:trPr>
        <w:tc>
          <w:tcPr>
            <w:tcW w:w="811" w:type="dxa"/>
            <w:tcBorders>
              <w:top w:val="single" w:sz="8" w:space="0" w:color="auto"/>
              <w:left w:val="single" w:sz="18" w:space="0" w:color="auto"/>
              <w:bottom w:val="single" w:sz="8" w:space="0" w:color="auto"/>
              <w:right w:val="single" w:sz="8" w:space="0" w:color="auto"/>
            </w:tcBorders>
            <w:vAlign w:val="center"/>
          </w:tcPr>
          <w:p w:rsidR="00DA45A4" w:rsidRDefault="00DA45A4" w:rsidP="00B55D96">
            <w:pPr>
              <w:pStyle w:val="af2"/>
              <w:jc w:val="center"/>
              <w:rPr>
                <w:rFonts w:cs="Courier New"/>
                <w:color w:val="000000"/>
                <w:sz w:val="21"/>
                <w:szCs w:val="21"/>
                <w:lang w:val="zh-CN"/>
              </w:rPr>
            </w:pPr>
            <w:r>
              <w:rPr>
                <w:rFonts w:cs="Courier New" w:hint="eastAsia"/>
                <w:color w:val="000000"/>
                <w:sz w:val="21"/>
                <w:szCs w:val="21"/>
                <w:lang w:val="zh-CN"/>
              </w:rPr>
              <w:t>3</w:t>
            </w:r>
          </w:p>
        </w:tc>
        <w:tc>
          <w:tcPr>
            <w:tcW w:w="2154" w:type="dxa"/>
            <w:tcBorders>
              <w:top w:val="single" w:sz="8" w:space="0" w:color="auto"/>
              <w:left w:val="single" w:sz="8" w:space="0" w:color="auto"/>
              <w:bottom w:val="single" w:sz="8" w:space="0" w:color="auto"/>
              <w:right w:val="single" w:sz="8" w:space="0" w:color="auto"/>
            </w:tcBorders>
            <w:vAlign w:val="center"/>
          </w:tcPr>
          <w:p w:rsidR="00DA45A4" w:rsidRDefault="00DA45A4" w:rsidP="00B55D96">
            <w:pPr>
              <w:pStyle w:val="af2"/>
              <w:jc w:val="center"/>
              <w:rPr>
                <w:color w:val="000000"/>
                <w:sz w:val="21"/>
                <w:szCs w:val="21"/>
                <w:lang w:val="zh-CN"/>
              </w:rPr>
            </w:pPr>
            <w:r>
              <w:rPr>
                <w:rFonts w:hint="eastAsia"/>
                <w:color w:val="000000"/>
                <w:sz w:val="21"/>
                <w:szCs w:val="21"/>
                <w:lang w:val="zh-CN"/>
              </w:rPr>
              <w:t>采购项目名称</w:t>
            </w:r>
          </w:p>
        </w:tc>
        <w:tc>
          <w:tcPr>
            <w:tcW w:w="6804" w:type="dxa"/>
            <w:tcBorders>
              <w:top w:val="single" w:sz="8" w:space="0" w:color="auto"/>
              <w:left w:val="single" w:sz="8" w:space="0" w:color="auto"/>
              <w:bottom w:val="single" w:sz="8" w:space="0" w:color="auto"/>
              <w:right w:val="single" w:sz="18" w:space="0" w:color="auto"/>
            </w:tcBorders>
            <w:vAlign w:val="center"/>
          </w:tcPr>
          <w:p w:rsidR="00DA45A4" w:rsidRDefault="00DA45A4" w:rsidP="00B55D96">
            <w:pPr>
              <w:rPr>
                <w:rFonts w:ascii="宋体" w:hAnsi="宋体"/>
                <w:color w:val="000000"/>
                <w:szCs w:val="21"/>
              </w:rPr>
            </w:pPr>
            <w:r>
              <w:rPr>
                <w:rFonts w:ascii="宋体" w:hAnsi="宋体" w:hint="eastAsia"/>
                <w:color w:val="000000"/>
              </w:rPr>
              <w:t>西安市常宁新区开发建设管理委员会西沣路以东、香积大街以南一宗储备土地文物勘探服务采购项目</w:t>
            </w:r>
          </w:p>
        </w:tc>
      </w:tr>
      <w:tr w:rsidR="00DA45A4" w:rsidTr="00B55D96">
        <w:trPr>
          <w:trHeight w:hRule="exact" w:val="451"/>
          <w:jc w:val="center"/>
        </w:trPr>
        <w:tc>
          <w:tcPr>
            <w:tcW w:w="811" w:type="dxa"/>
            <w:tcBorders>
              <w:top w:val="single" w:sz="8" w:space="0" w:color="auto"/>
              <w:left w:val="single" w:sz="18" w:space="0" w:color="auto"/>
              <w:bottom w:val="single" w:sz="8" w:space="0" w:color="auto"/>
              <w:right w:val="single" w:sz="8" w:space="0" w:color="auto"/>
            </w:tcBorders>
            <w:vAlign w:val="center"/>
          </w:tcPr>
          <w:p w:rsidR="00DA45A4" w:rsidRDefault="00DA45A4" w:rsidP="00B55D96">
            <w:pPr>
              <w:pStyle w:val="af2"/>
              <w:jc w:val="center"/>
              <w:rPr>
                <w:rFonts w:cs="Courier New"/>
                <w:color w:val="000000"/>
                <w:sz w:val="21"/>
                <w:szCs w:val="21"/>
                <w:lang w:val="zh-CN"/>
              </w:rPr>
            </w:pPr>
            <w:r>
              <w:rPr>
                <w:rFonts w:cs="Courier New" w:hint="eastAsia"/>
                <w:color w:val="000000"/>
                <w:sz w:val="21"/>
                <w:szCs w:val="21"/>
                <w:lang w:val="zh-CN"/>
              </w:rPr>
              <w:t>4</w:t>
            </w:r>
          </w:p>
        </w:tc>
        <w:tc>
          <w:tcPr>
            <w:tcW w:w="2154" w:type="dxa"/>
            <w:tcBorders>
              <w:top w:val="single" w:sz="8" w:space="0" w:color="auto"/>
              <w:left w:val="single" w:sz="8" w:space="0" w:color="auto"/>
              <w:bottom w:val="single" w:sz="8" w:space="0" w:color="auto"/>
              <w:right w:val="single" w:sz="8" w:space="0" w:color="auto"/>
            </w:tcBorders>
            <w:vAlign w:val="center"/>
          </w:tcPr>
          <w:p w:rsidR="00DA45A4" w:rsidRDefault="00DA45A4" w:rsidP="00B55D96">
            <w:pPr>
              <w:pStyle w:val="af2"/>
              <w:jc w:val="center"/>
              <w:rPr>
                <w:color w:val="000000"/>
                <w:sz w:val="21"/>
                <w:szCs w:val="21"/>
                <w:lang w:val="zh-CN"/>
              </w:rPr>
            </w:pPr>
            <w:r>
              <w:rPr>
                <w:rFonts w:hint="eastAsia"/>
                <w:color w:val="000000"/>
                <w:sz w:val="21"/>
                <w:szCs w:val="21"/>
                <w:lang w:val="zh-CN"/>
              </w:rPr>
              <w:t>采购项目编号</w:t>
            </w:r>
          </w:p>
        </w:tc>
        <w:tc>
          <w:tcPr>
            <w:tcW w:w="6804" w:type="dxa"/>
            <w:tcBorders>
              <w:top w:val="single" w:sz="8" w:space="0" w:color="auto"/>
              <w:left w:val="single" w:sz="8" w:space="0" w:color="auto"/>
              <w:bottom w:val="single" w:sz="8" w:space="0" w:color="auto"/>
              <w:right w:val="single" w:sz="18" w:space="0" w:color="auto"/>
            </w:tcBorders>
            <w:vAlign w:val="center"/>
          </w:tcPr>
          <w:p w:rsidR="00DA45A4" w:rsidRDefault="00DA45A4" w:rsidP="00B55D96">
            <w:pPr>
              <w:ind w:firstLineChars="50" w:firstLine="105"/>
              <w:rPr>
                <w:rFonts w:ascii="宋体" w:hAnsi="宋体"/>
                <w:color w:val="000000"/>
                <w:szCs w:val="21"/>
              </w:rPr>
            </w:pPr>
            <w:r>
              <w:rPr>
                <w:rFonts w:ascii="宋体" w:hAnsi="宋体" w:hint="eastAsia"/>
                <w:color w:val="000000"/>
                <w:szCs w:val="21"/>
              </w:rPr>
              <w:t xml:space="preserve"> </w:t>
            </w:r>
            <w:r>
              <w:rPr>
                <w:rFonts w:ascii="宋体" w:hAnsi="宋体"/>
                <w:color w:val="000000"/>
                <w:szCs w:val="21"/>
              </w:rPr>
              <w:t>SXLX23-01-013Z(F)</w:t>
            </w:r>
          </w:p>
        </w:tc>
      </w:tr>
      <w:tr w:rsidR="00DA45A4" w:rsidTr="00B55D96">
        <w:trPr>
          <w:trHeight w:hRule="exact" w:val="451"/>
          <w:jc w:val="center"/>
        </w:trPr>
        <w:tc>
          <w:tcPr>
            <w:tcW w:w="811" w:type="dxa"/>
            <w:tcBorders>
              <w:top w:val="single" w:sz="8" w:space="0" w:color="auto"/>
              <w:left w:val="single" w:sz="18" w:space="0" w:color="auto"/>
              <w:bottom w:val="single" w:sz="8" w:space="0" w:color="auto"/>
              <w:right w:val="single" w:sz="8" w:space="0" w:color="auto"/>
            </w:tcBorders>
            <w:vAlign w:val="center"/>
          </w:tcPr>
          <w:p w:rsidR="00DA45A4" w:rsidRDefault="00DA45A4" w:rsidP="00B55D96">
            <w:pPr>
              <w:pStyle w:val="af2"/>
              <w:jc w:val="center"/>
              <w:rPr>
                <w:rFonts w:cs="Courier New"/>
                <w:color w:val="000000"/>
                <w:sz w:val="21"/>
                <w:szCs w:val="21"/>
                <w:lang w:val="zh-CN"/>
              </w:rPr>
            </w:pPr>
            <w:r>
              <w:rPr>
                <w:rFonts w:cs="Courier New" w:hint="eastAsia"/>
                <w:color w:val="000000"/>
                <w:sz w:val="21"/>
                <w:szCs w:val="21"/>
                <w:lang w:val="zh-CN"/>
              </w:rPr>
              <w:t>5</w:t>
            </w:r>
          </w:p>
        </w:tc>
        <w:tc>
          <w:tcPr>
            <w:tcW w:w="2154" w:type="dxa"/>
            <w:tcBorders>
              <w:top w:val="single" w:sz="8" w:space="0" w:color="auto"/>
              <w:left w:val="single" w:sz="8" w:space="0" w:color="auto"/>
              <w:bottom w:val="single" w:sz="8" w:space="0" w:color="auto"/>
              <w:right w:val="single" w:sz="8" w:space="0" w:color="auto"/>
            </w:tcBorders>
            <w:vAlign w:val="center"/>
          </w:tcPr>
          <w:p w:rsidR="00DA45A4" w:rsidRDefault="00DA45A4" w:rsidP="00B55D96">
            <w:pPr>
              <w:pStyle w:val="af2"/>
              <w:jc w:val="center"/>
              <w:rPr>
                <w:color w:val="000000"/>
                <w:sz w:val="21"/>
                <w:szCs w:val="21"/>
                <w:lang w:val="zh-CN"/>
              </w:rPr>
            </w:pPr>
            <w:r>
              <w:rPr>
                <w:rFonts w:hint="eastAsia"/>
                <w:color w:val="000000"/>
                <w:sz w:val="21"/>
                <w:szCs w:val="21"/>
                <w:lang w:val="zh-CN"/>
              </w:rPr>
              <w:t>采购方式</w:t>
            </w:r>
          </w:p>
        </w:tc>
        <w:tc>
          <w:tcPr>
            <w:tcW w:w="6804" w:type="dxa"/>
            <w:tcBorders>
              <w:top w:val="single" w:sz="8" w:space="0" w:color="auto"/>
              <w:left w:val="single" w:sz="8" w:space="0" w:color="auto"/>
              <w:bottom w:val="single" w:sz="8" w:space="0" w:color="auto"/>
              <w:right w:val="single" w:sz="18" w:space="0" w:color="auto"/>
            </w:tcBorders>
            <w:vAlign w:val="center"/>
          </w:tcPr>
          <w:p w:rsidR="00DA45A4" w:rsidRDefault="00DA45A4" w:rsidP="00B55D96">
            <w:pPr>
              <w:pStyle w:val="af2"/>
              <w:ind w:firstLine="420"/>
              <w:jc w:val="both"/>
              <w:rPr>
                <w:color w:val="000000"/>
                <w:sz w:val="21"/>
                <w:szCs w:val="21"/>
                <w:lang w:val="zh-CN"/>
              </w:rPr>
            </w:pPr>
            <w:r>
              <w:rPr>
                <w:rFonts w:hint="eastAsia"/>
                <w:color w:val="000000"/>
                <w:sz w:val="21"/>
                <w:szCs w:val="21"/>
                <w:lang w:val="zh-CN"/>
              </w:rPr>
              <w:t xml:space="preserve">  单一来源谈判</w:t>
            </w:r>
          </w:p>
        </w:tc>
      </w:tr>
      <w:tr w:rsidR="00DA45A4" w:rsidTr="00B55D96">
        <w:trPr>
          <w:trHeight w:hRule="exact" w:val="1011"/>
          <w:jc w:val="center"/>
        </w:trPr>
        <w:tc>
          <w:tcPr>
            <w:tcW w:w="811" w:type="dxa"/>
            <w:tcBorders>
              <w:top w:val="single" w:sz="8" w:space="0" w:color="auto"/>
              <w:left w:val="single" w:sz="18" w:space="0" w:color="auto"/>
              <w:bottom w:val="single" w:sz="8" w:space="0" w:color="auto"/>
              <w:right w:val="single" w:sz="8" w:space="0" w:color="auto"/>
            </w:tcBorders>
            <w:vAlign w:val="center"/>
          </w:tcPr>
          <w:p w:rsidR="00DA45A4" w:rsidRDefault="00DA45A4" w:rsidP="00B55D96">
            <w:pPr>
              <w:pStyle w:val="af2"/>
              <w:jc w:val="center"/>
              <w:rPr>
                <w:rFonts w:cs="Courier New"/>
                <w:color w:val="000000"/>
                <w:sz w:val="21"/>
                <w:szCs w:val="21"/>
                <w:lang w:val="zh-CN"/>
              </w:rPr>
            </w:pPr>
            <w:r>
              <w:rPr>
                <w:rFonts w:cs="Courier New" w:hint="eastAsia"/>
                <w:color w:val="000000"/>
                <w:sz w:val="21"/>
                <w:szCs w:val="21"/>
                <w:lang w:val="zh-CN"/>
              </w:rPr>
              <w:t>6</w:t>
            </w:r>
          </w:p>
        </w:tc>
        <w:tc>
          <w:tcPr>
            <w:tcW w:w="2154" w:type="dxa"/>
            <w:tcBorders>
              <w:top w:val="single" w:sz="8" w:space="0" w:color="auto"/>
              <w:left w:val="single" w:sz="8" w:space="0" w:color="auto"/>
              <w:bottom w:val="single" w:sz="8" w:space="0" w:color="auto"/>
              <w:right w:val="single" w:sz="8" w:space="0" w:color="auto"/>
            </w:tcBorders>
            <w:vAlign w:val="center"/>
          </w:tcPr>
          <w:p w:rsidR="00DA45A4" w:rsidRDefault="00DA45A4" w:rsidP="00B55D96">
            <w:pPr>
              <w:pStyle w:val="af2"/>
              <w:jc w:val="center"/>
              <w:rPr>
                <w:color w:val="000000"/>
                <w:sz w:val="21"/>
                <w:szCs w:val="21"/>
                <w:lang w:val="zh-CN"/>
              </w:rPr>
            </w:pPr>
            <w:r>
              <w:rPr>
                <w:rFonts w:hint="eastAsia"/>
                <w:color w:val="000000"/>
                <w:sz w:val="21"/>
                <w:szCs w:val="21"/>
                <w:lang w:val="zh-CN"/>
              </w:rPr>
              <w:t>资金来源</w:t>
            </w:r>
          </w:p>
        </w:tc>
        <w:tc>
          <w:tcPr>
            <w:tcW w:w="6804" w:type="dxa"/>
            <w:tcBorders>
              <w:top w:val="single" w:sz="8" w:space="0" w:color="auto"/>
              <w:left w:val="single" w:sz="8" w:space="0" w:color="auto"/>
              <w:bottom w:val="single" w:sz="8" w:space="0" w:color="auto"/>
              <w:right w:val="single" w:sz="18" w:space="0" w:color="auto"/>
            </w:tcBorders>
            <w:vAlign w:val="center"/>
          </w:tcPr>
          <w:p w:rsidR="00DA45A4" w:rsidRDefault="00DA45A4" w:rsidP="00B55D96">
            <w:pPr>
              <w:ind w:firstLineChars="50" w:firstLine="105"/>
              <w:rPr>
                <w:rFonts w:ascii="宋体" w:hAnsi="宋体"/>
                <w:color w:val="000000"/>
                <w:szCs w:val="21"/>
              </w:rPr>
            </w:pPr>
            <w:r>
              <w:rPr>
                <w:rFonts w:ascii="宋体" w:hAnsi="宋体" w:hint="eastAsia"/>
                <w:color w:val="000000"/>
                <w:szCs w:val="21"/>
              </w:rPr>
              <w:t xml:space="preserve"> </w:t>
            </w:r>
            <w:r w:rsidRPr="00A24954">
              <w:rPr>
                <w:rFonts w:ascii="Segoe UI Symbol" w:hAnsi="Segoe UI Symbol" w:cs="Segoe UI Symbol"/>
                <w:color w:val="000000"/>
                <w:szCs w:val="21"/>
              </w:rPr>
              <w:t>☑</w:t>
            </w:r>
            <w:r>
              <w:rPr>
                <w:rFonts w:ascii="Segoe UI Symbol" w:hAnsi="Segoe UI Symbol" w:cs="Segoe UI Symbol"/>
                <w:color w:val="000000"/>
                <w:szCs w:val="21"/>
              </w:rPr>
              <w:t xml:space="preserve"> </w:t>
            </w:r>
            <w:r>
              <w:rPr>
                <w:rFonts w:ascii="宋体" w:hAnsi="宋体" w:hint="eastAsia"/>
                <w:color w:val="000000"/>
                <w:szCs w:val="21"/>
              </w:rPr>
              <w:t>财政预算</w:t>
            </w:r>
          </w:p>
          <w:p w:rsidR="00DA45A4" w:rsidRDefault="00DA45A4" w:rsidP="00B55D96">
            <w:pPr>
              <w:ind w:firstLineChars="100" w:firstLine="210"/>
              <w:rPr>
                <w:rFonts w:ascii="宋体" w:hAnsi="宋体"/>
                <w:color w:val="000000"/>
                <w:szCs w:val="21"/>
              </w:rPr>
            </w:pPr>
            <w:r>
              <w:rPr>
                <w:rFonts w:hint="eastAsia"/>
                <w:color w:val="000000"/>
                <w:szCs w:val="21"/>
              </w:rPr>
              <w:t>□</w:t>
            </w:r>
            <w:r>
              <w:rPr>
                <w:rFonts w:hint="eastAsia"/>
                <w:color w:val="000000"/>
                <w:szCs w:val="21"/>
              </w:rPr>
              <w:t xml:space="preserve"> </w:t>
            </w:r>
            <w:r>
              <w:rPr>
                <w:rFonts w:ascii="宋体" w:hAnsi="宋体" w:hint="eastAsia"/>
                <w:color w:val="000000"/>
                <w:szCs w:val="21"/>
              </w:rPr>
              <w:t xml:space="preserve">单位自筹 </w:t>
            </w:r>
          </w:p>
          <w:p w:rsidR="00DA45A4" w:rsidRDefault="00DA45A4" w:rsidP="00B55D96">
            <w:pPr>
              <w:ind w:firstLineChars="100" w:firstLine="210"/>
              <w:rPr>
                <w:rFonts w:ascii="宋体" w:hAnsi="宋体"/>
                <w:color w:val="000000"/>
                <w:szCs w:val="21"/>
              </w:rPr>
            </w:pPr>
            <w:r>
              <w:rPr>
                <w:rFonts w:hint="eastAsia"/>
                <w:color w:val="000000"/>
                <w:szCs w:val="21"/>
              </w:rPr>
              <w:t>□</w:t>
            </w:r>
            <w:r>
              <w:rPr>
                <w:rFonts w:hint="eastAsia"/>
                <w:color w:val="000000"/>
                <w:szCs w:val="21"/>
              </w:rPr>
              <w:t xml:space="preserve"> </w:t>
            </w:r>
            <w:r>
              <w:rPr>
                <w:rFonts w:ascii="宋体" w:hAnsi="宋体" w:hint="eastAsia"/>
                <w:color w:val="000000"/>
                <w:szCs w:val="21"/>
              </w:rPr>
              <w:t>财政预算和单位自筹</w:t>
            </w:r>
          </w:p>
        </w:tc>
      </w:tr>
      <w:tr w:rsidR="00DA45A4" w:rsidTr="00B55D96">
        <w:trPr>
          <w:trHeight w:hRule="exact" w:val="782"/>
          <w:jc w:val="center"/>
        </w:trPr>
        <w:tc>
          <w:tcPr>
            <w:tcW w:w="811" w:type="dxa"/>
            <w:vMerge w:val="restart"/>
            <w:tcBorders>
              <w:top w:val="single" w:sz="8" w:space="0" w:color="auto"/>
              <w:left w:val="single" w:sz="18" w:space="0" w:color="auto"/>
              <w:right w:val="single" w:sz="8" w:space="0" w:color="auto"/>
            </w:tcBorders>
            <w:vAlign w:val="center"/>
          </w:tcPr>
          <w:p w:rsidR="00DA45A4" w:rsidRDefault="00DA45A4" w:rsidP="00B55D96">
            <w:pPr>
              <w:pStyle w:val="af2"/>
              <w:jc w:val="center"/>
              <w:rPr>
                <w:rFonts w:cs="Courier New"/>
                <w:color w:val="000000"/>
                <w:szCs w:val="21"/>
                <w:lang w:val="zh-CN"/>
              </w:rPr>
            </w:pPr>
            <w:r>
              <w:rPr>
                <w:rFonts w:cs="Courier New"/>
                <w:color w:val="000000"/>
                <w:sz w:val="21"/>
                <w:szCs w:val="21"/>
                <w:lang w:val="zh-CN"/>
              </w:rPr>
              <w:t>7</w:t>
            </w:r>
          </w:p>
          <w:p w:rsidR="00DA45A4" w:rsidRDefault="00DA45A4" w:rsidP="00B55D96">
            <w:pPr>
              <w:jc w:val="center"/>
              <w:rPr>
                <w:rFonts w:cs="Courier New"/>
                <w:color w:val="000000"/>
                <w:szCs w:val="21"/>
                <w:lang w:val="zh-CN"/>
              </w:rPr>
            </w:pPr>
          </w:p>
        </w:tc>
        <w:tc>
          <w:tcPr>
            <w:tcW w:w="2154" w:type="dxa"/>
            <w:tcBorders>
              <w:top w:val="single" w:sz="8" w:space="0" w:color="auto"/>
              <w:left w:val="single" w:sz="8" w:space="0" w:color="auto"/>
              <w:bottom w:val="single" w:sz="8" w:space="0" w:color="auto"/>
              <w:right w:val="single" w:sz="8" w:space="0" w:color="auto"/>
            </w:tcBorders>
            <w:vAlign w:val="center"/>
          </w:tcPr>
          <w:p w:rsidR="00DA45A4" w:rsidRDefault="00DA45A4" w:rsidP="00B55D96">
            <w:pPr>
              <w:pStyle w:val="af2"/>
              <w:ind w:left="38"/>
              <w:jc w:val="center"/>
              <w:rPr>
                <w:color w:val="000000"/>
                <w:sz w:val="21"/>
                <w:szCs w:val="21"/>
                <w:lang w:val="zh-CN"/>
              </w:rPr>
            </w:pPr>
            <w:r w:rsidRPr="003956D1">
              <w:rPr>
                <w:rFonts w:hint="eastAsia"/>
                <w:color w:val="000000"/>
                <w:sz w:val="21"/>
                <w:szCs w:val="21"/>
                <w:lang w:val="zh-CN"/>
              </w:rPr>
              <w:t>采购预算</w:t>
            </w:r>
          </w:p>
        </w:tc>
        <w:tc>
          <w:tcPr>
            <w:tcW w:w="6804" w:type="dxa"/>
            <w:tcBorders>
              <w:top w:val="single" w:sz="8" w:space="0" w:color="auto"/>
              <w:left w:val="single" w:sz="8" w:space="0" w:color="auto"/>
              <w:bottom w:val="single" w:sz="8" w:space="0" w:color="auto"/>
              <w:right w:val="single" w:sz="18" w:space="0" w:color="auto"/>
            </w:tcBorders>
            <w:vAlign w:val="center"/>
          </w:tcPr>
          <w:p w:rsidR="00DA45A4" w:rsidRDefault="002E2CFA" w:rsidP="002E2CFA">
            <w:pPr>
              <w:spacing w:line="340" w:lineRule="exact"/>
              <w:ind w:leftChars="50" w:left="105" w:rightChars="50" w:right="105" w:firstLineChars="50" w:firstLine="105"/>
              <w:rPr>
                <w:color w:val="000000"/>
                <w:szCs w:val="21"/>
                <w:lang w:val="zh-CN"/>
              </w:rPr>
            </w:pPr>
            <w:r w:rsidRPr="002E2CFA">
              <w:rPr>
                <w:rFonts w:ascii="Segoe UI Symbol" w:hAnsi="Segoe UI Symbol" w:cs="Segoe UI Symbol" w:hint="eastAsia"/>
                <w:szCs w:val="21"/>
              </w:rPr>
              <w:t>本项目预算金额：￥</w:t>
            </w:r>
            <w:r w:rsidRPr="00E82509">
              <w:rPr>
                <w:rFonts w:asciiTheme="majorEastAsia" w:eastAsiaTheme="majorEastAsia" w:hAnsiTheme="majorEastAsia" w:cs="Segoe UI Symbol"/>
                <w:b/>
                <w:szCs w:val="21"/>
                <w:u w:val="single"/>
              </w:rPr>
              <w:t>65</w:t>
            </w:r>
            <w:r w:rsidRPr="00E82509">
              <w:rPr>
                <w:rFonts w:asciiTheme="majorEastAsia" w:eastAsiaTheme="majorEastAsia" w:hAnsiTheme="majorEastAsia" w:cs="Segoe UI Symbol" w:hint="eastAsia"/>
                <w:b/>
                <w:szCs w:val="21"/>
                <w:u w:val="single"/>
              </w:rPr>
              <w:t>0000.00</w:t>
            </w:r>
            <w:r w:rsidRPr="002E2CFA">
              <w:rPr>
                <w:rFonts w:ascii="Segoe UI Symbol" w:hAnsi="Segoe UI Symbol" w:cs="Segoe UI Symbol" w:hint="eastAsia"/>
                <w:szCs w:val="21"/>
              </w:rPr>
              <w:t>元，供应商</w:t>
            </w:r>
            <w:r w:rsidR="00E82509">
              <w:rPr>
                <w:rFonts w:ascii="Segoe UI Symbol" w:hAnsi="Segoe UI Symbol" w:cs="Segoe UI Symbol" w:hint="eastAsia"/>
                <w:szCs w:val="21"/>
              </w:rPr>
              <w:t>谈判响应</w:t>
            </w:r>
            <w:r w:rsidRPr="002E2CFA">
              <w:rPr>
                <w:rFonts w:ascii="Segoe UI Symbol" w:hAnsi="Segoe UI Symbol" w:cs="Segoe UI Symbol" w:hint="eastAsia"/>
                <w:szCs w:val="21"/>
              </w:rPr>
              <w:t>报价超出预算金额的，作为不实质性响应</w:t>
            </w:r>
            <w:r w:rsidR="00E82509">
              <w:rPr>
                <w:rFonts w:ascii="Segoe UI Symbol" w:hAnsi="Segoe UI Symbol" w:cs="Segoe UI Symbol" w:hint="eastAsia"/>
                <w:szCs w:val="21"/>
              </w:rPr>
              <w:t>谈判</w:t>
            </w:r>
            <w:r w:rsidRPr="002E2CFA">
              <w:rPr>
                <w:rFonts w:ascii="Segoe UI Symbol" w:hAnsi="Segoe UI Symbol" w:cs="Segoe UI Symbol" w:hint="eastAsia"/>
                <w:szCs w:val="21"/>
              </w:rPr>
              <w:t>文件，按无效响应文件处理</w:t>
            </w:r>
          </w:p>
        </w:tc>
      </w:tr>
      <w:tr w:rsidR="00DA45A4" w:rsidTr="002E2CFA">
        <w:trPr>
          <w:trHeight w:hRule="exact" w:val="1066"/>
          <w:jc w:val="center"/>
        </w:trPr>
        <w:tc>
          <w:tcPr>
            <w:tcW w:w="811" w:type="dxa"/>
            <w:vMerge/>
            <w:tcBorders>
              <w:left w:val="single" w:sz="18" w:space="0" w:color="auto"/>
              <w:bottom w:val="single" w:sz="8" w:space="0" w:color="auto"/>
              <w:right w:val="single" w:sz="8" w:space="0" w:color="auto"/>
            </w:tcBorders>
            <w:vAlign w:val="center"/>
          </w:tcPr>
          <w:p w:rsidR="00DA45A4" w:rsidRDefault="00DA45A4" w:rsidP="00B55D96">
            <w:pPr>
              <w:pStyle w:val="af2"/>
              <w:jc w:val="center"/>
              <w:rPr>
                <w:rFonts w:cs="Courier New"/>
                <w:color w:val="000000"/>
                <w:sz w:val="21"/>
                <w:szCs w:val="21"/>
                <w:lang w:val="zh-CN"/>
              </w:rPr>
            </w:pPr>
          </w:p>
        </w:tc>
        <w:tc>
          <w:tcPr>
            <w:tcW w:w="2154" w:type="dxa"/>
            <w:tcBorders>
              <w:top w:val="single" w:sz="8" w:space="0" w:color="auto"/>
              <w:left w:val="single" w:sz="8" w:space="0" w:color="auto"/>
              <w:bottom w:val="single" w:sz="8" w:space="0" w:color="auto"/>
              <w:right w:val="single" w:sz="8" w:space="0" w:color="auto"/>
            </w:tcBorders>
            <w:vAlign w:val="center"/>
          </w:tcPr>
          <w:p w:rsidR="00DA45A4" w:rsidRDefault="00DA45A4" w:rsidP="00B55D96">
            <w:pPr>
              <w:pStyle w:val="af2"/>
              <w:ind w:left="38"/>
              <w:jc w:val="center"/>
              <w:rPr>
                <w:color w:val="000000"/>
                <w:sz w:val="21"/>
                <w:szCs w:val="21"/>
                <w:lang w:val="zh-CN"/>
              </w:rPr>
            </w:pPr>
            <w:r>
              <w:rPr>
                <w:rFonts w:hint="eastAsia"/>
                <w:sz w:val="21"/>
                <w:szCs w:val="21"/>
                <w:lang w:val="zh-CN"/>
              </w:rPr>
              <w:t>最高限价</w:t>
            </w:r>
          </w:p>
        </w:tc>
        <w:tc>
          <w:tcPr>
            <w:tcW w:w="6804" w:type="dxa"/>
            <w:tcBorders>
              <w:top w:val="single" w:sz="8" w:space="0" w:color="auto"/>
              <w:left w:val="single" w:sz="8" w:space="0" w:color="auto"/>
              <w:bottom w:val="single" w:sz="8" w:space="0" w:color="auto"/>
              <w:right w:val="single" w:sz="18" w:space="0" w:color="auto"/>
            </w:tcBorders>
            <w:vAlign w:val="center"/>
          </w:tcPr>
          <w:p w:rsidR="002E2CFA" w:rsidRPr="002E2CFA" w:rsidRDefault="002E2CFA" w:rsidP="002E2CFA">
            <w:pPr>
              <w:spacing w:line="340" w:lineRule="exact"/>
              <w:ind w:leftChars="50" w:left="105" w:rightChars="50" w:right="105" w:firstLineChars="50" w:firstLine="105"/>
              <w:rPr>
                <w:rFonts w:ascii="Segoe UI Symbol" w:hAnsi="Segoe UI Symbol" w:cs="Segoe UI Symbol"/>
                <w:szCs w:val="21"/>
              </w:rPr>
            </w:pPr>
            <w:r w:rsidRPr="00CB3E8B">
              <w:rPr>
                <w:rFonts w:ascii="Segoe UI Symbol" w:hAnsi="Segoe UI Symbol" w:cs="Segoe UI Symbol"/>
                <w:szCs w:val="21"/>
              </w:rPr>
              <w:t>☑</w:t>
            </w:r>
            <w:r>
              <w:rPr>
                <w:rFonts w:ascii="Segoe UI Symbol" w:hAnsi="Segoe UI Symbol" w:cs="Segoe UI Symbol"/>
                <w:szCs w:val="21"/>
              </w:rPr>
              <w:t xml:space="preserve"> </w:t>
            </w:r>
            <w:r w:rsidRPr="002E2CFA">
              <w:rPr>
                <w:rFonts w:ascii="Segoe UI Symbol" w:hAnsi="Segoe UI Symbol" w:cs="Segoe UI Symbol" w:hint="eastAsia"/>
                <w:szCs w:val="21"/>
              </w:rPr>
              <w:t>有，本项目最高限价：￥</w:t>
            </w:r>
            <w:r w:rsidRPr="002E2CFA">
              <w:rPr>
                <w:rFonts w:ascii="Segoe UI Symbol" w:hAnsi="Segoe UI Symbol" w:cs="Segoe UI Symbol"/>
                <w:szCs w:val="21"/>
              </w:rPr>
              <w:t>65</w:t>
            </w:r>
            <w:r w:rsidRPr="002E2CFA">
              <w:rPr>
                <w:rFonts w:ascii="Segoe UI Symbol" w:hAnsi="Segoe UI Symbol" w:cs="Segoe UI Symbol" w:hint="eastAsia"/>
                <w:szCs w:val="21"/>
              </w:rPr>
              <w:t>0000.00</w:t>
            </w:r>
            <w:r w:rsidRPr="002E2CFA">
              <w:rPr>
                <w:rFonts w:ascii="Segoe UI Symbol" w:hAnsi="Segoe UI Symbol" w:cs="Segoe UI Symbol" w:hint="eastAsia"/>
                <w:szCs w:val="21"/>
              </w:rPr>
              <w:t>元。供应商</w:t>
            </w:r>
            <w:r w:rsidR="00E82509">
              <w:rPr>
                <w:rFonts w:ascii="Segoe UI Symbol" w:hAnsi="Segoe UI Symbol" w:cs="Segoe UI Symbol" w:hint="eastAsia"/>
                <w:szCs w:val="21"/>
              </w:rPr>
              <w:t>谈判响应</w:t>
            </w:r>
            <w:r w:rsidRPr="002E2CFA">
              <w:rPr>
                <w:rFonts w:ascii="Segoe UI Symbol" w:hAnsi="Segoe UI Symbol" w:cs="Segoe UI Symbol" w:hint="eastAsia"/>
                <w:szCs w:val="21"/>
              </w:rPr>
              <w:t>超出最高限价的，作为不实质性响应</w:t>
            </w:r>
            <w:r w:rsidR="00E82509">
              <w:rPr>
                <w:rFonts w:ascii="Segoe UI Symbol" w:hAnsi="Segoe UI Symbol" w:cs="Segoe UI Symbol" w:hint="eastAsia"/>
                <w:szCs w:val="21"/>
              </w:rPr>
              <w:t>谈判</w:t>
            </w:r>
            <w:r w:rsidRPr="002E2CFA">
              <w:rPr>
                <w:rFonts w:ascii="Segoe UI Symbol" w:hAnsi="Segoe UI Symbol" w:cs="Segoe UI Symbol" w:hint="eastAsia"/>
                <w:szCs w:val="21"/>
              </w:rPr>
              <w:t>文件，按无效响应文件处理</w:t>
            </w:r>
          </w:p>
          <w:p w:rsidR="00DA45A4" w:rsidRDefault="002E2CFA" w:rsidP="002E2CFA">
            <w:pPr>
              <w:spacing w:line="340" w:lineRule="exact"/>
              <w:ind w:leftChars="50" w:left="105" w:rightChars="50" w:right="105" w:firstLineChars="50" w:firstLine="105"/>
              <w:rPr>
                <w:color w:val="000000"/>
                <w:szCs w:val="21"/>
              </w:rPr>
            </w:pPr>
            <w:r w:rsidRPr="002E2CFA">
              <w:rPr>
                <w:rFonts w:ascii="Segoe UI Symbol" w:hAnsi="Segoe UI Symbol" w:cs="Segoe UI Symbol" w:hint="eastAsia"/>
                <w:szCs w:val="21"/>
              </w:rPr>
              <w:t>□</w:t>
            </w:r>
            <w:r w:rsidRPr="002E2CFA">
              <w:rPr>
                <w:rFonts w:ascii="Segoe UI Symbol" w:hAnsi="Segoe UI Symbol" w:cs="Segoe UI Symbol" w:hint="eastAsia"/>
                <w:szCs w:val="21"/>
              </w:rPr>
              <w:t xml:space="preserve"> </w:t>
            </w:r>
            <w:r w:rsidRPr="002E2CFA">
              <w:rPr>
                <w:rFonts w:ascii="Segoe UI Symbol" w:hAnsi="Segoe UI Symbol" w:cs="Segoe UI Symbol" w:hint="eastAsia"/>
                <w:szCs w:val="21"/>
              </w:rPr>
              <w:t>无</w:t>
            </w:r>
          </w:p>
        </w:tc>
      </w:tr>
      <w:tr w:rsidR="00E82509" w:rsidTr="00E82509">
        <w:trPr>
          <w:trHeight w:hRule="exact" w:val="995"/>
          <w:jc w:val="center"/>
        </w:trPr>
        <w:tc>
          <w:tcPr>
            <w:tcW w:w="811" w:type="dxa"/>
            <w:tcBorders>
              <w:top w:val="single" w:sz="8" w:space="0" w:color="auto"/>
              <w:left w:val="single" w:sz="18" w:space="0" w:color="auto"/>
              <w:bottom w:val="single" w:sz="8" w:space="0" w:color="auto"/>
              <w:right w:val="single" w:sz="8" w:space="0" w:color="auto"/>
            </w:tcBorders>
            <w:vAlign w:val="center"/>
          </w:tcPr>
          <w:p w:rsidR="00E82509" w:rsidRPr="00D241F1" w:rsidRDefault="00E82509" w:rsidP="00E82509">
            <w:pPr>
              <w:pStyle w:val="af2"/>
              <w:jc w:val="center"/>
              <w:rPr>
                <w:rFonts w:cs="Courier New"/>
                <w:color w:val="000000"/>
                <w:sz w:val="21"/>
                <w:szCs w:val="21"/>
                <w:lang w:val="zh-CN"/>
              </w:rPr>
            </w:pPr>
            <w:r>
              <w:rPr>
                <w:rFonts w:cs="Courier New" w:hint="eastAsia"/>
                <w:color w:val="000000"/>
                <w:sz w:val="21"/>
                <w:szCs w:val="21"/>
                <w:lang w:val="zh-CN"/>
              </w:rPr>
              <w:t>8</w:t>
            </w:r>
          </w:p>
        </w:tc>
        <w:tc>
          <w:tcPr>
            <w:tcW w:w="2154" w:type="dxa"/>
            <w:tcBorders>
              <w:top w:val="single" w:sz="8" w:space="0" w:color="auto"/>
              <w:left w:val="single" w:sz="8" w:space="0" w:color="auto"/>
              <w:bottom w:val="single" w:sz="8" w:space="0" w:color="auto"/>
              <w:right w:val="single" w:sz="8" w:space="0" w:color="auto"/>
            </w:tcBorders>
            <w:vAlign w:val="center"/>
          </w:tcPr>
          <w:p w:rsidR="00E82509" w:rsidRPr="00CB3E8B" w:rsidRDefault="00E82509" w:rsidP="00E82509">
            <w:pPr>
              <w:pStyle w:val="af2"/>
              <w:ind w:left="38"/>
              <w:jc w:val="center"/>
              <w:rPr>
                <w:sz w:val="21"/>
                <w:szCs w:val="21"/>
                <w:lang w:val="zh-CN"/>
              </w:rPr>
            </w:pPr>
            <w:r w:rsidRPr="00CB3E8B">
              <w:rPr>
                <w:rFonts w:hint="eastAsia"/>
                <w:sz w:val="21"/>
                <w:szCs w:val="21"/>
                <w:lang w:val="zh-CN"/>
              </w:rPr>
              <w:t>是否预留份额专门</w:t>
            </w:r>
          </w:p>
          <w:p w:rsidR="00E82509" w:rsidRPr="00CB3E8B" w:rsidRDefault="00E82509" w:rsidP="00E82509">
            <w:pPr>
              <w:pStyle w:val="af2"/>
              <w:ind w:left="38"/>
              <w:jc w:val="center"/>
              <w:rPr>
                <w:b/>
                <w:bCs/>
                <w:sz w:val="21"/>
                <w:szCs w:val="21"/>
                <w:lang w:val="zh-CN"/>
              </w:rPr>
            </w:pPr>
            <w:r w:rsidRPr="00CB3E8B">
              <w:rPr>
                <w:rFonts w:hint="eastAsia"/>
                <w:sz w:val="21"/>
                <w:szCs w:val="21"/>
                <w:lang w:val="zh-CN"/>
              </w:rPr>
              <w:t>面向中小企业采购</w:t>
            </w:r>
          </w:p>
        </w:tc>
        <w:tc>
          <w:tcPr>
            <w:tcW w:w="6804" w:type="dxa"/>
            <w:tcBorders>
              <w:top w:val="single" w:sz="8" w:space="0" w:color="auto"/>
              <w:left w:val="single" w:sz="8" w:space="0" w:color="auto"/>
              <w:bottom w:val="single" w:sz="8" w:space="0" w:color="auto"/>
              <w:right w:val="single" w:sz="18" w:space="0" w:color="auto"/>
            </w:tcBorders>
            <w:vAlign w:val="center"/>
          </w:tcPr>
          <w:p w:rsidR="00E82509" w:rsidRPr="00CB3E8B" w:rsidRDefault="00E82509" w:rsidP="00E82509">
            <w:pPr>
              <w:pStyle w:val="af2"/>
              <w:ind w:firstLineChars="100" w:firstLine="210"/>
              <w:jc w:val="both"/>
              <w:rPr>
                <w:sz w:val="21"/>
                <w:szCs w:val="21"/>
                <w:lang w:val="zh-CN"/>
              </w:rPr>
            </w:pPr>
            <w:r w:rsidRPr="00CB3E8B">
              <w:rPr>
                <w:rFonts w:ascii="Segoe UI Symbol" w:hAnsi="Segoe UI Symbol" w:cs="Segoe UI Symbol"/>
                <w:sz w:val="21"/>
                <w:szCs w:val="21"/>
                <w:lang w:val="zh-CN"/>
              </w:rPr>
              <w:t>☑</w:t>
            </w:r>
            <w:r w:rsidRPr="00CB3E8B">
              <w:rPr>
                <w:rFonts w:hint="eastAsia"/>
                <w:sz w:val="21"/>
                <w:szCs w:val="21"/>
                <w:lang w:val="zh-CN"/>
              </w:rPr>
              <w:t xml:space="preserve"> 否</w:t>
            </w:r>
          </w:p>
          <w:p w:rsidR="00E82509" w:rsidRPr="00CB3E8B" w:rsidRDefault="00E82509" w:rsidP="00E82509">
            <w:pPr>
              <w:pStyle w:val="af2"/>
              <w:ind w:firstLineChars="100" w:firstLine="210"/>
              <w:jc w:val="both"/>
              <w:rPr>
                <w:b/>
                <w:bCs/>
                <w:sz w:val="21"/>
                <w:szCs w:val="21"/>
                <w:lang w:val="zh-CN"/>
              </w:rPr>
            </w:pPr>
            <w:r w:rsidRPr="00CB3E8B">
              <w:rPr>
                <w:rFonts w:hint="eastAsia"/>
                <w:sz w:val="21"/>
                <w:szCs w:val="21"/>
                <w:lang w:val="zh-CN"/>
              </w:rPr>
              <w:t>□ 是，供应商非中小企业（含残疾人福利性单位、监狱企业）的，</w:t>
            </w:r>
            <w:r w:rsidRPr="00CB3E8B">
              <w:rPr>
                <w:rFonts w:hint="eastAsia"/>
                <w:b/>
                <w:bCs/>
                <w:sz w:val="21"/>
                <w:szCs w:val="21"/>
                <w:lang w:val="zh-CN"/>
              </w:rPr>
              <w:t>其响应文件无效</w:t>
            </w:r>
          </w:p>
        </w:tc>
      </w:tr>
      <w:tr w:rsidR="00DA45A4" w:rsidTr="00B55D96">
        <w:trPr>
          <w:trHeight w:hRule="exact" w:val="858"/>
          <w:jc w:val="center"/>
        </w:trPr>
        <w:tc>
          <w:tcPr>
            <w:tcW w:w="811" w:type="dxa"/>
            <w:tcBorders>
              <w:top w:val="single" w:sz="8" w:space="0" w:color="auto"/>
              <w:left w:val="single" w:sz="18" w:space="0" w:color="auto"/>
              <w:bottom w:val="single" w:sz="8" w:space="0" w:color="auto"/>
              <w:right w:val="single" w:sz="8" w:space="0" w:color="auto"/>
            </w:tcBorders>
            <w:vAlign w:val="center"/>
          </w:tcPr>
          <w:p w:rsidR="00DA45A4" w:rsidRDefault="00DA45A4" w:rsidP="00B55D96">
            <w:pPr>
              <w:pStyle w:val="af2"/>
              <w:jc w:val="center"/>
              <w:rPr>
                <w:rFonts w:cs="Courier New"/>
                <w:color w:val="000000"/>
                <w:sz w:val="21"/>
                <w:szCs w:val="21"/>
                <w:lang w:val="zh-CN"/>
              </w:rPr>
            </w:pPr>
            <w:r>
              <w:rPr>
                <w:rFonts w:cs="Courier New"/>
                <w:color w:val="000000"/>
                <w:sz w:val="21"/>
                <w:szCs w:val="21"/>
                <w:lang w:val="zh-CN"/>
              </w:rPr>
              <w:t>9</w:t>
            </w:r>
          </w:p>
        </w:tc>
        <w:tc>
          <w:tcPr>
            <w:tcW w:w="2154" w:type="dxa"/>
            <w:tcBorders>
              <w:top w:val="single" w:sz="8" w:space="0" w:color="auto"/>
              <w:left w:val="single" w:sz="8" w:space="0" w:color="auto"/>
              <w:bottom w:val="single" w:sz="8" w:space="0" w:color="auto"/>
              <w:right w:val="single" w:sz="8" w:space="0" w:color="auto"/>
            </w:tcBorders>
            <w:vAlign w:val="center"/>
          </w:tcPr>
          <w:p w:rsidR="00DA45A4" w:rsidRPr="00C628A9" w:rsidRDefault="00DA45A4" w:rsidP="00B55D96">
            <w:pPr>
              <w:pStyle w:val="af2"/>
              <w:jc w:val="center"/>
              <w:rPr>
                <w:rFonts w:ascii="Times New Roman" w:hAnsi="Times New Roman" w:cs="Times New Roman"/>
                <w:kern w:val="2"/>
                <w:sz w:val="21"/>
                <w:szCs w:val="21"/>
              </w:rPr>
            </w:pPr>
            <w:r w:rsidRPr="00C628A9">
              <w:rPr>
                <w:rFonts w:ascii="Times New Roman" w:hAnsi="Times New Roman" w:cs="Times New Roman" w:hint="eastAsia"/>
                <w:kern w:val="2"/>
                <w:sz w:val="21"/>
                <w:szCs w:val="21"/>
              </w:rPr>
              <w:t>是否接受联合体</w:t>
            </w:r>
          </w:p>
        </w:tc>
        <w:tc>
          <w:tcPr>
            <w:tcW w:w="6804" w:type="dxa"/>
            <w:tcBorders>
              <w:top w:val="single" w:sz="8" w:space="0" w:color="auto"/>
              <w:left w:val="single" w:sz="8" w:space="0" w:color="auto"/>
              <w:bottom w:val="single" w:sz="8" w:space="0" w:color="auto"/>
              <w:right w:val="single" w:sz="18" w:space="0" w:color="auto"/>
            </w:tcBorders>
            <w:vAlign w:val="center"/>
          </w:tcPr>
          <w:p w:rsidR="00DA45A4" w:rsidRPr="00C628A9" w:rsidRDefault="00DA45A4" w:rsidP="00B55D96">
            <w:pPr>
              <w:spacing w:line="340" w:lineRule="exact"/>
              <w:ind w:leftChars="50" w:left="105" w:rightChars="50" w:right="105" w:firstLineChars="50" w:firstLine="105"/>
              <w:rPr>
                <w:szCs w:val="21"/>
              </w:rPr>
            </w:pPr>
            <w:r w:rsidRPr="00C628A9">
              <w:rPr>
                <w:rFonts w:ascii="Segoe UI Symbol" w:hAnsi="Segoe UI Symbol" w:cs="Segoe UI Symbol"/>
                <w:szCs w:val="21"/>
              </w:rPr>
              <w:t>☑</w:t>
            </w:r>
            <w:r w:rsidRPr="00C628A9">
              <w:rPr>
                <w:szCs w:val="21"/>
              </w:rPr>
              <w:t xml:space="preserve"> </w:t>
            </w:r>
            <w:r w:rsidR="00E82509">
              <w:rPr>
                <w:rFonts w:hint="eastAsia"/>
                <w:szCs w:val="21"/>
              </w:rPr>
              <w:t>否</w:t>
            </w:r>
          </w:p>
          <w:p w:rsidR="00DA45A4" w:rsidRPr="00C628A9" w:rsidRDefault="00DA45A4" w:rsidP="00B55D96">
            <w:pPr>
              <w:spacing w:line="340" w:lineRule="exact"/>
              <w:ind w:leftChars="50" w:left="105" w:rightChars="50" w:right="105" w:firstLineChars="50" w:firstLine="105"/>
              <w:rPr>
                <w:szCs w:val="21"/>
              </w:rPr>
            </w:pPr>
            <w:r w:rsidRPr="00C628A9">
              <w:rPr>
                <w:rFonts w:hint="eastAsia"/>
                <w:szCs w:val="21"/>
              </w:rPr>
              <w:t>□</w:t>
            </w:r>
            <w:r w:rsidRPr="00C628A9">
              <w:rPr>
                <w:rFonts w:hint="eastAsia"/>
                <w:szCs w:val="21"/>
              </w:rPr>
              <w:t xml:space="preserve"> </w:t>
            </w:r>
            <w:r w:rsidR="00E82509">
              <w:rPr>
                <w:rFonts w:hint="eastAsia"/>
                <w:szCs w:val="21"/>
              </w:rPr>
              <w:t>是</w:t>
            </w:r>
            <w:r w:rsidRPr="00C628A9">
              <w:rPr>
                <w:rFonts w:hint="eastAsia"/>
                <w:szCs w:val="21"/>
              </w:rPr>
              <w:t>，详见供应商须知第</w:t>
            </w:r>
            <w:r w:rsidRPr="00C628A9">
              <w:rPr>
                <w:rFonts w:hint="eastAsia"/>
                <w:szCs w:val="21"/>
              </w:rPr>
              <w:t>3.3</w:t>
            </w:r>
            <w:r w:rsidRPr="00C628A9">
              <w:rPr>
                <w:rFonts w:hint="eastAsia"/>
                <w:szCs w:val="21"/>
              </w:rPr>
              <w:t>条款</w:t>
            </w:r>
          </w:p>
        </w:tc>
      </w:tr>
      <w:tr w:rsidR="00DA45A4" w:rsidTr="00B55D96">
        <w:trPr>
          <w:trHeight w:hRule="exact" w:val="843"/>
          <w:jc w:val="center"/>
        </w:trPr>
        <w:tc>
          <w:tcPr>
            <w:tcW w:w="811" w:type="dxa"/>
            <w:tcBorders>
              <w:top w:val="single" w:sz="8" w:space="0" w:color="auto"/>
              <w:left w:val="single" w:sz="18" w:space="0" w:color="auto"/>
              <w:bottom w:val="single" w:sz="8" w:space="0" w:color="auto"/>
              <w:right w:val="single" w:sz="8" w:space="0" w:color="auto"/>
            </w:tcBorders>
            <w:vAlign w:val="center"/>
          </w:tcPr>
          <w:p w:rsidR="00DA45A4" w:rsidRDefault="00DA45A4" w:rsidP="00B55D96">
            <w:pPr>
              <w:pStyle w:val="af2"/>
              <w:jc w:val="center"/>
              <w:rPr>
                <w:rFonts w:cs="Courier New"/>
                <w:color w:val="000000"/>
                <w:sz w:val="21"/>
                <w:szCs w:val="21"/>
                <w:lang w:val="zh-CN"/>
              </w:rPr>
            </w:pPr>
            <w:r>
              <w:rPr>
                <w:rFonts w:cs="Courier New"/>
                <w:color w:val="000000"/>
                <w:sz w:val="21"/>
                <w:szCs w:val="21"/>
                <w:lang w:val="zh-CN"/>
              </w:rPr>
              <w:t>10</w:t>
            </w:r>
          </w:p>
        </w:tc>
        <w:tc>
          <w:tcPr>
            <w:tcW w:w="2154" w:type="dxa"/>
            <w:tcBorders>
              <w:top w:val="single" w:sz="8" w:space="0" w:color="auto"/>
              <w:left w:val="single" w:sz="8" w:space="0" w:color="auto"/>
              <w:bottom w:val="single" w:sz="8" w:space="0" w:color="auto"/>
              <w:right w:val="single" w:sz="8" w:space="0" w:color="auto"/>
            </w:tcBorders>
            <w:vAlign w:val="center"/>
          </w:tcPr>
          <w:p w:rsidR="00DA45A4" w:rsidRPr="00C628A9" w:rsidRDefault="00DA45A4" w:rsidP="00B55D96">
            <w:pPr>
              <w:pStyle w:val="af2"/>
              <w:jc w:val="center"/>
              <w:rPr>
                <w:rFonts w:ascii="Times New Roman" w:hAnsi="Times New Roman" w:cs="Times New Roman"/>
                <w:kern w:val="2"/>
                <w:sz w:val="21"/>
                <w:szCs w:val="21"/>
              </w:rPr>
            </w:pPr>
            <w:r w:rsidRPr="00C628A9">
              <w:rPr>
                <w:rFonts w:ascii="Times New Roman" w:hAnsi="Times New Roman" w:cs="Times New Roman" w:hint="eastAsia"/>
                <w:kern w:val="2"/>
                <w:sz w:val="21"/>
                <w:szCs w:val="21"/>
              </w:rPr>
              <w:t>是否允许大中企业</w:t>
            </w:r>
          </w:p>
          <w:p w:rsidR="00DA45A4" w:rsidRPr="00C628A9" w:rsidRDefault="00DA45A4" w:rsidP="00B55D96">
            <w:pPr>
              <w:pStyle w:val="af2"/>
              <w:jc w:val="center"/>
              <w:rPr>
                <w:rFonts w:ascii="Times New Roman" w:hAnsi="Times New Roman" w:cs="Times New Roman"/>
                <w:kern w:val="2"/>
                <w:sz w:val="21"/>
                <w:szCs w:val="21"/>
              </w:rPr>
            </w:pPr>
            <w:r w:rsidRPr="00C628A9">
              <w:rPr>
                <w:rFonts w:ascii="Times New Roman" w:hAnsi="Times New Roman" w:cs="Times New Roman" w:hint="eastAsia"/>
                <w:kern w:val="2"/>
                <w:sz w:val="21"/>
                <w:szCs w:val="21"/>
              </w:rPr>
              <w:t>向小微企业分包</w:t>
            </w:r>
          </w:p>
        </w:tc>
        <w:tc>
          <w:tcPr>
            <w:tcW w:w="6804" w:type="dxa"/>
            <w:tcBorders>
              <w:top w:val="single" w:sz="8" w:space="0" w:color="auto"/>
              <w:left w:val="single" w:sz="8" w:space="0" w:color="auto"/>
              <w:bottom w:val="single" w:sz="8" w:space="0" w:color="auto"/>
              <w:right w:val="single" w:sz="18" w:space="0" w:color="auto"/>
            </w:tcBorders>
            <w:vAlign w:val="center"/>
          </w:tcPr>
          <w:p w:rsidR="00DA45A4" w:rsidRPr="0027488A" w:rsidRDefault="00DA45A4" w:rsidP="00B55D96">
            <w:pPr>
              <w:ind w:leftChars="50" w:left="105" w:rightChars="50" w:right="105" w:firstLineChars="50" w:firstLine="105"/>
              <w:rPr>
                <w:szCs w:val="21"/>
              </w:rPr>
            </w:pPr>
            <w:r w:rsidRPr="00C628A9">
              <w:rPr>
                <w:rFonts w:ascii="Segoe UI Symbol" w:hAnsi="Segoe UI Symbol" w:cs="Segoe UI Symbol"/>
                <w:szCs w:val="21"/>
              </w:rPr>
              <w:t>☑</w:t>
            </w:r>
            <w:r w:rsidRPr="0027488A">
              <w:rPr>
                <w:szCs w:val="21"/>
              </w:rPr>
              <w:t xml:space="preserve"> </w:t>
            </w:r>
            <w:r w:rsidRPr="0027488A">
              <w:rPr>
                <w:rFonts w:hint="eastAsia"/>
                <w:szCs w:val="21"/>
              </w:rPr>
              <w:t>否</w:t>
            </w:r>
          </w:p>
          <w:p w:rsidR="00DA45A4" w:rsidRPr="00C628A9" w:rsidRDefault="00DA45A4" w:rsidP="00D01F94">
            <w:pPr>
              <w:numPr>
                <w:ilvl w:val="0"/>
                <w:numId w:val="4"/>
              </w:numPr>
              <w:ind w:rightChars="50" w:right="105"/>
              <w:rPr>
                <w:szCs w:val="21"/>
              </w:rPr>
            </w:pPr>
            <w:r w:rsidRPr="0027488A">
              <w:rPr>
                <w:rFonts w:hint="eastAsia"/>
                <w:szCs w:val="21"/>
              </w:rPr>
              <w:t>是，允许向</w:t>
            </w:r>
            <w:r w:rsidR="00D01F94" w:rsidRPr="00D01F94">
              <w:rPr>
                <w:rFonts w:hint="eastAsia"/>
                <w:szCs w:val="21"/>
                <w:u w:val="single"/>
              </w:rPr>
              <w:t xml:space="preserve"> </w:t>
            </w:r>
            <w:r w:rsidR="00D01F94">
              <w:rPr>
                <w:szCs w:val="21"/>
                <w:u w:val="single"/>
              </w:rPr>
              <w:t xml:space="preserve">/ </w:t>
            </w:r>
            <w:r w:rsidRPr="0027488A">
              <w:rPr>
                <w:rFonts w:hint="eastAsia"/>
                <w:szCs w:val="21"/>
              </w:rPr>
              <w:t>家小微企业分包。</w:t>
            </w:r>
          </w:p>
        </w:tc>
      </w:tr>
      <w:tr w:rsidR="00DA45A4" w:rsidTr="00B55D96">
        <w:trPr>
          <w:trHeight w:hRule="exact" w:val="706"/>
          <w:jc w:val="center"/>
        </w:trPr>
        <w:tc>
          <w:tcPr>
            <w:tcW w:w="811" w:type="dxa"/>
            <w:tcBorders>
              <w:top w:val="single" w:sz="8" w:space="0" w:color="auto"/>
              <w:left w:val="single" w:sz="18" w:space="0" w:color="auto"/>
              <w:bottom w:val="single" w:sz="8" w:space="0" w:color="auto"/>
              <w:right w:val="single" w:sz="8" w:space="0" w:color="auto"/>
            </w:tcBorders>
            <w:vAlign w:val="center"/>
          </w:tcPr>
          <w:p w:rsidR="00DA45A4" w:rsidRDefault="00DA45A4" w:rsidP="00B55D96">
            <w:pPr>
              <w:pStyle w:val="af2"/>
              <w:jc w:val="center"/>
              <w:rPr>
                <w:rFonts w:cs="Courier New"/>
                <w:color w:val="000000"/>
                <w:sz w:val="21"/>
                <w:szCs w:val="21"/>
                <w:lang w:val="zh-CN"/>
              </w:rPr>
            </w:pPr>
            <w:r>
              <w:rPr>
                <w:rFonts w:cs="Courier New" w:hint="eastAsia"/>
                <w:color w:val="000000"/>
                <w:sz w:val="21"/>
                <w:szCs w:val="21"/>
                <w:lang w:val="zh-CN"/>
              </w:rPr>
              <w:t>1</w:t>
            </w:r>
            <w:r>
              <w:rPr>
                <w:rFonts w:cs="Courier New"/>
                <w:color w:val="000000"/>
                <w:sz w:val="21"/>
                <w:szCs w:val="21"/>
                <w:lang w:val="zh-CN"/>
              </w:rPr>
              <w:t>1</w:t>
            </w:r>
          </w:p>
        </w:tc>
        <w:tc>
          <w:tcPr>
            <w:tcW w:w="2154" w:type="dxa"/>
            <w:tcBorders>
              <w:top w:val="single" w:sz="8" w:space="0" w:color="auto"/>
              <w:left w:val="single" w:sz="8" w:space="0" w:color="auto"/>
              <w:bottom w:val="single" w:sz="8" w:space="0" w:color="auto"/>
              <w:right w:val="single" w:sz="8" w:space="0" w:color="auto"/>
            </w:tcBorders>
            <w:vAlign w:val="center"/>
          </w:tcPr>
          <w:p w:rsidR="00DA45A4" w:rsidRDefault="00DA45A4" w:rsidP="00B55D96">
            <w:pPr>
              <w:pStyle w:val="af2"/>
              <w:jc w:val="center"/>
              <w:rPr>
                <w:rFonts w:ascii="Times New Roman" w:hAnsi="Times New Roman" w:cs="Times New Roman"/>
                <w:kern w:val="2"/>
                <w:sz w:val="21"/>
                <w:szCs w:val="21"/>
              </w:rPr>
            </w:pPr>
            <w:r w:rsidRPr="00C628A9">
              <w:rPr>
                <w:rFonts w:ascii="Times New Roman" w:hAnsi="Times New Roman" w:cs="Times New Roman" w:hint="eastAsia"/>
                <w:kern w:val="2"/>
                <w:sz w:val="21"/>
                <w:szCs w:val="21"/>
              </w:rPr>
              <w:t>是否采购</w:t>
            </w:r>
          </w:p>
          <w:p w:rsidR="00DA45A4" w:rsidRPr="00C628A9" w:rsidRDefault="00DA45A4" w:rsidP="00B55D96">
            <w:pPr>
              <w:pStyle w:val="af2"/>
              <w:jc w:val="center"/>
              <w:rPr>
                <w:rFonts w:ascii="Times New Roman" w:hAnsi="Times New Roman" w:cs="Times New Roman"/>
                <w:kern w:val="2"/>
                <w:sz w:val="21"/>
                <w:szCs w:val="21"/>
              </w:rPr>
            </w:pPr>
            <w:r w:rsidRPr="00C628A9">
              <w:rPr>
                <w:rFonts w:ascii="Times New Roman" w:hAnsi="Times New Roman" w:cs="Times New Roman" w:hint="eastAsia"/>
                <w:kern w:val="2"/>
                <w:sz w:val="21"/>
                <w:szCs w:val="21"/>
              </w:rPr>
              <w:t>进口产品</w:t>
            </w:r>
          </w:p>
        </w:tc>
        <w:tc>
          <w:tcPr>
            <w:tcW w:w="6804" w:type="dxa"/>
            <w:tcBorders>
              <w:top w:val="single" w:sz="8" w:space="0" w:color="auto"/>
              <w:left w:val="single" w:sz="8" w:space="0" w:color="auto"/>
              <w:bottom w:val="single" w:sz="8" w:space="0" w:color="auto"/>
              <w:right w:val="single" w:sz="18" w:space="0" w:color="auto"/>
            </w:tcBorders>
            <w:vAlign w:val="center"/>
          </w:tcPr>
          <w:p w:rsidR="00D01F94" w:rsidRDefault="00DA45A4" w:rsidP="00D01F94">
            <w:pPr>
              <w:pStyle w:val="af2"/>
              <w:ind w:firstLineChars="100" w:firstLine="210"/>
              <w:jc w:val="both"/>
              <w:rPr>
                <w:rFonts w:ascii="Times New Roman" w:hAnsi="Times New Roman" w:cs="Times New Roman"/>
                <w:kern w:val="2"/>
                <w:sz w:val="21"/>
                <w:szCs w:val="21"/>
              </w:rPr>
            </w:pPr>
            <w:r w:rsidRPr="00C628A9">
              <w:rPr>
                <w:rFonts w:ascii="Segoe UI Symbol" w:hAnsi="Segoe UI Symbol" w:cs="Segoe UI Symbol"/>
                <w:kern w:val="2"/>
                <w:sz w:val="21"/>
                <w:szCs w:val="21"/>
              </w:rPr>
              <w:t>☑</w:t>
            </w:r>
            <w:r w:rsidRPr="00C628A9">
              <w:rPr>
                <w:rFonts w:ascii="Times New Roman" w:hAnsi="Times New Roman" w:cs="Times New Roman"/>
                <w:kern w:val="2"/>
                <w:sz w:val="21"/>
                <w:szCs w:val="21"/>
              </w:rPr>
              <w:t xml:space="preserve"> </w:t>
            </w:r>
            <w:r w:rsidR="00D01F94">
              <w:rPr>
                <w:rFonts w:ascii="Times New Roman" w:hAnsi="Times New Roman" w:cs="Times New Roman" w:hint="eastAsia"/>
                <w:kern w:val="2"/>
                <w:sz w:val="21"/>
                <w:szCs w:val="21"/>
              </w:rPr>
              <w:t>否</w:t>
            </w:r>
          </w:p>
          <w:p w:rsidR="00DA45A4" w:rsidRPr="001E14F4" w:rsidRDefault="00DA45A4" w:rsidP="00BC4A19">
            <w:pPr>
              <w:pStyle w:val="af2"/>
              <w:numPr>
                <w:ilvl w:val="0"/>
                <w:numId w:val="4"/>
              </w:numPr>
              <w:jc w:val="both"/>
              <w:rPr>
                <w:szCs w:val="21"/>
              </w:rPr>
            </w:pPr>
            <w:r w:rsidRPr="00D01F94">
              <w:rPr>
                <w:rFonts w:ascii="Times New Roman" w:hAnsi="Times New Roman" w:cs="Times New Roman" w:hint="eastAsia"/>
                <w:kern w:val="2"/>
                <w:sz w:val="21"/>
                <w:szCs w:val="21"/>
              </w:rPr>
              <w:t>是，不限制满足谈判文件要求的国内产品参与谈判竞争</w:t>
            </w:r>
          </w:p>
        </w:tc>
      </w:tr>
      <w:tr w:rsidR="00DA45A4" w:rsidTr="00B55D96">
        <w:trPr>
          <w:trHeight w:hRule="exact" w:val="467"/>
          <w:jc w:val="center"/>
        </w:trPr>
        <w:tc>
          <w:tcPr>
            <w:tcW w:w="811" w:type="dxa"/>
            <w:tcBorders>
              <w:top w:val="single" w:sz="8" w:space="0" w:color="auto"/>
              <w:left w:val="single" w:sz="18" w:space="0" w:color="auto"/>
              <w:bottom w:val="single" w:sz="8" w:space="0" w:color="auto"/>
              <w:right w:val="single" w:sz="8" w:space="0" w:color="auto"/>
            </w:tcBorders>
            <w:vAlign w:val="center"/>
          </w:tcPr>
          <w:p w:rsidR="00DA45A4" w:rsidRDefault="00DA45A4" w:rsidP="00B55D96">
            <w:pPr>
              <w:pStyle w:val="af2"/>
              <w:jc w:val="center"/>
              <w:rPr>
                <w:rFonts w:cs="Courier New"/>
                <w:color w:val="000000"/>
                <w:sz w:val="21"/>
                <w:szCs w:val="21"/>
                <w:lang w:val="zh-CN"/>
              </w:rPr>
            </w:pPr>
            <w:r>
              <w:rPr>
                <w:rFonts w:cs="Courier New" w:hint="eastAsia"/>
                <w:color w:val="000000"/>
                <w:sz w:val="21"/>
                <w:szCs w:val="21"/>
                <w:lang w:val="zh-CN"/>
              </w:rPr>
              <w:t>1</w:t>
            </w:r>
            <w:r>
              <w:rPr>
                <w:rFonts w:cs="Courier New"/>
                <w:color w:val="000000"/>
                <w:sz w:val="21"/>
                <w:szCs w:val="21"/>
                <w:lang w:val="zh-CN"/>
              </w:rPr>
              <w:t>2</w:t>
            </w:r>
          </w:p>
        </w:tc>
        <w:tc>
          <w:tcPr>
            <w:tcW w:w="2154" w:type="dxa"/>
            <w:tcBorders>
              <w:top w:val="single" w:sz="8" w:space="0" w:color="auto"/>
              <w:left w:val="single" w:sz="8" w:space="0" w:color="auto"/>
              <w:bottom w:val="single" w:sz="8" w:space="0" w:color="auto"/>
              <w:right w:val="single" w:sz="8" w:space="0" w:color="auto"/>
            </w:tcBorders>
            <w:vAlign w:val="center"/>
          </w:tcPr>
          <w:p w:rsidR="00DA45A4" w:rsidRDefault="00DA45A4" w:rsidP="00EC638D">
            <w:pPr>
              <w:pStyle w:val="af2"/>
              <w:ind w:left="38"/>
              <w:jc w:val="center"/>
              <w:rPr>
                <w:color w:val="000000"/>
                <w:sz w:val="21"/>
                <w:szCs w:val="21"/>
                <w:lang w:val="zh-CN"/>
              </w:rPr>
            </w:pPr>
            <w:r>
              <w:rPr>
                <w:rFonts w:hint="eastAsia"/>
                <w:color w:val="000000"/>
                <w:sz w:val="21"/>
                <w:szCs w:val="21"/>
                <w:lang w:val="zh-CN"/>
              </w:rPr>
              <w:t>采购</w:t>
            </w:r>
            <w:r w:rsidR="00EC638D">
              <w:rPr>
                <w:rFonts w:hint="eastAsia"/>
                <w:color w:val="000000"/>
                <w:sz w:val="21"/>
                <w:szCs w:val="21"/>
                <w:lang w:val="zh-CN"/>
              </w:rPr>
              <w:t>需求</w:t>
            </w:r>
          </w:p>
        </w:tc>
        <w:tc>
          <w:tcPr>
            <w:tcW w:w="6804" w:type="dxa"/>
            <w:tcBorders>
              <w:top w:val="single" w:sz="8" w:space="0" w:color="auto"/>
              <w:left w:val="single" w:sz="8" w:space="0" w:color="auto"/>
              <w:bottom w:val="single" w:sz="8" w:space="0" w:color="auto"/>
              <w:right w:val="single" w:sz="18" w:space="0" w:color="auto"/>
            </w:tcBorders>
            <w:vAlign w:val="center"/>
          </w:tcPr>
          <w:p w:rsidR="00DA45A4" w:rsidRDefault="00DA45A4" w:rsidP="00B55D96">
            <w:pPr>
              <w:pStyle w:val="af2"/>
              <w:jc w:val="both"/>
              <w:rPr>
                <w:color w:val="000000"/>
                <w:sz w:val="21"/>
                <w:szCs w:val="21"/>
                <w:lang w:val="zh-CN"/>
              </w:rPr>
            </w:pPr>
            <w:r>
              <w:rPr>
                <w:rFonts w:hint="eastAsia"/>
                <w:color w:val="000000"/>
                <w:sz w:val="21"/>
                <w:szCs w:val="21"/>
                <w:lang w:val="zh-CN"/>
              </w:rPr>
              <w:t xml:space="preserve">  </w:t>
            </w:r>
            <w:r>
              <w:rPr>
                <w:color w:val="000000"/>
                <w:sz w:val="21"/>
                <w:szCs w:val="21"/>
                <w:lang w:val="zh-CN"/>
              </w:rPr>
              <w:t xml:space="preserve"> </w:t>
            </w:r>
            <w:r>
              <w:rPr>
                <w:rFonts w:hint="eastAsia"/>
                <w:color w:val="000000"/>
                <w:sz w:val="21"/>
                <w:szCs w:val="21"/>
                <w:lang w:val="zh-CN"/>
              </w:rPr>
              <w:t>详见谈判文件第3章</w:t>
            </w:r>
          </w:p>
        </w:tc>
      </w:tr>
      <w:tr w:rsidR="00DA45A4" w:rsidTr="00B55D96">
        <w:trPr>
          <w:trHeight w:val="485"/>
          <w:jc w:val="center"/>
        </w:trPr>
        <w:tc>
          <w:tcPr>
            <w:tcW w:w="811" w:type="dxa"/>
            <w:tcBorders>
              <w:top w:val="single" w:sz="8" w:space="0" w:color="auto"/>
              <w:left w:val="single" w:sz="18" w:space="0" w:color="auto"/>
              <w:bottom w:val="single" w:sz="8" w:space="0" w:color="auto"/>
              <w:right w:val="single" w:sz="8" w:space="0" w:color="auto"/>
            </w:tcBorders>
            <w:vAlign w:val="center"/>
          </w:tcPr>
          <w:p w:rsidR="00DA45A4" w:rsidRDefault="00DA45A4" w:rsidP="00B55D96">
            <w:pPr>
              <w:pStyle w:val="af2"/>
              <w:jc w:val="center"/>
              <w:rPr>
                <w:rFonts w:cs="Courier New"/>
                <w:color w:val="000000"/>
                <w:sz w:val="21"/>
                <w:szCs w:val="21"/>
                <w:lang w:val="zh-CN"/>
              </w:rPr>
            </w:pPr>
            <w:r>
              <w:rPr>
                <w:rFonts w:cs="Courier New"/>
                <w:color w:val="000000"/>
                <w:sz w:val="21"/>
                <w:szCs w:val="21"/>
                <w:lang w:val="zh-CN"/>
              </w:rPr>
              <w:t>13</w:t>
            </w:r>
          </w:p>
        </w:tc>
        <w:tc>
          <w:tcPr>
            <w:tcW w:w="2154" w:type="dxa"/>
            <w:tcBorders>
              <w:top w:val="single" w:sz="8" w:space="0" w:color="auto"/>
              <w:left w:val="single" w:sz="8" w:space="0" w:color="auto"/>
              <w:bottom w:val="single" w:sz="8" w:space="0" w:color="auto"/>
              <w:right w:val="single" w:sz="8" w:space="0" w:color="auto"/>
            </w:tcBorders>
            <w:vAlign w:val="center"/>
          </w:tcPr>
          <w:p w:rsidR="00DA45A4" w:rsidRDefault="00DA45A4" w:rsidP="00B55D96">
            <w:pPr>
              <w:pStyle w:val="af2"/>
              <w:ind w:left="96"/>
              <w:jc w:val="center"/>
              <w:rPr>
                <w:sz w:val="21"/>
                <w:szCs w:val="21"/>
                <w:lang w:val="zh-CN"/>
              </w:rPr>
            </w:pPr>
            <w:r>
              <w:rPr>
                <w:rFonts w:hint="eastAsia"/>
                <w:color w:val="000000"/>
                <w:sz w:val="21"/>
                <w:szCs w:val="21"/>
                <w:lang w:val="zh-CN"/>
              </w:rPr>
              <w:t>服务期限</w:t>
            </w:r>
          </w:p>
        </w:tc>
        <w:tc>
          <w:tcPr>
            <w:tcW w:w="6804" w:type="dxa"/>
            <w:tcBorders>
              <w:top w:val="single" w:sz="8" w:space="0" w:color="auto"/>
              <w:left w:val="single" w:sz="8" w:space="0" w:color="auto"/>
              <w:bottom w:val="single" w:sz="8" w:space="0" w:color="auto"/>
              <w:right w:val="single" w:sz="18" w:space="0" w:color="auto"/>
            </w:tcBorders>
            <w:vAlign w:val="center"/>
          </w:tcPr>
          <w:p w:rsidR="00DA45A4" w:rsidRPr="00C628A9" w:rsidRDefault="00EC638D" w:rsidP="00B55D96">
            <w:pPr>
              <w:pStyle w:val="af2"/>
              <w:spacing w:line="320" w:lineRule="exact"/>
              <w:ind w:firstLineChars="200" w:firstLine="420"/>
              <w:jc w:val="both"/>
              <w:rPr>
                <w:rFonts w:ascii="Times New Roman" w:hAnsi="Times New Roman" w:cs="Times New Roman"/>
                <w:kern w:val="2"/>
                <w:sz w:val="21"/>
                <w:szCs w:val="21"/>
              </w:rPr>
            </w:pPr>
            <w:r w:rsidRPr="00CB3E8B">
              <w:rPr>
                <w:rFonts w:hint="eastAsia"/>
                <w:sz w:val="21"/>
                <w:szCs w:val="21"/>
              </w:rPr>
              <w:t>自合同签订生效之日起</w:t>
            </w:r>
            <w:r w:rsidRPr="004F3EC6">
              <w:rPr>
                <w:sz w:val="21"/>
                <w:szCs w:val="21"/>
              </w:rPr>
              <w:t>60</w:t>
            </w:r>
            <w:r w:rsidRPr="004F3EC6">
              <w:rPr>
                <w:rFonts w:hint="eastAsia"/>
                <w:sz w:val="21"/>
                <w:szCs w:val="21"/>
              </w:rPr>
              <w:t>工作日</w:t>
            </w:r>
          </w:p>
        </w:tc>
      </w:tr>
      <w:tr w:rsidR="00DA45A4" w:rsidTr="00B55D96">
        <w:trPr>
          <w:trHeight w:val="415"/>
          <w:jc w:val="center"/>
        </w:trPr>
        <w:tc>
          <w:tcPr>
            <w:tcW w:w="811" w:type="dxa"/>
            <w:tcBorders>
              <w:top w:val="single" w:sz="8" w:space="0" w:color="auto"/>
              <w:left w:val="single" w:sz="18" w:space="0" w:color="auto"/>
              <w:bottom w:val="single" w:sz="8" w:space="0" w:color="auto"/>
              <w:right w:val="single" w:sz="8" w:space="0" w:color="auto"/>
            </w:tcBorders>
            <w:vAlign w:val="center"/>
          </w:tcPr>
          <w:p w:rsidR="00DA45A4" w:rsidRDefault="00DA45A4" w:rsidP="00B55D96">
            <w:pPr>
              <w:pStyle w:val="af2"/>
              <w:jc w:val="center"/>
              <w:rPr>
                <w:rFonts w:cs="Courier New"/>
                <w:color w:val="000000"/>
                <w:sz w:val="21"/>
                <w:szCs w:val="21"/>
                <w:lang w:val="zh-CN"/>
              </w:rPr>
            </w:pPr>
            <w:r>
              <w:rPr>
                <w:rFonts w:cs="Courier New" w:hint="eastAsia"/>
                <w:color w:val="000000"/>
                <w:sz w:val="21"/>
                <w:szCs w:val="21"/>
                <w:lang w:val="zh-CN"/>
              </w:rPr>
              <w:t>1</w:t>
            </w:r>
            <w:r>
              <w:rPr>
                <w:rFonts w:cs="Courier New"/>
                <w:color w:val="000000"/>
                <w:sz w:val="21"/>
                <w:szCs w:val="21"/>
                <w:lang w:val="zh-CN"/>
              </w:rPr>
              <w:t>4</w:t>
            </w:r>
          </w:p>
        </w:tc>
        <w:tc>
          <w:tcPr>
            <w:tcW w:w="2154" w:type="dxa"/>
            <w:tcBorders>
              <w:top w:val="single" w:sz="8" w:space="0" w:color="auto"/>
              <w:left w:val="single" w:sz="8" w:space="0" w:color="auto"/>
              <w:bottom w:val="single" w:sz="8" w:space="0" w:color="auto"/>
              <w:right w:val="single" w:sz="8" w:space="0" w:color="auto"/>
            </w:tcBorders>
            <w:vAlign w:val="center"/>
          </w:tcPr>
          <w:p w:rsidR="00DA45A4" w:rsidRDefault="00DA45A4" w:rsidP="00B55D96">
            <w:pPr>
              <w:pStyle w:val="af2"/>
              <w:ind w:left="96"/>
              <w:jc w:val="center"/>
              <w:rPr>
                <w:sz w:val="21"/>
                <w:szCs w:val="21"/>
                <w:lang w:val="zh-CN"/>
              </w:rPr>
            </w:pPr>
            <w:r>
              <w:rPr>
                <w:rFonts w:hint="eastAsia"/>
                <w:color w:val="000000"/>
                <w:sz w:val="21"/>
                <w:szCs w:val="21"/>
              </w:rPr>
              <w:t>服务</w:t>
            </w:r>
            <w:r>
              <w:rPr>
                <w:rFonts w:hint="eastAsia"/>
                <w:color w:val="000000"/>
                <w:sz w:val="21"/>
                <w:szCs w:val="21"/>
                <w:lang w:val="zh-CN"/>
              </w:rPr>
              <w:t>地点</w:t>
            </w:r>
          </w:p>
        </w:tc>
        <w:tc>
          <w:tcPr>
            <w:tcW w:w="6804" w:type="dxa"/>
            <w:tcBorders>
              <w:top w:val="single" w:sz="8" w:space="0" w:color="auto"/>
              <w:left w:val="single" w:sz="8" w:space="0" w:color="auto"/>
              <w:bottom w:val="single" w:sz="8" w:space="0" w:color="auto"/>
              <w:right w:val="single" w:sz="18" w:space="0" w:color="auto"/>
            </w:tcBorders>
            <w:vAlign w:val="center"/>
          </w:tcPr>
          <w:p w:rsidR="00DA45A4" w:rsidRPr="00C628A9" w:rsidRDefault="00EC638D" w:rsidP="00B55D96">
            <w:pPr>
              <w:pStyle w:val="af2"/>
              <w:ind w:leftChars="202" w:left="634" w:hangingChars="100" w:hanging="210"/>
              <w:rPr>
                <w:rFonts w:ascii="Times New Roman" w:hAnsi="Times New Roman" w:cs="Times New Roman"/>
                <w:kern w:val="2"/>
                <w:sz w:val="21"/>
                <w:szCs w:val="21"/>
              </w:rPr>
            </w:pPr>
            <w:r w:rsidRPr="00CB3E8B">
              <w:rPr>
                <w:rFonts w:hint="eastAsia"/>
                <w:sz w:val="21"/>
                <w:szCs w:val="21"/>
                <w:lang w:val="zh-CN"/>
              </w:rPr>
              <w:t>具体按采购人指定地点</w:t>
            </w:r>
          </w:p>
        </w:tc>
      </w:tr>
      <w:tr w:rsidR="00EC638D" w:rsidTr="00B55D96">
        <w:trPr>
          <w:trHeight w:val="415"/>
          <w:jc w:val="center"/>
        </w:trPr>
        <w:tc>
          <w:tcPr>
            <w:tcW w:w="811" w:type="dxa"/>
            <w:tcBorders>
              <w:top w:val="single" w:sz="8" w:space="0" w:color="auto"/>
              <w:left w:val="single" w:sz="18" w:space="0" w:color="auto"/>
              <w:bottom w:val="single" w:sz="8" w:space="0" w:color="auto"/>
              <w:right w:val="single" w:sz="8" w:space="0" w:color="auto"/>
            </w:tcBorders>
            <w:vAlign w:val="center"/>
          </w:tcPr>
          <w:p w:rsidR="00EC638D" w:rsidRPr="00CB3E8B" w:rsidRDefault="00EC638D" w:rsidP="00EC638D">
            <w:pPr>
              <w:jc w:val="center"/>
            </w:pPr>
            <w:r w:rsidRPr="00CB3E8B">
              <w:rPr>
                <w:rFonts w:hint="eastAsia"/>
              </w:rPr>
              <w:lastRenderedPageBreak/>
              <w:t>15</w:t>
            </w:r>
          </w:p>
        </w:tc>
        <w:tc>
          <w:tcPr>
            <w:tcW w:w="2154" w:type="dxa"/>
            <w:tcBorders>
              <w:top w:val="single" w:sz="8" w:space="0" w:color="auto"/>
              <w:left w:val="single" w:sz="8" w:space="0" w:color="auto"/>
              <w:bottom w:val="single" w:sz="8" w:space="0" w:color="auto"/>
              <w:right w:val="single" w:sz="8" w:space="0" w:color="auto"/>
            </w:tcBorders>
            <w:vAlign w:val="center"/>
          </w:tcPr>
          <w:p w:rsidR="00EC638D" w:rsidRPr="00CB3E8B" w:rsidRDefault="00EC638D" w:rsidP="00EC638D">
            <w:pPr>
              <w:pStyle w:val="af2"/>
              <w:ind w:left="38"/>
              <w:jc w:val="center"/>
              <w:rPr>
                <w:sz w:val="21"/>
                <w:szCs w:val="21"/>
                <w:lang w:val="zh-CN"/>
              </w:rPr>
            </w:pPr>
            <w:r w:rsidRPr="00CB3E8B">
              <w:rPr>
                <w:rFonts w:hint="eastAsia"/>
                <w:sz w:val="21"/>
                <w:szCs w:val="21"/>
                <w:lang w:val="zh-CN"/>
              </w:rPr>
              <w:t>定价方式</w:t>
            </w:r>
          </w:p>
        </w:tc>
        <w:tc>
          <w:tcPr>
            <w:tcW w:w="6804" w:type="dxa"/>
            <w:tcBorders>
              <w:top w:val="single" w:sz="8" w:space="0" w:color="auto"/>
              <w:left w:val="single" w:sz="8" w:space="0" w:color="auto"/>
              <w:bottom w:val="single" w:sz="8" w:space="0" w:color="auto"/>
              <w:right w:val="single" w:sz="18" w:space="0" w:color="auto"/>
            </w:tcBorders>
            <w:vAlign w:val="center"/>
          </w:tcPr>
          <w:p w:rsidR="00EC638D" w:rsidRPr="00CB3E8B" w:rsidRDefault="00EC638D" w:rsidP="00EC638D">
            <w:pPr>
              <w:pStyle w:val="af2"/>
              <w:ind w:firstLineChars="100" w:firstLine="210"/>
              <w:jc w:val="both"/>
              <w:rPr>
                <w:sz w:val="21"/>
                <w:szCs w:val="21"/>
              </w:rPr>
            </w:pPr>
            <w:r w:rsidRPr="00CB3E8B">
              <w:rPr>
                <w:rFonts w:hint="eastAsia"/>
                <w:sz w:val="21"/>
                <w:szCs w:val="21"/>
              </w:rPr>
              <w:t>□ 固定总价</w:t>
            </w:r>
          </w:p>
          <w:p w:rsidR="00EC638D" w:rsidRPr="00CB3E8B" w:rsidRDefault="00EC638D" w:rsidP="00EC638D">
            <w:pPr>
              <w:pStyle w:val="af2"/>
              <w:ind w:firstLineChars="100" w:firstLine="210"/>
              <w:jc w:val="both"/>
              <w:rPr>
                <w:sz w:val="21"/>
                <w:szCs w:val="21"/>
              </w:rPr>
            </w:pPr>
            <w:r w:rsidRPr="00CB3E8B">
              <w:rPr>
                <w:rFonts w:ascii="Segoe UI Symbol" w:hAnsi="Segoe UI Symbol" w:cs="Segoe UI Symbol"/>
                <w:sz w:val="21"/>
                <w:szCs w:val="21"/>
                <w:lang w:val="zh-CN"/>
              </w:rPr>
              <w:t xml:space="preserve">☑ </w:t>
            </w:r>
            <w:r w:rsidRPr="00CB3E8B">
              <w:rPr>
                <w:rFonts w:hint="eastAsia"/>
                <w:sz w:val="21"/>
                <w:szCs w:val="21"/>
              </w:rPr>
              <w:t>固定单价</w:t>
            </w:r>
          </w:p>
          <w:p w:rsidR="00EC638D" w:rsidRPr="00CB3E8B" w:rsidRDefault="00EC638D" w:rsidP="00EC638D">
            <w:pPr>
              <w:pStyle w:val="af2"/>
              <w:ind w:firstLineChars="100" w:firstLine="210"/>
              <w:jc w:val="both"/>
              <w:rPr>
                <w:sz w:val="21"/>
                <w:szCs w:val="21"/>
              </w:rPr>
            </w:pPr>
            <w:r w:rsidRPr="00CB3E8B">
              <w:rPr>
                <w:rFonts w:hint="eastAsia"/>
                <w:sz w:val="21"/>
                <w:szCs w:val="21"/>
              </w:rPr>
              <w:t>□ 费率</w:t>
            </w:r>
          </w:p>
          <w:p w:rsidR="00EC638D" w:rsidRPr="00CB3E8B" w:rsidRDefault="00EC638D" w:rsidP="00EC638D">
            <w:pPr>
              <w:pStyle w:val="af2"/>
              <w:ind w:firstLineChars="100" w:firstLine="210"/>
              <w:jc w:val="both"/>
              <w:rPr>
                <w:sz w:val="21"/>
                <w:szCs w:val="21"/>
              </w:rPr>
            </w:pPr>
            <w:r w:rsidRPr="00CB3E8B">
              <w:rPr>
                <w:rFonts w:hint="eastAsia"/>
                <w:sz w:val="21"/>
                <w:szCs w:val="21"/>
              </w:rPr>
              <w:t>□ 折扣率</w:t>
            </w:r>
          </w:p>
        </w:tc>
      </w:tr>
      <w:tr w:rsidR="00DA45A4" w:rsidTr="00B55D96">
        <w:trPr>
          <w:trHeight w:hRule="exact" w:val="589"/>
          <w:jc w:val="center"/>
        </w:trPr>
        <w:tc>
          <w:tcPr>
            <w:tcW w:w="811" w:type="dxa"/>
            <w:tcBorders>
              <w:top w:val="single" w:sz="8" w:space="0" w:color="auto"/>
              <w:left w:val="single" w:sz="18" w:space="0" w:color="auto"/>
              <w:bottom w:val="single" w:sz="8" w:space="0" w:color="auto"/>
              <w:right w:val="single" w:sz="8" w:space="0" w:color="auto"/>
            </w:tcBorders>
            <w:vAlign w:val="center"/>
          </w:tcPr>
          <w:p w:rsidR="00DA45A4" w:rsidRDefault="00DA45A4" w:rsidP="00EC638D">
            <w:pPr>
              <w:pStyle w:val="af2"/>
              <w:jc w:val="center"/>
              <w:rPr>
                <w:rFonts w:cs="Courier New"/>
                <w:color w:val="000000"/>
                <w:sz w:val="21"/>
                <w:szCs w:val="21"/>
                <w:lang w:val="zh-CN"/>
              </w:rPr>
            </w:pPr>
            <w:r>
              <w:rPr>
                <w:rFonts w:cs="Courier New" w:hint="eastAsia"/>
                <w:color w:val="000000"/>
                <w:sz w:val="21"/>
                <w:szCs w:val="21"/>
                <w:lang w:val="zh-CN"/>
              </w:rPr>
              <w:t>1</w:t>
            </w:r>
            <w:r w:rsidR="00EC638D">
              <w:rPr>
                <w:rFonts w:cs="Courier New"/>
                <w:color w:val="000000"/>
                <w:sz w:val="21"/>
                <w:szCs w:val="21"/>
                <w:lang w:val="zh-CN"/>
              </w:rPr>
              <w:t>6</w:t>
            </w:r>
          </w:p>
        </w:tc>
        <w:tc>
          <w:tcPr>
            <w:tcW w:w="2154" w:type="dxa"/>
            <w:tcBorders>
              <w:top w:val="single" w:sz="8" w:space="0" w:color="auto"/>
              <w:left w:val="single" w:sz="8" w:space="0" w:color="auto"/>
              <w:bottom w:val="single" w:sz="8" w:space="0" w:color="auto"/>
              <w:right w:val="single" w:sz="8" w:space="0" w:color="auto"/>
            </w:tcBorders>
            <w:vAlign w:val="center"/>
          </w:tcPr>
          <w:p w:rsidR="00DA45A4" w:rsidRDefault="00DA45A4" w:rsidP="00B55D96">
            <w:pPr>
              <w:pStyle w:val="af2"/>
              <w:ind w:left="96"/>
              <w:jc w:val="center"/>
              <w:rPr>
                <w:color w:val="000000"/>
                <w:sz w:val="21"/>
                <w:szCs w:val="21"/>
                <w:lang w:val="zh-CN"/>
              </w:rPr>
            </w:pPr>
            <w:r>
              <w:rPr>
                <w:rFonts w:hint="eastAsia"/>
                <w:color w:val="000000"/>
                <w:sz w:val="21"/>
                <w:szCs w:val="21"/>
                <w:lang w:val="zh-CN"/>
              </w:rPr>
              <w:t>质量要求、验收标准</w:t>
            </w:r>
          </w:p>
        </w:tc>
        <w:tc>
          <w:tcPr>
            <w:tcW w:w="6804" w:type="dxa"/>
            <w:tcBorders>
              <w:top w:val="single" w:sz="8" w:space="0" w:color="auto"/>
              <w:left w:val="single" w:sz="8" w:space="0" w:color="auto"/>
              <w:bottom w:val="single" w:sz="8" w:space="0" w:color="auto"/>
              <w:right w:val="single" w:sz="18" w:space="0" w:color="auto"/>
            </w:tcBorders>
            <w:vAlign w:val="center"/>
          </w:tcPr>
          <w:p w:rsidR="00DA45A4" w:rsidRDefault="00DA45A4" w:rsidP="00B55D96">
            <w:pPr>
              <w:pStyle w:val="af2"/>
              <w:ind w:firstLineChars="100" w:firstLine="210"/>
              <w:jc w:val="both"/>
              <w:rPr>
                <w:color w:val="000000"/>
                <w:sz w:val="21"/>
                <w:szCs w:val="21"/>
              </w:rPr>
            </w:pPr>
            <w:r>
              <w:rPr>
                <w:rFonts w:hint="eastAsia"/>
                <w:color w:val="000000"/>
                <w:sz w:val="21"/>
                <w:szCs w:val="21"/>
              </w:rPr>
              <w:t>详见谈判文件第四章</w:t>
            </w:r>
          </w:p>
        </w:tc>
      </w:tr>
      <w:tr w:rsidR="00DA45A4" w:rsidTr="00331A87">
        <w:trPr>
          <w:trHeight w:val="652"/>
          <w:jc w:val="center"/>
        </w:trPr>
        <w:tc>
          <w:tcPr>
            <w:tcW w:w="811" w:type="dxa"/>
            <w:tcBorders>
              <w:top w:val="single" w:sz="8" w:space="0" w:color="auto"/>
              <w:left w:val="single" w:sz="18" w:space="0" w:color="auto"/>
              <w:bottom w:val="single" w:sz="8" w:space="0" w:color="auto"/>
              <w:right w:val="single" w:sz="8" w:space="0" w:color="auto"/>
            </w:tcBorders>
            <w:vAlign w:val="center"/>
          </w:tcPr>
          <w:p w:rsidR="00DA45A4" w:rsidRDefault="00DA45A4" w:rsidP="00EC638D">
            <w:pPr>
              <w:pStyle w:val="af2"/>
              <w:jc w:val="center"/>
              <w:rPr>
                <w:rFonts w:cs="Courier New"/>
                <w:color w:val="000000"/>
                <w:sz w:val="21"/>
                <w:szCs w:val="21"/>
                <w:lang w:val="zh-CN"/>
              </w:rPr>
            </w:pPr>
            <w:r>
              <w:rPr>
                <w:rFonts w:cs="Courier New" w:hint="eastAsia"/>
                <w:color w:val="000000"/>
                <w:sz w:val="21"/>
                <w:szCs w:val="21"/>
                <w:lang w:val="zh-CN"/>
              </w:rPr>
              <w:t>1</w:t>
            </w:r>
            <w:r w:rsidR="00EC638D">
              <w:rPr>
                <w:rFonts w:cs="Courier New"/>
                <w:color w:val="000000"/>
                <w:sz w:val="21"/>
                <w:szCs w:val="21"/>
                <w:lang w:val="zh-CN"/>
              </w:rPr>
              <w:t>7</w:t>
            </w:r>
          </w:p>
        </w:tc>
        <w:tc>
          <w:tcPr>
            <w:tcW w:w="2154" w:type="dxa"/>
            <w:tcBorders>
              <w:top w:val="single" w:sz="8" w:space="0" w:color="auto"/>
              <w:left w:val="single" w:sz="8" w:space="0" w:color="auto"/>
              <w:bottom w:val="single" w:sz="8" w:space="0" w:color="auto"/>
              <w:right w:val="single" w:sz="8" w:space="0" w:color="auto"/>
            </w:tcBorders>
            <w:vAlign w:val="center"/>
          </w:tcPr>
          <w:p w:rsidR="00DA45A4" w:rsidRDefault="00DA45A4" w:rsidP="00B55D96">
            <w:pPr>
              <w:pStyle w:val="af2"/>
              <w:jc w:val="center"/>
              <w:rPr>
                <w:sz w:val="21"/>
                <w:szCs w:val="21"/>
                <w:lang w:val="zh-CN"/>
              </w:rPr>
            </w:pPr>
            <w:r>
              <w:rPr>
                <w:rFonts w:hint="eastAsia"/>
                <w:sz w:val="21"/>
                <w:szCs w:val="21"/>
                <w:lang w:val="zh-CN"/>
              </w:rPr>
              <w:t>货款支付方式、时间</w:t>
            </w:r>
          </w:p>
          <w:p w:rsidR="00DA45A4" w:rsidRDefault="00DA45A4" w:rsidP="00B55D96">
            <w:pPr>
              <w:pStyle w:val="af2"/>
              <w:jc w:val="center"/>
              <w:rPr>
                <w:sz w:val="21"/>
                <w:szCs w:val="21"/>
                <w:lang w:val="zh-CN"/>
              </w:rPr>
            </w:pPr>
            <w:r>
              <w:rPr>
                <w:rFonts w:hint="eastAsia"/>
                <w:sz w:val="21"/>
                <w:szCs w:val="21"/>
                <w:lang w:val="zh-CN"/>
              </w:rPr>
              <w:t>和条件</w:t>
            </w:r>
          </w:p>
        </w:tc>
        <w:tc>
          <w:tcPr>
            <w:tcW w:w="6804" w:type="dxa"/>
            <w:tcBorders>
              <w:top w:val="single" w:sz="8" w:space="0" w:color="auto"/>
              <w:left w:val="single" w:sz="8" w:space="0" w:color="auto"/>
              <w:bottom w:val="single" w:sz="8" w:space="0" w:color="auto"/>
              <w:right w:val="single" w:sz="18" w:space="0" w:color="auto"/>
            </w:tcBorders>
            <w:vAlign w:val="center"/>
          </w:tcPr>
          <w:p w:rsidR="00DA45A4" w:rsidRDefault="00DA45A4" w:rsidP="00B55D96">
            <w:pPr>
              <w:ind w:leftChars="50" w:left="105" w:rightChars="50" w:right="105" w:firstLineChars="50" w:firstLine="105"/>
              <w:rPr>
                <w:rFonts w:ascii="宋体" w:hAnsi="宋体"/>
                <w:szCs w:val="21"/>
              </w:rPr>
            </w:pPr>
            <w:r>
              <w:rPr>
                <w:rFonts w:ascii="宋体" w:hAnsi="宋体" w:hint="eastAsia"/>
                <w:szCs w:val="21"/>
              </w:rPr>
              <w:t>详见第四章</w:t>
            </w:r>
          </w:p>
        </w:tc>
      </w:tr>
      <w:tr w:rsidR="00DA45A4" w:rsidTr="00B55D96">
        <w:trPr>
          <w:trHeight w:val="611"/>
          <w:jc w:val="center"/>
        </w:trPr>
        <w:tc>
          <w:tcPr>
            <w:tcW w:w="811" w:type="dxa"/>
            <w:tcBorders>
              <w:top w:val="single" w:sz="8" w:space="0" w:color="auto"/>
              <w:left w:val="single" w:sz="18" w:space="0" w:color="auto"/>
              <w:bottom w:val="single" w:sz="8" w:space="0" w:color="auto"/>
              <w:right w:val="single" w:sz="8" w:space="0" w:color="auto"/>
            </w:tcBorders>
            <w:vAlign w:val="center"/>
          </w:tcPr>
          <w:p w:rsidR="00DA45A4" w:rsidRDefault="00DA45A4" w:rsidP="00EC638D">
            <w:pPr>
              <w:pStyle w:val="af2"/>
              <w:jc w:val="center"/>
              <w:rPr>
                <w:rFonts w:cs="Courier New"/>
                <w:color w:val="000000"/>
                <w:sz w:val="21"/>
                <w:szCs w:val="21"/>
                <w:lang w:val="zh-CN"/>
              </w:rPr>
            </w:pPr>
            <w:r>
              <w:rPr>
                <w:rFonts w:cs="Courier New" w:hint="eastAsia"/>
                <w:color w:val="000000"/>
                <w:sz w:val="21"/>
                <w:szCs w:val="21"/>
                <w:lang w:val="zh-CN"/>
              </w:rPr>
              <w:t>1</w:t>
            </w:r>
            <w:r w:rsidR="00EC638D">
              <w:rPr>
                <w:rFonts w:cs="Courier New"/>
                <w:color w:val="000000"/>
                <w:sz w:val="21"/>
                <w:szCs w:val="21"/>
                <w:lang w:val="zh-CN"/>
              </w:rPr>
              <w:t>8</w:t>
            </w:r>
          </w:p>
        </w:tc>
        <w:tc>
          <w:tcPr>
            <w:tcW w:w="2154" w:type="dxa"/>
            <w:tcBorders>
              <w:top w:val="single" w:sz="8" w:space="0" w:color="auto"/>
              <w:left w:val="single" w:sz="8" w:space="0" w:color="auto"/>
              <w:bottom w:val="single" w:sz="8" w:space="0" w:color="auto"/>
              <w:right w:val="single" w:sz="8" w:space="0" w:color="auto"/>
            </w:tcBorders>
            <w:vAlign w:val="center"/>
          </w:tcPr>
          <w:p w:rsidR="00DA45A4" w:rsidRDefault="00DA45A4" w:rsidP="00B55D96">
            <w:pPr>
              <w:pStyle w:val="af2"/>
              <w:jc w:val="center"/>
              <w:rPr>
                <w:color w:val="000000"/>
                <w:sz w:val="21"/>
                <w:szCs w:val="21"/>
                <w:lang w:val="zh-CN"/>
              </w:rPr>
            </w:pPr>
            <w:r>
              <w:rPr>
                <w:rFonts w:hint="eastAsia"/>
                <w:sz w:val="21"/>
                <w:szCs w:val="21"/>
                <w:lang w:val="zh-CN"/>
              </w:rPr>
              <w:t>转包与分包</w:t>
            </w:r>
          </w:p>
        </w:tc>
        <w:tc>
          <w:tcPr>
            <w:tcW w:w="6804" w:type="dxa"/>
            <w:tcBorders>
              <w:top w:val="single" w:sz="8" w:space="0" w:color="auto"/>
              <w:left w:val="single" w:sz="8" w:space="0" w:color="auto"/>
              <w:bottom w:val="single" w:sz="8" w:space="0" w:color="auto"/>
              <w:right w:val="single" w:sz="18" w:space="0" w:color="auto"/>
            </w:tcBorders>
            <w:vAlign w:val="center"/>
          </w:tcPr>
          <w:p w:rsidR="00DA45A4" w:rsidRDefault="00DA45A4" w:rsidP="00B55D96">
            <w:pPr>
              <w:pStyle w:val="af2"/>
              <w:ind w:firstLineChars="100" w:firstLine="210"/>
              <w:rPr>
                <w:color w:val="000000"/>
                <w:sz w:val="21"/>
                <w:szCs w:val="21"/>
                <w:lang w:val="zh-CN"/>
              </w:rPr>
            </w:pPr>
            <w:r>
              <w:rPr>
                <w:rFonts w:hint="eastAsia"/>
                <w:sz w:val="21"/>
                <w:szCs w:val="21"/>
                <w:lang w:val="zh-CN"/>
              </w:rPr>
              <w:t>本采购项目不得转包与分包</w:t>
            </w:r>
          </w:p>
        </w:tc>
      </w:tr>
      <w:tr w:rsidR="00EC638D" w:rsidTr="00331A87">
        <w:trPr>
          <w:trHeight w:val="800"/>
          <w:jc w:val="center"/>
        </w:trPr>
        <w:tc>
          <w:tcPr>
            <w:tcW w:w="811" w:type="dxa"/>
            <w:tcBorders>
              <w:top w:val="single" w:sz="8" w:space="0" w:color="auto"/>
              <w:left w:val="single" w:sz="18" w:space="0" w:color="auto"/>
              <w:bottom w:val="single" w:sz="8" w:space="0" w:color="auto"/>
              <w:right w:val="single" w:sz="8" w:space="0" w:color="auto"/>
            </w:tcBorders>
            <w:vAlign w:val="center"/>
          </w:tcPr>
          <w:p w:rsidR="00EC638D" w:rsidRDefault="00563081" w:rsidP="00EC638D">
            <w:pPr>
              <w:pStyle w:val="af2"/>
              <w:jc w:val="center"/>
              <w:rPr>
                <w:rFonts w:cs="Courier New"/>
                <w:color w:val="000000"/>
                <w:sz w:val="21"/>
                <w:szCs w:val="21"/>
                <w:lang w:val="zh-CN"/>
              </w:rPr>
            </w:pPr>
            <w:r>
              <w:rPr>
                <w:rFonts w:cs="Courier New" w:hint="eastAsia"/>
                <w:color w:val="000000"/>
                <w:sz w:val="21"/>
                <w:szCs w:val="21"/>
                <w:lang w:val="zh-CN"/>
              </w:rPr>
              <w:t>1</w:t>
            </w:r>
            <w:r>
              <w:rPr>
                <w:rFonts w:cs="Courier New"/>
                <w:color w:val="000000"/>
                <w:sz w:val="21"/>
                <w:szCs w:val="21"/>
                <w:lang w:val="zh-CN"/>
              </w:rPr>
              <w:t>9</w:t>
            </w:r>
          </w:p>
        </w:tc>
        <w:tc>
          <w:tcPr>
            <w:tcW w:w="2154" w:type="dxa"/>
            <w:tcBorders>
              <w:top w:val="single" w:sz="8" w:space="0" w:color="auto"/>
              <w:left w:val="single" w:sz="8" w:space="0" w:color="auto"/>
              <w:bottom w:val="single" w:sz="8" w:space="0" w:color="auto"/>
              <w:right w:val="single" w:sz="8" w:space="0" w:color="auto"/>
            </w:tcBorders>
            <w:vAlign w:val="center"/>
          </w:tcPr>
          <w:p w:rsidR="00EC638D" w:rsidRDefault="00EC638D" w:rsidP="00B55D96">
            <w:pPr>
              <w:pStyle w:val="af2"/>
              <w:jc w:val="center"/>
              <w:rPr>
                <w:sz w:val="21"/>
                <w:szCs w:val="21"/>
                <w:lang w:val="zh-CN"/>
              </w:rPr>
            </w:pPr>
            <w:r w:rsidRPr="00CB3E8B">
              <w:rPr>
                <w:rFonts w:hint="eastAsia"/>
                <w:sz w:val="21"/>
                <w:szCs w:val="21"/>
                <w:lang w:val="zh-CN"/>
              </w:rPr>
              <w:t>非实质性偏离</w:t>
            </w:r>
          </w:p>
        </w:tc>
        <w:tc>
          <w:tcPr>
            <w:tcW w:w="6804" w:type="dxa"/>
            <w:tcBorders>
              <w:top w:val="single" w:sz="8" w:space="0" w:color="auto"/>
              <w:left w:val="single" w:sz="8" w:space="0" w:color="auto"/>
              <w:bottom w:val="single" w:sz="8" w:space="0" w:color="auto"/>
              <w:right w:val="single" w:sz="18" w:space="0" w:color="auto"/>
            </w:tcBorders>
            <w:vAlign w:val="center"/>
          </w:tcPr>
          <w:p w:rsidR="00EC638D" w:rsidRDefault="00EC638D" w:rsidP="00EC638D">
            <w:pPr>
              <w:pStyle w:val="af2"/>
              <w:ind w:firstLineChars="100" w:firstLine="210"/>
              <w:jc w:val="both"/>
              <w:rPr>
                <w:sz w:val="21"/>
                <w:szCs w:val="21"/>
              </w:rPr>
            </w:pPr>
            <w:r w:rsidRPr="007D2D6A">
              <w:rPr>
                <w:rFonts w:ascii="Segoe UI Symbol" w:hAnsi="Segoe UI Symbol" w:cs="Segoe UI Symbol"/>
                <w:sz w:val="21"/>
                <w:szCs w:val="21"/>
                <w:lang w:val="zh-CN"/>
              </w:rPr>
              <w:t>☑</w:t>
            </w:r>
            <w:r>
              <w:rPr>
                <w:rFonts w:ascii="Segoe UI Symbol" w:hAnsi="Segoe UI Symbol" w:cs="Segoe UI Symbol"/>
                <w:sz w:val="21"/>
                <w:szCs w:val="21"/>
                <w:lang w:val="zh-CN"/>
              </w:rPr>
              <w:t xml:space="preserve"> </w:t>
            </w:r>
            <w:r w:rsidRPr="007D2D6A">
              <w:rPr>
                <w:rFonts w:hint="eastAsia"/>
                <w:sz w:val="21"/>
                <w:szCs w:val="21"/>
                <w:lang w:val="zh-CN"/>
              </w:rPr>
              <w:t>允许，</w:t>
            </w:r>
            <w:r>
              <w:rPr>
                <w:rFonts w:hint="eastAsia"/>
                <w:sz w:val="21"/>
                <w:szCs w:val="21"/>
                <w:lang w:val="zh-CN"/>
              </w:rPr>
              <w:t>允许偏差范围：</w:t>
            </w:r>
            <w:r w:rsidRPr="007D2D6A">
              <w:rPr>
                <w:rFonts w:hint="eastAsia"/>
                <w:sz w:val="21"/>
                <w:szCs w:val="21"/>
                <w:lang w:val="zh-CN"/>
              </w:rPr>
              <w:t>详见</w:t>
            </w:r>
            <w:r>
              <w:rPr>
                <w:rFonts w:hint="eastAsia"/>
                <w:sz w:val="21"/>
                <w:szCs w:val="21"/>
                <w:lang w:val="zh-CN"/>
              </w:rPr>
              <w:t>供应商须知“</w:t>
            </w:r>
            <w:r w:rsidRPr="00DB766E">
              <w:rPr>
                <w:rFonts w:hint="eastAsia"/>
                <w:sz w:val="21"/>
                <w:szCs w:val="21"/>
                <w:lang w:val="zh-CN"/>
              </w:rPr>
              <w:t>1.11响应与偏离</w:t>
            </w:r>
            <w:r>
              <w:rPr>
                <w:rFonts w:hint="eastAsia"/>
                <w:sz w:val="21"/>
                <w:szCs w:val="21"/>
                <w:lang w:val="zh-CN"/>
              </w:rPr>
              <w:t>”和</w:t>
            </w:r>
            <w:r w:rsidRPr="007D2D6A">
              <w:rPr>
                <w:rFonts w:hint="eastAsia"/>
                <w:sz w:val="21"/>
                <w:szCs w:val="21"/>
                <w:lang w:val="zh-CN"/>
              </w:rPr>
              <w:t>第四章</w:t>
            </w:r>
            <w:r w:rsidRPr="007D2D6A">
              <w:rPr>
                <w:rFonts w:hint="eastAsia"/>
                <w:sz w:val="21"/>
                <w:szCs w:val="21"/>
              </w:rPr>
              <w:t>第</w:t>
            </w:r>
            <w:r>
              <w:rPr>
                <w:rFonts w:hint="eastAsia"/>
                <w:sz w:val="21"/>
                <w:szCs w:val="21"/>
              </w:rPr>
              <w:t>“</w:t>
            </w:r>
            <w:r w:rsidRPr="007D2D6A">
              <w:rPr>
                <w:rFonts w:hint="eastAsia"/>
                <w:sz w:val="21"/>
                <w:szCs w:val="21"/>
              </w:rPr>
              <w:t>1.2.5条款</w:t>
            </w:r>
            <w:r>
              <w:rPr>
                <w:rFonts w:hint="eastAsia"/>
                <w:sz w:val="21"/>
                <w:szCs w:val="21"/>
              </w:rPr>
              <w:t>”</w:t>
            </w:r>
          </w:p>
          <w:p w:rsidR="00EC638D" w:rsidRDefault="00EC638D" w:rsidP="00EC638D">
            <w:pPr>
              <w:pStyle w:val="af2"/>
              <w:ind w:firstLineChars="100" w:firstLine="210"/>
              <w:rPr>
                <w:sz w:val="21"/>
                <w:szCs w:val="21"/>
                <w:lang w:val="zh-CN"/>
              </w:rPr>
            </w:pPr>
            <w:r w:rsidRPr="007D2D6A">
              <w:rPr>
                <w:rFonts w:hint="eastAsia"/>
                <w:sz w:val="21"/>
                <w:szCs w:val="21"/>
                <w:lang w:val="zh-CN"/>
              </w:rPr>
              <w:t>□</w:t>
            </w:r>
            <w:r>
              <w:rPr>
                <w:rFonts w:hint="eastAsia"/>
                <w:sz w:val="21"/>
                <w:szCs w:val="21"/>
                <w:lang w:val="zh-CN"/>
              </w:rPr>
              <w:t xml:space="preserve"> </w:t>
            </w:r>
            <w:r w:rsidRPr="007D2D6A">
              <w:rPr>
                <w:rFonts w:hint="eastAsia"/>
                <w:sz w:val="21"/>
                <w:szCs w:val="21"/>
                <w:lang w:val="zh-CN"/>
              </w:rPr>
              <w:t>不允许</w:t>
            </w:r>
          </w:p>
        </w:tc>
      </w:tr>
      <w:tr w:rsidR="00DA45A4" w:rsidTr="00B55D96">
        <w:trPr>
          <w:trHeight w:val="619"/>
          <w:jc w:val="center"/>
        </w:trPr>
        <w:tc>
          <w:tcPr>
            <w:tcW w:w="811" w:type="dxa"/>
            <w:tcBorders>
              <w:top w:val="single" w:sz="8" w:space="0" w:color="auto"/>
              <w:left w:val="single" w:sz="18" w:space="0" w:color="auto"/>
              <w:bottom w:val="single" w:sz="8" w:space="0" w:color="auto"/>
              <w:right w:val="single" w:sz="8" w:space="0" w:color="auto"/>
            </w:tcBorders>
            <w:vAlign w:val="center"/>
          </w:tcPr>
          <w:p w:rsidR="00DA45A4" w:rsidRDefault="00DA45A4" w:rsidP="00EC638D">
            <w:pPr>
              <w:pStyle w:val="af2"/>
              <w:jc w:val="center"/>
              <w:rPr>
                <w:rFonts w:cs="Courier New"/>
                <w:color w:val="000000"/>
                <w:sz w:val="21"/>
                <w:szCs w:val="21"/>
                <w:lang w:val="zh-CN"/>
              </w:rPr>
            </w:pPr>
            <w:r>
              <w:rPr>
                <w:rFonts w:cs="Courier New"/>
                <w:color w:val="000000"/>
                <w:sz w:val="21"/>
                <w:szCs w:val="21"/>
                <w:lang w:val="zh-CN"/>
              </w:rPr>
              <w:t>1</w:t>
            </w:r>
            <w:r w:rsidR="00EC638D">
              <w:rPr>
                <w:rFonts w:cs="Courier New"/>
                <w:color w:val="000000"/>
                <w:sz w:val="21"/>
                <w:szCs w:val="21"/>
                <w:lang w:val="zh-CN"/>
              </w:rPr>
              <w:t>9</w:t>
            </w:r>
          </w:p>
        </w:tc>
        <w:tc>
          <w:tcPr>
            <w:tcW w:w="2154" w:type="dxa"/>
            <w:tcBorders>
              <w:top w:val="single" w:sz="8" w:space="0" w:color="auto"/>
              <w:left w:val="single" w:sz="8" w:space="0" w:color="auto"/>
              <w:bottom w:val="single" w:sz="8" w:space="0" w:color="auto"/>
              <w:right w:val="single" w:sz="8" w:space="0" w:color="auto"/>
            </w:tcBorders>
            <w:vAlign w:val="center"/>
          </w:tcPr>
          <w:p w:rsidR="00DA45A4" w:rsidRDefault="00DA45A4" w:rsidP="00B55D96">
            <w:pPr>
              <w:pStyle w:val="af2"/>
              <w:ind w:left="52"/>
              <w:jc w:val="center"/>
              <w:rPr>
                <w:color w:val="000000"/>
                <w:sz w:val="21"/>
                <w:szCs w:val="21"/>
                <w:lang w:val="zh-CN"/>
              </w:rPr>
            </w:pPr>
            <w:r>
              <w:rPr>
                <w:rFonts w:hint="eastAsia"/>
                <w:color w:val="000000"/>
                <w:sz w:val="21"/>
                <w:szCs w:val="21"/>
                <w:lang w:val="zh-CN"/>
              </w:rPr>
              <w:t>构成</w:t>
            </w:r>
            <w:r w:rsidR="008F1955">
              <w:rPr>
                <w:rFonts w:hint="eastAsia"/>
                <w:color w:val="000000"/>
                <w:sz w:val="21"/>
                <w:szCs w:val="21"/>
                <w:lang w:val="zh-CN"/>
              </w:rPr>
              <w:t>谈判文件</w:t>
            </w:r>
            <w:r>
              <w:rPr>
                <w:rFonts w:hint="eastAsia"/>
                <w:color w:val="000000"/>
                <w:sz w:val="21"/>
                <w:szCs w:val="21"/>
                <w:lang w:val="zh-CN"/>
              </w:rPr>
              <w:t>的</w:t>
            </w:r>
          </w:p>
          <w:p w:rsidR="00DA45A4" w:rsidRDefault="00DA45A4" w:rsidP="00B55D96">
            <w:pPr>
              <w:pStyle w:val="af2"/>
              <w:jc w:val="center"/>
              <w:rPr>
                <w:color w:val="000000"/>
                <w:sz w:val="21"/>
                <w:szCs w:val="21"/>
                <w:lang w:val="zh-CN"/>
              </w:rPr>
            </w:pPr>
            <w:r>
              <w:rPr>
                <w:rFonts w:hint="eastAsia"/>
                <w:color w:val="000000"/>
                <w:sz w:val="21"/>
                <w:szCs w:val="21"/>
                <w:lang w:val="zh-CN"/>
              </w:rPr>
              <w:t>其他文件</w:t>
            </w:r>
          </w:p>
        </w:tc>
        <w:tc>
          <w:tcPr>
            <w:tcW w:w="6804" w:type="dxa"/>
            <w:tcBorders>
              <w:top w:val="single" w:sz="8" w:space="0" w:color="auto"/>
              <w:left w:val="single" w:sz="8" w:space="0" w:color="auto"/>
              <w:bottom w:val="single" w:sz="8" w:space="0" w:color="auto"/>
              <w:right w:val="single" w:sz="18" w:space="0" w:color="auto"/>
            </w:tcBorders>
            <w:vAlign w:val="center"/>
          </w:tcPr>
          <w:p w:rsidR="00DA45A4" w:rsidRDefault="008F1955" w:rsidP="00B55D96">
            <w:pPr>
              <w:pStyle w:val="af2"/>
              <w:ind w:firstLineChars="100" w:firstLine="210"/>
              <w:rPr>
                <w:color w:val="000000"/>
                <w:sz w:val="21"/>
                <w:szCs w:val="21"/>
                <w:lang w:val="zh-CN"/>
              </w:rPr>
            </w:pPr>
            <w:r>
              <w:rPr>
                <w:rFonts w:hint="eastAsia"/>
                <w:color w:val="000000"/>
                <w:sz w:val="21"/>
                <w:szCs w:val="21"/>
                <w:lang w:val="zh-CN"/>
              </w:rPr>
              <w:t>谈判文件</w:t>
            </w:r>
            <w:r w:rsidR="00DA45A4">
              <w:rPr>
                <w:rFonts w:hint="eastAsia"/>
                <w:color w:val="000000"/>
                <w:sz w:val="21"/>
                <w:szCs w:val="21"/>
                <w:lang w:val="zh-CN"/>
              </w:rPr>
              <w:t>的澄清</w:t>
            </w:r>
            <w:r w:rsidR="00DA45A4">
              <w:rPr>
                <w:rFonts w:hint="eastAsia"/>
                <w:sz w:val="21"/>
                <w:szCs w:val="21"/>
              </w:rPr>
              <w:t>、修改书及有关补充通知为</w:t>
            </w:r>
            <w:r>
              <w:rPr>
                <w:rFonts w:hint="eastAsia"/>
                <w:sz w:val="21"/>
                <w:szCs w:val="21"/>
              </w:rPr>
              <w:t>谈判文件</w:t>
            </w:r>
            <w:r w:rsidR="00DA45A4">
              <w:rPr>
                <w:rFonts w:hint="eastAsia"/>
                <w:sz w:val="21"/>
                <w:szCs w:val="21"/>
              </w:rPr>
              <w:t>的有效组成部分</w:t>
            </w:r>
          </w:p>
        </w:tc>
      </w:tr>
      <w:tr w:rsidR="00563081" w:rsidTr="00B55D96">
        <w:trPr>
          <w:trHeight w:val="726"/>
          <w:jc w:val="center"/>
        </w:trPr>
        <w:tc>
          <w:tcPr>
            <w:tcW w:w="811" w:type="dxa"/>
            <w:tcBorders>
              <w:top w:val="single" w:sz="8" w:space="0" w:color="auto"/>
              <w:left w:val="single" w:sz="18" w:space="0" w:color="auto"/>
              <w:bottom w:val="single" w:sz="8" w:space="0" w:color="auto"/>
              <w:right w:val="single" w:sz="8" w:space="0" w:color="auto"/>
            </w:tcBorders>
            <w:vAlign w:val="center"/>
          </w:tcPr>
          <w:p w:rsidR="00563081" w:rsidRDefault="00563081" w:rsidP="00563081">
            <w:pPr>
              <w:pStyle w:val="af2"/>
              <w:jc w:val="center"/>
              <w:rPr>
                <w:rFonts w:cs="Courier New"/>
                <w:color w:val="000000"/>
                <w:sz w:val="21"/>
                <w:szCs w:val="21"/>
                <w:lang w:val="zh-CN"/>
              </w:rPr>
            </w:pPr>
            <w:r>
              <w:rPr>
                <w:rFonts w:cs="Courier New"/>
                <w:color w:val="000000"/>
                <w:sz w:val="21"/>
                <w:szCs w:val="21"/>
                <w:lang w:val="zh-CN"/>
              </w:rPr>
              <w:t>20</w:t>
            </w:r>
          </w:p>
        </w:tc>
        <w:tc>
          <w:tcPr>
            <w:tcW w:w="2154" w:type="dxa"/>
            <w:tcBorders>
              <w:top w:val="single" w:sz="8" w:space="0" w:color="auto"/>
              <w:left w:val="single" w:sz="8" w:space="0" w:color="auto"/>
              <w:bottom w:val="single" w:sz="8" w:space="0" w:color="auto"/>
              <w:right w:val="single" w:sz="8" w:space="0" w:color="auto"/>
            </w:tcBorders>
            <w:vAlign w:val="center"/>
          </w:tcPr>
          <w:p w:rsidR="00563081" w:rsidRDefault="00563081" w:rsidP="00563081">
            <w:pPr>
              <w:pStyle w:val="af2"/>
              <w:jc w:val="center"/>
              <w:rPr>
                <w:color w:val="000000"/>
                <w:sz w:val="21"/>
                <w:szCs w:val="21"/>
                <w:lang w:val="zh-CN"/>
              </w:rPr>
            </w:pPr>
            <w:r>
              <w:rPr>
                <w:rFonts w:hint="eastAsia"/>
                <w:color w:val="000000"/>
                <w:sz w:val="21"/>
                <w:szCs w:val="21"/>
                <w:lang w:val="zh-CN"/>
              </w:rPr>
              <w:t>供应商对</w:t>
            </w:r>
            <w:r w:rsidR="008F1955">
              <w:rPr>
                <w:rFonts w:hint="eastAsia"/>
                <w:color w:val="000000"/>
                <w:sz w:val="21"/>
                <w:szCs w:val="21"/>
                <w:lang w:val="zh-CN"/>
              </w:rPr>
              <w:t>谈判文件</w:t>
            </w:r>
          </w:p>
          <w:p w:rsidR="00563081" w:rsidRDefault="00563081" w:rsidP="00563081">
            <w:pPr>
              <w:pStyle w:val="af2"/>
              <w:jc w:val="center"/>
              <w:rPr>
                <w:color w:val="000000"/>
                <w:sz w:val="21"/>
                <w:szCs w:val="21"/>
                <w:lang w:val="zh-CN"/>
              </w:rPr>
            </w:pPr>
            <w:r>
              <w:rPr>
                <w:rFonts w:hint="eastAsia"/>
                <w:color w:val="000000"/>
                <w:sz w:val="21"/>
                <w:szCs w:val="21"/>
                <w:lang w:val="zh-CN"/>
              </w:rPr>
              <w:t>提出质疑的时间、形式</w:t>
            </w:r>
          </w:p>
        </w:tc>
        <w:tc>
          <w:tcPr>
            <w:tcW w:w="6804" w:type="dxa"/>
            <w:tcBorders>
              <w:top w:val="single" w:sz="8" w:space="0" w:color="auto"/>
              <w:left w:val="single" w:sz="8" w:space="0" w:color="auto"/>
              <w:bottom w:val="single" w:sz="8" w:space="0" w:color="auto"/>
              <w:right w:val="single" w:sz="18" w:space="0" w:color="auto"/>
            </w:tcBorders>
            <w:vAlign w:val="center"/>
          </w:tcPr>
          <w:p w:rsidR="00563081" w:rsidRDefault="00563081" w:rsidP="00563081">
            <w:pPr>
              <w:pStyle w:val="af2"/>
              <w:ind w:firstLineChars="100" w:firstLine="210"/>
              <w:rPr>
                <w:color w:val="000000"/>
                <w:sz w:val="21"/>
                <w:szCs w:val="21"/>
                <w:lang w:val="zh-CN"/>
              </w:rPr>
            </w:pPr>
            <w:r>
              <w:rPr>
                <w:rFonts w:hint="eastAsia"/>
                <w:color w:val="000000"/>
                <w:sz w:val="21"/>
                <w:szCs w:val="21"/>
                <w:lang w:val="zh-CN"/>
              </w:rPr>
              <w:t>时间：自供应商收到</w:t>
            </w:r>
            <w:r w:rsidR="008F1955">
              <w:rPr>
                <w:rFonts w:hint="eastAsia"/>
                <w:color w:val="000000"/>
                <w:sz w:val="21"/>
                <w:szCs w:val="21"/>
                <w:lang w:val="zh-CN"/>
              </w:rPr>
              <w:t>谈判文件</w:t>
            </w:r>
            <w:r>
              <w:rPr>
                <w:rFonts w:hint="eastAsia"/>
                <w:color w:val="000000"/>
                <w:sz w:val="21"/>
                <w:szCs w:val="21"/>
                <w:lang w:val="zh-CN"/>
              </w:rPr>
              <w:t>之日起7个工作日内</w:t>
            </w:r>
          </w:p>
          <w:p w:rsidR="00563081" w:rsidRDefault="00563081" w:rsidP="00563081">
            <w:pPr>
              <w:pStyle w:val="af2"/>
              <w:ind w:firstLineChars="100" w:firstLine="210"/>
              <w:rPr>
                <w:color w:val="000000"/>
                <w:sz w:val="21"/>
                <w:szCs w:val="21"/>
                <w:lang w:val="zh-CN"/>
              </w:rPr>
            </w:pPr>
            <w:r>
              <w:rPr>
                <w:rFonts w:hint="eastAsia"/>
                <w:color w:val="000000"/>
                <w:sz w:val="21"/>
                <w:szCs w:val="21"/>
                <w:lang w:val="zh-CN"/>
              </w:rPr>
              <w:t>形式：书面形式（详见</w:t>
            </w:r>
            <w:r>
              <w:rPr>
                <w:rFonts w:hint="eastAsia"/>
                <w:sz w:val="21"/>
                <w:szCs w:val="21"/>
              </w:rPr>
              <w:t>谈判须知第8.1条</w:t>
            </w:r>
            <w:r>
              <w:rPr>
                <w:rFonts w:hint="eastAsia"/>
                <w:color w:val="000000"/>
                <w:sz w:val="21"/>
                <w:szCs w:val="21"/>
                <w:lang w:val="zh-CN"/>
              </w:rPr>
              <w:t>）</w:t>
            </w:r>
          </w:p>
        </w:tc>
      </w:tr>
      <w:tr w:rsidR="00563081" w:rsidTr="00B55D96">
        <w:trPr>
          <w:trHeight w:hRule="exact" w:val="707"/>
          <w:jc w:val="center"/>
        </w:trPr>
        <w:tc>
          <w:tcPr>
            <w:tcW w:w="811" w:type="dxa"/>
            <w:tcBorders>
              <w:top w:val="single" w:sz="8" w:space="0" w:color="auto"/>
              <w:left w:val="single" w:sz="18" w:space="0" w:color="auto"/>
              <w:bottom w:val="single" w:sz="8" w:space="0" w:color="auto"/>
              <w:right w:val="single" w:sz="8" w:space="0" w:color="auto"/>
            </w:tcBorders>
            <w:vAlign w:val="center"/>
          </w:tcPr>
          <w:p w:rsidR="00563081" w:rsidRDefault="00563081" w:rsidP="00563081">
            <w:pPr>
              <w:pStyle w:val="af2"/>
              <w:jc w:val="center"/>
              <w:rPr>
                <w:rFonts w:cs="Courier New"/>
                <w:color w:val="000000"/>
                <w:sz w:val="21"/>
                <w:szCs w:val="21"/>
                <w:lang w:val="zh-CN"/>
              </w:rPr>
            </w:pPr>
            <w:r>
              <w:rPr>
                <w:rFonts w:cs="Courier New"/>
                <w:color w:val="000000"/>
                <w:sz w:val="21"/>
                <w:szCs w:val="21"/>
                <w:lang w:val="zh-CN"/>
              </w:rPr>
              <w:t>21</w:t>
            </w:r>
          </w:p>
        </w:tc>
        <w:tc>
          <w:tcPr>
            <w:tcW w:w="2154" w:type="dxa"/>
            <w:tcBorders>
              <w:top w:val="single" w:sz="8" w:space="0" w:color="auto"/>
              <w:left w:val="single" w:sz="8" w:space="0" w:color="auto"/>
              <w:bottom w:val="single" w:sz="8" w:space="0" w:color="auto"/>
              <w:right w:val="single" w:sz="8" w:space="0" w:color="auto"/>
            </w:tcBorders>
            <w:vAlign w:val="center"/>
          </w:tcPr>
          <w:p w:rsidR="00563081" w:rsidRDefault="00563081" w:rsidP="00563081">
            <w:pPr>
              <w:pStyle w:val="af2"/>
              <w:jc w:val="center"/>
              <w:rPr>
                <w:sz w:val="21"/>
                <w:szCs w:val="21"/>
                <w:lang w:val="zh-CN"/>
              </w:rPr>
            </w:pPr>
            <w:r>
              <w:rPr>
                <w:rFonts w:hint="eastAsia"/>
                <w:sz w:val="21"/>
                <w:szCs w:val="21"/>
                <w:lang w:val="zh-CN"/>
              </w:rPr>
              <w:t>对供应商提出质疑</w:t>
            </w:r>
          </w:p>
          <w:p w:rsidR="00563081" w:rsidRDefault="00563081" w:rsidP="00563081">
            <w:pPr>
              <w:pStyle w:val="af2"/>
              <w:jc w:val="center"/>
              <w:rPr>
                <w:sz w:val="21"/>
                <w:szCs w:val="21"/>
                <w:lang w:val="zh-CN"/>
              </w:rPr>
            </w:pPr>
            <w:r>
              <w:rPr>
                <w:rFonts w:hint="eastAsia"/>
                <w:sz w:val="21"/>
                <w:szCs w:val="21"/>
                <w:lang w:val="zh-CN"/>
              </w:rPr>
              <w:t>答复时间、形式</w:t>
            </w:r>
          </w:p>
        </w:tc>
        <w:tc>
          <w:tcPr>
            <w:tcW w:w="6804" w:type="dxa"/>
            <w:tcBorders>
              <w:top w:val="single" w:sz="8" w:space="0" w:color="auto"/>
              <w:left w:val="single" w:sz="8" w:space="0" w:color="auto"/>
              <w:bottom w:val="single" w:sz="8" w:space="0" w:color="auto"/>
              <w:right w:val="single" w:sz="18" w:space="0" w:color="auto"/>
            </w:tcBorders>
            <w:vAlign w:val="center"/>
          </w:tcPr>
          <w:p w:rsidR="00563081" w:rsidRDefault="00563081" w:rsidP="00563081">
            <w:pPr>
              <w:pStyle w:val="af2"/>
              <w:ind w:firstLineChars="100" w:firstLine="210"/>
              <w:rPr>
                <w:color w:val="000000"/>
                <w:sz w:val="21"/>
                <w:szCs w:val="21"/>
                <w:lang w:val="zh-CN"/>
              </w:rPr>
            </w:pPr>
            <w:r>
              <w:rPr>
                <w:rFonts w:hint="eastAsia"/>
                <w:color w:val="000000"/>
                <w:sz w:val="21"/>
                <w:szCs w:val="21"/>
                <w:lang w:val="zh-CN"/>
              </w:rPr>
              <w:t>时间：自收到供应商质疑函之日起7个工作日内</w:t>
            </w:r>
          </w:p>
          <w:p w:rsidR="00563081" w:rsidRDefault="00563081" w:rsidP="00563081">
            <w:pPr>
              <w:pStyle w:val="af2"/>
              <w:ind w:firstLineChars="100" w:firstLine="210"/>
              <w:rPr>
                <w:sz w:val="21"/>
                <w:szCs w:val="21"/>
              </w:rPr>
            </w:pPr>
            <w:r>
              <w:rPr>
                <w:rFonts w:hint="eastAsia"/>
                <w:color w:val="000000"/>
                <w:sz w:val="21"/>
                <w:szCs w:val="21"/>
                <w:lang w:val="zh-CN"/>
              </w:rPr>
              <w:t>形式：书面形式</w:t>
            </w:r>
          </w:p>
        </w:tc>
      </w:tr>
      <w:tr w:rsidR="00563081" w:rsidTr="00B55D96">
        <w:trPr>
          <w:trHeight w:hRule="exact" w:val="465"/>
          <w:jc w:val="center"/>
        </w:trPr>
        <w:tc>
          <w:tcPr>
            <w:tcW w:w="811" w:type="dxa"/>
            <w:tcBorders>
              <w:top w:val="single" w:sz="8" w:space="0" w:color="auto"/>
              <w:left w:val="single" w:sz="18" w:space="0" w:color="auto"/>
              <w:bottom w:val="single" w:sz="8" w:space="0" w:color="auto"/>
              <w:right w:val="single" w:sz="8" w:space="0" w:color="auto"/>
            </w:tcBorders>
            <w:vAlign w:val="center"/>
          </w:tcPr>
          <w:p w:rsidR="00563081" w:rsidRPr="008F07C4" w:rsidRDefault="00563081" w:rsidP="00563081">
            <w:pPr>
              <w:pStyle w:val="af2"/>
              <w:jc w:val="center"/>
              <w:rPr>
                <w:rFonts w:cs="Courier New"/>
                <w:color w:val="000000"/>
                <w:sz w:val="21"/>
                <w:szCs w:val="21"/>
                <w:lang w:val="zh-CN"/>
              </w:rPr>
            </w:pPr>
            <w:r>
              <w:rPr>
                <w:rFonts w:cs="Courier New" w:hint="eastAsia"/>
                <w:color w:val="000000"/>
                <w:sz w:val="21"/>
                <w:szCs w:val="21"/>
                <w:lang w:val="zh-CN"/>
              </w:rPr>
              <w:t>2</w:t>
            </w:r>
            <w:r>
              <w:rPr>
                <w:rFonts w:cs="Courier New"/>
                <w:color w:val="000000"/>
                <w:sz w:val="21"/>
                <w:szCs w:val="21"/>
                <w:lang w:val="zh-CN"/>
              </w:rPr>
              <w:t>2</w:t>
            </w:r>
          </w:p>
        </w:tc>
        <w:tc>
          <w:tcPr>
            <w:tcW w:w="2154" w:type="dxa"/>
            <w:tcBorders>
              <w:top w:val="single" w:sz="8" w:space="0" w:color="auto"/>
              <w:left w:val="single" w:sz="8" w:space="0" w:color="auto"/>
              <w:bottom w:val="single" w:sz="8" w:space="0" w:color="auto"/>
              <w:right w:val="single" w:sz="8" w:space="0" w:color="auto"/>
            </w:tcBorders>
            <w:vAlign w:val="center"/>
          </w:tcPr>
          <w:p w:rsidR="00563081" w:rsidRDefault="00563081" w:rsidP="00563081">
            <w:pPr>
              <w:pStyle w:val="af2"/>
              <w:ind w:left="33"/>
              <w:jc w:val="center"/>
              <w:rPr>
                <w:color w:val="000000"/>
                <w:sz w:val="21"/>
                <w:szCs w:val="21"/>
                <w:lang w:val="zh-CN"/>
              </w:rPr>
            </w:pPr>
            <w:r>
              <w:rPr>
                <w:rFonts w:hint="eastAsia"/>
                <w:color w:val="000000"/>
                <w:sz w:val="21"/>
                <w:szCs w:val="21"/>
                <w:lang w:val="zh-CN"/>
              </w:rPr>
              <w:t>响应文件有效期</w:t>
            </w:r>
          </w:p>
        </w:tc>
        <w:tc>
          <w:tcPr>
            <w:tcW w:w="6804" w:type="dxa"/>
            <w:tcBorders>
              <w:top w:val="single" w:sz="8" w:space="0" w:color="auto"/>
              <w:left w:val="single" w:sz="8" w:space="0" w:color="auto"/>
              <w:bottom w:val="single" w:sz="8" w:space="0" w:color="auto"/>
              <w:right w:val="single" w:sz="18" w:space="0" w:color="auto"/>
            </w:tcBorders>
            <w:vAlign w:val="center"/>
          </w:tcPr>
          <w:p w:rsidR="00563081" w:rsidRDefault="00563081" w:rsidP="00563081">
            <w:pPr>
              <w:pStyle w:val="af2"/>
              <w:ind w:firstLineChars="100" w:firstLine="210"/>
              <w:jc w:val="both"/>
              <w:rPr>
                <w:color w:val="000000"/>
                <w:sz w:val="21"/>
                <w:szCs w:val="21"/>
                <w:lang w:val="zh-CN"/>
              </w:rPr>
            </w:pPr>
            <w:r>
              <w:rPr>
                <w:rFonts w:hint="eastAsia"/>
                <w:color w:val="000000"/>
                <w:sz w:val="21"/>
                <w:szCs w:val="21"/>
                <w:lang w:val="zh-CN"/>
              </w:rPr>
              <w:t>从递交响应文件截止日起90日历</w:t>
            </w:r>
            <w:r>
              <w:rPr>
                <w:rFonts w:hint="eastAsia"/>
                <w:color w:val="000000"/>
                <w:sz w:val="21"/>
                <w:szCs w:val="21"/>
              </w:rPr>
              <w:t>天</w:t>
            </w:r>
          </w:p>
        </w:tc>
      </w:tr>
      <w:tr w:rsidR="00563081" w:rsidTr="00B55D96">
        <w:trPr>
          <w:trHeight w:hRule="exact" w:val="666"/>
          <w:jc w:val="center"/>
        </w:trPr>
        <w:tc>
          <w:tcPr>
            <w:tcW w:w="811" w:type="dxa"/>
            <w:tcBorders>
              <w:top w:val="single" w:sz="8" w:space="0" w:color="auto"/>
              <w:left w:val="single" w:sz="18" w:space="0" w:color="auto"/>
              <w:bottom w:val="single" w:sz="8" w:space="0" w:color="auto"/>
              <w:right w:val="single" w:sz="8" w:space="0" w:color="auto"/>
            </w:tcBorders>
            <w:vAlign w:val="center"/>
          </w:tcPr>
          <w:p w:rsidR="00563081" w:rsidRPr="008F07C4" w:rsidRDefault="00563081" w:rsidP="00563081">
            <w:pPr>
              <w:pStyle w:val="af2"/>
              <w:jc w:val="center"/>
              <w:rPr>
                <w:rFonts w:cs="Courier New"/>
                <w:color w:val="000000"/>
                <w:sz w:val="21"/>
                <w:szCs w:val="21"/>
                <w:lang w:val="zh-CN"/>
              </w:rPr>
            </w:pPr>
            <w:r>
              <w:rPr>
                <w:rFonts w:cs="Courier New" w:hint="eastAsia"/>
                <w:color w:val="000000"/>
                <w:sz w:val="21"/>
                <w:szCs w:val="21"/>
                <w:lang w:val="zh-CN"/>
              </w:rPr>
              <w:t>2</w:t>
            </w:r>
            <w:r>
              <w:rPr>
                <w:rFonts w:cs="Courier New"/>
                <w:color w:val="000000"/>
                <w:sz w:val="21"/>
                <w:szCs w:val="21"/>
                <w:lang w:val="zh-CN"/>
              </w:rPr>
              <w:t>3</w:t>
            </w:r>
          </w:p>
        </w:tc>
        <w:tc>
          <w:tcPr>
            <w:tcW w:w="2154" w:type="dxa"/>
            <w:tcBorders>
              <w:top w:val="single" w:sz="8" w:space="0" w:color="auto"/>
              <w:left w:val="single" w:sz="8" w:space="0" w:color="auto"/>
              <w:bottom w:val="single" w:sz="8" w:space="0" w:color="auto"/>
              <w:right w:val="single" w:sz="8" w:space="0" w:color="auto"/>
            </w:tcBorders>
            <w:vAlign w:val="center"/>
          </w:tcPr>
          <w:p w:rsidR="00563081" w:rsidRDefault="00563081" w:rsidP="00563081">
            <w:pPr>
              <w:pStyle w:val="af2"/>
              <w:ind w:left="33"/>
              <w:jc w:val="center"/>
              <w:rPr>
                <w:color w:val="000000"/>
                <w:sz w:val="21"/>
                <w:szCs w:val="21"/>
                <w:lang w:val="zh-CN"/>
              </w:rPr>
            </w:pPr>
            <w:r>
              <w:rPr>
                <w:rFonts w:hint="eastAsia"/>
                <w:color w:val="000000"/>
                <w:sz w:val="21"/>
                <w:szCs w:val="21"/>
                <w:lang w:val="zh-CN"/>
              </w:rPr>
              <w:t>是否允许递交多个</w:t>
            </w:r>
          </w:p>
          <w:p w:rsidR="00563081" w:rsidRDefault="00563081" w:rsidP="00563081">
            <w:pPr>
              <w:pStyle w:val="af2"/>
              <w:ind w:left="33"/>
              <w:jc w:val="center"/>
              <w:rPr>
                <w:color w:val="000000"/>
                <w:sz w:val="21"/>
                <w:szCs w:val="21"/>
                <w:lang w:val="zh-CN"/>
              </w:rPr>
            </w:pPr>
            <w:r>
              <w:rPr>
                <w:rFonts w:hint="eastAsia"/>
                <w:color w:val="000000"/>
                <w:sz w:val="21"/>
                <w:szCs w:val="21"/>
                <w:lang w:val="zh-CN"/>
              </w:rPr>
              <w:t>备选投标方案</w:t>
            </w:r>
          </w:p>
        </w:tc>
        <w:tc>
          <w:tcPr>
            <w:tcW w:w="6804" w:type="dxa"/>
            <w:tcBorders>
              <w:top w:val="single" w:sz="8" w:space="0" w:color="auto"/>
              <w:left w:val="single" w:sz="8" w:space="0" w:color="auto"/>
              <w:bottom w:val="single" w:sz="8" w:space="0" w:color="auto"/>
              <w:right w:val="single" w:sz="18" w:space="0" w:color="auto"/>
            </w:tcBorders>
            <w:vAlign w:val="center"/>
          </w:tcPr>
          <w:p w:rsidR="00563081" w:rsidRPr="004B73F4" w:rsidRDefault="00563081" w:rsidP="00563081">
            <w:pPr>
              <w:pStyle w:val="af2"/>
              <w:ind w:firstLineChars="100" w:firstLine="240"/>
              <w:jc w:val="both"/>
              <w:rPr>
                <w:sz w:val="21"/>
                <w:szCs w:val="21"/>
                <w:lang w:val="zh-CN"/>
              </w:rPr>
            </w:pPr>
            <w:r w:rsidRPr="00A24954">
              <w:rPr>
                <w:rFonts w:ascii="Segoe UI Symbol" w:hAnsi="Segoe UI Symbol" w:cs="Segoe UI Symbol"/>
                <w:color w:val="000000"/>
                <w:szCs w:val="21"/>
              </w:rPr>
              <w:t>☑</w:t>
            </w:r>
            <w:r>
              <w:rPr>
                <w:rFonts w:hint="eastAsia"/>
                <w:b/>
                <w:szCs w:val="21"/>
              </w:rPr>
              <w:t xml:space="preserve"> </w:t>
            </w:r>
            <w:r w:rsidRPr="004B73F4">
              <w:rPr>
                <w:rFonts w:hint="eastAsia"/>
                <w:sz w:val="21"/>
                <w:szCs w:val="21"/>
                <w:lang w:val="zh-CN"/>
              </w:rPr>
              <w:t>不允许</w:t>
            </w:r>
          </w:p>
          <w:p w:rsidR="00563081" w:rsidRDefault="00563081" w:rsidP="00563081">
            <w:pPr>
              <w:pStyle w:val="af2"/>
              <w:ind w:firstLineChars="100" w:firstLine="240"/>
              <w:jc w:val="both"/>
              <w:rPr>
                <w:color w:val="000000"/>
                <w:sz w:val="21"/>
                <w:szCs w:val="21"/>
                <w:lang w:val="zh-CN"/>
              </w:rPr>
            </w:pPr>
            <w:r>
              <w:rPr>
                <w:rFonts w:hint="eastAsia"/>
                <w:szCs w:val="21"/>
              </w:rPr>
              <w:t xml:space="preserve">□ </w:t>
            </w:r>
            <w:r w:rsidRPr="004B73F4">
              <w:rPr>
                <w:rFonts w:hint="eastAsia"/>
                <w:sz w:val="21"/>
                <w:szCs w:val="21"/>
                <w:lang w:val="zh-CN"/>
              </w:rPr>
              <w:t>允许</w:t>
            </w:r>
          </w:p>
        </w:tc>
      </w:tr>
      <w:tr w:rsidR="00563081" w:rsidTr="00563081">
        <w:trPr>
          <w:trHeight w:hRule="exact" w:val="900"/>
          <w:jc w:val="center"/>
        </w:trPr>
        <w:tc>
          <w:tcPr>
            <w:tcW w:w="811" w:type="dxa"/>
            <w:tcBorders>
              <w:top w:val="single" w:sz="8" w:space="0" w:color="auto"/>
              <w:left w:val="single" w:sz="18" w:space="0" w:color="auto"/>
              <w:bottom w:val="single" w:sz="8" w:space="0" w:color="auto"/>
              <w:right w:val="single" w:sz="8" w:space="0" w:color="auto"/>
            </w:tcBorders>
            <w:vAlign w:val="center"/>
          </w:tcPr>
          <w:p w:rsidR="00563081" w:rsidRPr="008F07C4" w:rsidRDefault="00563081" w:rsidP="00563081">
            <w:pPr>
              <w:pStyle w:val="af2"/>
              <w:jc w:val="center"/>
              <w:rPr>
                <w:rFonts w:cs="Courier New"/>
                <w:color w:val="000000"/>
                <w:sz w:val="21"/>
                <w:szCs w:val="21"/>
                <w:lang w:val="zh-CN"/>
              </w:rPr>
            </w:pPr>
            <w:r>
              <w:rPr>
                <w:rFonts w:cs="Courier New" w:hint="eastAsia"/>
                <w:color w:val="000000"/>
                <w:sz w:val="21"/>
                <w:szCs w:val="21"/>
                <w:lang w:val="zh-CN"/>
              </w:rPr>
              <w:t>2</w:t>
            </w:r>
            <w:r>
              <w:rPr>
                <w:rFonts w:cs="Courier New"/>
                <w:color w:val="000000"/>
                <w:sz w:val="21"/>
                <w:szCs w:val="21"/>
                <w:lang w:val="zh-CN"/>
              </w:rPr>
              <w:t>4</w:t>
            </w:r>
          </w:p>
        </w:tc>
        <w:tc>
          <w:tcPr>
            <w:tcW w:w="2154" w:type="dxa"/>
            <w:tcBorders>
              <w:top w:val="single" w:sz="8" w:space="0" w:color="auto"/>
              <w:left w:val="single" w:sz="8" w:space="0" w:color="auto"/>
              <w:bottom w:val="single" w:sz="8" w:space="0" w:color="auto"/>
              <w:right w:val="single" w:sz="8" w:space="0" w:color="auto"/>
            </w:tcBorders>
            <w:vAlign w:val="center"/>
          </w:tcPr>
          <w:p w:rsidR="00563081" w:rsidRDefault="00563081" w:rsidP="00563081">
            <w:pPr>
              <w:pStyle w:val="af2"/>
              <w:ind w:left="33"/>
              <w:jc w:val="center"/>
              <w:rPr>
                <w:color w:val="000000"/>
                <w:sz w:val="21"/>
                <w:szCs w:val="21"/>
                <w:lang w:val="zh-CN"/>
              </w:rPr>
            </w:pPr>
            <w:r>
              <w:rPr>
                <w:rFonts w:hint="eastAsia"/>
                <w:color w:val="000000"/>
                <w:sz w:val="21"/>
                <w:szCs w:val="21"/>
                <w:lang w:val="zh-CN"/>
              </w:rPr>
              <w:t>谈判保证金</w:t>
            </w:r>
          </w:p>
        </w:tc>
        <w:tc>
          <w:tcPr>
            <w:tcW w:w="6804" w:type="dxa"/>
            <w:tcBorders>
              <w:top w:val="single" w:sz="8" w:space="0" w:color="auto"/>
              <w:left w:val="single" w:sz="8" w:space="0" w:color="auto"/>
              <w:bottom w:val="single" w:sz="8" w:space="0" w:color="auto"/>
              <w:right w:val="single" w:sz="18" w:space="0" w:color="auto"/>
            </w:tcBorders>
            <w:vAlign w:val="center"/>
          </w:tcPr>
          <w:p w:rsidR="00563081" w:rsidRDefault="00563081" w:rsidP="00563081">
            <w:pPr>
              <w:ind w:firstLineChars="100" w:firstLine="210"/>
              <w:rPr>
                <w:rFonts w:ascii="宋体" w:hAnsi="宋体"/>
                <w:szCs w:val="21"/>
              </w:rPr>
            </w:pPr>
            <w:r>
              <w:rPr>
                <w:rFonts w:ascii="宋体" w:hAnsi="宋体" w:hint="eastAsia"/>
                <w:szCs w:val="21"/>
              </w:rPr>
              <w:t>是否要求供应商提交谈判保证金：</w:t>
            </w:r>
          </w:p>
          <w:p w:rsidR="00563081" w:rsidRDefault="00563081" w:rsidP="00563081">
            <w:pPr>
              <w:ind w:firstLineChars="100" w:firstLine="210"/>
              <w:rPr>
                <w:rFonts w:ascii="宋体" w:hAnsi="宋体"/>
                <w:szCs w:val="21"/>
              </w:rPr>
            </w:pPr>
            <w:r w:rsidRPr="00A24954">
              <w:rPr>
                <w:rFonts w:ascii="Segoe UI Symbol" w:hAnsi="Segoe UI Symbol" w:cs="Segoe UI Symbol"/>
                <w:color w:val="000000"/>
                <w:szCs w:val="21"/>
              </w:rPr>
              <w:t>☑</w:t>
            </w:r>
            <w:r>
              <w:rPr>
                <w:rFonts w:ascii="宋体" w:hAnsi="宋体" w:hint="eastAsia"/>
                <w:b/>
                <w:szCs w:val="21"/>
              </w:rPr>
              <w:t xml:space="preserve"> </w:t>
            </w:r>
            <w:r w:rsidRPr="00FF3E86">
              <w:rPr>
                <w:rFonts w:ascii="宋体" w:hAnsi="宋体" w:hint="eastAsia"/>
                <w:szCs w:val="21"/>
              </w:rPr>
              <w:t>不</w:t>
            </w:r>
            <w:r>
              <w:rPr>
                <w:rFonts w:ascii="宋体" w:hAnsi="宋体" w:hint="eastAsia"/>
                <w:szCs w:val="21"/>
              </w:rPr>
              <w:t>要求：</w:t>
            </w:r>
          </w:p>
          <w:p w:rsidR="00563081" w:rsidRDefault="00563081" w:rsidP="00563081">
            <w:pPr>
              <w:spacing w:line="360" w:lineRule="auto"/>
              <w:ind w:firstLineChars="100" w:firstLine="210"/>
              <w:rPr>
                <w:rFonts w:cs="仿宋_GB2312"/>
                <w:szCs w:val="21"/>
              </w:rPr>
            </w:pPr>
            <w:r>
              <w:rPr>
                <w:rFonts w:hint="eastAsia"/>
                <w:szCs w:val="21"/>
              </w:rPr>
              <w:t>□</w:t>
            </w:r>
            <w:r>
              <w:rPr>
                <w:rFonts w:ascii="宋体" w:hAnsi="宋体" w:hint="eastAsia"/>
              </w:rPr>
              <w:t xml:space="preserve"> 要求</w:t>
            </w:r>
          </w:p>
        </w:tc>
      </w:tr>
      <w:tr w:rsidR="00563081" w:rsidTr="00B55D96">
        <w:trPr>
          <w:trHeight w:hRule="exact" w:val="622"/>
          <w:jc w:val="center"/>
        </w:trPr>
        <w:tc>
          <w:tcPr>
            <w:tcW w:w="811" w:type="dxa"/>
            <w:tcBorders>
              <w:top w:val="single" w:sz="8" w:space="0" w:color="auto"/>
              <w:left w:val="single" w:sz="18" w:space="0" w:color="auto"/>
              <w:bottom w:val="single" w:sz="8" w:space="0" w:color="auto"/>
              <w:right w:val="single" w:sz="8" w:space="0" w:color="auto"/>
            </w:tcBorders>
            <w:vAlign w:val="center"/>
          </w:tcPr>
          <w:p w:rsidR="00563081" w:rsidRDefault="00563081" w:rsidP="00563081">
            <w:pPr>
              <w:pStyle w:val="af2"/>
              <w:jc w:val="center"/>
              <w:rPr>
                <w:rFonts w:cs="Courier New"/>
                <w:color w:val="000000"/>
                <w:sz w:val="21"/>
                <w:szCs w:val="21"/>
                <w:lang w:val="zh-CN"/>
              </w:rPr>
            </w:pPr>
            <w:r>
              <w:rPr>
                <w:rFonts w:cs="Courier New" w:hint="eastAsia"/>
                <w:color w:val="000000"/>
                <w:sz w:val="21"/>
                <w:szCs w:val="21"/>
                <w:lang w:val="zh-CN"/>
              </w:rPr>
              <w:t>2</w:t>
            </w:r>
            <w:r>
              <w:rPr>
                <w:rFonts w:cs="Courier New"/>
                <w:color w:val="000000"/>
                <w:sz w:val="21"/>
                <w:szCs w:val="21"/>
                <w:lang w:val="zh-CN"/>
              </w:rPr>
              <w:t>5</w:t>
            </w:r>
          </w:p>
        </w:tc>
        <w:tc>
          <w:tcPr>
            <w:tcW w:w="2154" w:type="dxa"/>
            <w:tcBorders>
              <w:top w:val="single" w:sz="8" w:space="0" w:color="auto"/>
              <w:left w:val="single" w:sz="8" w:space="0" w:color="auto"/>
              <w:bottom w:val="single" w:sz="8" w:space="0" w:color="auto"/>
              <w:right w:val="single" w:sz="8" w:space="0" w:color="auto"/>
            </w:tcBorders>
            <w:vAlign w:val="center"/>
          </w:tcPr>
          <w:p w:rsidR="00563081" w:rsidRDefault="00563081" w:rsidP="00563081">
            <w:pPr>
              <w:pStyle w:val="af2"/>
              <w:jc w:val="center"/>
              <w:rPr>
                <w:color w:val="FF0000"/>
                <w:sz w:val="21"/>
                <w:szCs w:val="21"/>
                <w:lang w:val="zh-CN"/>
              </w:rPr>
            </w:pPr>
            <w:r>
              <w:rPr>
                <w:rFonts w:hint="eastAsia"/>
                <w:color w:val="000000"/>
                <w:sz w:val="21"/>
                <w:szCs w:val="21"/>
                <w:lang w:val="zh-CN"/>
              </w:rPr>
              <w:t>响应文件份数</w:t>
            </w:r>
          </w:p>
        </w:tc>
        <w:tc>
          <w:tcPr>
            <w:tcW w:w="6804" w:type="dxa"/>
            <w:tcBorders>
              <w:top w:val="single" w:sz="8" w:space="0" w:color="auto"/>
              <w:left w:val="single" w:sz="8" w:space="0" w:color="auto"/>
              <w:bottom w:val="single" w:sz="8" w:space="0" w:color="auto"/>
              <w:right w:val="single" w:sz="18" w:space="0" w:color="auto"/>
            </w:tcBorders>
            <w:vAlign w:val="center"/>
          </w:tcPr>
          <w:p w:rsidR="00563081" w:rsidRDefault="00563081" w:rsidP="00563081">
            <w:pPr>
              <w:pStyle w:val="af2"/>
              <w:ind w:firstLineChars="100" w:firstLine="210"/>
              <w:rPr>
                <w:color w:val="FF0000"/>
                <w:sz w:val="21"/>
                <w:szCs w:val="21"/>
                <w:lang w:val="zh-CN"/>
              </w:rPr>
            </w:pPr>
            <w:r>
              <w:rPr>
                <w:rFonts w:cs="仿宋_GB2312" w:hint="eastAsia"/>
                <w:color w:val="000000"/>
                <w:sz w:val="21"/>
                <w:szCs w:val="21"/>
              </w:rPr>
              <w:t>正本</w:t>
            </w:r>
            <w:r>
              <w:rPr>
                <w:rFonts w:cs="仿宋_GB2312" w:hint="eastAsia"/>
                <w:color w:val="000000"/>
                <w:sz w:val="21"/>
                <w:szCs w:val="21"/>
                <w:u w:val="single"/>
              </w:rPr>
              <w:t xml:space="preserve"> 1</w:t>
            </w:r>
            <w:r>
              <w:rPr>
                <w:rFonts w:cs="仿宋_GB2312"/>
                <w:color w:val="000000"/>
                <w:sz w:val="21"/>
                <w:szCs w:val="21"/>
                <w:u w:val="single"/>
              </w:rPr>
              <w:t xml:space="preserve"> </w:t>
            </w:r>
            <w:r>
              <w:rPr>
                <w:rFonts w:cs="仿宋_GB2312" w:hint="eastAsia"/>
                <w:color w:val="000000"/>
                <w:sz w:val="21"/>
                <w:szCs w:val="21"/>
              </w:rPr>
              <w:t>套、副本</w:t>
            </w:r>
            <w:r>
              <w:rPr>
                <w:rFonts w:cs="仿宋_GB2312" w:hint="eastAsia"/>
                <w:color w:val="000000"/>
                <w:sz w:val="21"/>
                <w:szCs w:val="21"/>
                <w:u w:val="single"/>
              </w:rPr>
              <w:t xml:space="preserve"> 2 </w:t>
            </w:r>
            <w:r>
              <w:rPr>
                <w:rFonts w:cs="仿宋_GB2312" w:hint="eastAsia"/>
                <w:color w:val="000000"/>
                <w:sz w:val="21"/>
                <w:szCs w:val="21"/>
              </w:rPr>
              <w:t>套和电子文件（光盘）</w:t>
            </w:r>
            <w:r>
              <w:rPr>
                <w:rFonts w:cs="仿宋_GB2312" w:hint="eastAsia"/>
                <w:color w:val="000000"/>
                <w:sz w:val="21"/>
                <w:szCs w:val="21"/>
                <w:u w:val="single"/>
              </w:rPr>
              <w:t xml:space="preserve"> 2</w:t>
            </w:r>
            <w:r>
              <w:rPr>
                <w:rFonts w:cs="仿宋_GB2312"/>
                <w:color w:val="000000"/>
                <w:sz w:val="21"/>
                <w:szCs w:val="21"/>
                <w:u w:val="single"/>
              </w:rPr>
              <w:t xml:space="preserve"> </w:t>
            </w:r>
            <w:r>
              <w:rPr>
                <w:rFonts w:cs="仿宋_GB2312" w:hint="eastAsia"/>
                <w:color w:val="000000"/>
                <w:sz w:val="21"/>
                <w:szCs w:val="21"/>
              </w:rPr>
              <w:t>份</w:t>
            </w:r>
          </w:p>
        </w:tc>
      </w:tr>
      <w:tr w:rsidR="00563081" w:rsidTr="00B55D96">
        <w:trPr>
          <w:trHeight w:hRule="exact" w:val="634"/>
          <w:jc w:val="center"/>
        </w:trPr>
        <w:tc>
          <w:tcPr>
            <w:tcW w:w="811" w:type="dxa"/>
            <w:tcBorders>
              <w:top w:val="single" w:sz="8" w:space="0" w:color="auto"/>
              <w:left w:val="single" w:sz="18" w:space="0" w:color="auto"/>
              <w:bottom w:val="single" w:sz="8" w:space="0" w:color="auto"/>
              <w:right w:val="single" w:sz="8" w:space="0" w:color="auto"/>
            </w:tcBorders>
            <w:vAlign w:val="center"/>
          </w:tcPr>
          <w:p w:rsidR="00563081" w:rsidRDefault="00563081" w:rsidP="00563081">
            <w:pPr>
              <w:pStyle w:val="af2"/>
              <w:jc w:val="center"/>
              <w:rPr>
                <w:rFonts w:cs="Courier New"/>
                <w:color w:val="000000"/>
                <w:sz w:val="21"/>
                <w:szCs w:val="21"/>
                <w:lang w:val="zh-CN"/>
              </w:rPr>
            </w:pPr>
            <w:r>
              <w:rPr>
                <w:rFonts w:cs="Courier New" w:hint="eastAsia"/>
                <w:color w:val="000000"/>
                <w:sz w:val="21"/>
                <w:szCs w:val="21"/>
                <w:lang w:val="zh-CN"/>
              </w:rPr>
              <w:t>2</w:t>
            </w:r>
            <w:r>
              <w:rPr>
                <w:rFonts w:cs="Courier New"/>
                <w:color w:val="000000"/>
                <w:sz w:val="21"/>
                <w:szCs w:val="21"/>
                <w:lang w:val="zh-CN"/>
              </w:rPr>
              <w:t>6</w:t>
            </w:r>
          </w:p>
        </w:tc>
        <w:tc>
          <w:tcPr>
            <w:tcW w:w="2154" w:type="dxa"/>
            <w:tcBorders>
              <w:top w:val="single" w:sz="8" w:space="0" w:color="auto"/>
              <w:left w:val="single" w:sz="8" w:space="0" w:color="auto"/>
              <w:bottom w:val="single" w:sz="8" w:space="0" w:color="auto"/>
              <w:right w:val="single" w:sz="8" w:space="0" w:color="auto"/>
            </w:tcBorders>
            <w:vAlign w:val="center"/>
          </w:tcPr>
          <w:p w:rsidR="00563081" w:rsidRDefault="00563081" w:rsidP="00563081">
            <w:pPr>
              <w:pStyle w:val="af2"/>
              <w:jc w:val="center"/>
              <w:rPr>
                <w:color w:val="000000"/>
                <w:sz w:val="21"/>
                <w:szCs w:val="21"/>
                <w:lang w:val="zh-CN"/>
              </w:rPr>
            </w:pPr>
            <w:r>
              <w:rPr>
                <w:rFonts w:hint="eastAsia"/>
                <w:color w:val="000000"/>
                <w:sz w:val="21"/>
                <w:szCs w:val="21"/>
                <w:lang w:val="zh-CN"/>
              </w:rPr>
              <w:t>签字盖章</w:t>
            </w:r>
          </w:p>
        </w:tc>
        <w:tc>
          <w:tcPr>
            <w:tcW w:w="6804" w:type="dxa"/>
            <w:tcBorders>
              <w:top w:val="single" w:sz="8" w:space="0" w:color="auto"/>
              <w:left w:val="single" w:sz="8" w:space="0" w:color="auto"/>
              <w:bottom w:val="single" w:sz="8" w:space="0" w:color="auto"/>
              <w:right w:val="single" w:sz="18" w:space="0" w:color="auto"/>
            </w:tcBorders>
            <w:vAlign w:val="center"/>
          </w:tcPr>
          <w:p w:rsidR="00563081" w:rsidRDefault="00563081" w:rsidP="00563081">
            <w:pPr>
              <w:pStyle w:val="af2"/>
              <w:ind w:firstLineChars="100" w:firstLine="210"/>
              <w:rPr>
                <w:color w:val="000000"/>
                <w:sz w:val="21"/>
                <w:szCs w:val="21"/>
                <w:lang w:val="zh-CN"/>
              </w:rPr>
            </w:pPr>
            <w:r>
              <w:rPr>
                <w:rFonts w:hint="eastAsia"/>
                <w:color w:val="000000"/>
                <w:sz w:val="21"/>
                <w:szCs w:val="21"/>
                <w:lang w:val="zh-CN"/>
              </w:rPr>
              <w:t>供应商须按照</w:t>
            </w:r>
            <w:r w:rsidR="008F1955">
              <w:rPr>
                <w:rFonts w:hint="eastAsia"/>
                <w:color w:val="000000"/>
                <w:sz w:val="21"/>
                <w:szCs w:val="21"/>
                <w:lang w:val="zh-CN"/>
              </w:rPr>
              <w:t>谈判文件</w:t>
            </w:r>
            <w:r>
              <w:rPr>
                <w:rFonts w:hint="eastAsia"/>
                <w:color w:val="000000"/>
                <w:sz w:val="21"/>
                <w:szCs w:val="21"/>
                <w:lang w:val="zh-CN"/>
              </w:rPr>
              <w:t>的规定和要求签字、盖章</w:t>
            </w:r>
          </w:p>
        </w:tc>
      </w:tr>
      <w:tr w:rsidR="00563081" w:rsidTr="00331A87">
        <w:trPr>
          <w:trHeight w:hRule="exact" w:val="704"/>
          <w:jc w:val="center"/>
        </w:trPr>
        <w:tc>
          <w:tcPr>
            <w:tcW w:w="811" w:type="dxa"/>
            <w:tcBorders>
              <w:top w:val="single" w:sz="8" w:space="0" w:color="auto"/>
              <w:left w:val="single" w:sz="18" w:space="0" w:color="auto"/>
              <w:bottom w:val="single" w:sz="8" w:space="0" w:color="auto"/>
              <w:right w:val="single" w:sz="8" w:space="0" w:color="auto"/>
            </w:tcBorders>
            <w:vAlign w:val="center"/>
          </w:tcPr>
          <w:p w:rsidR="00563081" w:rsidRDefault="00563081" w:rsidP="00563081">
            <w:pPr>
              <w:pStyle w:val="af2"/>
              <w:jc w:val="center"/>
              <w:rPr>
                <w:rFonts w:cs="Courier New"/>
                <w:color w:val="000000"/>
                <w:sz w:val="21"/>
                <w:szCs w:val="21"/>
                <w:lang w:val="zh-CN"/>
              </w:rPr>
            </w:pPr>
            <w:r>
              <w:rPr>
                <w:rFonts w:cs="Courier New"/>
                <w:color w:val="000000"/>
                <w:sz w:val="21"/>
                <w:szCs w:val="21"/>
                <w:lang w:val="zh-CN"/>
              </w:rPr>
              <w:t>27</w:t>
            </w:r>
          </w:p>
        </w:tc>
        <w:tc>
          <w:tcPr>
            <w:tcW w:w="2154" w:type="dxa"/>
            <w:tcBorders>
              <w:top w:val="single" w:sz="8" w:space="0" w:color="auto"/>
              <w:left w:val="single" w:sz="8" w:space="0" w:color="auto"/>
              <w:bottom w:val="single" w:sz="8" w:space="0" w:color="auto"/>
              <w:right w:val="single" w:sz="8" w:space="0" w:color="auto"/>
            </w:tcBorders>
            <w:vAlign w:val="center"/>
          </w:tcPr>
          <w:p w:rsidR="00563081" w:rsidRDefault="00563081" w:rsidP="00563081">
            <w:pPr>
              <w:pStyle w:val="af2"/>
              <w:jc w:val="center"/>
              <w:rPr>
                <w:rFonts w:ascii="Times New Roman" w:hAnsi="Times New Roman" w:cs="Times New Roman"/>
                <w:kern w:val="2"/>
                <w:sz w:val="21"/>
                <w:szCs w:val="21"/>
              </w:rPr>
            </w:pPr>
            <w:r w:rsidRPr="00C628A9">
              <w:rPr>
                <w:rFonts w:ascii="Times New Roman" w:hAnsi="Times New Roman" w:cs="Times New Roman" w:hint="eastAsia"/>
                <w:kern w:val="2"/>
                <w:sz w:val="21"/>
                <w:szCs w:val="21"/>
              </w:rPr>
              <w:t>响应文件</w:t>
            </w:r>
          </w:p>
          <w:p w:rsidR="00563081" w:rsidRPr="00C628A9" w:rsidRDefault="00563081" w:rsidP="00563081">
            <w:pPr>
              <w:pStyle w:val="af2"/>
              <w:jc w:val="center"/>
              <w:rPr>
                <w:rFonts w:ascii="Times New Roman" w:hAnsi="Times New Roman" w:cs="Times New Roman"/>
                <w:kern w:val="2"/>
                <w:sz w:val="21"/>
                <w:szCs w:val="21"/>
              </w:rPr>
            </w:pPr>
            <w:r w:rsidRPr="00C628A9">
              <w:rPr>
                <w:rFonts w:ascii="Times New Roman" w:hAnsi="Times New Roman" w:cs="Times New Roman" w:hint="eastAsia"/>
                <w:kern w:val="2"/>
                <w:sz w:val="21"/>
                <w:szCs w:val="21"/>
              </w:rPr>
              <w:t>是否分册装订</w:t>
            </w:r>
          </w:p>
        </w:tc>
        <w:tc>
          <w:tcPr>
            <w:tcW w:w="6804" w:type="dxa"/>
            <w:tcBorders>
              <w:top w:val="single" w:sz="8" w:space="0" w:color="auto"/>
              <w:left w:val="single" w:sz="8" w:space="0" w:color="auto"/>
              <w:bottom w:val="single" w:sz="8" w:space="0" w:color="auto"/>
              <w:right w:val="single" w:sz="18" w:space="0" w:color="auto"/>
            </w:tcBorders>
            <w:vAlign w:val="center"/>
          </w:tcPr>
          <w:p w:rsidR="00563081" w:rsidRPr="00C628A9" w:rsidRDefault="00563081" w:rsidP="00563081">
            <w:pPr>
              <w:pStyle w:val="af2"/>
              <w:ind w:firstLineChars="100" w:firstLine="210"/>
              <w:rPr>
                <w:rFonts w:ascii="Times New Roman" w:hAnsi="Times New Roman" w:cs="Times New Roman"/>
                <w:kern w:val="2"/>
                <w:sz w:val="21"/>
                <w:szCs w:val="21"/>
              </w:rPr>
            </w:pPr>
            <w:r w:rsidRPr="00C628A9">
              <w:rPr>
                <w:rFonts w:ascii="Segoe UI Symbol" w:hAnsi="Segoe UI Symbol" w:cs="Segoe UI Symbol"/>
                <w:kern w:val="2"/>
                <w:sz w:val="21"/>
                <w:szCs w:val="21"/>
              </w:rPr>
              <w:t>☑</w:t>
            </w:r>
            <w:r w:rsidRPr="00C628A9">
              <w:rPr>
                <w:rFonts w:ascii="Times New Roman" w:hAnsi="Times New Roman" w:cs="Times New Roman" w:hint="eastAsia"/>
                <w:kern w:val="2"/>
                <w:sz w:val="21"/>
                <w:szCs w:val="21"/>
              </w:rPr>
              <w:t xml:space="preserve">  </w:t>
            </w:r>
            <w:r w:rsidRPr="00C628A9">
              <w:rPr>
                <w:rFonts w:ascii="Times New Roman" w:hAnsi="Times New Roman" w:cs="Times New Roman" w:hint="eastAsia"/>
                <w:kern w:val="2"/>
                <w:sz w:val="21"/>
                <w:szCs w:val="21"/>
              </w:rPr>
              <w:t>不需要</w:t>
            </w:r>
          </w:p>
          <w:p w:rsidR="00563081" w:rsidRPr="00C628A9" w:rsidRDefault="00563081" w:rsidP="00563081">
            <w:pPr>
              <w:pStyle w:val="af2"/>
              <w:ind w:firstLineChars="100" w:firstLine="210"/>
              <w:rPr>
                <w:rFonts w:ascii="Times New Roman" w:hAnsi="Times New Roman" w:cs="Times New Roman"/>
                <w:kern w:val="2"/>
                <w:sz w:val="21"/>
                <w:szCs w:val="21"/>
              </w:rPr>
            </w:pPr>
            <w:r w:rsidRPr="00C628A9">
              <w:rPr>
                <w:rFonts w:ascii="Times New Roman" w:hAnsi="Times New Roman" w:cs="Times New Roman" w:hint="eastAsia"/>
                <w:kern w:val="2"/>
                <w:sz w:val="21"/>
                <w:szCs w:val="21"/>
              </w:rPr>
              <w:t>□</w:t>
            </w:r>
            <w:r w:rsidRPr="00C628A9">
              <w:rPr>
                <w:rFonts w:ascii="Times New Roman" w:hAnsi="Times New Roman" w:cs="Times New Roman" w:hint="eastAsia"/>
                <w:kern w:val="2"/>
                <w:sz w:val="21"/>
                <w:szCs w:val="21"/>
              </w:rPr>
              <w:t xml:space="preserve">  </w:t>
            </w:r>
            <w:r w:rsidRPr="00C628A9">
              <w:rPr>
                <w:rFonts w:ascii="Times New Roman" w:hAnsi="Times New Roman" w:cs="Times New Roman" w:hint="eastAsia"/>
                <w:kern w:val="2"/>
                <w:sz w:val="21"/>
                <w:szCs w:val="21"/>
              </w:rPr>
              <w:t>需要，分册装订要求：</w:t>
            </w:r>
          </w:p>
        </w:tc>
      </w:tr>
      <w:tr w:rsidR="00563081" w:rsidTr="00B55D96">
        <w:trPr>
          <w:trHeight w:hRule="exact" w:val="1130"/>
          <w:jc w:val="center"/>
        </w:trPr>
        <w:tc>
          <w:tcPr>
            <w:tcW w:w="811" w:type="dxa"/>
            <w:tcBorders>
              <w:top w:val="single" w:sz="8" w:space="0" w:color="auto"/>
              <w:left w:val="single" w:sz="18" w:space="0" w:color="auto"/>
              <w:bottom w:val="single" w:sz="8" w:space="0" w:color="auto"/>
              <w:right w:val="single" w:sz="8" w:space="0" w:color="auto"/>
            </w:tcBorders>
            <w:vAlign w:val="center"/>
          </w:tcPr>
          <w:p w:rsidR="00563081" w:rsidRDefault="00563081" w:rsidP="00563081">
            <w:pPr>
              <w:pStyle w:val="af2"/>
              <w:jc w:val="center"/>
              <w:rPr>
                <w:rFonts w:cs="Courier New"/>
                <w:color w:val="000000"/>
                <w:sz w:val="21"/>
                <w:szCs w:val="21"/>
                <w:lang w:val="zh-CN"/>
              </w:rPr>
            </w:pPr>
            <w:r>
              <w:rPr>
                <w:rFonts w:cs="Courier New"/>
                <w:color w:val="000000"/>
                <w:sz w:val="21"/>
                <w:szCs w:val="21"/>
                <w:lang w:val="zh-CN"/>
              </w:rPr>
              <w:t>28</w:t>
            </w:r>
          </w:p>
        </w:tc>
        <w:tc>
          <w:tcPr>
            <w:tcW w:w="2154" w:type="dxa"/>
            <w:tcBorders>
              <w:top w:val="single" w:sz="8" w:space="0" w:color="auto"/>
              <w:left w:val="single" w:sz="8" w:space="0" w:color="auto"/>
              <w:bottom w:val="single" w:sz="8" w:space="0" w:color="auto"/>
              <w:right w:val="single" w:sz="8" w:space="0" w:color="auto"/>
            </w:tcBorders>
            <w:vAlign w:val="center"/>
          </w:tcPr>
          <w:p w:rsidR="00563081" w:rsidRDefault="00563081" w:rsidP="00563081">
            <w:pPr>
              <w:pStyle w:val="af2"/>
              <w:jc w:val="center"/>
              <w:rPr>
                <w:rFonts w:ascii="Times New Roman" w:hAnsi="Times New Roman" w:cs="Times New Roman"/>
                <w:kern w:val="2"/>
                <w:sz w:val="21"/>
                <w:szCs w:val="21"/>
              </w:rPr>
            </w:pPr>
            <w:r w:rsidRPr="00C628A9">
              <w:rPr>
                <w:rFonts w:ascii="Times New Roman" w:hAnsi="Times New Roman" w:cs="Times New Roman" w:hint="eastAsia"/>
                <w:kern w:val="2"/>
                <w:sz w:val="21"/>
                <w:szCs w:val="21"/>
              </w:rPr>
              <w:t>响应文件</w:t>
            </w:r>
          </w:p>
          <w:p w:rsidR="00563081" w:rsidRPr="00C628A9" w:rsidRDefault="00563081" w:rsidP="00563081">
            <w:pPr>
              <w:pStyle w:val="af2"/>
              <w:jc w:val="center"/>
              <w:rPr>
                <w:rFonts w:ascii="Times New Roman" w:hAnsi="Times New Roman" w:cs="Times New Roman"/>
                <w:kern w:val="2"/>
                <w:sz w:val="21"/>
                <w:szCs w:val="21"/>
              </w:rPr>
            </w:pPr>
            <w:r w:rsidRPr="00C628A9">
              <w:rPr>
                <w:rFonts w:ascii="Times New Roman" w:hAnsi="Times New Roman" w:cs="Times New Roman" w:hint="eastAsia"/>
                <w:kern w:val="2"/>
                <w:sz w:val="21"/>
                <w:szCs w:val="21"/>
              </w:rPr>
              <w:t>封面标注</w:t>
            </w:r>
          </w:p>
        </w:tc>
        <w:tc>
          <w:tcPr>
            <w:tcW w:w="6804" w:type="dxa"/>
            <w:tcBorders>
              <w:top w:val="single" w:sz="8" w:space="0" w:color="auto"/>
              <w:left w:val="single" w:sz="8" w:space="0" w:color="auto"/>
              <w:bottom w:val="single" w:sz="8" w:space="0" w:color="auto"/>
              <w:right w:val="single" w:sz="18" w:space="0" w:color="auto"/>
            </w:tcBorders>
            <w:vAlign w:val="center"/>
          </w:tcPr>
          <w:p w:rsidR="00563081" w:rsidRPr="00C628A9" w:rsidRDefault="00563081" w:rsidP="00563081">
            <w:pPr>
              <w:pStyle w:val="af2"/>
              <w:spacing w:line="320" w:lineRule="exact"/>
              <w:ind w:firstLineChars="100" w:firstLine="210"/>
              <w:jc w:val="both"/>
              <w:rPr>
                <w:rFonts w:ascii="Times New Roman" w:hAnsi="Times New Roman" w:cs="Times New Roman"/>
                <w:kern w:val="2"/>
                <w:sz w:val="21"/>
                <w:szCs w:val="21"/>
              </w:rPr>
            </w:pPr>
            <w:r w:rsidRPr="00C628A9">
              <w:rPr>
                <w:rFonts w:ascii="Times New Roman" w:hAnsi="Times New Roman" w:cs="Times New Roman" w:hint="eastAsia"/>
                <w:kern w:val="2"/>
                <w:sz w:val="21"/>
                <w:szCs w:val="21"/>
              </w:rPr>
              <w:t>响应文件正本和副本的封面上均应标明：采购项目名称、采购项目编号、包号（如有）、供应商名称、年月日；并分别在右上角标明“正本”和“副本”字样</w:t>
            </w:r>
          </w:p>
        </w:tc>
      </w:tr>
      <w:tr w:rsidR="00563081" w:rsidTr="00331A87">
        <w:trPr>
          <w:trHeight w:val="690"/>
          <w:jc w:val="center"/>
        </w:trPr>
        <w:tc>
          <w:tcPr>
            <w:tcW w:w="811" w:type="dxa"/>
            <w:tcBorders>
              <w:top w:val="single" w:sz="8" w:space="0" w:color="auto"/>
              <w:left w:val="single" w:sz="18" w:space="0" w:color="auto"/>
              <w:bottom w:val="single" w:sz="8" w:space="0" w:color="auto"/>
              <w:right w:val="single" w:sz="8" w:space="0" w:color="auto"/>
            </w:tcBorders>
            <w:vAlign w:val="center"/>
          </w:tcPr>
          <w:p w:rsidR="00563081" w:rsidRDefault="00331A87" w:rsidP="00563081">
            <w:pPr>
              <w:pStyle w:val="af2"/>
              <w:jc w:val="center"/>
              <w:rPr>
                <w:rFonts w:cs="Courier New"/>
                <w:color w:val="000000"/>
                <w:sz w:val="21"/>
                <w:szCs w:val="21"/>
                <w:lang w:val="zh-CN"/>
              </w:rPr>
            </w:pPr>
            <w:r>
              <w:rPr>
                <w:rFonts w:cs="Courier New"/>
                <w:color w:val="000000"/>
                <w:sz w:val="21"/>
                <w:szCs w:val="21"/>
                <w:lang w:val="zh-CN"/>
              </w:rPr>
              <w:t>29</w:t>
            </w:r>
          </w:p>
        </w:tc>
        <w:tc>
          <w:tcPr>
            <w:tcW w:w="2154" w:type="dxa"/>
            <w:tcBorders>
              <w:top w:val="single" w:sz="8" w:space="0" w:color="auto"/>
              <w:left w:val="single" w:sz="8" w:space="0" w:color="auto"/>
              <w:bottom w:val="single" w:sz="8" w:space="0" w:color="auto"/>
              <w:right w:val="single" w:sz="8" w:space="0" w:color="auto"/>
            </w:tcBorders>
            <w:vAlign w:val="center"/>
          </w:tcPr>
          <w:p w:rsidR="00563081" w:rsidRDefault="00563081" w:rsidP="00563081">
            <w:pPr>
              <w:pStyle w:val="af2"/>
              <w:jc w:val="center"/>
              <w:rPr>
                <w:color w:val="000000"/>
                <w:sz w:val="21"/>
                <w:szCs w:val="21"/>
                <w:lang w:val="zh-CN"/>
              </w:rPr>
            </w:pPr>
            <w:r>
              <w:rPr>
                <w:rFonts w:hint="eastAsia"/>
                <w:color w:val="000000"/>
                <w:sz w:val="21"/>
                <w:szCs w:val="21"/>
                <w:lang w:val="zh-CN"/>
              </w:rPr>
              <w:t>响应文件外层</w:t>
            </w:r>
          </w:p>
          <w:p w:rsidR="00563081" w:rsidRDefault="00563081" w:rsidP="00563081">
            <w:pPr>
              <w:pStyle w:val="af2"/>
              <w:jc w:val="center"/>
              <w:rPr>
                <w:color w:val="000000"/>
                <w:sz w:val="21"/>
                <w:szCs w:val="21"/>
                <w:lang w:val="zh-CN"/>
              </w:rPr>
            </w:pPr>
            <w:r>
              <w:rPr>
                <w:rFonts w:hint="eastAsia"/>
                <w:color w:val="000000"/>
                <w:sz w:val="21"/>
                <w:szCs w:val="21"/>
                <w:lang w:val="zh-CN"/>
              </w:rPr>
              <w:t>密封袋的标注</w:t>
            </w:r>
          </w:p>
        </w:tc>
        <w:tc>
          <w:tcPr>
            <w:tcW w:w="6804" w:type="dxa"/>
            <w:tcBorders>
              <w:top w:val="single" w:sz="8" w:space="0" w:color="auto"/>
              <w:left w:val="single" w:sz="8" w:space="0" w:color="auto"/>
              <w:bottom w:val="single" w:sz="8" w:space="0" w:color="auto"/>
              <w:right w:val="single" w:sz="18" w:space="0" w:color="auto"/>
            </w:tcBorders>
            <w:vAlign w:val="center"/>
          </w:tcPr>
          <w:p w:rsidR="00563081" w:rsidRDefault="00563081" w:rsidP="00563081">
            <w:pPr>
              <w:pStyle w:val="af2"/>
              <w:ind w:firstLineChars="100" w:firstLine="210"/>
              <w:jc w:val="both"/>
              <w:rPr>
                <w:color w:val="000000"/>
                <w:sz w:val="21"/>
                <w:szCs w:val="21"/>
                <w:lang w:val="zh-CN"/>
              </w:rPr>
            </w:pPr>
            <w:r>
              <w:rPr>
                <w:rFonts w:hint="eastAsia"/>
                <w:color w:val="000000"/>
                <w:sz w:val="21"/>
                <w:szCs w:val="21"/>
                <w:lang w:val="zh-CN"/>
              </w:rPr>
              <w:t>采购项目名称、采购项目编号、供应商名称、年月日、“正本”或“副本”字样</w:t>
            </w:r>
          </w:p>
        </w:tc>
      </w:tr>
      <w:tr w:rsidR="00331A87" w:rsidTr="00331A87">
        <w:trPr>
          <w:trHeight w:val="690"/>
          <w:jc w:val="center"/>
        </w:trPr>
        <w:tc>
          <w:tcPr>
            <w:tcW w:w="811" w:type="dxa"/>
            <w:tcBorders>
              <w:top w:val="single" w:sz="8" w:space="0" w:color="auto"/>
              <w:left w:val="single" w:sz="18" w:space="0" w:color="auto"/>
              <w:bottom w:val="single" w:sz="8" w:space="0" w:color="auto"/>
              <w:right w:val="single" w:sz="8" w:space="0" w:color="auto"/>
            </w:tcBorders>
            <w:vAlign w:val="center"/>
          </w:tcPr>
          <w:p w:rsidR="00331A87" w:rsidRDefault="00331A87" w:rsidP="00331A87">
            <w:pPr>
              <w:pStyle w:val="af2"/>
              <w:jc w:val="center"/>
              <w:rPr>
                <w:rFonts w:cs="Courier New"/>
                <w:color w:val="000000"/>
                <w:sz w:val="21"/>
                <w:szCs w:val="21"/>
                <w:lang w:val="zh-CN"/>
              </w:rPr>
            </w:pPr>
            <w:r>
              <w:rPr>
                <w:rFonts w:cs="Courier New"/>
                <w:color w:val="000000"/>
                <w:sz w:val="21"/>
                <w:szCs w:val="21"/>
                <w:lang w:val="zh-CN"/>
              </w:rPr>
              <w:t>30</w:t>
            </w:r>
          </w:p>
        </w:tc>
        <w:tc>
          <w:tcPr>
            <w:tcW w:w="2154" w:type="dxa"/>
            <w:tcBorders>
              <w:top w:val="single" w:sz="8" w:space="0" w:color="auto"/>
              <w:left w:val="single" w:sz="8" w:space="0" w:color="auto"/>
              <w:bottom w:val="single" w:sz="8" w:space="0" w:color="auto"/>
              <w:right w:val="single" w:sz="8" w:space="0" w:color="auto"/>
            </w:tcBorders>
            <w:vAlign w:val="center"/>
          </w:tcPr>
          <w:p w:rsidR="00331A87" w:rsidRDefault="00331A87" w:rsidP="00331A87">
            <w:pPr>
              <w:pStyle w:val="af2"/>
              <w:jc w:val="center"/>
              <w:rPr>
                <w:rFonts w:ascii="Times New Roman" w:hAnsi="Times New Roman" w:cs="Times New Roman"/>
                <w:kern w:val="2"/>
                <w:sz w:val="21"/>
                <w:szCs w:val="21"/>
              </w:rPr>
            </w:pPr>
            <w:r w:rsidRPr="00C628A9">
              <w:rPr>
                <w:rFonts w:ascii="Times New Roman" w:hAnsi="Times New Roman" w:cs="Times New Roman" w:hint="eastAsia"/>
                <w:kern w:val="2"/>
                <w:sz w:val="21"/>
                <w:szCs w:val="21"/>
              </w:rPr>
              <w:t>封套上应</w:t>
            </w:r>
          </w:p>
          <w:p w:rsidR="00331A87" w:rsidRPr="00C628A9" w:rsidRDefault="00331A87" w:rsidP="00331A87">
            <w:pPr>
              <w:pStyle w:val="af2"/>
              <w:jc w:val="center"/>
              <w:rPr>
                <w:rFonts w:ascii="Times New Roman" w:hAnsi="Times New Roman" w:cs="Times New Roman"/>
                <w:kern w:val="2"/>
                <w:sz w:val="21"/>
                <w:szCs w:val="21"/>
              </w:rPr>
            </w:pPr>
            <w:r w:rsidRPr="00C628A9">
              <w:rPr>
                <w:rFonts w:ascii="Times New Roman" w:hAnsi="Times New Roman" w:cs="Times New Roman" w:hint="eastAsia"/>
                <w:kern w:val="2"/>
                <w:sz w:val="21"/>
                <w:szCs w:val="21"/>
              </w:rPr>
              <w:t>载明的信息</w:t>
            </w:r>
          </w:p>
        </w:tc>
        <w:tc>
          <w:tcPr>
            <w:tcW w:w="6804" w:type="dxa"/>
            <w:tcBorders>
              <w:top w:val="single" w:sz="8" w:space="0" w:color="auto"/>
              <w:left w:val="single" w:sz="8" w:space="0" w:color="auto"/>
              <w:bottom w:val="single" w:sz="8" w:space="0" w:color="auto"/>
              <w:right w:val="single" w:sz="18" w:space="0" w:color="auto"/>
            </w:tcBorders>
            <w:vAlign w:val="center"/>
          </w:tcPr>
          <w:p w:rsidR="00331A87" w:rsidRPr="00C628A9" w:rsidRDefault="00331A87" w:rsidP="00331A87">
            <w:pPr>
              <w:pStyle w:val="af2"/>
              <w:spacing w:line="320" w:lineRule="exact"/>
              <w:ind w:firstLineChars="100" w:firstLine="210"/>
              <w:jc w:val="both"/>
              <w:rPr>
                <w:rFonts w:ascii="Times New Roman" w:hAnsi="Times New Roman" w:cs="Times New Roman"/>
                <w:kern w:val="2"/>
                <w:sz w:val="21"/>
                <w:szCs w:val="21"/>
              </w:rPr>
            </w:pPr>
            <w:r w:rsidRPr="00C628A9">
              <w:rPr>
                <w:rFonts w:ascii="Times New Roman" w:hAnsi="Times New Roman" w:cs="Times New Roman" w:hint="eastAsia"/>
                <w:kern w:val="2"/>
                <w:sz w:val="21"/>
                <w:szCs w:val="21"/>
              </w:rPr>
              <w:t>采购人名称：</w:t>
            </w:r>
          </w:p>
          <w:p w:rsidR="00331A87" w:rsidRPr="00C628A9" w:rsidRDefault="00331A87" w:rsidP="00331A87">
            <w:pPr>
              <w:pStyle w:val="af2"/>
              <w:spacing w:line="320" w:lineRule="exact"/>
              <w:ind w:firstLineChars="100" w:firstLine="210"/>
              <w:jc w:val="both"/>
              <w:rPr>
                <w:rFonts w:ascii="Times New Roman" w:hAnsi="Times New Roman" w:cs="Times New Roman"/>
                <w:kern w:val="2"/>
                <w:sz w:val="21"/>
                <w:szCs w:val="21"/>
              </w:rPr>
            </w:pPr>
            <w:r w:rsidRPr="00C628A9">
              <w:rPr>
                <w:rFonts w:ascii="Times New Roman" w:hAnsi="Times New Roman" w:cs="Times New Roman" w:hint="eastAsia"/>
                <w:kern w:val="2"/>
                <w:sz w:val="21"/>
                <w:szCs w:val="21"/>
              </w:rPr>
              <w:t>采购项目名称：</w:t>
            </w:r>
          </w:p>
          <w:p w:rsidR="00331A87" w:rsidRPr="00C628A9" w:rsidRDefault="00331A87" w:rsidP="00331A87">
            <w:pPr>
              <w:pStyle w:val="af2"/>
              <w:spacing w:line="320" w:lineRule="exact"/>
              <w:ind w:firstLineChars="100" w:firstLine="210"/>
              <w:jc w:val="both"/>
              <w:rPr>
                <w:rFonts w:ascii="Times New Roman" w:hAnsi="Times New Roman" w:cs="Times New Roman"/>
                <w:kern w:val="2"/>
                <w:sz w:val="21"/>
                <w:szCs w:val="21"/>
              </w:rPr>
            </w:pPr>
            <w:r w:rsidRPr="00C628A9">
              <w:rPr>
                <w:rFonts w:ascii="Times New Roman" w:hAnsi="Times New Roman" w:cs="Times New Roman" w:hint="eastAsia"/>
                <w:kern w:val="2"/>
                <w:sz w:val="21"/>
                <w:szCs w:val="21"/>
              </w:rPr>
              <w:t>响应文件</w:t>
            </w:r>
          </w:p>
          <w:p w:rsidR="00331A87" w:rsidRPr="00C628A9" w:rsidRDefault="00331A87" w:rsidP="00331A87">
            <w:pPr>
              <w:pStyle w:val="af2"/>
              <w:spacing w:line="320" w:lineRule="exact"/>
              <w:ind w:firstLineChars="100" w:firstLine="210"/>
              <w:jc w:val="both"/>
              <w:rPr>
                <w:rFonts w:ascii="Times New Roman" w:hAnsi="Times New Roman" w:cs="Times New Roman"/>
                <w:kern w:val="2"/>
                <w:sz w:val="21"/>
                <w:szCs w:val="21"/>
              </w:rPr>
            </w:pPr>
            <w:r w:rsidRPr="00C628A9">
              <w:rPr>
                <w:rFonts w:ascii="Times New Roman" w:hAnsi="Times New Roman" w:cs="Times New Roman" w:hint="eastAsia"/>
                <w:kern w:val="2"/>
                <w:sz w:val="21"/>
                <w:szCs w:val="21"/>
              </w:rPr>
              <w:t>采购项目编号、包号（如有）：</w:t>
            </w:r>
          </w:p>
          <w:p w:rsidR="00331A87" w:rsidRPr="00C628A9" w:rsidRDefault="00331A87" w:rsidP="00331A87">
            <w:pPr>
              <w:pStyle w:val="af2"/>
              <w:spacing w:line="320" w:lineRule="exact"/>
              <w:ind w:firstLineChars="100" w:firstLine="210"/>
              <w:jc w:val="both"/>
              <w:rPr>
                <w:rFonts w:ascii="Times New Roman" w:hAnsi="Times New Roman" w:cs="Times New Roman"/>
                <w:kern w:val="2"/>
                <w:sz w:val="21"/>
                <w:szCs w:val="21"/>
              </w:rPr>
            </w:pPr>
            <w:r w:rsidRPr="00C628A9">
              <w:rPr>
                <w:rFonts w:ascii="Times New Roman" w:hAnsi="Times New Roman" w:cs="Times New Roman" w:hint="eastAsia"/>
                <w:kern w:val="2"/>
                <w:sz w:val="21"/>
                <w:szCs w:val="21"/>
              </w:rPr>
              <w:lastRenderedPageBreak/>
              <w:t>供应商名称：</w:t>
            </w:r>
          </w:p>
          <w:p w:rsidR="00331A87" w:rsidRPr="00C628A9" w:rsidRDefault="00331A87" w:rsidP="00331A87">
            <w:pPr>
              <w:pStyle w:val="af2"/>
              <w:spacing w:line="320" w:lineRule="exact"/>
              <w:ind w:firstLineChars="100" w:firstLine="210"/>
              <w:jc w:val="both"/>
              <w:rPr>
                <w:rFonts w:ascii="Times New Roman" w:hAnsi="Times New Roman" w:cs="Times New Roman"/>
                <w:kern w:val="2"/>
                <w:sz w:val="21"/>
                <w:szCs w:val="21"/>
              </w:rPr>
            </w:pPr>
            <w:r w:rsidRPr="00C628A9">
              <w:rPr>
                <w:rFonts w:ascii="Times New Roman" w:hAnsi="Times New Roman" w:cs="Times New Roman" w:hint="eastAsia"/>
                <w:kern w:val="2"/>
                <w:sz w:val="21"/>
                <w:szCs w:val="21"/>
              </w:rPr>
              <w:t>在</w:t>
            </w:r>
            <w:r w:rsidRPr="00C628A9">
              <w:rPr>
                <w:rFonts w:ascii="Times New Roman" w:hAnsi="Times New Roman" w:cs="Times New Roman" w:hint="eastAsia"/>
                <w:kern w:val="2"/>
                <w:sz w:val="21"/>
                <w:szCs w:val="21"/>
              </w:rPr>
              <w:t xml:space="preserve">    </w:t>
            </w:r>
            <w:r w:rsidRPr="00C628A9">
              <w:rPr>
                <w:rFonts w:ascii="Times New Roman" w:hAnsi="Times New Roman" w:cs="Times New Roman" w:hint="eastAsia"/>
                <w:kern w:val="2"/>
                <w:sz w:val="21"/>
                <w:szCs w:val="21"/>
              </w:rPr>
              <w:t>年</w:t>
            </w:r>
            <w:r w:rsidRPr="00C628A9">
              <w:rPr>
                <w:rFonts w:ascii="Times New Roman" w:hAnsi="Times New Roman" w:cs="Times New Roman" w:hint="eastAsia"/>
                <w:kern w:val="2"/>
                <w:sz w:val="21"/>
                <w:szCs w:val="21"/>
              </w:rPr>
              <w:t xml:space="preserve">  </w:t>
            </w:r>
            <w:r w:rsidRPr="00C628A9">
              <w:rPr>
                <w:rFonts w:ascii="Times New Roman" w:hAnsi="Times New Roman" w:cs="Times New Roman" w:hint="eastAsia"/>
                <w:kern w:val="2"/>
                <w:sz w:val="21"/>
                <w:szCs w:val="21"/>
              </w:rPr>
              <w:t>月</w:t>
            </w:r>
            <w:r w:rsidRPr="00C628A9">
              <w:rPr>
                <w:rFonts w:ascii="Times New Roman" w:hAnsi="Times New Roman" w:cs="Times New Roman" w:hint="eastAsia"/>
                <w:kern w:val="2"/>
                <w:sz w:val="21"/>
                <w:szCs w:val="21"/>
              </w:rPr>
              <w:t xml:space="preserve">  </w:t>
            </w:r>
            <w:r w:rsidRPr="00C628A9">
              <w:rPr>
                <w:rFonts w:ascii="Times New Roman" w:hAnsi="Times New Roman" w:cs="Times New Roman" w:hint="eastAsia"/>
                <w:kern w:val="2"/>
                <w:sz w:val="21"/>
                <w:szCs w:val="21"/>
              </w:rPr>
              <w:t>日</w:t>
            </w:r>
            <w:r w:rsidRPr="00C628A9">
              <w:rPr>
                <w:rFonts w:ascii="Times New Roman" w:hAnsi="Times New Roman" w:cs="Times New Roman" w:hint="eastAsia"/>
                <w:kern w:val="2"/>
                <w:sz w:val="21"/>
                <w:szCs w:val="21"/>
              </w:rPr>
              <w:t xml:space="preserve">  </w:t>
            </w:r>
            <w:r w:rsidRPr="00C628A9">
              <w:rPr>
                <w:rFonts w:ascii="Times New Roman" w:hAnsi="Times New Roman" w:cs="Times New Roman" w:hint="eastAsia"/>
                <w:kern w:val="2"/>
                <w:sz w:val="21"/>
                <w:szCs w:val="21"/>
              </w:rPr>
              <w:t>时</w:t>
            </w:r>
            <w:r w:rsidRPr="00C628A9">
              <w:rPr>
                <w:rFonts w:ascii="Times New Roman" w:hAnsi="Times New Roman" w:cs="Times New Roman" w:hint="eastAsia"/>
                <w:kern w:val="2"/>
                <w:sz w:val="21"/>
                <w:szCs w:val="21"/>
              </w:rPr>
              <w:t xml:space="preserve">  </w:t>
            </w:r>
            <w:r w:rsidRPr="00C628A9">
              <w:rPr>
                <w:rFonts w:ascii="Times New Roman" w:hAnsi="Times New Roman" w:cs="Times New Roman" w:hint="eastAsia"/>
                <w:kern w:val="2"/>
                <w:sz w:val="21"/>
                <w:szCs w:val="21"/>
              </w:rPr>
              <w:t>分前不得开启</w:t>
            </w:r>
          </w:p>
          <w:p w:rsidR="00331A87" w:rsidRPr="00C628A9" w:rsidRDefault="00331A87" w:rsidP="00331A87">
            <w:pPr>
              <w:pStyle w:val="af2"/>
              <w:spacing w:line="320" w:lineRule="exact"/>
              <w:ind w:firstLineChars="100" w:firstLine="210"/>
              <w:jc w:val="both"/>
              <w:rPr>
                <w:rFonts w:ascii="Times New Roman" w:hAnsi="Times New Roman" w:cs="Times New Roman"/>
                <w:kern w:val="2"/>
                <w:sz w:val="21"/>
                <w:szCs w:val="21"/>
              </w:rPr>
            </w:pPr>
            <w:r w:rsidRPr="00C628A9">
              <w:rPr>
                <w:rFonts w:ascii="Times New Roman" w:hAnsi="Times New Roman" w:cs="Times New Roman" w:hint="eastAsia"/>
                <w:kern w:val="2"/>
                <w:sz w:val="21"/>
                <w:szCs w:val="21"/>
              </w:rPr>
              <w:t>“正本”或“副本”字样</w:t>
            </w:r>
          </w:p>
        </w:tc>
      </w:tr>
      <w:tr w:rsidR="00563081" w:rsidTr="00331A87">
        <w:trPr>
          <w:trHeight w:val="532"/>
          <w:jc w:val="center"/>
        </w:trPr>
        <w:tc>
          <w:tcPr>
            <w:tcW w:w="811" w:type="dxa"/>
            <w:tcBorders>
              <w:top w:val="single" w:sz="8" w:space="0" w:color="auto"/>
              <w:left w:val="single" w:sz="18" w:space="0" w:color="auto"/>
              <w:bottom w:val="single" w:sz="8" w:space="0" w:color="auto"/>
              <w:right w:val="single" w:sz="8" w:space="0" w:color="auto"/>
            </w:tcBorders>
            <w:vAlign w:val="center"/>
          </w:tcPr>
          <w:p w:rsidR="00563081" w:rsidRDefault="00563081" w:rsidP="00563081">
            <w:pPr>
              <w:pStyle w:val="af2"/>
              <w:jc w:val="center"/>
              <w:rPr>
                <w:rFonts w:cs="Courier New"/>
                <w:color w:val="000000"/>
                <w:sz w:val="21"/>
                <w:szCs w:val="21"/>
                <w:lang w:val="zh-CN"/>
              </w:rPr>
            </w:pPr>
            <w:r>
              <w:rPr>
                <w:rFonts w:cs="Courier New"/>
                <w:color w:val="000000"/>
                <w:sz w:val="21"/>
                <w:szCs w:val="21"/>
                <w:lang w:val="zh-CN"/>
              </w:rPr>
              <w:lastRenderedPageBreak/>
              <w:t>31</w:t>
            </w:r>
          </w:p>
        </w:tc>
        <w:tc>
          <w:tcPr>
            <w:tcW w:w="2154" w:type="dxa"/>
            <w:tcBorders>
              <w:top w:val="single" w:sz="8" w:space="0" w:color="auto"/>
              <w:left w:val="single" w:sz="8" w:space="0" w:color="auto"/>
              <w:bottom w:val="single" w:sz="8" w:space="0" w:color="auto"/>
              <w:right w:val="single" w:sz="8" w:space="0" w:color="auto"/>
            </w:tcBorders>
            <w:vAlign w:val="center"/>
          </w:tcPr>
          <w:p w:rsidR="00563081" w:rsidRDefault="00563081" w:rsidP="00563081">
            <w:pPr>
              <w:pStyle w:val="af2"/>
              <w:jc w:val="center"/>
              <w:rPr>
                <w:color w:val="000000"/>
                <w:sz w:val="21"/>
                <w:szCs w:val="21"/>
                <w:lang w:val="zh-CN"/>
              </w:rPr>
            </w:pPr>
            <w:r>
              <w:rPr>
                <w:rFonts w:hint="eastAsia"/>
                <w:color w:val="000000"/>
                <w:sz w:val="21"/>
                <w:szCs w:val="21"/>
                <w:lang w:val="zh-CN"/>
              </w:rPr>
              <w:t>响应文件是否退还</w:t>
            </w:r>
          </w:p>
        </w:tc>
        <w:tc>
          <w:tcPr>
            <w:tcW w:w="6804" w:type="dxa"/>
            <w:tcBorders>
              <w:top w:val="single" w:sz="8" w:space="0" w:color="auto"/>
              <w:left w:val="single" w:sz="8" w:space="0" w:color="auto"/>
              <w:bottom w:val="single" w:sz="8" w:space="0" w:color="auto"/>
              <w:right w:val="single" w:sz="18" w:space="0" w:color="auto"/>
            </w:tcBorders>
            <w:vAlign w:val="center"/>
          </w:tcPr>
          <w:p w:rsidR="00563081" w:rsidRDefault="00563081" w:rsidP="00563081">
            <w:pPr>
              <w:autoSpaceDE w:val="0"/>
              <w:autoSpaceDN w:val="0"/>
              <w:adjustRightInd w:val="0"/>
              <w:ind w:firstLineChars="100" w:firstLine="210"/>
              <w:jc w:val="left"/>
              <w:rPr>
                <w:rFonts w:ascii="MS Mincho" w:hAnsi="MS Mincho" w:cs="MS Mincho"/>
                <w:color w:val="000000"/>
                <w:szCs w:val="21"/>
              </w:rPr>
            </w:pPr>
            <w:r w:rsidRPr="00A24954">
              <w:rPr>
                <w:rFonts w:ascii="Segoe UI Symbol" w:hAnsi="Segoe UI Symbol" w:cs="Segoe UI Symbol"/>
                <w:color w:val="000000"/>
                <w:szCs w:val="21"/>
              </w:rPr>
              <w:t>☑</w:t>
            </w:r>
            <w:r>
              <w:rPr>
                <w:rFonts w:ascii="宋体" w:hAnsi="宋体" w:hint="eastAsia"/>
                <w:b/>
                <w:color w:val="000000"/>
                <w:szCs w:val="21"/>
              </w:rPr>
              <w:t xml:space="preserve"> </w:t>
            </w:r>
            <w:r>
              <w:rPr>
                <w:rFonts w:ascii="宋体" w:hAnsi="宋体" w:hint="eastAsia"/>
                <w:color w:val="000000"/>
                <w:szCs w:val="21"/>
              </w:rPr>
              <w:t>否</w:t>
            </w:r>
          </w:p>
          <w:p w:rsidR="00563081" w:rsidRDefault="00563081" w:rsidP="00563081">
            <w:pPr>
              <w:autoSpaceDE w:val="0"/>
              <w:autoSpaceDN w:val="0"/>
              <w:adjustRightInd w:val="0"/>
              <w:ind w:firstLineChars="100" w:firstLine="210"/>
              <w:jc w:val="left"/>
              <w:rPr>
                <w:rFonts w:ascii="宋体" w:hAnsi="宋体"/>
                <w:color w:val="000000"/>
                <w:szCs w:val="21"/>
              </w:rPr>
            </w:pPr>
            <w:r>
              <w:rPr>
                <w:rFonts w:ascii="宋体" w:hAnsi="宋体" w:hint="eastAsia"/>
                <w:color w:val="000000"/>
                <w:szCs w:val="21"/>
              </w:rPr>
              <w:t>□ 退还，退还时间</w:t>
            </w:r>
          </w:p>
        </w:tc>
      </w:tr>
      <w:tr w:rsidR="00563081" w:rsidTr="00B55D96">
        <w:trPr>
          <w:trHeight w:hRule="exact" w:val="566"/>
          <w:jc w:val="center"/>
        </w:trPr>
        <w:tc>
          <w:tcPr>
            <w:tcW w:w="811" w:type="dxa"/>
            <w:tcBorders>
              <w:top w:val="single" w:sz="8" w:space="0" w:color="auto"/>
              <w:left w:val="single" w:sz="18" w:space="0" w:color="auto"/>
              <w:bottom w:val="single" w:sz="8" w:space="0" w:color="auto"/>
              <w:right w:val="single" w:sz="8" w:space="0" w:color="auto"/>
            </w:tcBorders>
            <w:vAlign w:val="center"/>
          </w:tcPr>
          <w:p w:rsidR="00563081" w:rsidRDefault="00563081" w:rsidP="00563081">
            <w:pPr>
              <w:pStyle w:val="af2"/>
              <w:jc w:val="center"/>
              <w:rPr>
                <w:rFonts w:cs="Courier New"/>
                <w:color w:val="000000"/>
                <w:sz w:val="21"/>
                <w:szCs w:val="21"/>
                <w:lang w:val="zh-CN"/>
              </w:rPr>
            </w:pPr>
            <w:r>
              <w:rPr>
                <w:rFonts w:cs="Courier New"/>
                <w:color w:val="000000"/>
                <w:sz w:val="21"/>
                <w:szCs w:val="21"/>
                <w:lang w:val="zh-CN"/>
              </w:rPr>
              <w:t>32</w:t>
            </w:r>
          </w:p>
        </w:tc>
        <w:tc>
          <w:tcPr>
            <w:tcW w:w="2154" w:type="dxa"/>
            <w:tcBorders>
              <w:top w:val="single" w:sz="8" w:space="0" w:color="auto"/>
              <w:left w:val="single" w:sz="8" w:space="0" w:color="auto"/>
              <w:bottom w:val="single" w:sz="8" w:space="0" w:color="auto"/>
              <w:right w:val="single" w:sz="8" w:space="0" w:color="auto"/>
            </w:tcBorders>
            <w:vAlign w:val="center"/>
          </w:tcPr>
          <w:p w:rsidR="00563081" w:rsidRDefault="00563081" w:rsidP="00563081">
            <w:pPr>
              <w:pStyle w:val="af2"/>
              <w:ind w:left="352"/>
              <w:jc w:val="center"/>
              <w:rPr>
                <w:color w:val="000000"/>
                <w:sz w:val="21"/>
                <w:szCs w:val="21"/>
                <w:lang w:val="zh-CN"/>
              </w:rPr>
            </w:pPr>
            <w:r>
              <w:rPr>
                <w:rFonts w:hint="eastAsia"/>
                <w:color w:val="000000"/>
                <w:sz w:val="21"/>
                <w:szCs w:val="21"/>
                <w:lang w:val="zh-CN"/>
              </w:rPr>
              <w:t>响应文件递交</w:t>
            </w:r>
          </w:p>
          <w:p w:rsidR="00563081" w:rsidRDefault="00563081" w:rsidP="00563081">
            <w:pPr>
              <w:pStyle w:val="af2"/>
              <w:ind w:left="352"/>
              <w:jc w:val="center"/>
              <w:rPr>
                <w:color w:val="000000"/>
                <w:sz w:val="21"/>
                <w:szCs w:val="21"/>
                <w:lang w:val="zh-CN"/>
              </w:rPr>
            </w:pPr>
            <w:r>
              <w:rPr>
                <w:rFonts w:hint="eastAsia"/>
                <w:color w:val="000000"/>
                <w:sz w:val="21"/>
                <w:szCs w:val="21"/>
                <w:lang w:val="zh-CN"/>
              </w:rPr>
              <w:t>截至时间</w:t>
            </w:r>
          </w:p>
        </w:tc>
        <w:tc>
          <w:tcPr>
            <w:tcW w:w="6804" w:type="dxa"/>
            <w:tcBorders>
              <w:top w:val="single" w:sz="8" w:space="0" w:color="auto"/>
              <w:left w:val="single" w:sz="8" w:space="0" w:color="auto"/>
              <w:bottom w:val="single" w:sz="8" w:space="0" w:color="auto"/>
              <w:right w:val="single" w:sz="18" w:space="0" w:color="auto"/>
            </w:tcBorders>
            <w:vAlign w:val="center"/>
          </w:tcPr>
          <w:p w:rsidR="00563081" w:rsidRDefault="00563081" w:rsidP="009C3A1F">
            <w:pPr>
              <w:pStyle w:val="af2"/>
              <w:ind w:firstLineChars="100" w:firstLine="211"/>
              <w:rPr>
                <w:color w:val="000000"/>
                <w:sz w:val="21"/>
                <w:szCs w:val="21"/>
              </w:rPr>
            </w:pPr>
            <w:r w:rsidRPr="009C3A1F">
              <w:rPr>
                <w:b/>
                <w:bCs/>
                <w:color w:val="000000"/>
                <w:sz w:val="21"/>
                <w:szCs w:val="21"/>
              </w:rPr>
              <w:t>2023</w:t>
            </w:r>
            <w:r w:rsidR="00331A87" w:rsidRPr="009C3A1F">
              <w:rPr>
                <w:b/>
                <w:bCs/>
                <w:color w:val="000000"/>
                <w:sz w:val="21"/>
                <w:szCs w:val="21"/>
              </w:rPr>
              <w:t xml:space="preserve"> </w:t>
            </w:r>
            <w:r w:rsidRPr="009C3A1F">
              <w:rPr>
                <w:b/>
                <w:bCs/>
                <w:color w:val="000000"/>
                <w:sz w:val="21"/>
                <w:szCs w:val="21"/>
              </w:rPr>
              <w:t>年</w:t>
            </w:r>
            <w:r w:rsidR="00366398">
              <w:rPr>
                <w:rFonts w:hint="eastAsia"/>
                <w:b/>
                <w:bCs/>
                <w:color w:val="000000"/>
                <w:sz w:val="21"/>
                <w:szCs w:val="21"/>
              </w:rPr>
              <w:t xml:space="preserve"> </w:t>
            </w:r>
            <w:r w:rsidR="00331A87" w:rsidRPr="009C3A1F">
              <w:rPr>
                <w:rFonts w:hint="eastAsia"/>
                <w:b/>
                <w:bCs/>
                <w:color w:val="000000"/>
                <w:sz w:val="21"/>
                <w:szCs w:val="21"/>
              </w:rPr>
              <w:t>6</w:t>
            </w:r>
            <w:r w:rsidRPr="009C3A1F">
              <w:rPr>
                <w:rFonts w:hint="eastAsia"/>
                <w:b/>
                <w:bCs/>
                <w:color w:val="000000"/>
                <w:sz w:val="21"/>
                <w:szCs w:val="21"/>
              </w:rPr>
              <w:t xml:space="preserve"> </w:t>
            </w:r>
            <w:r w:rsidRPr="009C3A1F">
              <w:rPr>
                <w:b/>
                <w:bCs/>
                <w:color w:val="000000"/>
                <w:sz w:val="21"/>
                <w:szCs w:val="21"/>
              </w:rPr>
              <w:t xml:space="preserve">月 </w:t>
            </w:r>
            <w:r w:rsidR="009C3A1F" w:rsidRPr="009C3A1F">
              <w:rPr>
                <w:b/>
                <w:bCs/>
                <w:color w:val="000000"/>
                <w:sz w:val="21"/>
                <w:szCs w:val="21"/>
              </w:rPr>
              <w:t>14</w:t>
            </w:r>
            <w:r w:rsidR="00366398">
              <w:rPr>
                <w:b/>
                <w:bCs/>
                <w:color w:val="000000"/>
                <w:sz w:val="21"/>
                <w:szCs w:val="21"/>
              </w:rPr>
              <w:t xml:space="preserve"> </w:t>
            </w:r>
            <w:r w:rsidRPr="009C3A1F">
              <w:rPr>
                <w:b/>
                <w:bCs/>
                <w:color w:val="000000"/>
                <w:sz w:val="21"/>
                <w:szCs w:val="21"/>
              </w:rPr>
              <w:t>日</w:t>
            </w:r>
            <w:r w:rsidRPr="009C3A1F">
              <w:rPr>
                <w:rFonts w:hint="eastAsia"/>
                <w:b/>
                <w:bCs/>
                <w:color w:val="000000"/>
                <w:sz w:val="21"/>
                <w:szCs w:val="21"/>
              </w:rPr>
              <w:t xml:space="preserve"> </w:t>
            </w:r>
            <w:r w:rsidRPr="009C3A1F">
              <w:rPr>
                <w:b/>
                <w:bCs/>
                <w:color w:val="000000"/>
                <w:sz w:val="21"/>
                <w:szCs w:val="21"/>
              </w:rPr>
              <w:t>1</w:t>
            </w:r>
            <w:r w:rsidR="009C3A1F" w:rsidRPr="009C3A1F">
              <w:rPr>
                <w:b/>
                <w:bCs/>
                <w:color w:val="000000"/>
                <w:sz w:val="21"/>
                <w:szCs w:val="21"/>
              </w:rPr>
              <w:t>5</w:t>
            </w:r>
            <w:r w:rsidRPr="009C3A1F">
              <w:rPr>
                <w:b/>
                <w:bCs/>
                <w:color w:val="000000"/>
                <w:sz w:val="21"/>
                <w:szCs w:val="21"/>
              </w:rPr>
              <w:t xml:space="preserve"> 时</w:t>
            </w:r>
            <w:r w:rsidR="009C3A1F" w:rsidRPr="009C3A1F">
              <w:rPr>
                <w:rFonts w:hint="eastAsia"/>
                <w:b/>
                <w:bCs/>
                <w:color w:val="000000"/>
                <w:sz w:val="21"/>
                <w:szCs w:val="21"/>
              </w:rPr>
              <w:t xml:space="preserve"> </w:t>
            </w:r>
            <w:r w:rsidR="009C3A1F" w:rsidRPr="009C3A1F">
              <w:rPr>
                <w:b/>
                <w:bCs/>
                <w:color w:val="000000"/>
                <w:sz w:val="21"/>
                <w:szCs w:val="21"/>
              </w:rPr>
              <w:t>0</w:t>
            </w:r>
            <w:r w:rsidRPr="009C3A1F">
              <w:rPr>
                <w:b/>
                <w:bCs/>
                <w:color w:val="000000"/>
                <w:sz w:val="21"/>
                <w:szCs w:val="21"/>
              </w:rPr>
              <w:t>0分</w:t>
            </w:r>
            <w:r w:rsidR="00331A87" w:rsidRPr="009C3A1F">
              <w:rPr>
                <w:b/>
                <w:bCs/>
                <w:color w:val="000000"/>
                <w:sz w:val="21"/>
                <w:szCs w:val="21"/>
              </w:rPr>
              <w:t>（北京时间）</w:t>
            </w:r>
          </w:p>
        </w:tc>
      </w:tr>
      <w:tr w:rsidR="00563081" w:rsidTr="00331A87">
        <w:trPr>
          <w:trHeight w:hRule="exact" w:val="846"/>
          <w:jc w:val="center"/>
        </w:trPr>
        <w:tc>
          <w:tcPr>
            <w:tcW w:w="811" w:type="dxa"/>
            <w:tcBorders>
              <w:top w:val="single" w:sz="8" w:space="0" w:color="auto"/>
              <w:left w:val="single" w:sz="18" w:space="0" w:color="auto"/>
              <w:bottom w:val="single" w:sz="8" w:space="0" w:color="auto"/>
              <w:right w:val="single" w:sz="8" w:space="0" w:color="auto"/>
            </w:tcBorders>
            <w:vAlign w:val="center"/>
          </w:tcPr>
          <w:p w:rsidR="00563081" w:rsidRDefault="00563081" w:rsidP="00563081">
            <w:pPr>
              <w:pStyle w:val="af2"/>
              <w:jc w:val="center"/>
              <w:rPr>
                <w:rFonts w:cs="Courier New"/>
                <w:color w:val="000000"/>
                <w:sz w:val="21"/>
                <w:szCs w:val="21"/>
                <w:lang w:val="zh-CN"/>
              </w:rPr>
            </w:pPr>
            <w:r>
              <w:rPr>
                <w:rFonts w:cs="Courier New"/>
                <w:color w:val="000000"/>
                <w:sz w:val="21"/>
                <w:szCs w:val="21"/>
                <w:lang w:val="zh-CN"/>
              </w:rPr>
              <w:t>33</w:t>
            </w:r>
          </w:p>
        </w:tc>
        <w:tc>
          <w:tcPr>
            <w:tcW w:w="2154" w:type="dxa"/>
            <w:tcBorders>
              <w:top w:val="single" w:sz="8" w:space="0" w:color="auto"/>
              <w:left w:val="single" w:sz="8" w:space="0" w:color="auto"/>
              <w:bottom w:val="single" w:sz="8" w:space="0" w:color="auto"/>
              <w:right w:val="single" w:sz="8" w:space="0" w:color="auto"/>
            </w:tcBorders>
            <w:vAlign w:val="center"/>
          </w:tcPr>
          <w:p w:rsidR="00563081" w:rsidRDefault="00563081" w:rsidP="00563081">
            <w:pPr>
              <w:pStyle w:val="af2"/>
              <w:ind w:left="352"/>
              <w:rPr>
                <w:color w:val="000000"/>
                <w:sz w:val="21"/>
                <w:szCs w:val="21"/>
                <w:lang w:val="zh-CN"/>
              </w:rPr>
            </w:pPr>
            <w:r>
              <w:rPr>
                <w:rFonts w:hint="eastAsia"/>
                <w:color w:val="000000"/>
                <w:sz w:val="21"/>
                <w:szCs w:val="21"/>
                <w:lang w:val="zh-CN"/>
              </w:rPr>
              <w:t>递交响应文件地点</w:t>
            </w:r>
          </w:p>
        </w:tc>
        <w:tc>
          <w:tcPr>
            <w:tcW w:w="6804" w:type="dxa"/>
            <w:tcBorders>
              <w:top w:val="single" w:sz="8" w:space="0" w:color="auto"/>
              <w:left w:val="single" w:sz="8" w:space="0" w:color="auto"/>
              <w:bottom w:val="single" w:sz="8" w:space="0" w:color="auto"/>
              <w:right w:val="single" w:sz="18" w:space="0" w:color="auto"/>
            </w:tcBorders>
            <w:vAlign w:val="center"/>
          </w:tcPr>
          <w:p w:rsidR="00563081" w:rsidRDefault="00563081" w:rsidP="00563081">
            <w:pPr>
              <w:autoSpaceDE w:val="0"/>
              <w:autoSpaceDN w:val="0"/>
              <w:adjustRightInd w:val="0"/>
              <w:ind w:firstLineChars="100" w:firstLine="210"/>
              <w:jc w:val="left"/>
              <w:rPr>
                <w:color w:val="000000"/>
                <w:szCs w:val="21"/>
                <w:lang w:val="zh-CN"/>
              </w:rPr>
            </w:pPr>
            <w:r>
              <w:rPr>
                <w:rFonts w:ascii="宋体" w:hAnsi="宋体" w:hint="eastAsia"/>
                <w:szCs w:val="21"/>
              </w:rPr>
              <w:t>西安市莲湖区丰登南路9号怡景花园酒店A座二层第二会议室</w:t>
            </w:r>
            <w:r w:rsidR="00331A87">
              <w:rPr>
                <w:rFonts w:ascii="宋体" w:hAnsi="宋体" w:hint="eastAsia"/>
                <w:szCs w:val="21"/>
              </w:rPr>
              <w:t>，纸质文件递交</w:t>
            </w:r>
          </w:p>
        </w:tc>
      </w:tr>
      <w:tr w:rsidR="00563081" w:rsidTr="00B55D96">
        <w:trPr>
          <w:trHeight w:val="770"/>
          <w:jc w:val="center"/>
        </w:trPr>
        <w:tc>
          <w:tcPr>
            <w:tcW w:w="811" w:type="dxa"/>
            <w:tcBorders>
              <w:top w:val="single" w:sz="8" w:space="0" w:color="auto"/>
              <w:left w:val="single" w:sz="18" w:space="0" w:color="auto"/>
              <w:bottom w:val="single" w:sz="8" w:space="0" w:color="auto"/>
              <w:right w:val="single" w:sz="8" w:space="0" w:color="auto"/>
            </w:tcBorders>
            <w:vAlign w:val="center"/>
          </w:tcPr>
          <w:p w:rsidR="00563081" w:rsidRDefault="00563081" w:rsidP="00563081">
            <w:pPr>
              <w:pStyle w:val="af2"/>
              <w:jc w:val="center"/>
              <w:rPr>
                <w:rFonts w:cs="Courier New"/>
                <w:color w:val="000000"/>
                <w:sz w:val="21"/>
                <w:szCs w:val="21"/>
                <w:lang w:val="zh-CN"/>
              </w:rPr>
            </w:pPr>
            <w:r>
              <w:rPr>
                <w:rFonts w:cs="Courier New"/>
                <w:color w:val="000000"/>
                <w:sz w:val="21"/>
                <w:szCs w:val="21"/>
                <w:lang w:val="zh-CN"/>
              </w:rPr>
              <w:t>34</w:t>
            </w:r>
          </w:p>
        </w:tc>
        <w:tc>
          <w:tcPr>
            <w:tcW w:w="2154" w:type="dxa"/>
            <w:tcBorders>
              <w:top w:val="single" w:sz="8" w:space="0" w:color="auto"/>
              <w:left w:val="single" w:sz="8" w:space="0" w:color="auto"/>
              <w:bottom w:val="single" w:sz="8" w:space="0" w:color="auto"/>
              <w:right w:val="single" w:sz="8" w:space="0" w:color="auto"/>
            </w:tcBorders>
            <w:vAlign w:val="center"/>
          </w:tcPr>
          <w:p w:rsidR="00563081" w:rsidRDefault="00563081" w:rsidP="00563081">
            <w:pPr>
              <w:pStyle w:val="af2"/>
              <w:jc w:val="center"/>
              <w:rPr>
                <w:rFonts w:cs="Arial"/>
                <w:color w:val="000000"/>
                <w:sz w:val="21"/>
                <w:szCs w:val="21"/>
                <w:lang w:val="zh-CN"/>
              </w:rPr>
            </w:pPr>
            <w:r>
              <w:rPr>
                <w:rFonts w:hint="eastAsia"/>
                <w:color w:val="000000"/>
                <w:sz w:val="21"/>
                <w:szCs w:val="21"/>
                <w:lang w:val="zh-CN"/>
              </w:rPr>
              <w:t>谈判时间和地点</w:t>
            </w:r>
          </w:p>
        </w:tc>
        <w:tc>
          <w:tcPr>
            <w:tcW w:w="6804" w:type="dxa"/>
            <w:tcBorders>
              <w:top w:val="single" w:sz="8" w:space="0" w:color="auto"/>
              <w:left w:val="single" w:sz="8" w:space="0" w:color="auto"/>
              <w:bottom w:val="single" w:sz="8" w:space="0" w:color="auto"/>
              <w:right w:val="single" w:sz="18" w:space="0" w:color="auto"/>
            </w:tcBorders>
            <w:vAlign w:val="center"/>
          </w:tcPr>
          <w:p w:rsidR="00563081" w:rsidRDefault="00563081" w:rsidP="00563081">
            <w:pPr>
              <w:pStyle w:val="af2"/>
              <w:ind w:firstLineChars="100" w:firstLine="210"/>
              <w:rPr>
                <w:color w:val="000000"/>
                <w:sz w:val="21"/>
                <w:szCs w:val="21"/>
                <w:lang w:val="zh-CN"/>
              </w:rPr>
            </w:pPr>
            <w:r>
              <w:rPr>
                <w:rFonts w:hint="eastAsia"/>
                <w:color w:val="000000"/>
                <w:sz w:val="21"/>
                <w:szCs w:val="21"/>
                <w:lang w:val="zh-CN"/>
              </w:rPr>
              <w:t>谈判时间：同响应文件递交截至时间</w:t>
            </w:r>
          </w:p>
          <w:p w:rsidR="00563081" w:rsidRDefault="00563081" w:rsidP="00563081">
            <w:pPr>
              <w:pStyle w:val="af2"/>
              <w:ind w:firstLineChars="100" w:firstLine="210"/>
              <w:rPr>
                <w:color w:val="000000"/>
                <w:sz w:val="21"/>
                <w:szCs w:val="21"/>
                <w:lang w:val="zh-CN"/>
              </w:rPr>
            </w:pPr>
            <w:r>
              <w:rPr>
                <w:rFonts w:hint="eastAsia"/>
                <w:color w:val="000000"/>
                <w:sz w:val="21"/>
                <w:szCs w:val="21"/>
                <w:lang w:val="zh-CN"/>
              </w:rPr>
              <w:t>谈判地点：同递交响应文件地点</w:t>
            </w:r>
          </w:p>
        </w:tc>
      </w:tr>
      <w:tr w:rsidR="00563081" w:rsidTr="00B55D96">
        <w:trPr>
          <w:trHeight w:val="432"/>
          <w:jc w:val="center"/>
        </w:trPr>
        <w:tc>
          <w:tcPr>
            <w:tcW w:w="811" w:type="dxa"/>
            <w:tcBorders>
              <w:top w:val="single" w:sz="8" w:space="0" w:color="auto"/>
              <w:left w:val="single" w:sz="18" w:space="0" w:color="auto"/>
              <w:bottom w:val="single" w:sz="8" w:space="0" w:color="auto"/>
              <w:right w:val="single" w:sz="8" w:space="0" w:color="auto"/>
            </w:tcBorders>
            <w:vAlign w:val="center"/>
          </w:tcPr>
          <w:p w:rsidR="00563081" w:rsidRDefault="00563081" w:rsidP="00563081">
            <w:pPr>
              <w:pStyle w:val="af2"/>
              <w:jc w:val="center"/>
              <w:rPr>
                <w:rFonts w:cs="Courier New"/>
                <w:color w:val="000000"/>
                <w:sz w:val="21"/>
                <w:szCs w:val="21"/>
                <w:lang w:val="zh-CN"/>
              </w:rPr>
            </w:pPr>
            <w:r>
              <w:rPr>
                <w:rFonts w:cs="Courier New"/>
                <w:color w:val="000000"/>
                <w:sz w:val="21"/>
                <w:szCs w:val="21"/>
                <w:lang w:val="zh-CN"/>
              </w:rPr>
              <w:t>35</w:t>
            </w:r>
          </w:p>
        </w:tc>
        <w:tc>
          <w:tcPr>
            <w:tcW w:w="2154" w:type="dxa"/>
            <w:tcBorders>
              <w:top w:val="single" w:sz="8" w:space="0" w:color="auto"/>
              <w:left w:val="single" w:sz="8" w:space="0" w:color="auto"/>
              <w:bottom w:val="single" w:sz="8" w:space="0" w:color="auto"/>
              <w:right w:val="single" w:sz="8" w:space="0" w:color="auto"/>
            </w:tcBorders>
            <w:vAlign w:val="center"/>
          </w:tcPr>
          <w:p w:rsidR="00563081" w:rsidRDefault="00563081" w:rsidP="00563081">
            <w:pPr>
              <w:pStyle w:val="af2"/>
              <w:ind w:left="96"/>
              <w:jc w:val="center"/>
              <w:rPr>
                <w:color w:val="000000"/>
                <w:sz w:val="21"/>
                <w:szCs w:val="21"/>
                <w:lang w:val="zh-CN"/>
              </w:rPr>
            </w:pPr>
            <w:r>
              <w:rPr>
                <w:rFonts w:hint="eastAsia"/>
                <w:color w:val="000000"/>
                <w:sz w:val="21"/>
                <w:szCs w:val="21"/>
                <w:lang w:val="zh-CN"/>
              </w:rPr>
              <w:t>采购小组的组成</w:t>
            </w:r>
          </w:p>
        </w:tc>
        <w:tc>
          <w:tcPr>
            <w:tcW w:w="6804" w:type="dxa"/>
            <w:tcBorders>
              <w:top w:val="single" w:sz="8" w:space="0" w:color="auto"/>
              <w:left w:val="single" w:sz="8" w:space="0" w:color="auto"/>
              <w:bottom w:val="single" w:sz="8" w:space="0" w:color="auto"/>
              <w:right w:val="single" w:sz="18" w:space="0" w:color="auto"/>
            </w:tcBorders>
            <w:vAlign w:val="center"/>
          </w:tcPr>
          <w:p w:rsidR="00563081" w:rsidRDefault="00563081" w:rsidP="00563081">
            <w:pPr>
              <w:pStyle w:val="af2"/>
              <w:ind w:leftChars="102" w:left="634" w:hangingChars="200" w:hanging="420"/>
              <w:rPr>
                <w:color w:val="000000"/>
                <w:sz w:val="21"/>
                <w:szCs w:val="21"/>
                <w:lang w:val="zh-CN"/>
              </w:rPr>
            </w:pPr>
            <w:r>
              <w:rPr>
                <w:rFonts w:hint="eastAsia"/>
                <w:color w:val="000000"/>
                <w:sz w:val="21"/>
                <w:szCs w:val="21"/>
                <w:lang w:val="zh-CN"/>
              </w:rPr>
              <w:t>详见谈判须知第5.2条</w:t>
            </w:r>
          </w:p>
        </w:tc>
      </w:tr>
      <w:tr w:rsidR="00563081" w:rsidTr="00B55D96">
        <w:trPr>
          <w:trHeight w:val="747"/>
          <w:jc w:val="center"/>
        </w:trPr>
        <w:tc>
          <w:tcPr>
            <w:tcW w:w="811" w:type="dxa"/>
            <w:tcBorders>
              <w:top w:val="single" w:sz="8" w:space="0" w:color="auto"/>
              <w:left w:val="single" w:sz="18" w:space="0" w:color="auto"/>
              <w:bottom w:val="single" w:sz="8" w:space="0" w:color="auto"/>
              <w:right w:val="single" w:sz="8" w:space="0" w:color="auto"/>
            </w:tcBorders>
            <w:vAlign w:val="center"/>
          </w:tcPr>
          <w:p w:rsidR="00563081" w:rsidRDefault="00563081" w:rsidP="00563081">
            <w:pPr>
              <w:pStyle w:val="af2"/>
              <w:jc w:val="center"/>
              <w:rPr>
                <w:rFonts w:cs="Arial"/>
                <w:color w:val="000000"/>
                <w:sz w:val="21"/>
                <w:szCs w:val="21"/>
                <w:lang w:val="zh-CN"/>
              </w:rPr>
            </w:pPr>
            <w:r>
              <w:rPr>
                <w:rFonts w:cs="Courier New" w:hint="eastAsia"/>
                <w:color w:val="000000"/>
                <w:sz w:val="21"/>
                <w:szCs w:val="21"/>
                <w:lang w:val="zh-CN"/>
              </w:rPr>
              <w:t>3</w:t>
            </w:r>
            <w:r>
              <w:rPr>
                <w:rFonts w:cs="Courier New"/>
                <w:color w:val="000000"/>
                <w:sz w:val="21"/>
                <w:szCs w:val="21"/>
                <w:lang w:val="zh-CN"/>
              </w:rPr>
              <w:t>6</w:t>
            </w:r>
          </w:p>
        </w:tc>
        <w:tc>
          <w:tcPr>
            <w:tcW w:w="2154" w:type="dxa"/>
            <w:tcBorders>
              <w:top w:val="single" w:sz="8" w:space="0" w:color="auto"/>
              <w:left w:val="single" w:sz="8" w:space="0" w:color="auto"/>
              <w:bottom w:val="single" w:sz="8" w:space="0" w:color="auto"/>
              <w:right w:val="single" w:sz="8" w:space="0" w:color="auto"/>
            </w:tcBorders>
            <w:vAlign w:val="center"/>
          </w:tcPr>
          <w:p w:rsidR="00563081" w:rsidRDefault="00563081" w:rsidP="00563081">
            <w:pPr>
              <w:pStyle w:val="af2"/>
              <w:ind w:left="96"/>
              <w:jc w:val="center"/>
              <w:rPr>
                <w:sz w:val="21"/>
                <w:szCs w:val="21"/>
                <w:lang w:val="zh-CN"/>
              </w:rPr>
            </w:pPr>
            <w:r>
              <w:rPr>
                <w:rFonts w:hint="eastAsia"/>
                <w:sz w:val="21"/>
                <w:szCs w:val="21"/>
                <w:lang w:val="zh-CN"/>
              </w:rPr>
              <w:t>成交公告</w:t>
            </w:r>
          </w:p>
          <w:p w:rsidR="00563081" w:rsidRDefault="00563081" w:rsidP="00563081">
            <w:pPr>
              <w:pStyle w:val="af2"/>
              <w:ind w:left="96"/>
              <w:jc w:val="center"/>
              <w:rPr>
                <w:sz w:val="21"/>
                <w:szCs w:val="21"/>
                <w:lang w:val="zh-CN"/>
              </w:rPr>
            </w:pPr>
            <w:r>
              <w:rPr>
                <w:rFonts w:hint="eastAsia"/>
                <w:sz w:val="21"/>
                <w:szCs w:val="21"/>
                <w:lang w:val="zh-CN"/>
              </w:rPr>
              <w:t>媒介、期限</w:t>
            </w:r>
          </w:p>
        </w:tc>
        <w:tc>
          <w:tcPr>
            <w:tcW w:w="6804" w:type="dxa"/>
            <w:tcBorders>
              <w:top w:val="single" w:sz="8" w:space="0" w:color="auto"/>
              <w:left w:val="single" w:sz="8" w:space="0" w:color="auto"/>
              <w:bottom w:val="single" w:sz="8" w:space="0" w:color="auto"/>
              <w:right w:val="single" w:sz="18" w:space="0" w:color="auto"/>
            </w:tcBorders>
            <w:vAlign w:val="center"/>
          </w:tcPr>
          <w:p w:rsidR="00563081" w:rsidRDefault="00563081" w:rsidP="00563081">
            <w:pPr>
              <w:pStyle w:val="af2"/>
              <w:ind w:left="210"/>
              <w:rPr>
                <w:sz w:val="21"/>
                <w:szCs w:val="21"/>
                <w:lang w:val="zh-CN"/>
              </w:rPr>
            </w:pPr>
            <w:r>
              <w:rPr>
                <w:rFonts w:hint="eastAsia"/>
                <w:sz w:val="21"/>
                <w:szCs w:val="21"/>
                <w:lang w:val="zh-CN"/>
              </w:rPr>
              <w:t>公告媒介：陕西省政府采购网</w:t>
            </w:r>
          </w:p>
          <w:p w:rsidR="00563081" w:rsidRDefault="00563081" w:rsidP="00563081">
            <w:pPr>
              <w:pStyle w:val="af2"/>
              <w:ind w:left="210"/>
              <w:rPr>
                <w:sz w:val="21"/>
                <w:szCs w:val="21"/>
                <w:lang w:val="zh-CN"/>
              </w:rPr>
            </w:pPr>
            <w:r>
              <w:rPr>
                <w:rFonts w:hint="eastAsia"/>
                <w:sz w:val="21"/>
                <w:szCs w:val="21"/>
                <w:lang w:val="zh-CN"/>
              </w:rPr>
              <w:t>公告期限：1个工作日</w:t>
            </w:r>
          </w:p>
        </w:tc>
      </w:tr>
      <w:tr w:rsidR="00563081" w:rsidTr="008A30C5">
        <w:trPr>
          <w:trHeight w:val="1209"/>
          <w:jc w:val="center"/>
        </w:trPr>
        <w:tc>
          <w:tcPr>
            <w:tcW w:w="811" w:type="dxa"/>
            <w:tcBorders>
              <w:top w:val="single" w:sz="8" w:space="0" w:color="auto"/>
              <w:left w:val="single" w:sz="18" w:space="0" w:color="auto"/>
              <w:bottom w:val="single" w:sz="8" w:space="0" w:color="auto"/>
              <w:right w:val="single" w:sz="8" w:space="0" w:color="auto"/>
            </w:tcBorders>
            <w:vAlign w:val="center"/>
          </w:tcPr>
          <w:p w:rsidR="00563081" w:rsidRDefault="00563081" w:rsidP="00563081">
            <w:pPr>
              <w:pStyle w:val="af2"/>
              <w:jc w:val="center"/>
              <w:rPr>
                <w:rFonts w:cs="Courier New"/>
                <w:color w:val="000000"/>
                <w:sz w:val="21"/>
                <w:szCs w:val="21"/>
                <w:lang w:val="zh-CN"/>
              </w:rPr>
            </w:pPr>
            <w:r>
              <w:rPr>
                <w:rFonts w:cs="Courier New" w:hint="eastAsia"/>
                <w:color w:val="000000"/>
                <w:sz w:val="21"/>
                <w:szCs w:val="21"/>
                <w:lang w:val="zh-CN"/>
              </w:rPr>
              <w:t>3</w:t>
            </w:r>
            <w:r>
              <w:rPr>
                <w:rFonts w:cs="Courier New"/>
                <w:color w:val="000000"/>
                <w:sz w:val="21"/>
                <w:szCs w:val="21"/>
                <w:lang w:val="zh-CN"/>
              </w:rPr>
              <w:t>7</w:t>
            </w:r>
          </w:p>
        </w:tc>
        <w:tc>
          <w:tcPr>
            <w:tcW w:w="2154" w:type="dxa"/>
            <w:tcBorders>
              <w:top w:val="single" w:sz="8" w:space="0" w:color="auto"/>
              <w:left w:val="single" w:sz="8" w:space="0" w:color="auto"/>
              <w:bottom w:val="single" w:sz="8" w:space="0" w:color="auto"/>
              <w:right w:val="single" w:sz="8" w:space="0" w:color="auto"/>
            </w:tcBorders>
            <w:vAlign w:val="center"/>
          </w:tcPr>
          <w:p w:rsidR="00563081" w:rsidRDefault="00563081" w:rsidP="00563081">
            <w:pPr>
              <w:pStyle w:val="af2"/>
              <w:ind w:left="96"/>
              <w:jc w:val="center"/>
              <w:rPr>
                <w:sz w:val="21"/>
                <w:szCs w:val="21"/>
                <w:lang w:val="zh-CN"/>
              </w:rPr>
            </w:pPr>
            <w:r>
              <w:rPr>
                <w:rFonts w:hint="eastAsia"/>
                <w:sz w:val="21"/>
                <w:szCs w:val="21"/>
                <w:lang w:val="zh-CN"/>
              </w:rPr>
              <w:t>履约保证金</w:t>
            </w:r>
          </w:p>
        </w:tc>
        <w:tc>
          <w:tcPr>
            <w:tcW w:w="6804" w:type="dxa"/>
            <w:tcBorders>
              <w:top w:val="single" w:sz="8" w:space="0" w:color="auto"/>
              <w:left w:val="single" w:sz="8" w:space="0" w:color="auto"/>
              <w:bottom w:val="single" w:sz="8" w:space="0" w:color="auto"/>
              <w:right w:val="single" w:sz="18" w:space="0" w:color="auto"/>
            </w:tcBorders>
            <w:vAlign w:val="center"/>
          </w:tcPr>
          <w:p w:rsidR="00563081" w:rsidRPr="00587CA5" w:rsidRDefault="00563081" w:rsidP="00563081">
            <w:pPr>
              <w:autoSpaceDE w:val="0"/>
              <w:autoSpaceDN w:val="0"/>
              <w:adjustRightInd w:val="0"/>
              <w:ind w:firstLineChars="100" w:firstLine="210"/>
              <w:jc w:val="left"/>
              <w:rPr>
                <w:rFonts w:ascii="宋体" w:hAnsi="宋体" w:cs="宋体"/>
                <w:kern w:val="0"/>
                <w:szCs w:val="21"/>
                <w:lang w:val="zh-CN"/>
              </w:rPr>
            </w:pPr>
            <w:r w:rsidRPr="00587CA5">
              <w:rPr>
                <w:rFonts w:ascii="Segoe UI Symbol" w:hAnsi="Segoe UI Symbol" w:cs="Segoe UI Symbol"/>
                <w:kern w:val="0"/>
                <w:szCs w:val="21"/>
                <w:lang w:val="zh-CN"/>
              </w:rPr>
              <w:t>☑</w:t>
            </w:r>
            <w:r w:rsidRPr="00587CA5">
              <w:rPr>
                <w:rFonts w:ascii="宋体" w:hAnsi="宋体" w:cs="宋体" w:hint="eastAsia"/>
                <w:kern w:val="0"/>
                <w:szCs w:val="21"/>
                <w:lang w:val="zh-CN"/>
              </w:rPr>
              <w:t xml:space="preserve"> 不要求</w:t>
            </w:r>
          </w:p>
          <w:p w:rsidR="00563081" w:rsidRPr="00587CA5" w:rsidRDefault="00563081" w:rsidP="00563081">
            <w:pPr>
              <w:autoSpaceDE w:val="0"/>
              <w:autoSpaceDN w:val="0"/>
              <w:adjustRightInd w:val="0"/>
              <w:ind w:firstLineChars="100" w:firstLine="210"/>
              <w:jc w:val="left"/>
              <w:rPr>
                <w:rFonts w:ascii="宋体" w:hAnsi="宋体" w:cs="宋体"/>
                <w:kern w:val="0"/>
                <w:szCs w:val="21"/>
                <w:lang w:val="zh-CN"/>
              </w:rPr>
            </w:pPr>
            <w:r w:rsidRPr="00587CA5">
              <w:rPr>
                <w:rFonts w:ascii="宋体" w:hAnsi="宋体" w:cs="宋体" w:hint="eastAsia"/>
                <w:kern w:val="0"/>
                <w:szCs w:val="21"/>
                <w:lang w:val="zh-CN"/>
              </w:rPr>
              <w:t>□ 要求：</w:t>
            </w:r>
          </w:p>
          <w:p w:rsidR="00563081" w:rsidRPr="00587CA5" w:rsidRDefault="00563081" w:rsidP="00563081">
            <w:pPr>
              <w:autoSpaceDE w:val="0"/>
              <w:autoSpaceDN w:val="0"/>
              <w:adjustRightInd w:val="0"/>
              <w:ind w:firstLineChars="100" w:firstLine="210"/>
              <w:jc w:val="left"/>
              <w:rPr>
                <w:rFonts w:ascii="宋体" w:hAnsi="宋体" w:cs="宋体"/>
                <w:kern w:val="0"/>
                <w:szCs w:val="21"/>
                <w:lang w:val="zh-CN"/>
              </w:rPr>
            </w:pPr>
            <w:r w:rsidRPr="00587CA5">
              <w:rPr>
                <w:rFonts w:ascii="宋体" w:hAnsi="宋体" w:cs="宋体" w:hint="eastAsia"/>
                <w:kern w:val="0"/>
                <w:szCs w:val="21"/>
                <w:lang w:val="zh-CN"/>
              </w:rPr>
              <w:t xml:space="preserve">    履约保证金的金额：</w:t>
            </w:r>
            <w:r w:rsidRPr="00563081">
              <w:rPr>
                <w:rFonts w:ascii="宋体" w:hAnsi="宋体" w:cs="宋体" w:hint="eastAsia"/>
                <w:kern w:val="0"/>
                <w:szCs w:val="21"/>
                <w:u w:val="single"/>
                <w:lang w:val="zh-CN"/>
              </w:rPr>
              <w:t xml:space="preserve">  /</w:t>
            </w:r>
            <w:r w:rsidRPr="00563081">
              <w:rPr>
                <w:rFonts w:ascii="宋体" w:hAnsi="宋体" w:cs="宋体"/>
                <w:kern w:val="0"/>
                <w:szCs w:val="21"/>
                <w:u w:val="single"/>
                <w:lang w:val="zh-CN"/>
              </w:rPr>
              <w:t xml:space="preserve">  </w:t>
            </w:r>
            <w:r w:rsidRPr="00587CA5">
              <w:rPr>
                <w:rFonts w:ascii="宋体" w:hAnsi="宋体" w:cs="宋体" w:hint="eastAsia"/>
                <w:kern w:val="0"/>
                <w:szCs w:val="21"/>
                <w:lang w:val="zh-CN"/>
              </w:rPr>
              <w:t xml:space="preserve">￥           </w:t>
            </w:r>
          </w:p>
          <w:p w:rsidR="00563081" w:rsidRDefault="00563081" w:rsidP="00563081">
            <w:pPr>
              <w:pStyle w:val="af2"/>
              <w:ind w:leftChars="302" w:left="634"/>
              <w:rPr>
                <w:sz w:val="21"/>
                <w:szCs w:val="21"/>
                <w:lang w:val="zh-CN"/>
              </w:rPr>
            </w:pPr>
            <w:r w:rsidRPr="00587CA5">
              <w:rPr>
                <w:rFonts w:hint="eastAsia"/>
                <w:sz w:val="21"/>
                <w:szCs w:val="21"/>
                <w:lang w:val="zh-CN"/>
              </w:rPr>
              <w:t>履约保证金的形式：可采取银行转账或履约担保方式提交</w:t>
            </w:r>
          </w:p>
        </w:tc>
      </w:tr>
      <w:tr w:rsidR="00563081" w:rsidTr="00B55D96">
        <w:trPr>
          <w:trHeight w:val="844"/>
          <w:jc w:val="center"/>
        </w:trPr>
        <w:tc>
          <w:tcPr>
            <w:tcW w:w="811" w:type="dxa"/>
            <w:tcBorders>
              <w:top w:val="single" w:sz="8" w:space="0" w:color="auto"/>
              <w:left w:val="single" w:sz="18" w:space="0" w:color="auto"/>
              <w:bottom w:val="single" w:sz="8" w:space="0" w:color="auto"/>
              <w:right w:val="single" w:sz="8" w:space="0" w:color="auto"/>
            </w:tcBorders>
            <w:vAlign w:val="center"/>
          </w:tcPr>
          <w:p w:rsidR="00563081" w:rsidRDefault="00563081" w:rsidP="00563081">
            <w:pPr>
              <w:pStyle w:val="af2"/>
              <w:jc w:val="center"/>
              <w:rPr>
                <w:rFonts w:cs="Courier New"/>
                <w:color w:val="000000"/>
                <w:sz w:val="21"/>
                <w:szCs w:val="21"/>
                <w:lang w:val="zh-CN"/>
              </w:rPr>
            </w:pPr>
            <w:r>
              <w:rPr>
                <w:rFonts w:cs="Courier New" w:hint="eastAsia"/>
                <w:color w:val="000000"/>
                <w:sz w:val="21"/>
                <w:szCs w:val="21"/>
                <w:lang w:val="zh-CN"/>
              </w:rPr>
              <w:t>3</w:t>
            </w:r>
            <w:r>
              <w:rPr>
                <w:rFonts w:cs="Courier New"/>
                <w:color w:val="000000"/>
                <w:sz w:val="21"/>
                <w:szCs w:val="21"/>
                <w:lang w:val="zh-CN"/>
              </w:rPr>
              <w:t>8</w:t>
            </w:r>
          </w:p>
        </w:tc>
        <w:tc>
          <w:tcPr>
            <w:tcW w:w="2154" w:type="dxa"/>
            <w:tcBorders>
              <w:top w:val="single" w:sz="8" w:space="0" w:color="auto"/>
              <w:left w:val="single" w:sz="8" w:space="0" w:color="auto"/>
              <w:bottom w:val="single" w:sz="8" w:space="0" w:color="auto"/>
              <w:right w:val="single" w:sz="8" w:space="0" w:color="auto"/>
            </w:tcBorders>
            <w:vAlign w:val="center"/>
          </w:tcPr>
          <w:p w:rsidR="00563081" w:rsidRDefault="00563081" w:rsidP="00563081">
            <w:pPr>
              <w:pStyle w:val="af2"/>
              <w:jc w:val="center"/>
              <w:rPr>
                <w:sz w:val="21"/>
                <w:szCs w:val="21"/>
                <w:lang w:val="zh-CN"/>
              </w:rPr>
            </w:pPr>
            <w:r>
              <w:rPr>
                <w:rFonts w:hint="eastAsia"/>
                <w:sz w:val="21"/>
                <w:szCs w:val="21"/>
                <w:lang w:val="zh-CN"/>
              </w:rPr>
              <w:t>供应商信用信息</w:t>
            </w:r>
          </w:p>
          <w:p w:rsidR="00563081" w:rsidRDefault="00563081" w:rsidP="00563081">
            <w:pPr>
              <w:pStyle w:val="af2"/>
              <w:jc w:val="center"/>
              <w:rPr>
                <w:color w:val="FF0000"/>
                <w:sz w:val="21"/>
                <w:szCs w:val="21"/>
                <w:lang w:val="zh-CN"/>
              </w:rPr>
            </w:pPr>
            <w:r>
              <w:rPr>
                <w:rFonts w:hint="eastAsia"/>
                <w:sz w:val="21"/>
                <w:szCs w:val="21"/>
                <w:lang w:val="zh-CN"/>
              </w:rPr>
              <w:t>查询截至时点</w:t>
            </w:r>
          </w:p>
        </w:tc>
        <w:tc>
          <w:tcPr>
            <w:tcW w:w="6804" w:type="dxa"/>
            <w:tcBorders>
              <w:top w:val="single" w:sz="8" w:space="0" w:color="auto"/>
              <w:left w:val="single" w:sz="8" w:space="0" w:color="auto"/>
              <w:bottom w:val="single" w:sz="8" w:space="0" w:color="auto"/>
              <w:right w:val="single" w:sz="18" w:space="0" w:color="auto"/>
            </w:tcBorders>
            <w:vAlign w:val="center"/>
          </w:tcPr>
          <w:p w:rsidR="00563081" w:rsidRDefault="00563081" w:rsidP="00563081">
            <w:pPr>
              <w:ind w:left="210" w:rightChars="50" w:right="105"/>
              <w:rPr>
                <w:rFonts w:ascii="宋体" w:hAnsi="宋体"/>
                <w:szCs w:val="21"/>
              </w:rPr>
            </w:pPr>
            <w:r>
              <w:rPr>
                <w:rFonts w:ascii="宋体" w:hAnsi="宋体" w:hint="eastAsia"/>
                <w:szCs w:val="21"/>
              </w:rPr>
              <w:t>递交响应文件截至时间前,由采购代理机构和采购人共同查询,并将查询结果提交给谈判小组。</w:t>
            </w:r>
          </w:p>
        </w:tc>
      </w:tr>
      <w:tr w:rsidR="00563081" w:rsidTr="00B55D96">
        <w:trPr>
          <w:trHeight w:val="686"/>
          <w:jc w:val="center"/>
        </w:trPr>
        <w:tc>
          <w:tcPr>
            <w:tcW w:w="811" w:type="dxa"/>
            <w:tcBorders>
              <w:top w:val="single" w:sz="8" w:space="0" w:color="auto"/>
              <w:left w:val="single" w:sz="18" w:space="0" w:color="auto"/>
              <w:bottom w:val="single" w:sz="8" w:space="0" w:color="auto"/>
              <w:right w:val="single" w:sz="8" w:space="0" w:color="auto"/>
            </w:tcBorders>
            <w:vAlign w:val="center"/>
          </w:tcPr>
          <w:p w:rsidR="00563081" w:rsidRDefault="00563081" w:rsidP="00563081">
            <w:pPr>
              <w:pStyle w:val="af2"/>
              <w:jc w:val="center"/>
              <w:rPr>
                <w:rFonts w:cs="Courier New"/>
                <w:color w:val="000000"/>
                <w:sz w:val="21"/>
                <w:szCs w:val="21"/>
                <w:lang w:val="zh-CN"/>
              </w:rPr>
            </w:pPr>
            <w:r>
              <w:rPr>
                <w:rFonts w:cs="Courier New" w:hint="eastAsia"/>
                <w:color w:val="000000"/>
                <w:sz w:val="21"/>
                <w:szCs w:val="21"/>
                <w:lang w:val="zh-CN"/>
              </w:rPr>
              <w:t>3</w:t>
            </w:r>
            <w:r>
              <w:rPr>
                <w:rFonts w:cs="Courier New"/>
                <w:color w:val="000000"/>
                <w:sz w:val="21"/>
                <w:szCs w:val="21"/>
                <w:lang w:val="zh-CN"/>
              </w:rPr>
              <w:t>9</w:t>
            </w:r>
          </w:p>
        </w:tc>
        <w:tc>
          <w:tcPr>
            <w:tcW w:w="2154" w:type="dxa"/>
            <w:tcBorders>
              <w:top w:val="single" w:sz="8" w:space="0" w:color="auto"/>
              <w:left w:val="single" w:sz="8" w:space="0" w:color="auto"/>
              <w:bottom w:val="single" w:sz="8" w:space="0" w:color="auto"/>
              <w:right w:val="single" w:sz="8" w:space="0" w:color="auto"/>
            </w:tcBorders>
            <w:vAlign w:val="center"/>
          </w:tcPr>
          <w:p w:rsidR="00563081" w:rsidRDefault="00563081" w:rsidP="00563081">
            <w:pPr>
              <w:pStyle w:val="af2"/>
              <w:jc w:val="center"/>
              <w:rPr>
                <w:sz w:val="21"/>
                <w:szCs w:val="21"/>
                <w:lang w:val="zh-CN"/>
              </w:rPr>
            </w:pPr>
            <w:r>
              <w:rPr>
                <w:rFonts w:hint="eastAsia"/>
                <w:sz w:val="21"/>
                <w:szCs w:val="21"/>
                <w:lang w:val="zh-CN"/>
              </w:rPr>
              <w:t>资格审查时是否</w:t>
            </w:r>
          </w:p>
          <w:p w:rsidR="00563081" w:rsidRDefault="00563081" w:rsidP="00563081">
            <w:pPr>
              <w:pStyle w:val="af2"/>
              <w:jc w:val="center"/>
              <w:rPr>
                <w:rFonts w:cs="Arial"/>
                <w:color w:val="000000"/>
                <w:sz w:val="21"/>
                <w:szCs w:val="21"/>
                <w:lang w:val="zh-CN"/>
              </w:rPr>
            </w:pPr>
            <w:r>
              <w:rPr>
                <w:rFonts w:hint="eastAsia"/>
                <w:sz w:val="21"/>
                <w:szCs w:val="21"/>
                <w:lang w:val="zh-CN"/>
              </w:rPr>
              <w:t>核验证件</w:t>
            </w:r>
          </w:p>
        </w:tc>
        <w:tc>
          <w:tcPr>
            <w:tcW w:w="6804" w:type="dxa"/>
            <w:tcBorders>
              <w:top w:val="single" w:sz="8" w:space="0" w:color="auto"/>
              <w:left w:val="single" w:sz="8" w:space="0" w:color="auto"/>
              <w:bottom w:val="single" w:sz="8" w:space="0" w:color="auto"/>
              <w:right w:val="single" w:sz="18" w:space="0" w:color="auto"/>
            </w:tcBorders>
            <w:vAlign w:val="center"/>
          </w:tcPr>
          <w:p w:rsidR="00563081" w:rsidRDefault="00563081" w:rsidP="00563081">
            <w:pPr>
              <w:spacing w:line="340" w:lineRule="exact"/>
              <w:ind w:rightChars="50" w:right="105" w:firstLineChars="100" w:firstLine="210"/>
              <w:rPr>
                <w:rFonts w:ascii="宋体" w:hAnsi="宋体" w:cs="宋体"/>
                <w:szCs w:val="21"/>
              </w:rPr>
            </w:pPr>
            <w:r>
              <w:rPr>
                <w:rFonts w:ascii="Segoe UI Symbol" w:hAnsi="Segoe UI Symbol" w:cs="Segoe UI Symbol"/>
                <w:szCs w:val="21"/>
              </w:rPr>
              <w:t>☑</w:t>
            </w:r>
            <w:r>
              <w:rPr>
                <w:rFonts w:ascii="宋体" w:hAnsi="宋体" w:cs="宋体" w:hint="eastAsia"/>
              </w:rPr>
              <w:t xml:space="preserve"> </w:t>
            </w:r>
            <w:r>
              <w:rPr>
                <w:rFonts w:ascii="宋体" w:hAnsi="宋体" w:cs="宋体" w:hint="eastAsia"/>
                <w:szCs w:val="21"/>
              </w:rPr>
              <w:t>不需要</w:t>
            </w:r>
          </w:p>
          <w:p w:rsidR="00563081" w:rsidRDefault="00563081" w:rsidP="00563081">
            <w:pPr>
              <w:ind w:left="210" w:rightChars="50" w:right="105"/>
              <w:rPr>
                <w:szCs w:val="21"/>
              </w:rPr>
            </w:pPr>
            <w:r>
              <w:rPr>
                <w:rFonts w:hint="eastAsia"/>
                <w:szCs w:val="21"/>
              </w:rPr>
              <w:t>□</w:t>
            </w:r>
            <w:r>
              <w:rPr>
                <w:rFonts w:hint="eastAsia"/>
                <w:szCs w:val="21"/>
              </w:rPr>
              <w:t xml:space="preserve"> </w:t>
            </w:r>
            <w:r>
              <w:rPr>
                <w:rFonts w:hint="eastAsia"/>
                <w:szCs w:val="21"/>
              </w:rPr>
              <w:t>需要，核验要求：</w:t>
            </w:r>
            <w:r w:rsidRPr="00563081">
              <w:rPr>
                <w:rFonts w:hint="eastAsia"/>
                <w:szCs w:val="21"/>
                <w:u w:val="single"/>
              </w:rPr>
              <w:t xml:space="preserve"> /</w:t>
            </w:r>
            <w:r w:rsidRPr="00563081">
              <w:rPr>
                <w:szCs w:val="21"/>
                <w:u w:val="single"/>
              </w:rPr>
              <w:t xml:space="preserve">  </w:t>
            </w:r>
            <w:r>
              <w:rPr>
                <w:rFonts w:hint="eastAsia"/>
                <w:szCs w:val="21"/>
              </w:rPr>
              <w:t>。</w:t>
            </w:r>
          </w:p>
        </w:tc>
      </w:tr>
      <w:tr w:rsidR="00563081" w:rsidTr="00B55D96">
        <w:trPr>
          <w:trHeight w:val="398"/>
          <w:jc w:val="center"/>
        </w:trPr>
        <w:tc>
          <w:tcPr>
            <w:tcW w:w="811" w:type="dxa"/>
            <w:tcBorders>
              <w:top w:val="single" w:sz="8" w:space="0" w:color="auto"/>
              <w:left w:val="single" w:sz="18" w:space="0" w:color="auto"/>
              <w:bottom w:val="single" w:sz="8" w:space="0" w:color="auto"/>
              <w:right w:val="single" w:sz="8" w:space="0" w:color="auto"/>
            </w:tcBorders>
            <w:vAlign w:val="center"/>
          </w:tcPr>
          <w:p w:rsidR="00563081" w:rsidRDefault="00563081" w:rsidP="00563081">
            <w:pPr>
              <w:pStyle w:val="af2"/>
              <w:jc w:val="center"/>
              <w:rPr>
                <w:rFonts w:cs="Courier New"/>
                <w:color w:val="000000"/>
                <w:sz w:val="21"/>
                <w:szCs w:val="21"/>
                <w:lang w:val="zh-CN"/>
              </w:rPr>
            </w:pPr>
            <w:r>
              <w:rPr>
                <w:rFonts w:cs="Courier New"/>
                <w:color w:val="000000"/>
                <w:sz w:val="21"/>
                <w:szCs w:val="21"/>
                <w:lang w:val="zh-CN"/>
              </w:rPr>
              <w:t>40</w:t>
            </w:r>
          </w:p>
        </w:tc>
        <w:tc>
          <w:tcPr>
            <w:tcW w:w="2154" w:type="dxa"/>
            <w:tcBorders>
              <w:top w:val="single" w:sz="8" w:space="0" w:color="auto"/>
              <w:left w:val="single" w:sz="8" w:space="0" w:color="auto"/>
              <w:bottom w:val="single" w:sz="8" w:space="0" w:color="auto"/>
              <w:right w:val="single" w:sz="8" w:space="0" w:color="auto"/>
            </w:tcBorders>
            <w:vAlign w:val="center"/>
          </w:tcPr>
          <w:p w:rsidR="00563081" w:rsidRDefault="00563081" w:rsidP="00563081">
            <w:pPr>
              <w:pStyle w:val="af2"/>
              <w:jc w:val="center"/>
              <w:rPr>
                <w:color w:val="000000"/>
                <w:sz w:val="21"/>
                <w:szCs w:val="21"/>
                <w:lang w:val="zh-CN"/>
              </w:rPr>
            </w:pPr>
            <w:r>
              <w:rPr>
                <w:rFonts w:hint="eastAsia"/>
                <w:color w:val="000000"/>
                <w:sz w:val="21"/>
                <w:szCs w:val="21"/>
                <w:lang w:val="zh-CN"/>
              </w:rPr>
              <w:t>开启响应文件现场是否</w:t>
            </w:r>
          </w:p>
          <w:p w:rsidR="00563081" w:rsidRDefault="00563081" w:rsidP="00563081">
            <w:pPr>
              <w:pStyle w:val="af2"/>
              <w:jc w:val="center"/>
              <w:rPr>
                <w:color w:val="000000"/>
                <w:sz w:val="21"/>
                <w:szCs w:val="21"/>
                <w:lang w:val="zh-CN"/>
              </w:rPr>
            </w:pPr>
            <w:r>
              <w:rPr>
                <w:rFonts w:hint="eastAsia"/>
                <w:color w:val="000000"/>
                <w:sz w:val="21"/>
                <w:szCs w:val="21"/>
                <w:lang w:val="zh-CN"/>
              </w:rPr>
              <w:t>演示与陈述响应文件</w:t>
            </w:r>
          </w:p>
        </w:tc>
        <w:tc>
          <w:tcPr>
            <w:tcW w:w="6804" w:type="dxa"/>
            <w:tcBorders>
              <w:top w:val="single" w:sz="8" w:space="0" w:color="auto"/>
              <w:left w:val="single" w:sz="8" w:space="0" w:color="auto"/>
              <w:bottom w:val="single" w:sz="8" w:space="0" w:color="auto"/>
              <w:right w:val="single" w:sz="18" w:space="0" w:color="auto"/>
            </w:tcBorders>
            <w:vAlign w:val="center"/>
          </w:tcPr>
          <w:p w:rsidR="00563081" w:rsidRDefault="00563081" w:rsidP="00563081">
            <w:pPr>
              <w:spacing w:line="320" w:lineRule="exact"/>
              <w:ind w:rightChars="50" w:right="105" w:firstLineChars="100" w:firstLine="210"/>
            </w:pPr>
            <w:r w:rsidRPr="00A24954">
              <w:rPr>
                <w:rFonts w:ascii="Segoe UI Symbol" w:hAnsi="Segoe UI Symbol" w:cs="Segoe UI Symbol"/>
                <w:color w:val="000000"/>
                <w:szCs w:val="21"/>
              </w:rPr>
              <w:t>☑</w:t>
            </w:r>
            <w:r>
              <w:rPr>
                <w:rFonts w:ascii="Segoe UI Symbol" w:hAnsi="Segoe UI Symbol" w:cs="Segoe UI Symbol"/>
                <w:color w:val="000000"/>
                <w:szCs w:val="21"/>
              </w:rPr>
              <w:t xml:space="preserve"> </w:t>
            </w:r>
            <w:r>
              <w:rPr>
                <w:rFonts w:hint="eastAsia"/>
                <w:b/>
                <w:color w:val="000000"/>
                <w:szCs w:val="21"/>
              </w:rPr>
              <w:t xml:space="preserve"> </w:t>
            </w:r>
            <w:r>
              <w:rPr>
                <w:rFonts w:hint="eastAsia"/>
                <w:color w:val="000000"/>
                <w:szCs w:val="21"/>
              </w:rPr>
              <w:t xml:space="preserve"> </w:t>
            </w:r>
            <w:r>
              <w:rPr>
                <w:rFonts w:hint="eastAsia"/>
              </w:rPr>
              <w:t>不需要</w:t>
            </w:r>
          </w:p>
          <w:p w:rsidR="00563081" w:rsidRPr="0080478F" w:rsidRDefault="00563081" w:rsidP="00563081">
            <w:pPr>
              <w:spacing w:line="320" w:lineRule="exact"/>
              <w:ind w:rightChars="50" w:right="105" w:firstLineChars="100" w:firstLine="210"/>
            </w:pPr>
            <w:r>
              <w:rPr>
                <w:rFonts w:hint="eastAsia"/>
                <w:color w:val="000000"/>
                <w:szCs w:val="21"/>
                <w:lang w:val="zh-CN"/>
              </w:rPr>
              <w:t>□</w:t>
            </w:r>
            <w:r>
              <w:rPr>
                <w:rFonts w:hint="eastAsia"/>
              </w:rPr>
              <w:t xml:space="preserve"> </w:t>
            </w:r>
            <w:r>
              <w:rPr>
                <w:rFonts w:hint="eastAsia"/>
              </w:rPr>
              <w:t>需要，演示与陈述响应文件的要求</w:t>
            </w:r>
            <w:r>
              <w:rPr>
                <w:rFonts w:hint="eastAsia"/>
                <w:szCs w:val="21"/>
              </w:rPr>
              <w:t>：</w:t>
            </w:r>
            <w:r w:rsidRPr="00563081">
              <w:rPr>
                <w:rFonts w:hint="eastAsia"/>
                <w:szCs w:val="21"/>
                <w:u w:val="single"/>
              </w:rPr>
              <w:t xml:space="preserve"> /</w:t>
            </w:r>
            <w:r w:rsidRPr="00563081">
              <w:rPr>
                <w:szCs w:val="21"/>
                <w:u w:val="single"/>
              </w:rPr>
              <w:t xml:space="preserve">  </w:t>
            </w:r>
            <w:r>
              <w:rPr>
                <w:rFonts w:hint="eastAsia"/>
                <w:szCs w:val="21"/>
              </w:rPr>
              <w:t>。</w:t>
            </w:r>
          </w:p>
        </w:tc>
      </w:tr>
      <w:tr w:rsidR="00563081" w:rsidTr="00B55D96">
        <w:trPr>
          <w:trHeight w:val="398"/>
          <w:jc w:val="center"/>
        </w:trPr>
        <w:tc>
          <w:tcPr>
            <w:tcW w:w="811" w:type="dxa"/>
            <w:tcBorders>
              <w:top w:val="single" w:sz="8" w:space="0" w:color="auto"/>
              <w:left w:val="single" w:sz="18" w:space="0" w:color="auto"/>
              <w:bottom w:val="single" w:sz="8" w:space="0" w:color="auto"/>
              <w:right w:val="single" w:sz="8" w:space="0" w:color="auto"/>
            </w:tcBorders>
            <w:vAlign w:val="center"/>
          </w:tcPr>
          <w:p w:rsidR="00563081" w:rsidRDefault="00563081" w:rsidP="00563081">
            <w:pPr>
              <w:pStyle w:val="af2"/>
              <w:jc w:val="center"/>
              <w:rPr>
                <w:rFonts w:cs="Courier New"/>
                <w:color w:val="000000"/>
                <w:sz w:val="21"/>
                <w:szCs w:val="21"/>
                <w:lang w:val="zh-CN"/>
              </w:rPr>
            </w:pPr>
            <w:r>
              <w:rPr>
                <w:rFonts w:cs="Courier New"/>
                <w:color w:val="000000"/>
                <w:sz w:val="21"/>
                <w:szCs w:val="21"/>
                <w:lang w:val="zh-CN"/>
              </w:rPr>
              <w:t>41</w:t>
            </w:r>
          </w:p>
        </w:tc>
        <w:tc>
          <w:tcPr>
            <w:tcW w:w="2154" w:type="dxa"/>
            <w:tcBorders>
              <w:top w:val="single" w:sz="8" w:space="0" w:color="auto"/>
              <w:left w:val="single" w:sz="8" w:space="0" w:color="auto"/>
              <w:bottom w:val="single" w:sz="8" w:space="0" w:color="auto"/>
              <w:right w:val="single" w:sz="8" w:space="0" w:color="auto"/>
            </w:tcBorders>
            <w:vAlign w:val="center"/>
          </w:tcPr>
          <w:p w:rsidR="00563081" w:rsidRDefault="00563081" w:rsidP="00563081">
            <w:pPr>
              <w:pStyle w:val="af2"/>
              <w:jc w:val="center"/>
              <w:rPr>
                <w:sz w:val="21"/>
                <w:szCs w:val="21"/>
                <w:lang w:val="zh-CN"/>
              </w:rPr>
            </w:pPr>
            <w:r>
              <w:rPr>
                <w:rFonts w:hint="eastAsia"/>
                <w:sz w:val="21"/>
                <w:szCs w:val="21"/>
                <w:lang w:val="zh-CN"/>
              </w:rPr>
              <w:t>开启响应文件现场</w:t>
            </w:r>
          </w:p>
          <w:p w:rsidR="00563081" w:rsidRDefault="00563081" w:rsidP="00563081">
            <w:pPr>
              <w:pStyle w:val="af2"/>
              <w:jc w:val="center"/>
              <w:rPr>
                <w:color w:val="000000"/>
                <w:sz w:val="21"/>
                <w:szCs w:val="21"/>
                <w:lang w:val="zh-CN"/>
              </w:rPr>
            </w:pPr>
            <w:r>
              <w:rPr>
                <w:rFonts w:hint="eastAsia"/>
                <w:sz w:val="21"/>
                <w:szCs w:val="21"/>
                <w:lang w:val="zh-CN"/>
              </w:rPr>
              <w:t>是否提供样品</w:t>
            </w:r>
          </w:p>
        </w:tc>
        <w:tc>
          <w:tcPr>
            <w:tcW w:w="6804" w:type="dxa"/>
            <w:tcBorders>
              <w:top w:val="single" w:sz="8" w:space="0" w:color="auto"/>
              <w:left w:val="single" w:sz="8" w:space="0" w:color="auto"/>
              <w:bottom w:val="single" w:sz="8" w:space="0" w:color="auto"/>
              <w:right w:val="single" w:sz="18" w:space="0" w:color="auto"/>
            </w:tcBorders>
            <w:vAlign w:val="center"/>
          </w:tcPr>
          <w:p w:rsidR="00563081" w:rsidRDefault="00563081" w:rsidP="00563081">
            <w:pPr>
              <w:spacing w:line="340" w:lineRule="exact"/>
              <w:ind w:rightChars="50" w:right="105" w:firstLineChars="100" w:firstLine="210"/>
              <w:rPr>
                <w:rFonts w:ascii="宋体" w:hAnsi="宋体" w:cs="宋体"/>
                <w:szCs w:val="21"/>
              </w:rPr>
            </w:pPr>
            <w:r>
              <w:rPr>
                <w:rFonts w:ascii="Segoe UI Symbol" w:hAnsi="Segoe UI Symbol" w:cs="Segoe UI Symbol"/>
                <w:szCs w:val="21"/>
              </w:rPr>
              <w:t>☑</w:t>
            </w:r>
            <w:r>
              <w:rPr>
                <w:rFonts w:ascii="宋体" w:hAnsi="宋体" w:cs="宋体" w:hint="eastAsia"/>
              </w:rPr>
              <w:t xml:space="preserve"> </w:t>
            </w:r>
            <w:r>
              <w:rPr>
                <w:rFonts w:ascii="宋体" w:hAnsi="宋体" w:cs="宋体" w:hint="eastAsia"/>
                <w:szCs w:val="21"/>
              </w:rPr>
              <w:t>不需要</w:t>
            </w:r>
          </w:p>
          <w:p w:rsidR="00563081" w:rsidRPr="00A24954" w:rsidRDefault="00563081" w:rsidP="00563081">
            <w:pPr>
              <w:spacing w:line="320" w:lineRule="exact"/>
              <w:ind w:rightChars="50" w:right="105" w:firstLineChars="100" w:firstLine="210"/>
              <w:rPr>
                <w:rFonts w:ascii="Segoe UI Symbol" w:hAnsi="Segoe UI Symbol" w:cs="Segoe UI Symbol"/>
                <w:color w:val="000000"/>
                <w:szCs w:val="21"/>
              </w:rPr>
            </w:pPr>
            <w:r>
              <w:rPr>
                <w:rFonts w:ascii="宋体" w:hAnsi="宋体" w:cs="宋体" w:hint="eastAsia"/>
                <w:szCs w:val="21"/>
              </w:rPr>
              <w:t>□ 需要，</w:t>
            </w:r>
            <w:r>
              <w:rPr>
                <w:rFonts w:ascii="宋体" w:hAnsi="宋体" w:hint="eastAsia"/>
                <w:szCs w:val="21"/>
              </w:rPr>
              <w:t>样品要求</w:t>
            </w:r>
            <w:r>
              <w:rPr>
                <w:rFonts w:ascii="宋体" w:hAnsi="宋体" w:cs="宋体" w:hint="eastAsia"/>
                <w:szCs w:val="21"/>
              </w:rPr>
              <w:t>：</w:t>
            </w:r>
            <w:r>
              <w:rPr>
                <w:rFonts w:hint="eastAsia"/>
                <w:szCs w:val="21"/>
              </w:rPr>
              <w:t>：</w:t>
            </w:r>
            <w:r w:rsidRPr="00563081">
              <w:rPr>
                <w:rFonts w:hint="eastAsia"/>
                <w:szCs w:val="21"/>
                <w:u w:val="single"/>
              </w:rPr>
              <w:t xml:space="preserve"> /</w:t>
            </w:r>
            <w:r w:rsidRPr="00563081">
              <w:rPr>
                <w:szCs w:val="21"/>
                <w:u w:val="single"/>
              </w:rPr>
              <w:t xml:space="preserve">  </w:t>
            </w:r>
            <w:r>
              <w:rPr>
                <w:rFonts w:hint="eastAsia"/>
                <w:szCs w:val="21"/>
              </w:rPr>
              <w:t>。</w:t>
            </w:r>
          </w:p>
        </w:tc>
      </w:tr>
      <w:tr w:rsidR="00563081" w:rsidTr="00B55D96">
        <w:trPr>
          <w:trHeight w:val="398"/>
          <w:jc w:val="center"/>
        </w:trPr>
        <w:tc>
          <w:tcPr>
            <w:tcW w:w="811" w:type="dxa"/>
            <w:tcBorders>
              <w:top w:val="single" w:sz="8" w:space="0" w:color="auto"/>
              <w:left w:val="single" w:sz="18" w:space="0" w:color="auto"/>
              <w:bottom w:val="single" w:sz="8" w:space="0" w:color="auto"/>
              <w:right w:val="single" w:sz="8" w:space="0" w:color="auto"/>
            </w:tcBorders>
            <w:vAlign w:val="center"/>
          </w:tcPr>
          <w:p w:rsidR="00563081" w:rsidRPr="008F07C4" w:rsidRDefault="00563081" w:rsidP="00563081">
            <w:pPr>
              <w:pStyle w:val="af2"/>
              <w:jc w:val="center"/>
              <w:rPr>
                <w:rFonts w:cs="Courier New"/>
                <w:color w:val="000000"/>
                <w:sz w:val="21"/>
                <w:szCs w:val="21"/>
                <w:lang w:val="zh-CN"/>
              </w:rPr>
            </w:pPr>
            <w:r>
              <w:rPr>
                <w:rFonts w:cs="Courier New"/>
                <w:color w:val="000000"/>
                <w:sz w:val="21"/>
                <w:szCs w:val="21"/>
                <w:lang w:val="zh-CN"/>
              </w:rPr>
              <w:t>42</w:t>
            </w:r>
          </w:p>
        </w:tc>
        <w:tc>
          <w:tcPr>
            <w:tcW w:w="2154" w:type="dxa"/>
            <w:tcBorders>
              <w:top w:val="single" w:sz="8" w:space="0" w:color="auto"/>
              <w:left w:val="single" w:sz="8" w:space="0" w:color="auto"/>
              <w:bottom w:val="single" w:sz="8" w:space="0" w:color="auto"/>
              <w:right w:val="single" w:sz="8" w:space="0" w:color="auto"/>
            </w:tcBorders>
            <w:vAlign w:val="center"/>
          </w:tcPr>
          <w:p w:rsidR="00563081" w:rsidRDefault="00563081" w:rsidP="00563081">
            <w:pPr>
              <w:pStyle w:val="af2"/>
              <w:jc w:val="center"/>
              <w:rPr>
                <w:color w:val="000000"/>
                <w:sz w:val="21"/>
                <w:szCs w:val="21"/>
                <w:lang w:val="zh-CN"/>
              </w:rPr>
            </w:pPr>
            <w:r>
              <w:rPr>
                <w:rFonts w:hint="eastAsia"/>
                <w:sz w:val="21"/>
                <w:szCs w:val="21"/>
                <w:lang w:val="zh-CN"/>
              </w:rPr>
              <w:t>其他</w:t>
            </w:r>
          </w:p>
        </w:tc>
        <w:tc>
          <w:tcPr>
            <w:tcW w:w="6804" w:type="dxa"/>
            <w:tcBorders>
              <w:top w:val="single" w:sz="8" w:space="0" w:color="auto"/>
              <w:left w:val="single" w:sz="8" w:space="0" w:color="auto"/>
              <w:bottom w:val="single" w:sz="8" w:space="0" w:color="auto"/>
              <w:right w:val="single" w:sz="18" w:space="0" w:color="auto"/>
            </w:tcBorders>
            <w:vAlign w:val="center"/>
          </w:tcPr>
          <w:p w:rsidR="00563081" w:rsidRDefault="00563081" w:rsidP="00563081">
            <w:pPr>
              <w:spacing w:line="320" w:lineRule="exact"/>
              <w:ind w:rightChars="50" w:right="105" w:firstLineChars="100" w:firstLine="210"/>
              <w:rPr>
                <w:rFonts w:ascii="Segoe UI Symbol" w:hAnsi="Segoe UI Symbol" w:cs="Segoe UI Symbol"/>
                <w:color w:val="000000"/>
                <w:szCs w:val="21"/>
              </w:rPr>
            </w:pPr>
            <w:r>
              <w:rPr>
                <w:rFonts w:ascii="宋体" w:hAnsi="宋体" w:cs="宋体" w:hint="eastAsia"/>
                <w:color w:val="000000"/>
                <w:szCs w:val="21"/>
              </w:rPr>
              <w:t>请各潜在供应商悉知《西安市财政局关于促进政府采购公平竞争优化营商环境的通知》第16条 供应商登记免费领取</w:t>
            </w:r>
            <w:r w:rsidR="008F1955">
              <w:rPr>
                <w:rFonts w:ascii="宋体" w:hAnsi="宋体" w:cs="宋体" w:hint="eastAsia"/>
                <w:color w:val="000000"/>
                <w:szCs w:val="21"/>
              </w:rPr>
              <w:t>谈判文件</w:t>
            </w:r>
            <w:r>
              <w:rPr>
                <w:rFonts w:ascii="宋体" w:hAnsi="宋体" w:cs="宋体" w:hint="eastAsia"/>
                <w:color w:val="000000"/>
                <w:szCs w:val="21"/>
              </w:rPr>
              <w:t>的，如不参与项目谈判响应，应在递交响应文件截止时间前一日以书面形式告知采购代理机构。否则，采购代理机构可以向财政部门反映情况并提供相应的佐证。供应商一年内累计出现三次该情形，将被监管部门记录为失信行为。</w:t>
            </w:r>
          </w:p>
        </w:tc>
      </w:tr>
    </w:tbl>
    <w:p w:rsidR="00DA45A4" w:rsidRDefault="00DA45A4" w:rsidP="00B70A59">
      <w:pPr>
        <w:pStyle w:val="2"/>
        <w:spacing w:before="0" w:after="0" w:line="360" w:lineRule="auto"/>
        <w:rPr>
          <w:rFonts w:ascii="黑体"/>
          <w:bCs/>
          <w:sz w:val="36"/>
          <w:szCs w:val="36"/>
        </w:rPr>
      </w:pPr>
      <w:r>
        <w:br w:type="page"/>
      </w:r>
      <w:bookmarkStart w:id="18" w:name="_Toc217446033"/>
      <w:bookmarkStart w:id="19" w:name="_Toc183582204"/>
      <w:bookmarkStart w:id="20" w:name="_Toc183682341"/>
      <w:bookmarkStart w:id="21" w:name="_Toc36814674"/>
      <w:bookmarkStart w:id="22" w:name="_Toc77400778"/>
      <w:bookmarkStart w:id="23" w:name="_Toc89075873"/>
      <w:bookmarkEnd w:id="11"/>
      <w:bookmarkEnd w:id="12"/>
      <w:bookmarkEnd w:id="13"/>
      <w:bookmarkEnd w:id="14"/>
      <w:r w:rsidRPr="00DF776A">
        <w:rPr>
          <w:rFonts w:ascii="宋体" w:hAnsi="宋体" w:hint="eastAsia"/>
          <w:sz w:val="36"/>
          <w:szCs w:val="36"/>
        </w:rPr>
        <w:lastRenderedPageBreak/>
        <w:t>1.</w:t>
      </w:r>
      <w:r w:rsidRPr="00DF776A">
        <w:rPr>
          <w:rFonts w:ascii="宋体" w:hAnsi="宋体" w:hint="eastAsia"/>
          <w:sz w:val="36"/>
          <w:szCs w:val="36"/>
        </w:rPr>
        <w:t>总</w:t>
      </w:r>
      <w:r w:rsidRPr="00DF776A">
        <w:rPr>
          <w:rFonts w:ascii="宋体" w:hAnsi="宋体" w:hint="eastAsia"/>
          <w:sz w:val="36"/>
          <w:szCs w:val="36"/>
        </w:rPr>
        <w:t xml:space="preserve">  </w:t>
      </w:r>
      <w:r w:rsidRPr="00DF776A">
        <w:rPr>
          <w:rFonts w:ascii="宋体" w:hAnsi="宋体" w:hint="eastAsia"/>
          <w:sz w:val="36"/>
          <w:szCs w:val="36"/>
        </w:rPr>
        <w:t>则</w:t>
      </w:r>
      <w:bookmarkStart w:id="24" w:name="_Toc183582205"/>
      <w:bookmarkStart w:id="25" w:name="_Toc183682342"/>
      <w:bookmarkStart w:id="26" w:name="_Toc217446034"/>
      <w:bookmarkEnd w:id="18"/>
      <w:bookmarkEnd w:id="19"/>
      <w:bookmarkEnd w:id="20"/>
      <w:bookmarkEnd w:id="21"/>
      <w:bookmarkEnd w:id="22"/>
      <w:bookmarkEnd w:id="23"/>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hint="eastAsia"/>
          <w:b/>
          <w:color w:val="000000"/>
          <w:sz w:val="30"/>
          <w:szCs w:val="30"/>
        </w:rPr>
        <w:t>1.</w:t>
      </w:r>
      <w:bookmarkEnd w:id="24"/>
      <w:bookmarkEnd w:id="25"/>
      <w:r w:rsidRPr="00033E74">
        <w:rPr>
          <w:rFonts w:hAnsi="宋体" w:hint="eastAsia"/>
          <w:b/>
          <w:color w:val="000000"/>
          <w:sz w:val="30"/>
          <w:szCs w:val="30"/>
        </w:rPr>
        <w:t>1适用范围</w:t>
      </w:r>
      <w:bookmarkEnd w:id="26"/>
    </w:p>
    <w:p w:rsidR="00DA45A4" w:rsidRDefault="00DA45A4" w:rsidP="00B70A59">
      <w:pPr>
        <w:tabs>
          <w:tab w:val="left" w:pos="7665"/>
        </w:tabs>
        <w:spacing w:line="360" w:lineRule="auto"/>
        <w:ind w:firstLineChars="200" w:firstLine="420"/>
        <w:rPr>
          <w:szCs w:val="21"/>
        </w:rPr>
      </w:pPr>
      <w:r>
        <w:rPr>
          <w:rFonts w:hint="eastAsia"/>
          <w:szCs w:val="21"/>
        </w:rPr>
        <w:t>本</w:t>
      </w:r>
      <w:r w:rsidR="008F1955">
        <w:rPr>
          <w:rFonts w:hint="eastAsia"/>
          <w:szCs w:val="21"/>
        </w:rPr>
        <w:t>谈判文件</w:t>
      </w:r>
      <w:r>
        <w:rPr>
          <w:rFonts w:hint="eastAsia"/>
          <w:szCs w:val="21"/>
        </w:rPr>
        <w:t>仅适用于本次单一来源采购所叙述的</w:t>
      </w:r>
      <w:r>
        <w:rPr>
          <w:rFonts w:hint="eastAsia"/>
          <w:color w:val="000000"/>
          <w:szCs w:val="21"/>
        </w:rPr>
        <w:t>服务（产品）</w:t>
      </w:r>
      <w:r>
        <w:rPr>
          <w:rFonts w:hint="eastAsia"/>
          <w:szCs w:val="21"/>
        </w:rPr>
        <w:t>项目采购活动。</w:t>
      </w:r>
      <w:bookmarkStart w:id="27" w:name="_Toc183682343"/>
      <w:bookmarkStart w:id="28" w:name="_Toc183582206"/>
      <w:bookmarkStart w:id="29" w:name="_Toc217446035"/>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hint="eastAsia"/>
          <w:b/>
          <w:color w:val="000000"/>
          <w:sz w:val="30"/>
          <w:szCs w:val="30"/>
        </w:rPr>
        <w:t>1.2</w:t>
      </w:r>
      <w:bookmarkEnd w:id="27"/>
      <w:bookmarkEnd w:id="28"/>
      <w:bookmarkEnd w:id="29"/>
      <w:r w:rsidRPr="00033E74">
        <w:rPr>
          <w:rFonts w:hAnsi="宋体" w:hint="eastAsia"/>
          <w:b/>
          <w:color w:val="000000"/>
          <w:sz w:val="30"/>
          <w:szCs w:val="30"/>
        </w:rPr>
        <w:t>名词解释</w:t>
      </w:r>
    </w:p>
    <w:p w:rsidR="00DA45A4" w:rsidRDefault="00DA45A4" w:rsidP="00B70A59">
      <w:pPr>
        <w:adjustRightInd w:val="0"/>
        <w:snapToGrid w:val="0"/>
        <w:spacing w:line="360" w:lineRule="auto"/>
        <w:ind w:firstLineChars="200" w:firstLine="420"/>
        <w:rPr>
          <w:rFonts w:ascii="宋体" w:hAnsi="宋体"/>
          <w:b/>
          <w:color w:val="000000"/>
          <w:szCs w:val="21"/>
        </w:rPr>
      </w:pPr>
      <w:bookmarkStart w:id="30" w:name="_Toc183582207"/>
      <w:bookmarkStart w:id="31" w:name="_Toc217446036"/>
      <w:bookmarkStart w:id="32" w:name="_Toc217390843"/>
      <w:bookmarkStart w:id="33" w:name="_Toc183682344"/>
      <w:r>
        <w:rPr>
          <w:rFonts w:ascii="宋体" w:hAnsi="宋体" w:hint="eastAsia"/>
          <w:color w:val="000000"/>
          <w:szCs w:val="21"/>
        </w:rPr>
        <w:t>1.2.1</w:t>
      </w:r>
      <w:r>
        <w:rPr>
          <w:rFonts w:ascii="宋体" w:hAnsi="宋体" w:hint="eastAsia"/>
          <w:b/>
          <w:color w:val="000000"/>
          <w:szCs w:val="21"/>
        </w:rPr>
        <w:t>采购人</w:t>
      </w:r>
      <w:r>
        <w:rPr>
          <w:rFonts w:ascii="宋体" w:hAnsi="宋体" w:hint="eastAsia"/>
          <w:color w:val="000000"/>
          <w:szCs w:val="21"/>
        </w:rPr>
        <w:t>：西安市常宁新区开发建设管理委员会</w:t>
      </w:r>
      <w:r w:rsidRPr="00B02CA8">
        <w:rPr>
          <w:rFonts w:ascii="宋体" w:hAnsi="宋体" w:hint="eastAsia"/>
          <w:color w:val="000000"/>
          <w:szCs w:val="21"/>
        </w:rPr>
        <w:t>。</w:t>
      </w:r>
    </w:p>
    <w:p w:rsidR="00DA45A4" w:rsidRDefault="00DA45A4" w:rsidP="00B70A59">
      <w:pPr>
        <w:adjustRightInd w:val="0"/>
        <w:snapToGrid w:val="0"/>
        <w:spacing w:line="360" w:lineRule="auto"/>
        <w:ind w:firstLineChars="200" w:firstLine="420"/>
        <w:rPr>
          <w:rFonts w:ascii="宋体" w:hAnsi="宋体"/>
          <w:color w:val="000000"/>
          <w:szCs w:val="21"/>
          <w:u w:val="single"/>
        </w:rPr>
      </w:pPr>
      <w:r>
        <w:rPr>
          <w:rFonts w:ascii="宋体" w:hAnsi="宋体" w:hint="eastAsia"/>
          <w:color w:val="000000"/>
          <w:szCs w:val="21"/>
        </w:rPr>
        <w:t>1.2.2</w:t>
      </w:r>
      <w:r>
        <w:rPr>
          <w:rFonts w:ascii="宋体" w:hAnsi="宋体" w:hint="eastAsia"/>
          <w:b/>
          <w:color w:val="000000"/>
          <w:szCs w:val="21"/>
        </w:rPr>
        <w:t>监督机构</w:t>
      </w:r>
      <w:r>
        <w:rPr>
          <w:rFonts w:ascii="宋体" w:hAnsi="宋体" w:hint="eastAsia"/>
          <w:color w:val="000000"/>
          <w:szCs w:val="21"/>
        </w:rPr>
        <w:t>：</w:t>
      </w:r>
      <w:r w:rsidRPr="00B02CA8">
        <w:rPr>
          <w:rFonts w:ascii="宋体" w:hAnsi="宋体" w:hint="eastAsia"/>
          <w:color w:val="000000"/>
          <w:szCs w:val="21"/>
        </w:rPr>
        <w:t>西安市</w:t>
      </w:r>
      <w:r w:rsidR="00943E74">
        <w:rPr>
          <w:rFonts w:ascii="宋体" w:hAnsi="宋体" w:hint="eastAsia"/>
          <w:color w:val="000000"/>
          <w:szCs w:val="21"/>
        </w:rPr>
        <w:t>长安区</w:t>
      </w:r>
      <w:r w:rsidRPr="00B02CA8">
        <w:rPr>
          <w:rFonts w:ascii="宋体" w:hAnsi="宋体" w:hint="eastAsia"/>
          <w:color w:val="000000"/>
          <w:szCs w:val="21"/>
        </w:rPr>
        <w:t>财政局</w:t>
      </w:r>
      <w:r w:rsidR="00943E74">
        <w:rPr>
          <w:rFonts w:ascii="宋体" w:hAnsi="宋体" w:hint="eastAsia"/>
          <w:color w:val="000000"/>
          <w:szCs w:val="21"/>
        </w:rPr>
        <w:t>政府采购管理科</w:t>
      </w:r>
      <w:r w:rsidRPr="00B02CA8">
        <w:rPr>
          <w:rFonts w:ascii="宋体" w:hAnsi="宋体" w:hint="eastAsia"/>
          <w:color w:val="000000"/>
          <w:szCs w:val="21"/>
        </w:rPr>
        <w:t>。</w:t>
      </w:r>
    </w:p>
    <w:p w:rsidR="00DA45A4" w:rsidRPr="00485342" w:rsidRDefault="00DA45A4" w:rsidP="00B70A59">
      <w:pPr>
        <w:adjustRightInd w:val="0"/>
        <w:snapToGrid w:val="0"/>
        <w:spacing w:line="360" w:lineRule="auto"/>
        <w:ind w:firstLineChars="200" w:firstLine="420"/>
        <w:rPr>
          <w:rFonts w:ascii="宋体" w:hAnsi="宋体"/>
          <w:b/>
          <w:color w:val="000000"/>
          <w:szCs w:val="21"/>
          <w:u w:val="single"/>
        </w:rPr>
      </w:pPr>
      <w:r>
        <w:rPr>
          <w:rFonts w:ascii="宋体" w:hAnsi="宋体" w:hint="eastAsia"/>
          <w:color w:val="000000"/>
          <w:szCs w:val="21"/>
        </w:rPr>
        <w:t>1.2.3</w:t>
      </w:r>
      <w:r>
        <w:rPr>
          <w:rFonts w:ascii="宋体" w:hAnsi="宋体" w:hint="eastAsia"/>
          <w:b/>
          <w:color w:val="000000"/>
          <w:szCs w:val="21"/>
        </w:rPr>
        <w:t>采购代理机构</w:t>
      </w:r>
      <w:r>
        <w:rPr>
          <w:rFonts w:ascii="宋体" w:hAnsi="宋体" w:hint="eastAsia"/>
          <w:color w:val="000000"/>
          <w:szCs w:val="21"/>
        </w:rPr>
        <w:t>：</w:t>
      </w:r>
      <w:r w:rsidRPr="00B02CA8">
        <w:rPr>
          <w:rFonts w:ascii="宋体" w:hAnsi="宋体" w:hint="eastAsia"/>
          <w:color w:val="000000"/>
          <w:szCs w:val="21"/>
        </w:rPr>
        <w:t>陕西隆信项目管理有限公司。</w:t>
      </w:r>
    </w:p>
    <w:p w:rsidR="00DA45A4" w:rsidRDefault="00DA45A4" w:rsidP="00B70A59">
      <w:pPr>
        <w:tabs>
          <w:tab w:val="left" w:pos="7665"/>
        </w:tabs>
        <w:spacing w:line="360" w:lineRule="auto"/>
        <w:ind w:firstLineChars="200" w:firstLine="420"/>
        <w:rPr>
          <w:rFonts w:eastAsiaTheme="minorEastAsia"/>
          <w:szCs w:val="21"/>
          <w:lang w:val="zh-CN"/>
        </w:rPr>
      </w:pPr>
      <w:r>
        <w:rPr>
          <w:rFonts w:ascii="宋体" w:hAnsi="宋体" w:hint="eastAsia"/>
          <w:color w:val="000000"/>
          <w:szCs w:val="21"/>
        </w:rPr>
        <w:t>1.2.</w:t>
      </w:r>
      <w:r>
        <w:rPr>
          <w:rFonts w:ascii="宋体" w:hAnsi="宋体"/>
          <w:color w:val="000000"/>
          <w:szCs w:val="21"/>
        </w:rPr>
        <w:t>4</w:t>
      </w:r>
      <w:r>
        <w:rPr>
          <w:rFonts w:eastAsiaTheme="minorEastAsia"/>
          <w:b/>
          <w:szCs w:val="21"/>
          <w:lang w:val="zh-CN"/>
        </w:rPr>
        <w:t>供应商</w:t>
      </w:r>
      <w:r>
        <w:rPr>
          <w:rFonts w:eastAsiaTheme="minorEastAsia" w:hint="eastAsia"/>
          <w:szCs w:val="21"/>
          <w:lang w:val="zh-CN"/>
        </w:rPr>
        <w:t>：</w:t>
      </w:r>
      <w:r>
        <w:rPr>
          <w:rFonts w:eastAsiaTheme="minorEastAsia"/>
          <w:szCs w:val="21"/>
          <w:lang w:val="zh-CN"/>
        </w:rPr>
        <w:t>指按照相关法律、行政法规及有关规定并经财政部门核准后获得谈判资格的供应商。</w:t>
      </w:r>
    </w:p>
    <w:p w:rsidR="00DA45A4" w:rsidRDefault="00DA45A4" w:rsidP="00B70A59">
      <w:pPr>
        <w:tabs>
          <w:tab w:val="left" w:pos="7665"/>
        </w:tabs>
        <w:spacing w:line="360" w:lineRule="auto"/>
        <w:ind w:firstLineChars="200" w:firstLine="420"/>
        <w:rPr>
          <w:szCs w:val="21"/>
        </w:rPr>
      </w:pPr>
      <w:r>
        <w:rPr>
          <w:rFonts w:ascii="宋体" w:hAnsi="宋体" w:hint="eastAsia"/>
          <w:color w:val="000000"/>
          <w:szCs w:val="21"/>
        </w:rPr>
        <w:t>1.2.</w:t>
      </w:r>
      <w:r>
        <w:rPr>
          <w:rFonts w:ascii="宋体" w:hAnsi="宋体"/>
          <w:color w:val="000000"/>
          <w:szCs w:val="21"/>
        </w:rPr>
        <w:t>5</w:t>
      </w:r>
      <w:r>
        <w:rPr>
          <w:b/>
          <w:szCs w:val="21"/>
        </w:rPr>
        <w:t>货物</w:t>
      </w:r>
      <w:r>
        <w:rPr>
          <w:szCs w:val="21"/>
        </w:rPr>
        <w:t>系指</w:t>
      </w:r>
      <w:r>
        <w:rPr>
          <w:rFonts w:hint="eastAsia"/>
          <w:szCs w:val="21"/>
        </w:rPr>
        <w:t>：</w:t>
      </w:r>
      <w:r>
        <w:rPr>
          <w:szCs w:val="21"/>
        </w:rPr>
        <w:t>本</w:t>
      </w:r>
      <w:r w:rsidR="008F1955">
        <w:rPr>
          <w:szCs w:val="21"/>
        </w:rPr>
        <w:t>谈判文件</w:t>
      </w:r>
      <w:r>
        <w:rPr>
          <w:szCs w:val="21"/>
        </w:rPr>
        <w:t>中第</w:t>
      </w:r>
      <w:r>
        <w:rPr>
          <w:rFonts w:hint="eastAsia"/>
          <w:szCs w:val="21"/>
        </w:rPr>
        <w:t>三</w:t>
      </w:r>
      <w:r>
        <w:rPr>
          <w:szCs w:val="21"/>
        </w:rPr>
        <w:t>章所述所有货物。</w:t>
      </w:r>
    </w:p>
    <w:p w:rsidR="00DA45A4" w:rsidRDefault="00DA45A4" w:rsidP="00B70A59">
      <w:pPr>
        <w:adjustRightInd w:val="0"/>
        <w:snapToGrid w:val="0"/>
        <w:spacing w:line="360" w:lineRule="auto"/>
        <w:ind w:firstLineChars="200" w:firstLine="420"/>
        <w:rPr>
          <w:szCs w:val="21"/>
        </w:rPr>
      </w:pPr>
      <w:r>
        <w:rPr>
          <w:rFonts w:ascii="宋体" w:hAnsi="宋体" w:hint="eastAsia"/>
          <w:color w:val="000000"/>
          <w:szCs w:val="21"/>
        </w:rPr>
        <w:t>1.2.</w:t>
      </w:r>
      <w:r>
        <w:rPr>
          <w:rFonts w:ascii="宋体" w:hAnsi="宋体"/>
          <w:color w:val="000000"/>
          <w:szCs w:val="21"/>
        </w:rPr>
        <w:t>6</w:t>
      </w:r>
      <w:r>
        <w:rPr>
          <w:b/>
          <w:bCs/>
          <w:szCs w:val="21"/>
        </w:rPr>
        <w:t>服务</w:t>
      </w:r>
      <w:r>
        <w:rPr>
          <w:szCs w:val="21"/>
        </w:rPr>
        <w:t>系指</w:t>
      </w:r>
      <w:r>
        <w:rPr>
          <w:rFonts w:hint="eastAsia"/>
          <w:szCs w:val="21"/>
        </w:rPr>
        <w:t>：供应商</w:t>
      </w:r>
      <w:r>
        <w:rPr>
          <w:szCs w:val="21"/>
        </w:rPr>
        <w:t>为满足本</w:t>
      </w:r>
      <w:r w:rsidR="008F1955">
        <w:rPr>
          <w:szCs w:val="21"/>
        </w:rPr>
        <w:t>谈判文件</w:t>
      </w:r>
      <w:r>
        <w:rPr>
          <w:szCs w:val="21"/>
        </w:rPr>
        <w:t>要求而提供的服务。</w:t>
      </w:r>
    </w:p>
    <w:p w:rsidR="00DA45A4" w:rsidRDefault="00DA45A4" w:rsidP="00B70A59">
      <w:pPr>
        <w:adjustRightInd w:val="0"/>
        <w:snapToGrid w:val="0"/>
        <w:spacing w:line="360" w:lineRule="auto"/>
        <w:ind w:firstLineChars="200" w:firstLine="420"/>
        <w:rPr>
          <w:rFonts w:ascii="宋体" w:hAnsi="宋体"/>
          <w:szCs w:val="21"/>
        </w:rPr>
      </w:pPr>
      <w:r>
        <w:rPr>
          <w:rFonts w:ascii="宋体" w:hAnsi="宋体" w:hint="eastAsia"/>
          <w:szCs w:val="21"/>
        </w:rPr>
        <w:t xml:space="preserve">1.2.7 </w:t>
      </w:r>
      <w:r>
        <w:rPr>
          <w:rFonts w:ascii="宋体" w:hAnsi="宋体" w:hint="eastAsia"/>
          <w:b/>
          <w:szCs w:val="21"/>
        </w:rPr>
        <w:t>节能产品</w:t>
      </w:r>
      <w:r>
        <w:rPr>
          <w:rFonts w:ascii="宋体" w:hAnsi="宋体" w:hint="eastAsia"/>
          <w:szCs w:val="21"/>
        </w:rPr>
        <w:t>指：财政部、发展改革委、生态环境部等部门发布的《节能产品品目清单》中的产品。</w:t>
      </w:r>
    </w:p>
    <w:p w:rsidR="00DA45A4" w:rsidRDefault="00DA45A4" w:rsidP="00B70A59">
      <w:pPr>
        <w:adjustRightInd w:val="0"/>
        <w:snapToGrid w:val="0"/>
        <w:spacing w:line="360" w:lineRule="auto"/>
        <w:ind w:firstLineChars="200" w:firstLine="420"/>
        <w:rPr>
          <w:rFonts w:ascii="宋体" w:hAnsi="宋体"/>
          <w:szCs w:val="21"/>
        </w:rPr>
      </w:pPr>
      <w:r>
        <w:rPr>
          <w:rFonts w:ascii="宋体" w:hAnsi="宋体" w:hint="eastAsia"/>
          <w:szCs w:val="21"/>
        </w:rPr>
        <w:t xml:space="preserve">1.2.8 </w:t>
      </w:r>
      <w:r>
        <w:rPr>
          <w:rFonts w:ascii="宋体" w:hAnsi="宋体" w:hint="eastAsia"/>
          <w:b/>
          <w:szCs w:val="21"/>
        </w:rPr>
        <w:t>环境标志产品</w:t>
      </w:r>
      <w:r>
        <w:rPr>
          <w:rFonts w:ascii="宋体" w:hAnsi="宋体" w:hint="eastAsia"/>
          <w:szCs w:val="21"/>
        </w:rPr>
        <w:t>是指：财政部、发展改革委、生态环境部等部门发布的《环境标志产品品目清单》中的产品。</w:t>
      </w:r>
    </w:p>
    <w:p w:rsidR="00DA45A4" w:rsidRDefault="00DA45A4" w:rsidP="00B70A59">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 xml:space="preserve">1.2.9 </w:t>
      </w:r>
      <w:r>
        <w:rPr>
          <w:rFonts w:ascii="宋体" w:hAnsi="宋体" w:cs="宋体" w:hint="eastAsia"/>
          <w:b/>
          <w:kern w:val="0"/>
          <w:szCs w:val="21"/>
        </w:rPr>
        <w:t>进口产品</w:t>
      </w:r>
      <w:r>
        <w:rPr>
          <w:rFonts w:ascii="宋体" w:hAnsi="宋体" w:cs="宋体" w:hint="eastAsia"/>
          <w:kern w:val="0"/>
          <w:szCs w:val="21"/>
        </w:rPr>
        <w:t>是指：通过中国海关报关验放进入中国境内且产自关境外的产品，详见《</w:t>
      </w:r>
      <w:r>
        <w:rPr>
          <w:rFonts w:ascii="宋体" w:hAnsi="宋体" w:cs="宋体"/>
          <w:kern w:val="0"/>
          <w:szCs w:val="21"/>
        </w:rPr>
        <w:t>关于政府采购进口产品管理有关问题的通知</w:t>
      </w:r>
      <w:r>
        <w:rPr>
          <w:rFonts w:ascii="宋体" w:hAnsi="宋体" w:cs="宋体" w:hint="eastAsia"/>
          <w:kern w:val="0"/>
          <w:szCs w:val="21"/>
        </w:rPr>
        <w:t>》(财库〔2007〕119号)。</w:t>
      </w:r>
    </w:p>
    <w:p w:rsidR="00563081" w:rsidRPr="00CB3E8B" w:rsidRDefault="00563081" w:rsidP="00B70A59">
      <w:pPr>
        <w:adjustRightInd w:val="0"/>
        <w:snapToGrid w:val="0"/>
        <w:spacing w:line="360" w:lineRule="auto"/>
        <w:ind w:firstLineChars="200" w:firstLine="420"/>
        <w:rPr>
          <w:rFonts w:ascii="宋体" w:hAnsi="宋体" w:cs="宋体"/>
          <w:kern w:val="0"/>
          <w:szCs w:val="21"/>
        </w:rPr>
      </w:pPr>
      <w:bookmarkStart w:id="34" w:name="_Toc217446037"/>
      <w:bookmarkStart w:id="35" w:name="_Toc183582208"/>
      <w:bookmarkStart w:id="36" w:name="_Toc183682345"/>
      <w:bookmarkEnd w:id="30"/>
      <w:bookmarkEnd w:id="31"/>
      <w:bookmarkEnd w:id="32"/>
      <w:bookmarkEnd w:id="33"/>
      <w:r w:rsidRPr="00CB3E8B">
        <w:rPr>
          <w:rFonts w:ascii="宋体" w:hAnsi="宋体" w:cs="宋体" w:hint="eastAsia"/>
          <w:color w:val="000000"/>
          <w:kern w:val="0"/>
          <w:szCs w:val="21"/>
        </w:rPr>
        <w:t>1.2.10</w:t>
      </w:r>
      <w:r w:rsidRPr="00CB3E8B">
        <w:rPr>
          <w:rFonts w:ascii="宋体" w:hAnsi="宋体" w:hint="eastAsia"/>
          <w:b/>
          <w:szCs w:val="21"/>
        </w:rPr>
        <w:t>中小企业</w:t>
      </w:r>
      <w:r w:rsidRPr="00CB3E8B">
        <w:rPr>
          <w:rFonts w:ascii="宋体" w:hAnsi="宋体" w:cs="宋体"/>
          <w:kern w:val="0"/>
          <w:szCs w:val="21"/>
        </w:rPr>
        <w:t>是指</w:t>
      </w:r>
      <w:r w:rsidRPr="00CB3E8B">
        <w:rPr>
          <w:rFonts w:ascii="宋体" w:hAnsi="宋体" w:hint="eastAsia"/>
          <w:szCs w:val="21"/>
        </w:rPr>
        <w:t>：</w:t>
      </w:r>
      <w:r w:rsidRPr="00CB3E8B">
        <w:rPr>
          <w:rFonts w:ascii="宋体" w:hAnsi="宋体" w:cs="宋体"/>
          <w:kern w:val="0"/>
          <w:szCs w:val="21"/>
        </w:rPr>
        <w:t>在中华人民共和国境内依法设立，依据国务院批准的中小企业划分标准确定的中型企业、小型企业和微型企业，但与大企业的负责人为同一人，或者与大企业存在直接控股、管理关系的除外。</w:t>
      </w:r>
    </w:p>
    <w:p w:rsidR="00563081" w:rsidRPr="00CB3E8B" w:rsidRDefault="00563081" w:rsidP="00B70A59">
      <w:pPr>
        <w:adjustRightInd w:val="0"/>
        <w:snapToGrid w:val="0"/>
        <w:spacing w:line="360" w:lineRule="auto"/>
        <w:ind w:firstLineChars="200" w:firstLine="420"/>
        <w:rPr>
          <w:rFonts w:ascii="宋体" w:hAnsi="宋体"/>
          <w:szCs w:val="21"/>
        </w:rPr>
      </w:pPr>
      <w:r w:rsidRPr="00CB3E8B">
        <w:rPr>
          <w:rFonts w:ascii="宋体" w:hAnsi="宋体" w:hint="eastAsia"/>
          <w:szCs w:val="21"/>
        </w:rPr>
        <w:t xml:space="preserve">1.2.11 </w:t>
      </w:r>
      <w:r w:rsidRPr="00CB3E8B">
        <w:rPr>
          <w:rFonts w:ascii="宋体" w:hAnsi="宋体" w:hint="eastAsia"/>
          <w:b/>
          <w:szCs w:val="21"/>
        </w:rPr>
        <w:t>监狱企业</w:t>
      </w:r>
      <w:r w:rsidRPr="00CB3E8B">
        <w:rPr>
          <w:rFonts w:ascii="宋体" w:hAnsi="宋体" w:hint="eastAsia"/>
          <w:szCs w:val="21"/>
        </w:rPr>
        <w:t>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rsidR="00563081" w:rsidRPr="00CB3E8B" w:rsidRDefault="00563081" w:rsidP="00B70A59">
      <w:pPr>
        <w:adjustRightInd w:val="0"/>
        <w:snapToGrid w:val="0"/>
        <w:spacing w:line="360" w:lineRule="auto"/>
        <w:ind w:firstLineChars="200" w:firstLine="420"/>
        <w:rPr>
          <w:rFonts w:ascii="宋体" w:hAnsi="宋体"/>
          <w:spacing w:val="6"/>
          <w:szCs w:val="21"/>
        </w:rPr>
      </w:pPr>
      <w:r w:rsidRPr="00CB3E8B">
        <w:rPr>
          <w:rFonts w:ascii="宋体" w:hAnsi="宋体" w:hint="eastAsia"/>
          <w:szCs w:val="21"/>
        </w:rPr>
        <w:t xml:space="preserve">1.2.12 </w:t>
      </w:r>
      <w:r w:rsidRPr="00CB3E8B">
        <w:rPr>
          <w:rFonts w:ascii="宋体" w:hAnsi="宋体" w:cs="宋体" w:hint="eastAsia"/>
          <w:b/>
          <w:kern w:val="0"/>
          <w:szCs w:val="21"/>
        </w:rPr>
        <w:t>残疾人福利性单位</w:t>
      </w:r>
      <w:r w:rsidRPr="00CB3E8B">
        <w:rPr>
          <w:rFonts w:ascii="宋体" w:hAnsi="宋体" w:cs="宋体" w:hint="eastAsia"/>
          <w:kern w:val="0"/>
          <w:szCs w:val="21"/>
        </w:rPr>
        <w:t>是指</w:t>
      </w:r>
      <w:r w:rsidRPr="00CB3E8B">
        <w:rPr>
          <w:rFonts w:ascii="宋体" w:hAnsi="宋体" w:hint="eastAsia"/>
          <w:szCs w:val="21"/>
        </w:rPr>
        <w:t>：</w:t>
      </w:r>
      <w:r w:rsidRPr="00CB3E8B">
        <w:rPr>
          <w:rFonts w:ascii="宋体" w:hAnsi="宋体" w:cs="宋体" w:hint="eastAsia"/>
          <w:kern w:val="0"/>
          <w:szCs w:val="21"/>
        </w:rPr>
        <w:t>符合</w:t>
      </w:r>
      <w:r w:rsidRPr="00CB3E8B">
        <w:rPr>
          <w:rFonts w:ascii="宋体" w:hAnsi="宋体" w:hint="eastAsia"/>
          <w:spacing w:val="6"/>
          <w:szCs w:val="21"/>
        </w:rPr>
        <w:t>《财政部、民政部、中国残疾人联合会关于促进残疾人就业政府采购政策的通知》（财库[</w:t>
      </w:r>
      <w:r w:rsidRPr="00CB3E8B">
        <w:rPr>
          <w:rFonts w:ascii="宋体" w:hAnsi="宋体"/>
          <w:szCs w:val="21"/>
        </w:rPr>
        <w:t>2017</w:t>
      </w:r>
      <w:r w:rsidRPr="00CB3E8B">
        <w:rPr>
          <w:rFonts w:ascii="宋体" w:hAnsi="宋体" w:hint="eastAsia"/>
          <w:szCs w:val="21"/>
        </w:rPr>
        <w:t>]</w:t>
      </w:r>
      <w:r w:rsidRPr="00CB3E8B">
        <w:rPr>
          <w:rFonts w:ascii="宋体" w:hAnsi="宋体"/>
          <w:szCs w:val="21"/>
        </w:rPr>
        <w:t>141</w:t>
      </w:r>
      <w:r w:rsidRPr="00CB3E8B">
        <w:rPr>
          <w:rFonts w:ascii="宋体" w:hAnsi="宋体" w:hint="eastAsia"/>
          <w:spacing w:val="6"/>
          <w:szCs w:val="21"/>
        </w:rPr>
        <w:t>号）规定条件的单位。</w:t>
      </w:r>
    </w:p>
    <w:p w:rsidR="00563081" w:rsidRPr="00CB3E8B" w:rsidRDefault="00563081" w:rsidP="00B70A59">
      <w:pPr>
        <w:adjustRightInd w:val="0"/>
        <w:snapToGrid w:val="0"/>
        <w:spacing w:line="360" w:lineRule="auto"/>
        <w:ind w:firstLineChars="200" w:firstLine="444"/>
        <w:rPr>
          <w:rFonts w:ascii="宋体" w:hAnsi="宋体"/>
          <w:spacing w:val="6"/>
          <w:szCs w:val="21"/>
        </w:rPr>
      </w:pPr>
      <w:r w:rsidRPr="00CB3E8B">
        <w:rPr>
          <w:rFonts w:ascii="宋体" w:hAnsi="宋体" w:hint="eastAsia"/>
          <w:spacing w:val="6"/>
          <w:szCs w:val="21"/>
        </w:rPr>
        <w:t>1.2.13</w:t>
      </w:r>
      <w:r w:rsidRPr="00CB3E8B">
        <w:rPr>
          <w:rFonts w:ascii="宋体" w:hAnsi="宋体" w:hint="eastAsia"/>
          <w:b/>
          <w:spacing w:val="6"/>
          <w:szCs w:val="21"/>
        </w:rPr>
        <w:t>签名</w:t>
      </w:r>
      <w:r w:rsidRPr="00CB3E8B">
        <w:rPr>
          <w:rFonts w:ascii="宋体" w:hAnsi="宋体" w:hint="eastAsia"/>
          <w:spacing w:val="6"/>
          <w:szCs w:val="21"/>
        </w:rPr>
        <w:t>是指</w:t>
      </w:r>
      <w:r w:rsidRPr="00CB3E8B">
        <w:rPr>
          <w:rFonts w:ascii="宋体" w:hAnsi="宋体" w:hint="eastAsia"/>
          <w:szCs w:val="21"/>
        </w:rPr>
        <w:t>：</w:t>
      </w:r>
      <w:r w:rsidRPr="00CB3E8B">
        <w:rPr>
          <w:rFonts w:ascii="宋体" w:hAnsi="宋体" w:hint="eastAsia"/>
          <w:spacing w:val="6"/>
          <w:szCs w:val="21"/>
        </w:rPr>
        <w:t>手写签名或者加盖名章，</w:t>
      </w:r>
      <w:r w:rsidRPr="00CB3E8B">
        <w:rPr>
          <w:rFonts w:ascii="宋体" w:hAnsi="宋体" w:hint="eastAsia"/>
          <w:b/>
          <w:spacing w:val="6"/>
          <w:szCs w:val="21"/>
        </w:rPr>
        <w:t>盖章</w:t>
      </w:r>
      <w:r w:rsidRPr="00CB3E8B">
        <w:rPr>
          <w:rFonts w:ascii="宋体" w:hAnsi="宋体" w:hint="eastAsia"/>
          <w:spacing w:val="6"/>
          <w:szCs w:val="21"/>
        </w:rPr>
        <w:t>是指</w:t>
      </w:r>
      <w:r w:rsidRPr="00CB3E8B">
        <w:rPr>
          <w:rFonts w:ascii="宋体" w:hAnsi="宋体" w:hint="eastAsia"/>
          <w:szCs w:val="21"/>
        </w:rPr>
        <w:t>：</w:t>
      </w:r>
      <w:r w:rsidRPr="00CB3E8B">
        <w:rPr>
          <w:rFonts w:ascii="宋体" w:hAnsi="宋体" w:hint="eastAsia"/>
          <w:spacing w:val="6"/>
          <w:szCs w:val="21"/>
        </w:rPr>
        <w:t>加盖单位印章。</w:t>
      </w:r>
    </w:p>
    <w:p w:rsidR="00563081" w:rsidRPr="00CB3E8B" w:rsidRDefault="00563081" w:rsidP="00B70A59">
      <w:pPr>
        <w:adjustRightInd w:val="0"/>
        <w:snapToGrid w:val="0"/>
        <w:spacing w:line="360" w:lineRule="auto"/>
        <w:ind w:firstLineChars="200" w:firstLine="444"/>
        <w:rPr>
          <w:rFonts w:ascii="宋体" w:hAnsi="宋体"/>
          <w:szCs w:val="21"/>
        </w:rPr>
      </w:pPr>
      <w:r w:rsidRPr="00CB3E8B">
        <w:rPr>
          <w:rFonts w:ascii="宋体" w:hAnsi="宋体" w:hint="eastAsia"/>
          <w:spacing w:val="6"/>
          <w:szCs w:val="21"/>
        </w:rPr>
        <w:t>1.2.14</w:t>
      </w:r>
      <w:r w:rsidRPr="00CB3E8B">
        <w:rPr>
          <w:rFonts w:ascii="宋体" w:hAnsi="宋体" w:hint="eastAsia"/>
          <w:b/>
          <w:szCs w:val="21"/>
        </w:rPr>
        <w:t>较大</w:t>
      </w:r>
      <w:r w:rsidRPr="00CB3E8B">
        <w:rPr>
          <w:rFonts w:ascii="宋体" w:hAnsi="宋体" w:hint="eastAsia"/>
          <w:b/>
          <w:color w:val="000000"/>
          <w:szCs w:val="21"/>
        </w:rPr>
        <w:t>数额罚款</w:t>
      </w:r>
      <w:r w:rsidRPr="00CB3E8B">
        <w:rPr>
          <w:rFonts w:ascii="宋体" w:hAnsi="宋体" w:hint="eastAsia"/>
          <w:color w:val="000000"/>
          <w:szCs w:val="21"/>
        </w:rPr>
        <w:t>是指200万元以上罚款，法律、行政法规以及国务院有关部门明确规定相关领域“较大数额罚款”标准高于200万元的，从其规定。</w:t>
      </w:r>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hint="eastAsia"/>
          <w:b/>
          <w:color w:val="000000"/>
          <w:sz w:val="30"/>
          <w:szCs w:val="30"/>
        </w:rPr>
        <w:t>1.3供应商资格要求</w:t>
      </w:r>
    </w:p>
    <w:p w:rsidR="00DA45A4" w:rsidRDefault="00DA45A4" w:rsidP="00B70A59">
      <w:pPr>
        <w:widowControl/>
        <w:adjustRightInd w:val="0"/>
        <w:snapToGrid w:val="0"/>
        <w:spacing w:line="360" w:lineRule="auto"/>
        <w:ind w:firstLineChars="200" w:firstLine="420"/>
        <w:jc w:val="left"/>
        <w:rPr>
          <w:rFonts w:ascii="宋体" w:hAnsi="宋体" w:cs="宋体"/>
          <w:kern w:val="0"/>
          <w:szCs w:val="21"/>
          <w:lang w:val="zh-CN"/>
        </w:rPr>
      </w:pPr>
      <w:r>
        <w:rPr>
          <w:rFonts w:ascii="宋体" w:hAnsi="宋体"/>
          <w:szCs w:val="21"/>
        </w:rPr>
        <w:t>1</w:t>
      </w:r>
      <w:r>
        <w:rPr>
          <w:rFonts w:ascii="宋体" w:hAnsi="宋体" w:hint="eastAsia"/>
          <w:szCs w:val="21"/>
        </w:rPr>
        <w:t>.</w:t>
      </w:r>
      <w:r>
        <w:rPr>
          <w:rFonts w:ascii="宋体" w:hAnsi="宋体"/>
          <w:szCs w:val="21"/>
        </w:rPr>
        <w:t>3</w:t>
      </w:r>
      <w:r>
        <w:rPr>
          <w:rFonts w:ascii="宋体" w:hAnsi="宋体" w:hint="eastAsia"/>
          <w:szCs w:val="21"/>
        </w:rPr>
        <w:t xml:space="preserve">.1 </w:t>
      </w:r>
      <w:r>
        <w:rPr>
          <w:rFonts w:ascii="宋体" w:hAnsi="宋体" w:hint="eastAsia"/>
          <w:b/>
          <w:bCs/>
          <w:szCs w:val="21"/>
        </w:rPr>
        <w:t>基本资格条件</w:t>
      </w:r>
      <w:r>
        <w:rPr>
          <w:rFonts w:ascii="宋体" w:hAnsi="宋体" w:cs="宋体" w:hint="eastAsia"/>
          <w:color w:val="000000"/>
          <w:kern w:val="0"/>
          <w:szCs w:val="21"/>
        </w:rPr>
        <w:t>供应商应满足《中华人民共和国政府采购法》第二十二条规定的相关条件，并提供下列材</w:t>
      </w:r>
      <w:r>
        <w:rPr>
          <w:rFonts w:ascii="宋体" w:hAnsi="宋体" w:cs="宋体" w:hint="eastAsia"/>
          <w:kern w:val="0"/>
          <w:szCs w:val="21"/>
          <w:lang w:val="zh-CN"/>
        </w:rPr>
        <w:t>：</w:t>
      </w:r>
    </w:p>
    <w:p w:rsidR="00563081" w:rsidRPr="00CB3E8B" w:rsidRDefault="00563081" w:rsidP="00B70A59">
      <w:pPr>
        <w:autoSpaceDE w:val="0"/>
        <w:autoSpaceDN w:val="0"/>
        <w:spacing w:line="360" w:lineRule="auto"/>
        <w:ind w:firstLineChars="200" w:firstLine="420"/>
        <w:rPr>
          <w:rFonts w:ascii="宋体" w:hAnsi="宋体"/>
          <w:szCs w:val="21"/>
        </w:rPr>
      </w:pPr>
      <w:r w:rsidRPr="00CB3E8B">
        <w:rPr>
          <w:rFonts w:ascii="宋体" w:hAnsi="宋体" w:hint="eastAsia"/>
          <w:szCs w:val="21"/>
        </w:rPr>
        <w:lastRenderedPageBreak/>
        <w:t>（1）供应商的营业执照等证明文件，自然人的身份证明；</w:t>
      </w:r>
    </w:p>
    <w:p w:rsidR="00563081" w:rsidRPr="00CB3E8B" w:rsidRDefault="00563081" w:rsidP="00B70A59">
      <w:pPr>
        <w:autoSpaceDE w:val="0"/>
        <w:autoSpaceDN w:val="0"/>
        <w:spacing w:line="360" w:lineRule="auto"/>
        <w:ind w:firstLineChars="200" w:firstLine="420"/>
        <w:rPr>
          <w:rFonts w:ascii="宋体" w:hAnsi="宋体"/>
          <w:szCs w:val="21"/>
        </w:rPr>
      </w:pPr>
      <w:r w:rsidRPr="00CB3E8B">
        <w:rPr>
          <w:rFonts w:ascii="宋体" w:hAnsi="宋体" w:hint="eastAsia"/>
          <w:szCs w:val="21"/>
        </w:rPr>
        <w:t>（2）法定代表人授权书及被授权人身份证复印件（法定代表人直接参与，只须提供其身份证复印件）；</w:t>
      </w:r>
    </w:p>
    <w:p w:rsidR="00563081" w:rsidRPr="00CB3E8B" w:rsidRDefault="00563081" w:rsidP="00B70A59">
      <w:pPr>
        <w:autoSpaceDE w:val="0"/>
        <w:autoSpaceDN w:val="0"/>
        <w:spacing w:line="360" w:lineRule="auto"/>
        <w:ind w:firstLineChars="200" w:firstLine="420"/>
        <w:rPr>
          <w:rFonts w:ascii="宋体" w:hAnsi="宋体"/>
          <w:szCs w:val="21"/>
        </w:rPr>
      </w:pPr>
      <w:r w:rsidRPr="00CB3E8B">
        <w:rPr>
          <w:rFonts w:ascii="宋体" w:hAnsi="宋体" w:hint="eastAsia"/>
          <w:szCs w:val="21"/>
        </w:rPr>
        <w:t>（3）</w:t>
      </w:r>
      <w:r w:rsidRPr="00CB3E8B">
        <w:rPr>
          <w:rFonts w:ascii="宋体" w:hAnsi="宋体" w:hint="eastAsia"/>
          <w:szCs w:val="21"/>
          <w:lang w:val="zh-CN"/>
        </w:rPr>
        <w:t>财务状况报告：</w:t>
      </w:r>
      <w:r w:rsidRPr="00CB3E8B">
        <w:rPr>
          <w:rFonts w:ascii="宋体" w:hAnsi="宋体" w:cs="宋体" w:hint="eastAsia"/>
          <w:color w:val="000000"/>
          <w:szCs w:val="21"/>
        </w:rPr>
        <w:t>提供</w:t>
      </w:r>
      <w:r w:rsidRPr="004F3EC6">
        <w:rPr>
          <w:rFonts w:ascii="宋体" w:hAnsi="宋体" w:cs="宋体" w:hint="eastAsia"/>
          <w:color w:val="000000"/>
          <w:szCs w:val="21"/>
        </w:rPr>
        <w:t>20</w:t>
      </w:r>
      <w:r w:rsidRPr="004F3EC6">
        <w:rPr>
          <w:rFonts w:ascii="宋体" w:hAnsi="宋体" w:cs="宋体"/>
          <w:color w:val="000000"/>
          <w:szCs w:val="21"/>
        </w:rPr>
        <w:t>21</w:t>
      </w:r>
      <w:r w:rsidRPr="004F3EC6">
        <w:rPr>
          <w:rFonts w:ascii="宋体" w:hAnsi="宋体" w:cs="宋体" w:hint="eastAsia"/>
          <w:color w:val="000000"/>
          <w:szCs w:val="21"/>
        </w:rPr>
        <w:t>或202</w:t>
      </w:r>
      <w:r w:rsidRPr="004F3EC6">
        <w:rPr>
          <w:rFonts w:ascii="宋体" w:hAnsi="宋体" w:cs="宋体"/>
          <w:color w:val="000000"/>
          <w:szCs w:val="21"/>
        </w:rPr>
        <w:t>2</w:t>
      </w:r>
      <w:r w:rsidRPr="00CB3E8B">
        <w:rPr>
          <w:rFonts w:ascii="宋体" w:hAnsi="宋体" w:cs="宋体" w:hint="eastAsia"/>
          <w:color w:val="000000"/>
          <w:szCs w:val="21"/>
        </w:rPr>
        <w:t>年度经审计的财务</w:t>
      </w:r>
      <w:r w:rsidR="00C03451">
        <w:rPr>
          <w:rFonts w:ascii="宋体" w:hAnsi="宋体" w:cs="宋体" w:hint="eastAsia"/>
          <w:color w:val="000000"/>
          <w:szCs w:val="21"/>
        </w:rPr>
        <w:t>会计</w:t>
      </w:r>
      <w:r w:rsidRPr="00CB3E8B">
        <w:rPr>
          <w:rFonts w:ascii="宋体" w:hAnsi="宋体" w:cs="宋体" w:hint="eastAsia"/>
          <w:color w:val="000000"/>
          <w:szCs w:val="21"/>
        </w:rPr>
        <w:t>报告（包括资产负债表、利润表、现金流量表、所有者权益变动表及其附注，成立时间至提交响应文件截止时间不足一年的</w:t>
      </w:r>
      <w:r w:rsidRPr="00CB3E8B">
        <w:rPr>
          <w:rFonts w:hAnsi="宋体" w:hint="eastAsia"/>
          <w:color w:val="000000"/>
        </w:rPr>
        <w:t>可提供企业成立后任意时段资产负债表</w:t>
      </w:r>
      <w:r w:rsidRPr="00CB3E8B">
        <w:rPr>
          <w:rFonts w:ascii="宋体" w:hAnsi="宋体" w:cs="宋体" w:hint="eastAsia"/>
          <w:color w:val="000000"/>
          <w:szCs w:val="21"/>
        </w:rPr>
        <w:t>）</w:t>
      </w:r>
      <w:r w:rsidRPr="00CB3E8B">
        <w:rPr>
          <w:rFonts w:hAnsi="宋体" w:hint="eastAsia"/>
          <w:color w:val="000000"/>
        </w:rPr>
        <w:t>或</w:t>
      </w:r>
      <w:r w:rsidRPr="00CB3E8B">
        <w:rPr>
          <w:rFonts w:ascii="宋体" w:hAnsi="宋体" w:cs="宋体" w:hint="eastAsia"/>
          <w:color w:val="000000"/>
          <w:szCs w:val="21"/>
        </w:rPr>
        <w:t>提供提交响应文件截止时间前</w:t>
      </w:r>
      <w:r w:rsidRPr="00CB3E8B">
        <w:rPr>
          <w:rFonts w:ascii="宋体" w:hAnsi="宋体" w:cs="宋体"/>
          <w:color w:val="000000"/>
          <w:szCs w:val="21"/>
        </w:rPr>
        <w:t>3</w:t>
      </w:r>
      <w:r w:rsidRPr="00CB3E8B">
        <w:rPr>
          <w:rFonts w:ascii="宋体" w:hAnsi="宋体" w:cs="宋体" w:hint="eastAsia"/>
          <w:color w:val="000000"/>
          <w:szCs w:val="21"/>
        </w:rPr>
        <w:t>个月内</w:t>
      </w:r>
      <w:r w:rsidRPr="00CB3E8B">
        <w:rPr>
          <w:rFonts w:ascii="Calibri" w:hAnsi="宋体" w:cs="Calibri" w:hint="eastAsia"/>
          <w:bCs/>
        </w:rPr>
        <w:t>基本账户开户银行出具的资信证明</w:t>
      </w:r>
      <w:r w:rsidRPr="00CB3E8B">
        <w:rPr>
          <w:rFonts w:ascii="宋体" w:hAnsi="宋体" w:cs="宋体" w:hint="eastAsia"/>
          <w:color w:val="000000"/>
          <w:szCs w:val="21"/>
        </w:rPr>
        <w:t>；</w:t>
      </w:r>
    </w:p>
    <w:p w:rsidR="00563081" w:rsidRPr="00CB3E8B" w:rsidRDefault="00563081" w:rsidP="00B70A59">
      <w:pPr>
        <w:pStyle w:val="a1"/>
        <w:spacing w:line="360" w:lineRule="auto"/>
        <w:ind w:firstLineChars="200"/>
        <w:jc w:val="left"/>
        <w:rPr>
          <w:rFonts w:ascii="宋体" w:hAnsi="宋体"/>
          <w:color w:val="000000"/>
          <w:szCs w:val="21"/>
        </w:rPr>
      </w:pPr>
      <w:r w:rsidRPr="00CB3E8B">
        <w:rPr>
          <w:rFonts w:ascii="宋体" w:hAnsi="宋体" w:hint="eastAsia"/>
          <w:szCs w:val="21"/>
        </w:rPr>
        <w:t>（4）税收缴纳证明：</w:t>
      </w:r>
      <w:r w:rsidRPr="00CB3E8B">
        <w:rPr>
          <w:rFonts w:ascii="宋体" w:hAnsi="宋体" w:hint="eastAsia"/>
          <w:color w:val="000000"/>
          <w:szCs w:val="21"/>
        </w:rPr>
        <w:t>提供供应商自</w:t>
      </w:r>
      <w:r w:rsidRPr="00CB3E8B">
        <w:rPr>
          <w:rFonts w:ascii="宋体" w:hAnsi="宋体" w:cs="宋体" w:hint="eastAsia"/>
          <w:color w:val="000000"/>
          <w:szCs w:val="21"/>
        </w:rPr>
        <w:t>提交响应文件截止时间前</w:t>
      </w:r>
      <w:r w:rsidRPr="00CB3E8B">
        <w:rPr>
          <w:rFonts w:ascii="宋体" w:hAnsi="宋体"/>
          <w:color w:val="000000"/>
          <w:szCs w:val="21"/>
        </w:rPr>
        <w:t>1年</w:t>
      </w:r>
      <w:r w:rsidRPr="00CB3E8B">
        <w:rPr>
          <w:rFonts w:ascii="宋体" w:hAnsi="宋体" w:hint="eastAsia"/>
          <w:color w:val="000000"/>
          <w:szCs w:val="21"/>
        </w:rPr>
        <w:t>以来已缴纳任意时段完税凭证或税务机关开具的完税证明（任意税种）；依法免税的应提供相关文件证明</w:t>
      </w:r>
      <w:r w:rsidRPr="00CB3E8B">
        <w:rPr>
          <w:rFonts w:ascii="宋体" w:hAnsi="宋体" w:hint="eastAsia"/>
          <w:szCs w:val="21"/>
        </w:rPr>
        <w:t>；</w:t>
      </w:r>
    </w:p>
    <w:p w:rsidR="00563081" w:rsidRDefault="00563081" w:rsidP="00B70A59">
      <w:pPr>
        <w:autoSpaceDE w:val="0"/>
        <w:autoSpaceDN w:val="0"/>
        <w:spacing w:line="360" w:lineRule="auto"/>
        <w:ind w:firstLineChars="200" w:firstLine="420"/>
        <w:rPr>
          <w:rFonts w:hAnsi="宋体"/>
        </w:rPr>
      </w:pPr>
      <w:r w:rsidRPr="00CB3E8B">
        <w:rPr>
          <w:rFonts w:ascii="宋体" w:hAnsi="宋体" w:hint="eastAsia"/>
          <w:szCs w:val="21"/>
        </w:rPr>
        <w:t>（5）社会保障资金缴纳证明：</w:t>
      </w:r>
      <w:r w:rsidRPr="00CB3E8B">
        <w:rPr>
          <w:rFonts w:ascii="宋体" w:hAnsi="宋体" w:hint="eastAsia"/>
          <w:color w:val="000000"/>
          <w:szCs w:val="21"/>
        </w:rPr>
        <w:t>提供供应商自</w:t>
      </w:r>
      <w:r w:rsidRPr="00CB3E8B">
        <w:rPr>
          <w:rFonts w:ascii="宋体" w:hAnsi="宋体" w:cs="宋体" w:hint="eastAsia"/>
          <w:color w:val="000000"/>
          <w:szCs w:val="21"/>
        </w:rPr>
        <w:t>提交响应文件截止时间前</w:t>
      </w:r>
      <w:r w:rsidRPr="00CB3E8B">
        <w:rPr>
          <w:rFonts w:ascii="宋体" w:hAnsi="宋体"/>
          <w:color w:val="000000"/>
          <w:szCs w:val="21"/>
        </w:rPr>
        <w:t>1年以来已缴存的</w:t>
      </w:r>
      <w:r w:rsidRPr="00CB3E8B">
        <w:rPr>
          <w:rFonts w:ascii="宋体" w:hAnsi="宋体" w:hint="eastAsia"/>
          <w:color w:val="000000"/>
          <w:szCs w:val="21"/>
        </w:rPr>
        <w:t>任意时段</w:t>
      </w:r>
      <w:r w:rsidRPr="00CB3E8B">
        <w:rPr>
          <w:rFonts w:ascii="宋体" w:hAnsi="宋体"/>
          <w:color w:val="000000"/>
          <w:szCs w:val="21"/>
        </w:rPr>
        <w:t>的社会保障资金缴存单据或社保机构开具的社会保险参保缴费情况证明</w:t>
      </w:r>
      <w:r w:rsidRPr="00CB3E8B">
        <w:rPr>
          <w:rFonts w:ascii="宋体" w:hAnsi="宋体" w:hint="eastAsia"/>
          <w:color w:val="000000"/>
          <w:szCs w:val="21"/>
        </w:rPr>
        <w:t>；</w:t>
      </w:r>
      <w:r w:rsidRPr="00CB3E8B">
        <w:rPr>
          <w:rFonts w:ascii="宋体" w:hAnsi="宋体"/>
          <w:color w:val="000000"/>
          <w:szCs w:val="21"/>
        </w:rPr>
        <w:t>依法不需要缴纳社会保障资金的应提供相关文件证明</w:t>
      </w:r>
      <w:r w:rsidRPr="00CB3E8B">
        <w:rPr>
          <w:rFonts w:ascii="宋体" w:hAnsi="宋体" w:hint="eastAsia"/>
          <w:color w:val="000000"/>
          <w:szCs w:val="21"/>
        </w:rPr>
        <w:t>；</w:t>
      </w:r>
    </w:p>
    <w:p w:rsidR="00563081" w:rsidRPr="00CB3E8B" w:rsidRDefault="00563081" w:rsidP="00B70A59">
      <w:pPr>
        <w:autoSpaceDE w:val="0"/>
        <w:autoSpaceDN w:val="0"/>
        <w:spacing w:line="360" w:lineRule="auto"/>
        <w:ind w:firstLineChars="200" w:firstLine="420"/>
        <w:rPr>
          <w:rFonts w:ascii="宋体" w:hAnsi="宋体"/>
          <w:szCs w:val="21"/>
        </w:rPr>
      </w:pPr>
      <w:r w:rsidRPr="00CB3E8B">
        <w:rPr>
          <w:rFonts w:ascii="宋体" w:hAnsi="宋体" w:hint="eastAsia"/>
          <w:szCs w:val="21"/>
        </w:rPr>
        <w:t>（6）提供供应商具备履行合同所必需的设备和专业技术能力的证明；</w:t>
      </w:r>
    </w:p>
    <w:p w:rsidR="00563081" w:rsidRPr="00CB3E8B" w:rsidRDefault="00563081" w:rsidP="00B70A59">
      <w:pPr>
        <w:autoSpaceDE w:val="0"/>
        <w:autoSpaceDN w:val="0"/>
        <w:spacing w:line="360" w:lineRule="auto"/>
        <w:ind w:firstLineChars="200" w:firstLine="420"/>
        <w:rPr>
          <w:rFonts w:ascii="宋体" w:hAnsi="宋体"/>
          <w:szCs w:val="21"/>
        </w:rPr>
      </w:pPr>
      <w:r w:rsidRPr="00CB3E8B">
        <w:rPr>
          <w:rFonts w:ascii="宋体" w:hAnsi="宋体" w:hint="eastAsia"/>
          <w:szCs w:val="21"/>
        </w:rPr>
        <w:t>（7）参加本次</w:t>
      </w:r>
      <w:r w:rsidR="006C209D">
        <w:rPr>
          <w:rFonts w:ascii="宋体" w:hAnsi="宋体" w:hint="eastAsia"/>
          <w:szCs w:val="21"/>
        </w:rPr>
        <w:t>采购活动</w:t>
      </w:r>
      <w:r w:rsidRPr="00CB3E8B">
        <w:rPr>
          <w:rFonts w:ascii="宋体" w:hAnsi="宋体" w:hint="eastAsia"/>
          <w:szCs w:val="21"/>
        </w:rPr>
        <w:t>前3年内，在经营活动中没有重大违法记录的书面声明；</w:t>
      </w:r>
    </w:p>
    <w:p w:rsidR="00DA45A4" w:rsidRPr="008B218D" w:rsidRDefault="00DA45A4" w:rsidP="00B70A59">
      <w:pPr>
        <w:pStyle w:val="a1"/>
        <w:spacing w:line="360" w:lineRule="auto"/>
        <w:ind w:firstLineChars="200" w:firstLine="422"/>
        <w:rPr>
          <w:rFonts w:ascii="宋体" w:hAnsi="宋体"/>
          <w:szCs w:val="21"/>
        </w:rPr>
      </w:pPr>
      <w:r>
        <w:rPr>
          <w:rFonts w:ascii="宋体" w:hAnsi="宋体"/>
          <w:b/>
          <w:szCs w:val="21"/>
        </w:rPr>
        <w:t>1</w:t>
      </w:r>
      <w:r w:rsidRPr="00B77A7F">
        <w:rPr>
          <w:rFonts w:ascii="宋体" w:hAnsi="宋体" w:hint="eastAsia"/>
          <w:b/>
          <w:szCs w:val="21"/>
        </w:rPr>
        <w:t>.</w:t>
      </w:r>
      <w:r>
        <w:rPr>
          <w:rFonts w:ascii="宋体" w:hAnsi="宋体"/>
          <w:b/>
          <w:szCs w:val="21"/>
        </w:rPr>
        <w:t>3</w:t>
      </w:r>
      <w:r w:rsidRPr="00B77A7F">
        <w:rPr>
          <w:rFonts w:ascii="宋体" w:hAnsi="宋体" w:hint="eastAsia"/>
          <w:b/>
          <w:szCs w:val="21"/>
        </w:rPr>
        <w:t>.2 落实政府采购政策资格条件。</w:t>
      </w:r>
      <w:r w:rsidRPr="008B218D">
        <w:rPr>
          <w:rFonts w:ascii="宋体" w:hAnsi="宋体" w:hint="eastAsia"/>
          <w:szCs w:val="21"/>
        </w:rPr>
        <w:t>本采购项目属于未预留份额专门面向中小企业采购的项目（包），无落实政府采购政策资格条件要求。</w:t>
      </w:r>
    </w:p>
    <w:p w:rsidR="00DA45A4" w:rsidRPr="0018048A" w:rsidRDefault="00DA45A4" w:rsidP="00B70A59">
      <w:pPr>
        <w:widowControl/>
        <w:adjustRightInd w:val="0"/>
        <w:snapToGrid w:val="0"/>
        <w:spacing w:line="360" w:lineRule="auto"/>
        <w:ind w:firstLineChars="200" w:firstLine="422"/>
        <w:jc w:val="left"/>
        <w:rPr>
          <w:rFonts w:ascii="宋体" w:hAnsi="宋体" w:cs="宋体"/>
          <w:b/>
          <w:kern w:val="0"/>
          <w:szCs w:val="21"/>
        </w:rPr>
      </w:pPr>
      <w:r>
        <w:rPr>
          <w:rFonts w:ascii="宋体" w:hAnsi="宋体" w:cs="宋体"/>
          <w:b/>
          <w:kern w:val="0"/>
          <w:szCs w:val="21"/>
        </w:rPr>
        <w:t>1</w:t>
      </w:r>
      <w:r>
        <w:rPr>
          <w:rFonts w:ascii="宋体" w:hAnsi="宋体" w:cs="宋体" w:hint="eastAsia"/>
          <w:b/>
          <w:kern w:val="0"/>
          <w:szCs w:val="21"/>
        </w:rPr>
        <w:t>.</w:t>
      </w:r>
      <w:r>
        <w:rPr>
          <w:rFonts w:ascii="宋体" w:hAnsi="宋体" w:cs="宋体"/>
          <w:b/>
          <w:kern w:val="0"/>
          <w:szCs w:val="21"/>
        </w:rPr>
        <w:t>3</w:t>
      </w:r>
      <w:r>
        <w:rPr>
          <w:rFonts w:ascii="宋体" w:hAnsi="宋体" w:cs="宋体" w:hint="eastAsia"/>
          <w:b/>
          <w:kern w:val="0"/>
          <w:szCs w:val="21"/>
        </w:rPr>
        <w:t>.3 特定资格条件。</w:t>
      </w:r>
      <w:r>
        <w:rPr>
          <w:rFonts w:ascii="宋体" w:hAnsi="宋体" w:cs="宋体" w:hint="eastAsia"/>
          <w:kern w:val="0"/>
          <w:szCs w:val="21"/>
        </w:rPr>
        <w:t>供应商应满足《中华人民共和国政府采购法》第二十二条第二款规定，</w:t>
      </w:r>
      <w:r>
        <w:rPr>
          <w:rFonts w:ascii="宋体" w:hAnsi="宋体" w:cs="宋体" w:hint="eastAsia"/>
          <w:kern w:val="0"/>
          <w:szCs w:val="21"/>
          <w:lang w:val="zh-CN"/>
        </w:rPr>
        <w:t>并根据《政府采购法实施条例》第十七条规定提供证明材料。</w:t>
      </w:r>
    </w:p>
    <w:p w:rsidR="00DA45A4" w:rsidRDefault="00DA45A4" w:rsidP="00B70A59">
      <w:pPr>
        <w:autoSpaceDE w:val="0"/>
        <w:autoSpaceDN w:val="0"/>
        <w:spacing w:line="360" w:lineRule="auto"/>
        <w:ind w:firstLineChars="300" w:firstLine="630"/>
        <w:rPr>
          <w:rFonts w:ascii="宋体" w:hAnsi="宋体" w:cs="宋体"/>
          <w:kern w:val="0"/>
          <w:szCs w:val="21"/>
          <w:lang w:val="zh-CN"/>
        </w:rPr>
      </w:pPr>
      <w:r>
        <w:rPr>
          <w:rFonts w:ascii="宋体" w:hAnsi="宋体" w:cs="宋体"/>
          <w:kern w:val="0"/>
          <w:szCs w:val="21"/>
          <w:lang w:val="zh-CN"/>
        </w:rPr>
        <w:t>1</w:t>
      </w:r>
      <w:r>
        <w:rPr>
          <w:rFonts w:ascii="宋体" w:hAnsi="宋体" w:cs="宋体" w:hint="eastAsia"/>
          <w:kern w:val="0"/>
          <w:szCs w:val="21"/>
          <w:lang w:val="zh-CN"/>
        </w:rPr>
        <w:t>.</w:t>
      </w:r>
      <w:r>
        <w:rPr>
          <w:rFonts w:ascii="宋体" w:hAnsi="宋体" w:cs="宋体"/>
          <w:kern w:val="0"/>
          <w:szCs w:val="21"/>
          <w:lang w:val="zh-CN"/>
        </w:rPr>
        <w:t>3</w:t>
      </w:r>
      <w:r>
        <w:rPr>
          <w:rFonts w:ascii="宋体" w:hAnsi="宋体" w:cs="宋体" w:hint="eastAsia"/>
          <w:kern w:val="0"/>
          <w:szCs w:val="21"/>
          <w:lang w:val="zh-CN"/>
        </w:rPr>
        <w:t>.</w:t>
      </w:r>
      <w:r>
        <w:rPr>
          <w:rFonts w:ascii="宋体" w:hAnsi="宋体" w:cs="宋体"/>
          <w:kern w:val="0"/>
          <w:szCs w:val="21"/>
          <w:lang w:val="zh-CN"/>
        </w:rPr>
        <w:t>3</w:t>
      </w:r>
      <w:r>
        <w:rPr>
          <w:rFonts w:ascii="宋体" w:hAnsi="宋体" w:cs="宋体" w:hint="eastAsia"/>
          <w:kern w:val="0"/>
          <w:szCs w:val="21"/>
          <w:lang w:val="zh-CN"/>
        </w:rPr>
        <w:t>.1 供应商提供的服务属于特定行业有法定准入要求，供应商应提供下列材料：</w:t>
      </w:r>
    </w:p>
    <w:p w:rsidR="00563081" w:rsidRPr="004F3EC6" w:rsidRDefault="00563081" w:rsidP="00B70A59">
      <w:pPr>
        <w:autoSpaceDE w:val="0"/>
        <w:autoSpaceDN w:val="0"/>
        <w:spacing w:line="360" w:lineRule="auto"/>
        <w:ind w:firstLineChars="200" w:firstLine="420"/>
        <w:rPr>
          <w:rFonts w:ascii="宋体" w:hAnsi="宋体"/>
          <w:bCs/>
          <w:kern w:val="0"/>
          <w:szCs w:val="21"/>
        </w:rPr>
      </w:pPr>
      <w:r w:rsidRPr="004F3EC6">
        <w:rPr>
          <w:rFonts w:ascii="宋体" w:hAnsi="宋体" w:hint="eastAsia"/>
          <w:bCs/>
          <w:kern w:val="0"/>
          <w:szCs w:val="21"/>
        </w:rPr>
        <w:t>（</w:t>
      </w:r>
      <w:r>
        <w:rPr>
          <w:rFonts w:ascii="宋体" w:hAnsi="宋体"/>
          <w:bCs/>
          <w:kern w:val="0"/>
          <w:szCs w:val="21"/>
        </w:rPr>
        <w:t>8</w:t>
      </w:r>
      <w:r w:rsidRPr="004F3EC6">
        <w:rPr>
          <w:rFonts w:ascii="宋体" w:hAnsi="宋体" w:hint="eastAsia"/>
          <w:bCs/>
          <w:kern w:val="0"/>
          <w:szCs w:val="21"/>
        </w:rPr>
        <w:t>）供应商具有中华人民共和国考古发掘资质证书；</w:t>
      </w:r>
    </w:p>
    <w:p w:rsidR="00563081" w:rsidRDefault="00563081" w:rsidP="00B70A59">
      <w:pPr>
        <w:autoSpaceDE w:val="0"/>
        <w:autoSpaceDN w:val="0"/>
        <w:spacing w:line="360" w:lineRule="auto"/>
        <w:ind w:firstLineChars="200" w:firstLine="420"/>
        <w:rPr>
          <w:rFonts w:ascii="宋体" w:hAnsi="宋体"/>
          <w:bCs/>
          <w:kern w:val="0"/>
          <w:szCs w:val="21"/>
        </w:rPr>
      </w:pPr>
      <w:r w:rsidRPr="004F3EC6">
        <w:rPr>
          <w:rFonts w:ascii="宋体" w:hAnsi="宋体" w:hint="eastAsia"/>
          <w:bCs/>
          <w:kern w:val="0"/>
          <w:szCs w:val="21"/>
        </w:rPr>
        <w:t>（</w:t>
      </w:r>
      <w:r>
        <w:rPr>
          <w:rFonts w:ascii="宋体" w:hAnsi="宋体"/>
          <w:bCs/>
          <w:kern w:val="0"/>
          <w:szCs w:val="21"/>
        </w:rPr>
        <w:t>9</w:t>
      </w:r>
      <w:r w:rsidRPr="004F3EC6">
        <w:rPr>
          <w:rFonts w:ascii="宋体" w:hAnsi="宋体" w:hint="eastAsia"/>
          <w:bCs/>
          <w:kern w:val="0"/>
          <w:szCs w:val="21"/>
        </w:rPr>
        <w:t>）</w:t>
      </w:r>
      <w:r>
        <w:rPr>
          <w:rFonts w:ascii="宋体" w:hAnsi="宋体" w:hint="eastAsia"/>
          <w:bCs/>
          <w:kern w:val="0"/>
          <w:szCs w:val="21"/>
        </w:rPr>
        <w:t>项目负责人具有国家文物局颁发的考古发掘领队资格证书或考古发掘项目负责人资质证书</w:t>
      </w:r>
      <w:r w:rsidRPr="004F3EC6">
        <w:rPr>
          <w:rFonts w:ascii="宋体" w:hAnsi="宋体" w:hint="eastAsia"/>
          <w:bCs/>
          <w:kern w:val="0"/>
          <w:szCs w:val="21"/>
        </w:rPr>
        <w:t>。</w:t>
      </w:r>
    </w:p>
    <w:p w:rsidR="00DA45A4" w:rsidRDefault="00DA45A4" w:rsidP="00B70A59">
      <w:pPr>
        <w:autoSpaceDE w:val="0"/>
        <w:autoSpaceDN w:val="0"/>
        <w:spacing w:line="360" w:lineRule="auto"/>
        <w:ind w:firstLineChars="200" w:firstLine="422"/>
        <w:rPr>
          <w:szCs w:val="21"/>
        </w:rPr>
      </w:pPr>
      <w:r>
        <w:rPr>
          <w:rFonts w:ascii="宋体" w:hAnsi="宋体" w:cs="宋体"/>
          <w:b/>
          <w:kern w:val="0"/>
          <w:szCs w:val="21"/>
        </w:rPr>
        <w:t>1</w:t>
      </w:r>
      <w:r>
        <w:rPr>
          <w:rFonts w:ascii="宋体" w:hAnsi="宋体" w:cs="宋体" w:hint="eastAsia"/>
          <w:b/>
          <w:kern w:val="0"/>
          <w:szCs w:val="21"/>
        </w:rPr>
        <w:t>.</w:t>
      </w:r>
      <w:r>
        <w:rPr>
          <w:rFonts w:ascii="宋体" w:hAnsi="宋体" w:cs="宋体"/>
          <w:b/>
          <w:kern w:val="0"/>
          <w:szCs w:val="21"/>
        </w:rPr>
        <w:t>3</w:t>
      </w:r>
      <w:r>
        <w:rPr>
          <w:rFonts w:ascii="宋体" w:hAnsi="宋体" w:cs="宋体" w:hint="eastAsia"/>
          <w:b/>
          <w:kern w:val="0"/>
          <w:szCs w:val="21"/>
        </w:rPr>
        <w:t>.4 限定资格条件。</w:t>
      </w:r>
      <w:r>
        <w:rPr>
          <w:rFonts w:ascii="宋体" w:hAnsi="宋体" w:cs="宋体" w:hint="eastAsia"/>
          <w:kern w:val="0"/>
          <w:szCs w:val="21"/>
        </w:rPr>
        <w:t>根据政府采购的法律法规、规章和规范性文件的规定，</w:t>
      </w:r>
      <w:r>
        <w:rPr>
          <w:szCs w:val="21"/>
        </w:rPr>
        <w:t>供应商</w:t>
      </w:r>
      <w:r>
        <w:rPr>
          <w:color w:val="000000"/>
          <w:szCs w:val="21"/>
        </w:rPr>
        <w:t>不得存在下列情形之一：</w:t>
      </w:r>
    </w:p>
    <w:p w:rsidR="00563081" w:rsidRPr="00CB3E8B" w:rsidRDefault="00563081" w:rsidP="00B70A59">
      <w:pPr>
        <w:adjustRightInd w:val="0"/>
        <w:snapToGrid w:val="0"/>
        <w:spacing w:line="360" w:lineRule="auto"/>
        <w:ind w:firstLineChars="200" w:firstLine="420"/>
        <w:rPr>
          <w:rFonts w:ascii="宋体" w:hAnsi="宋体"/>
          <w:szCs w:val="21"/>
        </w:rPr>
      </w:pPr>
      <w:r w:rsidRPr="00CB3E8B">
        <w:rPr>
          <w:rFonts w:ascii="宋体" w:hAnsi="宋体" w:hint="eastAsia"/>
          <w:szCs w:val="21"/>
        </w:rPr>
        <w:t>（l）与采购人、采购代理机构存在</w:t>
      </w:r>
      <w:r w:rsidRPr="00CB3E8B">
        <w:rPr>
          <w:rFonts w:ascii="宋体" w:hAnsi="宋体" w:hint="eastAsia"/>
          <w:bCs/>
          <w:szCs w:val="21"/>
        </w:rPr>
        <w:t>隶属关系或者其他利害关系，且可能影响</w:t>
      </w:r>
      <w:r w:rsidR="006C209D">
        <w:rPr>
          <w:rFonts w:ascii="宋体" w:hAnsi="宋体" w:hint="eastAsia"/>
          <w:bCs/>
          <w:szCs w:val="21"/>
        </w:rPr>
        <w:t>采购</w:t>
      </w:r>
      <w:r w:rsidRPr="00CB3E8B">
        <w:rPr>
          <w:rFonts w:ascii="宋体" w:hAnsi="宋体" w:hint="eastAsia"/>
          <w:bCs/>
          <w:szCs w:val="21"/>
        </w:rPr>
        <w:t>公正性；</w:t>
      </w:r>
    </w:p>
    <w:p w:rsidR="00563081" w:rsidRPr="00CB3E8B" w:rsidRDefault="00563081" w:rsidP="00B70A59">
      <w:pPr>
        <w:adjustRightInd w:val="0"/>
        <w:snapToGrid w:val="0"/>
        <w:spacing w:line="360" w:lineRule="auto"/>
        <w:ind w:firstLineChars="200" w:firstLine="420"/>
        <w:rPr>
          <w:rFonts w:ascii="宋体" w:hAnsi="宋体"/>
          <w:szCs w:val="21"/>
        </w:rPr>
      </w:pPr>
      <w:r w:rsidRPr="00CB3E8B">
        <w:rPr>
          <w:rFonts w:ascii="宋体" w:hAnsi="宋体" w:hint="eastAsia"/>
          <w:szCs w:val="21"/>
        </w:rPr>
        <w:t>（2）与本采购项目其他供应商的法定代表人（或者负责人）为同一人；</w:t>
      </w:r>
    </w:p>
    <w:p w:rsidR="00563081" w:rsidRPr="00CB3E8B" w:rsidRDefault="00563081" w:rsidP="00B70A59">
      <w:pPr>
        <w:adjustRightInd w:val="0"/>
        <w:snapToGrid w:val="0"/>
        <w:spacing w:line="360" w:lineRule="auto"/>
        <w:ind w:firstLineChars="200" w:firstLine="420"/>
        <w:rPr>
          <w:rFonts w:ascii="宋体" w:hAnsi="宋体"/>
          <w:szCs w:val="21"/>
        </w:rPr>
      </w:pPr>
      <w:r w:rsidRPr="00CB3E8B">
        <w:rPr>
          <w:rFonts w:ascii="宋体" w:hAnsi="宋体" w:hint="eastAsia"/>
          <w:szCs w:val="21"/>
        </w:rPr>
        <w:t>（3）与本采购项目其他供应商存在控股、管理关系；</w:t>
      </w:r>
    </w:p>
    <w:p w:rsidR="00563081" w:rsidRPr="00CB3E8B" w:rsidRDefault="00563081" w:rsidP="00B70A59">
      <w:pPr>
        <w:adjustRightInd w:val="0"/>
        <w:snapToGrid w:val="0"/>
        <w:spacing w:line="360" w:lineRule="auto"/>
        <w:ind w:firstLineChars="200" w:firstLine="420"/>
        <w:rPr>
          <w:rFonts w:ascii="宋体" w:hAnsi="宋体"/>
          <w:szCs w:val="21"/>
        </w:rPr>
      </w:pPr>
      <w:r w:rsidRPr="00CB3E8B">
        <w:rPr>
          <w:rFonts w:ascii="宋体" w:hAnsi="宋体" w:hint="eastAsia"/>
          <w:szCs w:val="21"/>
        </w:rPr>
        <w:t>（4）为本项目采购代理机构；</w:t>
      </w:r>
    </w:p>
    <w:p w:rsidR="00563081" w:rsidRPr="00CB3E8B" w:rsidRDefault="00563081" w:rsidP="00B70A59">
      <w:pPr>
        <w:adjustRightInd w:val="0"/>
        <w:snapToGrid w:val="0"/>
        <w:spacing w:line="360" w:lineRule="auto"/>
        <w:ind w:firstLineChars="200" w:firstLine="420"/>
        <w:rPr>
          <w:rFonts w:ascii="宋体" w:hAnsi="宋体"/>
          <w:szCs w:val="21"/>
        </w:rPr>
      </w:pPr>
      <w:r w:rsidRPr="00CB3E8B">
        <w:rPr>
          <w:rFonts w:ascii="宋体" w:hAnsi="宋体" w:hint="eastAsia"/>
          <w:szCs w:val="21"/>
        </w:rPr>
        <w:t>（5）为本项目代理</w:t>
      </w:r>
      <w:r w:rsidR="006C209D">
        <w:rPr>
          <w:rFonts w:ascii="宋体" w:hAnsi="宋体" w:hint="eastAsia"/>
          <w:szCs w:val="21"/>
        </w:rPr>
        <w:t>谈判采购</w:t>
      </w:r>
      <w:r w:rsidRPr="00CB3E8B">
        <w:rPr>
          <w:rFonts w:ascii="宋体" w:hAnsi="宋体" w:hint="eastAsia"/>
          <w:szCs w:val="21"/>
        </w:rPr>
        <w:t>的为其采购代理机构；</w:t>
      </w:r>
    </w:p>
    <w:p w:rsidR="00563081" w:rsidRPr="00CB3E8B" w:rsidRDefault="00563081" w:rsidP="00B70A59">
      <w:pPr>
        <w:adjustRightInd w:val="0"/>
        <w:snapToGrid w:val="0"/>
        <w:spacing w:line="360" w:lineRule="auto"/>
        <w:ind w:firstLineChars="200" w:firstLine="420"/>
        <w:rPr>
          <w:rFonts w:ascii="宋体" w:hAnsi="宋体"/>
          <w:szCs w:val="21"/>
        </w:rPr>
      </w:pPr>
      <w:r w:rsidRPr="00CB3E8B">
        <w:rPr>
          <w:rFonts w:ascii="宋体" w:hAnsi="宋体" w:hint="eastAsia"/>
          <w:szCs w:val="21"/>
        </w:rPr>
        <w:t>（6）为本项目提供整体设计、规范编制或者项目管理、监理、检测、咨询服务；</w:t>
      </w:r>
    </w:p>
    <w:p w:rsidR="00563081" w:rsidRPr="00CB3E8B" w:rsidRDefault="00563081" w:rsidP="00B70A59">
      <w:pPr>
        <w:adjustRightInd w:val="0"/>
        <w:snapToGrid w:val="0"/>
        <w:spacing w:line="360" w:lineRule="auto"/>
        <w:ind w:firstLineChars="200" w:firstLine="420"/>
        <w:rPr>
          <w:rFonts w:ascii="宋体" w:hAnsi="宋体"/>
          <w:bCs/>
          <w:szCs w:val="21"/>
        </w:rPr>
      </w:pPr>
      <w:r w:rsidRPr="00CB3E8B">
        <w:rPr>
          <w:rFonts w:ascii="宋体" w:hAnsi="宋体" w:hint="eastAsia"/>
          <w:szCs w:val="21"/>
        </w:rPr>
        <w:t>（7）</w:t>
      </w:r>
      <w:r w:rsidRPr="00CB3E8B">
        <w:rPr>
          <w:rFonts w:ascii="宋体" w:hAnsi="宋体" w:hint="eastAsia"/>
          <w:bCs/>
          <w:szCs w:val="21"/>
        </w:rPr>
        <w:t>受到刑事处罚；</w:t>
      </w:r>
    </w:p>
    <w:p w:rsidR="00563081" w:rsidRPr="00CB3E8B" w:rsidRDefault="00563081" w:rsidP="00B70A59">
      <w:pPr>
        <w:adjustRightInd w:val="0"/>
        <w:snapToGrid w:val="0"/>
        <w:spacing w:line="360" w:lineRule="auto"/>
        <w:ind w:firstLineChars="200" w:firstLine="420"/>
        <w:rPr>
          <w:rFonts w:ascii="宋体" w:hAnsi="宋体"/>
          <w:bCs/>
          <w:szCs w:val="21"/>
        </w:rPr>
      </w:pPr>
      <w:r w:rsidRPr="00CB3E8B">
        <w:rPr>
          <w:rFonts w:ascii="宋体" w:hAnsi="宋体" w:hint="eastAsia"/>
          <w:bCs/>
          <w:szCs w:val="21"/>
        </w:rPr>
        <w:t>（8）受到财政部门5万元以上数额罚款的行政处罚或其他行政部门较大数额罚款的行政处罚（举行听证会的）；</w:t>
      </w:r>
    </w:p>
    <w:p w:rsidR="00563081" w:rsidRPr="00CB3E8B" w:rsidRDefault="00563081" w:rsidP="00B70A59">
      <w:pPr>
        <w:adjustRightInd w:val="0"/>
        <w:snapToGrid w:val="0"/>
        <w:spacing w:line="360" w:lineRule="auto"/>
        <w:rPr>
          <w:rFonts w:ascii="宋体" w:hAnsi="宋体"/>
          <w:bCs/>
          <w:szCs w:val="21"/>
        </w:rPr>
      </w:pPr>
      <w:r w:rsidRPr="00CB3E8B">
        <w:rPr>
          <w:rFonts w:ascii="宋体" w:hAnsi="宋体" w:hint="eastAsia"/>
          <w:bCs/>
          <w:szCs w:val="21"/>
        </w:rPr>
        <w:t xml:space="preserve">    （9）被责令停产停业、暂扣或者吊销许可证、暂扣或者吊销执照的行政处罚；</w:t>
      </w:r>
    </w:p>
    <w:p w:rsidR="00563081" w:rsidRPr="00CB3E8B" w:rsidRDefault="00563081" w:rsidP="00B70A59">
      <w:pPr>
        <w:adjustRightInd w:val="0"/>
        <w:snapToGrid w:val="0"/>
        <w:spacing w:line="360" w:lineRule="auto"/>
        <w:ind w:firstLineChars="200" w:firstLine="420"/>
        <w:rPr>
          <w:rFonts w:ascii="宋体" w:hAnsi="宋体"/>
          <w:szCs w:val="21"/>
        </w:rPr>
      </w:pPr>
      <w:r w:rsidRPr="00CB3E8B">
        <w:rPr>
          <w:rFonts w:ascii="宋体" w:hAnsi="宋体" w:hint="eastAsia"/>
          <w:bCs/>
          <w:szCs w:val="21"/>
        </w:rPr>
        <w:lastRenderedPageBreak/>
        <w:t>（10）</w:t>
      </w:r>
      <w:r w:rsidRPr="00CB3E8B">
        <w:rPr>
          <w:rFonts w:ascii="宋体" w:hAnsi="宋体" w:hint="eastAsia"/>
          <w:szCs w:val="21"/>
        </w:rPr>
        <w:t>被列入失信被执行人名单；</w:t>
      </w:r>
    </w:p>
    <w:p w:rsidR="00563081" w:rsidRPr="00CB3E8B" w:rsidRDefault="00563081" w:rsidP="00B70A59">
      <w:pPr>
        <w:adjustRightInd w:val="0"/>
        <w:snapToGrid w:val="0"/>
        <w:spacing w:line="360" w:lineRule="auto"/>
        <w:ind w:firstLineChars="200" w:firstLine="420"/>
        <w:rPr>
          <w:rFonts w:ascii="宋体" w:hAnsi="宋体"/>
          <w:bCs/>
          <w:szCs w:val="21"/>
        </w:rPr>
      </w:pPr>
      <w:r w:rsidRPr="00CB3E8B">
        <w:rPr>
          <w:rFonts w:ascii="宋体" w:hAnsi="宋体" w:hint="eastAsia"/>
          <w:szCs w:val="21"/>
        </w:rPr>
        <w:t>（11）被列入重大税收违法案件当事人名单；</w:t>
      </w:r>
    </w:p>
    <w:p w:rsidR="00563081" w:rsidRPr="00CB3E8B" w:rsidRDefault="00563081" w:rsidP="00B70A59">
      <w:pPr>
        <w:adjustRightInd w:val="0"/>
        <w:snapToGrid w:val="0"/>
        <w:spacing w:line="360" w:lineRule="auto"/>
        <w:ind w:firstLineChars="200" w:firstLine="420"/>
        <w:rPr>
          <w:rFonts w:ascii="宋体" w:hAnsi="宋体"/>
          <w:szCs w:val="21"/>
        </w:rPr>
      </w:pPr>
      <w:r w:rsidRPr="00CB3E8B">
        <w:rPr>
          <w:rFonts w:ascii="宋体" w:hAnsi="宋体" w:hint="eastAsia"/>
          <w:bCs/>
          <w:szCs w:val="21"/>
        </w:rPr>
        <w:t>（12）被禁止在一至三年内参加政府采购活动或存在</w:t>
      </w:r>
      <w:r w:rsidRPr="00CB3E8B">
        <w:rPr>
          <w:rFonts w:ascii="宋体" w:hAnsi="宋体" w:hint="eastAsia"/>
          <w:szCs w:val="21"/>
        </w:rPr>
        <w:t>财政部门认定的其他重大违法记录；</w:t>
      </w:r>
    </w:p>
    <w:p w:rsidR="00563081" w:rsidRPr="00CB3E8B" w:rsidRDefault="00563081" w:rsidP="00B70A59">
      <w:pPr>
        <w:adjustRightInd w:val="0"/>
        <w:snapToGrid w:val="0"/>
        <w:spacing w:line="360" w:lineRule="auto"/>
        <w:ind w:firstLineChars="200" w:firstLine="420"/>
        <w:rPr>
          <w:rFonts w:ascii="宋体" w:hAnsi="宋体"/>
          <w:szCs w:val="21"/>
        </w:rPr>
      </w:pPr>
      <w:r w:rsidRPr="00CB3E8B">
        <w:rPr>
          <w:rFonts w:ascii="宋体" w:hAnsi="宋体" w:hint="eastAsia"/>
          <w:szCs w:val="21"/>
        </w:rPr>
        <w:t>（13）法律法规规定的其他情形。</w:t>
      </w:r>
    </w:p>
    <w:p w:rsidR="00DA45A4" w:rsidRDefault="00DA45A4" w:rsidP="00B70A59">
      <w:pPr>
        <w:autoSpaceDE w:val="0"/>
        <w:autoSpaceDN w:val="0"/>
        <w:spacing w:line="360" w:lineRule="auto"/>
        <w:ind w:firstLineChars="200" w:firstLine="422"/>
      </w:pPr>
      <w:r w:rsidRPr="00050B15">
        <w:rPr>
          <w:rFonts w:ascii="宋体" w:hAnsi="宋体" w:cs="宋体" w:hint="eastAsia"/>
          <w:b/>
          <w:kern w:val="0"/>
          <w:szCs w:val="21"/>
        </w:rPr>
        <w:t>1</w:t>
      </w:r>
      <w:r w:rsidRPr="00050B15">
        <w:rPr>
          <w:rFonts w:ascii="宋体" w:hAnsi="宋体" w:cs="宋体"/>
          <w:b/>
          <w:kern w:val="0"/>
          <w:szCs w:val="21"/>
        </w:rPr>
        <w:t>.3.5</w:t>
      </w:r>
      <w:r>
        <w:rPr>
          <w:rFonts w:ascii="宋体" w:hAnsi="宋体" w:cs="宋体"/>
          <w:b/>
          <w:kern w:val="0"/>
          <w:szCs w:val="21"/>
        </w:rPr>
        <w:t xml:space="preserve"> </w:t>
      </w:r>
      <w:r>
        <w:rPr>
          <w:rFonts w:ascii="宋体" w:hAnsi="宋体" w:hint="eastAsia"/>
          <w:szCs w:val="21"/>
        </w:rPr>
        <w:t>采购代理机构将通过“信用中国”网站（www.creditchina.gov.cn）和中国政府采购网站（www.ccgp.gov.cn）查询供应商信用记录，被列入失信被执行人、重大税收违法案件当事人名单、政府采购严重违法失信行为记录名单的供应商将被拒绝参与本项目谈判。</w:t>
      </w:r>
    </w:p>
    <w:p w:rsidR="00DA45A4" w:rsidRPr="00403811" w:rsidRDefault="00DA45A4" w:rsidP="00B70A59">
      <w:pPr>
        <w:widowControl/>
        <w:tabs>
          <w:tab w:val="left" w:pos="1620"/>
        </w:tabs>
        <w:spacing w:line="360" w:lineRule="auto"/>
        <w:ind w:rightChars="-94" w:right="-197" w:firstLineChars="200" w:firstLine="422"/>
        <w:jc w:val="left"/>
        <w:rPr>
          <w:rFonts w:ascii="宋体" w:hAnsi="宋体" w:cs="宋体"/>
          <w:color w:val="000000"/>
          <w:kern w:val="0"/>
          <w:szCs w:val="21"/>
        </w:rPr>
      </w:pPr>
      <w:r>
        <w:rPr>
          <w:rFonts w:ascii="宋体" w:hAnsi="宋体" w:cs="宋体"/>
          <w:b/>
          <w:kern w:val="0"/>
          <w:szCs w:val="21"/>
        </w:rPr>
        <w:t>1</w:t>
      </w:r>
      <w:r>
        <w:rPr>
          <w:rFonts w:ascii="宋体" w:hAnsi="宋体" w:cs="宋体" w:hint="eastAsia"/>
          <w:b/>
          <w:kern w:val="0"/>
          <w:szCs w:val="21"/>
        </w:rPr>
        <w:t>.</w:t>
      </w:r>
      <w:r>
        <w:rPr>
          <w:rFonts w:ascii="宋体" w:hAnsi="宋体" w:cs="宋体"/>
          <w:b/>
          <w:kern w:val="0"/>
          <w:szCs w:val="21"/>
        </w:rPr>
        <w:t>3</w:t>
      </w:r>
      <w:r>
        <w:rPr>
          <w:rFonts w:ascii="宋体" w:hAnsi="宋体" w:cs="宋体" w:hint="eastAsia"/>
          <w:b/>
          <w:kern w:val="0"/>
          <w:szCs w:val="21"/>
        </w:rPr>
        <w:t>.</w:t>
      </w:r>
      <w:r>
        <w:rPr>
          <w:rFonts w:ascii="宋体" w:hAnsi="宋体" w:cs="宋体"/>
          <w:b/>
          <w:kern w:val="0"/>
          <w:szCs w:val="21"/>
        </w:rPr>
        <w:t xml:space="preserve">6 </w:t>
      </w:r>
      <w:r>
        <w:rPr>
          <w:rFonts w:ascii="宋体" w:hAnsi="宋体" w:cs="宋体" w:hint="eastAsia"/>
          <w:color w:val="000000"/>
          <w:kern w:val="0"/>
          <w:szCs w:val="21"/>
        </w:rPr>
        <w:t>本次谈判项目不接受联合体谈判。</w:t>
      </w:r>
    </w:p>
    <w:p w:rsidR="00DA45A4" w:rsidRPr="00563081" w:rsidRDefault="00DA45A4" w:rsidP="00B70A59">
      <w:pPr>
        <w:spacing w:line="360" w:lineRule="auto"/>
        <w:ind w:firstLineChars="200" w:firstLine="422"/>
        <w:rPr>
          <w:rFonts w:ascii="宋体" w:hAnsi="宋体"/>
          <w:b/>
          <w:color w:val="000000"/>
          <w:szCs w:val="21"/>
        </w:rPr>
      </w:pPr>
      <w:r>
        <w:rPr>
          <w:rFonts w:ascii="宋体" w:hAnsi="宋体"/>
          <w:b/>
          <w:szCs w:val="21"/>
        </w:rPr>
        <w:t>1</w:t>
      </w:r>
      <w:r>
        <w:rPr>
          <w:rFonts w:ascii="宋体" w:hAnsi="宋体" w:hint="eastAsia"/>
          <w:b/>
          <w:szCs w:val="21"/>
        </w:rPr>
        <w:t>.</w:t>
      </w:r>
      <w:r>
        <w:rPr>
          <w:rFonts w:ascii="宋体" w:hAnsi="宋体"/>
          <w:b/>
          <w:szCs w:val="21"/>
        </w:rPr>
        <w:t>3</w:t>
      </w:r>
      <w:r>
        <w:rPr>
          <w:rFonts w:ascii="宋体" w:hAnsi="宋体" w:hint="eastAsia"/>
          <w:b/>
          <w:szCs w:val="21"/>
        </w:rPr>
        <w:t>.</w:t>
      </w:r>
      <w:r>
        <w:rPr>
          <w:rFonts w:ascii="宋体" w:hAnsi="宋体"/>
          <w:b/>
          <w:szCs w:val="21"/>
        </w:rPr>
        <w:t>7</w:t>
      </w:r>
      <w:r w:rsidR="00563081" w:rsidRPr="00CB3E8B">
        <w:rPr>
          <w:rFonts w:ascii="宋体" w:hAnsi="宋体" w:hint="eastAsia"/>
          <w:szCs w:val="21"/>
        </w:rPr>
        <w:t>供应商根据采购项目的具体情况，在响应文件正本中应附一套完整的资格证明材料，并按</w:t>
      </w:r>
      <w:r w:rsidR="008F1955">
        <w:rPr>
          <w:rFonts w:ascii="宋体" w:hAnsi="宋体" w:hint="eastAsia"/>
          <w:szCs w:val="21"/>
        </w:rPr>
        <w:t>谈判文件</w:t>
      </w:r>
      <w:r w:rsidR="00563081" w:rsidRPr="00CB3E8B">
        <w:rPr>
          <w:rFonts w:ascii="宋体" w:hAnsi="宋体" w:hint="eastAsia"/>
          <w:szCs w:val="21"/>
        </w:rPr>
        <w:t>要求进行签名盖章，</w:t>
      </w:r>
      <w:r w:rsidR="00563081" w:rsidRPr="00CB3E8B">
        <w:rPr>
          <w:rFonts w:ascii="宋体" w:hAnsi="宋体" w:hint="eastAsia"/>
          <w:color w:val="000000"/>
          <w:szCs w:val="21"/>
        </w:rPr>
        <w:t>缺少一项或某项达不到</w:t>
      </w:r>
      <w:r w:rsidR="008F1955">
        <w:rPr>
          <w:rFonts w:ascii="宋体" w:hAnsi="宋体" w:hint="eastAsia"/>
          <w:color w:val="000000"/>
          <w:szCs w:val="21"/>
        </w:rPr>
        <w:t>谈判文件</w:t>
      </w:r>
      <w:r w:rsidR="00563081" w:rsidRPr="00CB3E8B">
        <w:rPr>
          <w:rFonts w:ascii="宋体" w:hAnsi="宋体" w:hint="eastAsia"/>
          <w:color w:val="000000"/>
          <w:szCs w:val="21"/>
        </w:rPr>
        <w:t>要求的按无效响应文件处理；响应文件副本可采用正本的复印件并按</w:t>
      </w:r>
      <w:r w:rsidR="008F1955">
        <w:rPr>
          <w:rFonts w:ascii="宋体" w:hAnsi="宋体" w:hint="eastAsia"/>
          <w:color w:val="000000"/>
          <w:szCs w:val="21"/>
        </w:rPr>
        <w:t>谈判文件</w:t>
      </w:r>
      <w:r w:rsidR="00563081" w:rsidRPr="00CB3E8B">
        <w:rPr>
          <w:rFonts w:ascii="宋体" w:hAnsi="宋体" w:hint="eastAsia"/>
          <w:color w:val="000000"/>
          <w:szCs w:val="21"/>
        </w:rPr>
        <w:t>要求进行签名盖章</w:t>
      </w:r>
      <w:r w:rsidR="00563081" w:rsidRPr="00CB3E8B">
        <w:rPr>
          <w:rFonts w:ascii="宋体" w:hAnsi="宋体" w:hint="eastAsia"/>
          <w:b/>
          <w:color w:val="000000"/>
          <w:szCs w:val="21"/>
        </w:rPr>
        <w:t>。</w:t>
      </w:r>
    </w:p>
    <w:p w:rsidR="00DA45A4" w:rsidRDefault="00DA45A4" w:rsidP="00B70A59">
      <w:pPr>
        <w:tabs>
          <w:tab w:val="left" w:pos="720"/>
        </w:tabs>
        <w:snapToGrid w:val="0"/>
        <w:spacing w:line="360" w:lineRule="auto"/>
        <w:ind w:firstLineChars="200" w:firstLine="420"/>
        <w:rPr>
          <w:szCs w:val="21"/>
        </w:rPr>
      </w:pPr>
      <w:r>
        <w:rPr>
          <w:szCs w:val="21"/>
        </w:rPr>
        <w:t>1.3.8</w:t>
      </w:r>
      <w:r w:rsidRPr="009D1127">
        <w:rPr>
          <w:rFonts w:hint="eastAsia"/>
          <w:szCs w:val="21"/>
        </w:rPr>
        <w:t>分公司独立参与</w:t>
      </w:r>
      <w:r>
        <w:rPr>
          <w:rFonts w:hint="eastAsia"/>
          <w:szCs w:val="21"/>
        </w:rPr>
        <w:t>谈判</w:t>
      </w:r>
      <w:r w:rsidRPr="009D1127">
        <w:rPr>
          <w:rFonts w:hint="eastAsia"/>
          <w:szCs w:val="21"/>
        </w:rPr>
        <w:t>时，不能使用总公司的资质或业绩；总公司单独参与</w:t>
      </w:r>
      <w:r>
        <w:rPr>
          <w:rFonts w:hint="eastAsia"/>
          <w:szCs w:val="21"/>
        </w:rPr>
        <w:t>谈判</w:t>
      </w:r>
      <w:r w:rsidRPr="009D1127">
        <w:rPr>
          <w:rFonts w:hint="eastAsia"/>
          <w:szCs w:val="21"/>
        </w:rPr>
        <w:t>时，除总公司所投产品为分公司生产的产品外，不能使用分公司的资质或业绩。</w:t>
      </w:r>
      <w:r>
        <w:rPr>
          <w:rFonts w:hint="eastAsia"/>
          <w:szCs w:val="21"/>
        </w:rPr>
        <w:t>总公司授权分公司或分支机构参与谈判时，可以使用总公司的资质或业绩</w:t>
      </w:r>
      <w:r>
        <w:rPr>
          <w:szCs w:val="21"/>
        </w:rPr>
        <w:t>。</w:t>
      </w:r>
    </w:p>
    <w:p w:rsidR="00DA45A4" w:rsidRDefault="00DA45A4" w:rsidP="00B70A59">
      <w:pPr>
        <w:tabs>
          <w:tab w:val="left" w:pos="720"/>
        </w:tabs>
        <w:snapToGrid w:val="0"/>
        <w:spacing w:line="360" w:lineRule="auto"/>
        <w:ind w:firstLineChars="200" w:firstLine="420"/>
        <w:rPr>
          <w:szCs w:val="21"/>
        </w:rPr>
      </w:pPr>
      <w:r>
        <w:rPr>
          <w:szCs w:val="21"/>
        </w:rPr>
        <w:t>1.3.9</w:t>
      </w:r>
      <w:r>
        <w:rPr>
          <w:szCs w:val="21"/>
        </w:rPr>
        <w:t>供应商应保证所提供的全部证明材料的真实性，并保证愿意接受由采购人对其所提供材料的真实性的调查和考证。</w:t>
      </w:r>
    </w:p>
    <w:p w:rsidR="00DA45A4" w:rsidRDefault="00DA45A4" w:rsidP="00B70A59">
      <w:pPr>
        <w:pStyle w:val="a8"/>
        <w:adjustRightInd w:val="0"/>
        <w:snapToGrid w:val="0"/>
        <w:spacing w:line="360" w:lineRule="auto"/>
        <w:ind w:firstLineChars="49" w:firstLine="148"/>
        <w:outlineLvl w:val="2"/>
        <w:rPr>
          <w:rFonts w:hAnsi="宋体"/>
          <w:b/>
          <w:bCs/>
          <w:color w:val="000000"/>
          <w:sz w:val="30"/>
          <w:szCs w:val="30"/>
        </w:rPr>
      </w:pPr>
      <w:r w:rsidRPr="00033E74">
        <w:rPr>
          <w:rFonts w:hAnsi="宋体" w:hint="eastAsia"/>
          <w:b/>
          <w:color w:val="000000"/>
          <w:sz w:val="30"/>
          <w:szCs w:val="30"/>
        </w:rPr>
        <w:t>1.4授权委托</w:t>
      </w:r>
    </w:p>
    <w:p w:rsidR="00A43A46" w:rsidRPr="00CB3E8B" w:rsidRDefault="00A43A46" w:rsidP="00B70A59">
      <w:pPr>
        <w:pStyle w:val="a8"/>
        <w:adjustRightInd w:val="0"/>
        <w:snapToGrid w:val="0"/>
        <w:spacing w:line="360" w:lineRule="auto"/>
        <w:ind w:firstLineChars="250" w:firstLine="525"/>
      </w:pPr>
      <w:r w:rsidRPr="00CB3E8B">
        <w:rPr>
          <w:rFonts w:hint="eastAsia"/>
        </w:rPr>
        <w:t>供应商代表为法定代表人（单位负责人）的，应持有法定代表人（单位负责人）身份证明。供应商代表不是法定代表人（单位负责人）的，响应文件中应附有法定代表人（单位负责人）授权委托书。</w:t>
      </w:r>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Pr>
          <w:rFonts w:hAnsi="宋体" w:hint="eastAsia"/>
          <w:b/>
          <w:color w:val="000000"/>
          <w:sz w:val="30"/>
          <w:szCs w:val="30"/>
        </w:rPr>
        <w:t>1.5费用承担</w:t>
      </w:r>
    </w:p>
    <w:p w:rsidR="00DA45A4" w:rsidRDefault="00DA45A4" w:rsidP="00B70A59">
      <w:pPr>
        <w:pStyle w:val="a8"/>
        <w:adjustRightInd w:val="0"/>
        <w:snapToGrid w:val="0"/>
        <w:spacing w:line="360" w:lineRule="auto"/>
        <w:ind w:firstLine="405"/>
        <w:rPr>
          <w:rFonts w:hAnsi="宋体"/>
          <w:color w:val="000000"/>
        </w:rPr>
      </w:pPr>
      <w:r>
        <w:rPr>
          <w:rFonts w:hAnsi="宋体" w:hint="eastAsia"/>
          <w:color w:val="000000"/>
        </w:rPr>
        <w:t>供应商准备和参加采购活动发生的费用自理。</w:t>
      </w:r>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hint="eastAsia"/>
          <w:b/>
          <w:color w:val="000000"/>
          <w:sz w:val="30"/>
          <w:szCs w:val="30"/>
        </w:rPr>
        <w:t xml:space="preserve">1.6 </w:t>
      </w:r>
      <w:r w:rsidRPr="00033E74">
        <w:rPr>
          <w:rFonts w:hAnsi="宋体"/>
          <w:b/>
          <w:color w:val="000000"/>
          <w:sz w:val="30"/>
          <w:szCs w:val="30"/>
        </w:rPr>
        <w:t>保密</w:t>
      </w:r>
    </w:p>
    <w:p w:rsidR="00DA45A4" w:rsidRDefault="00DA45A4" w:rsidP="00B70A59">
      <w:pPr>
        <w:autoSpaceDE w:val="0"/>
        <w:autoSpaceDN w:val="0"/>
        <w:spacing w:line="360" w:lineRule="auto"/>
        <w:ind w:firstLineChars="200" w:firstLine="420"/>
        <w:rPr>
          <w:rFonts w:ascii="宋体" w:hAnsi="宋体"/>
          <w:szCs w:val="21"/>
          <w:lang w:val="zh-CN"/>
        </w:rPr>
      </w:pPr>
      <w:r>
        <w:rPr>
          <w:rFonts w:ascii="宋体" w:hAnsi="宋体"/>
          <w:szCs w:val="21"/>
          <w:lang w:val="zh-CN"/>
        </w:rPr>
        <w:t>参与采购活动的当事人应对</w:t>
      </w:r>
      <w:r w:rsidR="008F1955">
        <w:rPr>
          <w:rFonts w:ascii="宋体" w:hAnsi="宋体"/>
          <w:szCs w:val="21"/>
          <w:lang w:val="zh-CN"/>
        </w:rPr>
        <w:t>谈判文件</w:t>
      </w:r>
      <w:r>
        <w:rPr>
          <w:rFonts w:ascii="宋体" w:hAnsi="宋体"/>
          <w:szCs w:val="21"/>
          <w:lang w:val="zh-CN"/>
        </w:rPr>
        <w:t xml:space="preserve">和响应文件中的商业秘密、技术秘密和个人隐私等保密，违者应对由此造成的后果承担法律责任。 </w:t>
      </w:r>
    </w:p>
    <w:p w:rsidR="00DA45A4" w:rsidRDefault="00DA45A4" w:rsidP="00B70A59">
      <w:pPr>
        <w:pStyle w:val="a8"/>
        <w:adjustRightInd w:val="0"/>
        <w:snapToGrid w:val="0"/>
        <w:spacing w:line="360" w:lineRule="auto"/>
        <w:ind w:firstLineChars="49" w:firstLine="148"/>
        <w:outlineLvl w:val="2"/>
        <w:rPr>
          <w:rFonts w:hAnsi="宋体"/>
          <w:b/>
          <w:color w:val="000000"/>
          <w:sz w:val="30"/>
          <w:szCs w:val="30"/>
        </w:rPr>
      </w:pPr>
      <w:r>
        <w:rPr>
          <w:rFonts w:hAnsi="宋体" w:hint="eastAsia"/>
          <w:b/>
          <w:color w:val="000000"/>
          <w:sz w:val="30"/>
          <w:szCs w:val="30"/>
        </w:rPr>
        <w:t>1.7语言文字</w:t>
      </w:r>
    </w:p>
    <w:p w:rsidR="00DA45A4" w:rsidRDefault="00DA45A4" w:rsidP="00B70A59">
      <w:pPr>
        <w:pStyle w:val="a8"/>
        <w:adjustRightInd w:val="0"/>
        <w:snapToGrid w:val="0"/>
        <w:spacing w:line="360" w:lineRule="auto"/>
        <w:ind w:firstLine="405"/>
        <w:rPr>
          <w:rFonts w:hAnsi="宋体"/>
          <w:color w:val="000000"/>
        </w:rPr>
      </w:pPr>
      <w:r>
        <w:rPr>
          <w:rFonts w:hAnsi="宋体" w:hint="eastAsia"/>
          <w:color w:val="000000"/>
        </w:rPr>
        <w:t>单一来源</w:t>
      </w:r>
      <w:r w:rsidR="008F1955">
        <w:rPr>
          <w:rFonts w:hAnsi="宋体" w:hint="eastAsia"/>
          <w:color w:val="000000"/>
        </w:rPr>
        <w:t>谈判文件</w:t>
      </w:r>
      <w:r>
        <w:rPr>
          <w:rFonts w:hAnsi="宋体" w:hint="eastAsia"/>
          <w:color w:val="000000"/>
        </w:rPr>
        <w:t>和响应文件使用的语言为中文。专用术语使用外文的，应附有中文注释。</w:t>
      </w:r>
    </w:p>
    <w:p w:rsidR="00DA45A4" w:rsidRDefault="00DA45A4" w:rsidP="00B70A59">
      <w:pPr>
        <w:pStyle w:val="a8"/>
        <w:adjustRightInd w:val="0"/>
        <w:snapToGrid w:val="0"/>
        <w:spacing w:line="360" w:lineRule="auto"/>
        <w:ind w:firstLineChars="49" w:firstLine="148"/>
        <w:outlineLvl w:val="2"/>
        <w:rPr>
          <w:rFonts w:hAnsi="宋体"/>
          <w:b/>
          <w:color w:val="000000"/>
          <w:sz w:val="30"/>
          <w:szCs w:val="30"/>
        </w:rPr>
      </w:pPr>
      <w:r>
        <w:rPr>
          <w:rFonts w:hAnsi="宋体" w:hint="eastAsia"/>
          <w:b/>
          <w:color w:val="000000"/>
          <w:sz w:val="30"/>
          <w:szCs w:val="30"/>
        </w:rPr>
        <w:t>1.8计量单位</w:t>
      </w:r>
    </w:p>
    <w:p w:rsidR="00DA45A4" w:rsidRDefault="00DA45A4" w:rsidP="00B70A59">
      <w:pPr>
        <w:pStyle w:val="a8"/>
        <w:adjustRightInd w:val="0"/>
        <w:snapToGrid w:val="0"/>
        <w:spacing w:line="360" w:lineRule="auto"/>
        <w:ind w:firstLine="405"/>
        <w:rPr>
          <w:rFonts w:hAnsi="宋体"/>
          <w:color w:val="000000"/>
        </w:rPr>
      </w:pPr>
      <w:r>
        <w:rPr>
          <w:rFonts w:hAnsi="宋体" w:hint="eastAsia"/>
          <w:color w:val="000000"/>
        </w:rPr>
        <w:t>所有计量单位均采用中华人民共和国法定计量单位。</w:t>
      </w:r>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Pr>
          <w:rFonts w:hAnsi="宋体" w:hint="eastAsia"/>
          <w:b/>
          <w:color w:val="000000"/>
          <w:sz w:val="30"/>
          <w:szCs w:val="30"/>
        </w:rPr>
        <w:t xml:space="preserve"> 1.9</w:t>
      </w:r>
      <w:r w:rsidRPr="00033E74">
        <w:rPr>
          <w:rFonts w:hAnsi="宋体" w:hint="eastAsia"/>
          <w:b/>
          <w:color w:val="000000"/>
          <w:sz w:val="30"/>
          <w:szCs w:val="30"/>
        </w:rPr>
        <w:t>转包与分包</w:t>
      </w:r>
    </w:p>
    <w:p w:rsidR="00DA45A4" w:rsidRDefault="00DA45A4" w:rsidP="00B70A59">
      <w:pPr>
        <w:spacing w:line="360" w:lineRule="auto"/>
        <w:ind w:firstLine="493"/>
        <w:rPr>
          <w:szCs w:val="21"/>
        </w:rPr>
      </w:pPr>
      <w:r>
        <w:rPr>
          <w:rFonts w:hAnsi="宋体"/>
          <w:color w:val="000000"/>
        </w:rPr>
        <w:t>本项目</w:t>
      </w:r>
      <w:r>
        <w:rPr>
          <w:rFonts w:hAnsi="宋体" w:hint="eastAsia"/>
          <w:color w:val="000000"/>
        </w:rPr>
        <w:t>不得转包与分包</w:t>
      </w:r>
      <w:r>
        <w:rPr>
          <w:szCs w:val="21"/>
        </w:rPr>
        <w:t>。</w:t>
      </w:r>
    </w:p>
    <w:p w:rsidR="00A43A46" w:rsidRPr="00CB3E8B" w:rsidRDefault="00A43A46" w:rsidP="00B70A59">
      <w:pPr>
        <w:tabs>
          <w:tab w:val="left" w:pos="7665"/>
        </w:tabs>
        <w:spacing w:line="360" w:lineRule="auto"/>
        <w:rPr>
          <w:rFonts w:ascii="宋体" w:hAnsi="宋体"/>
          <w:b/>
          <w:sz w:val="30"/>
          <w:szCs w:val="30"/>
        </w:rPr>
      </w:pPr>
      <w:r w:rsidRPr="00CB3E8B">
        <w:rPr>
          <w:rFonts w:ascii="宋体" w:hAnsi="宋体" w:hint="eastAsia"/>
          <w:b/>
          <w:sz w:val="30"/>
          <w:szCs w:val="30"/>
        </w:rPr>
        <w:lastRenderedPageBreak/>
        <w:t>1.10 答疑会或现场考察</w:t>
      </w:r>
    </w:p>
    <w:p w:rsidR="00A43A46" w:rsidRPr="00CB3E8B" w:rsidRDefault="00A43A46" w:rsidP="00B70A59">
      <w:pPr>
        <w:tabs>
          <w:tab w:val="left" w:pos="7665"/>
        </w:tabs>
        <w:spacing w:line="360" w:lineRule="auto"/>
        <w:ind w:firstLine="405"/>
        <w:rPr>
          <w:rFonts w:ascii="宋体" w:hAnsi="宋体"/>
          <w:color w:val="000000"/>
          <w:szCs w:val="21"/>
        </w:rPr>
      </w:pPr>
      <w:r w:rsidRPr="00CB3E8B">
        <w:rPr>
          <w:rFonts w:ascii="宋体" w:hAnsi="宋体" w:hint="eastAsia"/>
          <w:color w:val="000000"/>
          <w:szCs w:val="21"/>
        </w:rPr>
        <w:t>本项目</w:t>
      </w:r>
      <w:r w:rsidRPr="00CB3E8B">
        <w:rPr>
          <w:rFonts w:ascii="宋体" w:hAnsi="宋体" w:hint="eastAsia"/>
          <w:szCs w:val="21"/>
        </w:rPr>
        <w:t>采购人</w:t>
      </w:r>
      <w:r w:rsidRPr="00CB3E8B">
        <w:rPr>
          <w:rFonts w:ascii="宋体" w:hAnsi="宋体" w:hint="eastAsia"/>
          <w:color w:val="000000"/>
          <w:szCs w:val="21"/>
        </w:rPr>
        <w:t>不组织答疑会或现场考察，</w:t>
      </w:r>
      <w:r w:rsidRPr="00CB3E8B">
        <w:rPr>
          <w:rFonts w:ascii="宋体" w:hAnsi="宋体" w:hint="eastAsia"/>
          <w:szCs w:val="21"/>
        </w:rPr>
        <w:t>采购人或采购代理机构不对供应商自行组织的现场考察而做出的推论、理解和结论负责，供应商自行组织的现场考察而引发的一切责任由供应商自行负责；成交供应商不得以任何借口，提出额外补偿，或延长合同期限的要求。</w:t>
      </w:r>
    </w:p>
    <w:p w:rsidR="00A43A46" w:rsidRPr="00CB3E8B" w:rsidRDefault="00A43A46" w:rsidP="00B70A59">
      <w:pPr>
        <w:adjustRightInd w:val="0"/>
        <w:snapToGrid w:val="0"/>
        <w:spacing w:line="360" w:lineRule="auto"/>
        <w:jc w:val="left"/>
        <w:rPr>
          <w:rFonts w:ascii="宋体" w:hAnsi="宋体"/>
          <w:b/>
          <w:sz w:val="32"/>
          <w:szCs w:val="32"/>
        </w:rPr>
      </w:pPr>
      <w:r w:rsidRPr="00CB3E8B">
        <w:rPr>
          <w:rFonts w:ascii="宋体" w:hAnsi="宋体" w:hint="eastAsia"/>
          <w:b/>
          <w:sz w:val="32"/>
          <w:szCs w:val="32"/>
        </w:rPr>
        <w:t>1.11响应与偏离</w:t>
      </w:r>
    </w:p>
    <w:p w:rsidR="00A43A46" w:rsidRPr="00CB3E8B" w:rsidRDefault="00A43A46" w:rsidP="00B70A59">
      <w:pPr>
        <w:adjustRightInd w:val="0"/>
        <w:snapToGrid w:val="0"/>
        <w:spacing w:line="360" w:lineRule="auto"/>
        <w:ind w:firstLineChars="200" w:firstLine="420"/>
        <w:rPr>
          <w:rFonts w:ascii="宋体" w:hAnsi="宋体"/>
        </w:rPr>
      </w:pPr>
      <w:r w:rsidRPr="00CB3E8B">
        <w:rPr>
          <w:rFonts w:ascii="宋体" w:hAnsi="宋体" w:hint="eastAsia"/>
        </w:rPr>
        <w:t>1.11.1响应文件应当对</w:t>
      </w:r>
      <w:r w:rsidR="008F1955">
        <w:rPr>
          <w:rFonts w:ascii="宋体" w:hAnsi="宋体" w:hint="eastAsia"/>
        </w:rPr>
        <w:t>谈判文件</w:t>
      </w:r>
      <w:r w:rsidRPr="00CB3E8B">
        <w:rPr>
          <w:rFonts w:ascii="宋体" w:hAnsi="宋体" w:hint="eastAsia"/>
        </w:rPr>
        <w:t>实质性要求和条件作出满足性或有利于采购人的响应，否则，供应商的</w:t>
      </w:r>
      <w:r w:rsidRPr="00CB3E8B">
        <w:rPr>
          <w:rFonts w:ascii="宋体" w:hAnsi="宋体" w:hint="eastAsia"/>
          <w:b/>
        </w:rPr>
        <w:t>响应文件无效</w:t>
      </w:r>
      <w:r w:rsidRPr="00CB3E8B">
        <w:rPr>
          <w:rFonts w:ascii="宋体" w:hAnsi="宋体" w:hint="eastAsia"/>
        </w:rPr>
        <w:t>。</w:t>
      </w:r>
    </w:p>
    <w:p w:rsidR="00A43A46" w:rsidRPr="00CB3E8B" w:rsidRDefault="00A43A46" w:rsidP="00B70A59">
      <w:pPr>
        <w:adjustRightInd w:val="0"/>
        <w:snapToGrid w:val="0"/>
        <w:spacing w:line="360" w:lineRule="auto"/>
        <w:ind w:firstLineChars="200" w:firstLine="420"/>
        <w:rPr>
          <w:rFonts w:ascii="宋体" w:hAnsi="宋体"/>
        </w:rPr>
      </w:pPr>
      <w:r w:rsidRPr="00CB3E8B">
        <w:rPr>
          <w:rFonts w:ascii="宋体" w:hAnsi="宋体" w:hint="eastAsia"/>
        </w:rPr>
        <w:t>1.11.2</w:t>
      </w:r>
      <w:r w:rsidRPr="00CB3E8B">
        <w:rPr>
          <w:rFonts w:ascii="宋体" w:hAnsi="宋体" w:hint="eastAsia"/>
          <w:b/>
        </w:rPr>
        <w:t>偏离</w:t>
      </w:r>
      <w:r w:rsidRPr="00CB3E8B">
        <w:rPr>
          <w:rFonts w:ascii="宋体" w:hAnsi="宋体" w:hint="eastAsia"/>
        </w:rPr>
        <w:t>是指响应文件不响应或者不满足</w:t>
      </w:r>
      <w:r w:rsidR="008F1955">
        <w:rPr>
          <w:rFonts w:ascii="宋体" w:hAnsi="宋体" w:hint="eastAsia"/>
        </w:rPr>
        <w:t>谈判文件</w:t>
      </w:r>
      <w:r w:rsidRPr="00CB3E8B">
        <w:rPr>
          <w:rFonts w:ascii="宋体" w:hAnsi="宋体" w:hint="eastAsia"/>
        </w:rPr>
        <w:t>提出的要求和条件，分为实质性偏离和非实质性偏离。</w:t>
      </w:r>
    </w:p>
    <w:p w:rsidR="00A43A46" w:rsidRPr="00CB3E8B" w:rsidRDefault="00A43A46" w:rsidP="00B70A59">
      <w:pPr>
        <w:adjustRightInd w:val="0"/>
        <w:snapToGrid w:val="0"/>
        <w:spacing w:line="360" w:lineRule="auto"/>
        <w:ind w:firstLineChars="200" w:firstLine="420"/>
        <w:rPr>
          <w:rFonts w:ascii="宋体" w:hAnsi="宋体"/>
        </w:rPr>
      </w:pPr>
      <w:r w:rsidRPr="00CB3E8B">
        <w:rPr>
          <w:rFonts w:ascii="宋体" w:hAnsi="宋体" w:hint="eastAsia"/>
        </w:rPr>
        <w:t>1.11.3除法律、法规和</w:t>
      </w:r>
      <w:r w:rsidR="008F1955">
        <w:rPr>
          <w:rFonts w:ascii="宋体" w:hAnsi="宋体" w:hint="eastAsia"/>
        </w:rPr>
        <w:t>谈判文件</w:t>
      </w:r>
      <w:r w:rsidRPr="00CB3E8B">
        <w:rPr>
          <w:rFonts w:ascii="宋体" w:hAnsi="宋体" w:hint="eastAsia"/>
        </w:rPr>
        <w:t>规定的其他响应无效情形外，</w:t>
      </w:r>
      <w:r w:rsidR="008F1955">
        <w:rPr>
          <w:rFonts w:ascii="宋体" w:hAnsi="宋体" w:hint="eastAsia"/>
        </w:rPr>
        <w:t>谈判文件</w:t>
      </w:r>
      <w:r w:rsidRPr="00CB3E8B">
        <w:rPr>
          <w:rFonts w:ascii="宋体" w:hAnsi="宋体" w:hint="eastAsia"/>
        </w:rPr>
        <w:t>中用“</w:t>
      </w:r>
      <w:r w:rsidRPr="00CB3E8B">
        <w:rPr>
          <w:rFonts w:ascii="宋体" w:hAnsi="宋体" w:hint="eastAsia"/>
          <w:bCs/>
          <w:color w:val="000000"/>
          <w:szCs w:val="21"/>
        </w:rPr>
        <w:t>☆</w:t>
      </w:r>
      <w:r w:rsidRPr="00CB3E8B">
        <w:rPr>
          <w:rFonts w:ascii="宋体" w:hAnsi="宋体" w:hint="eastAsia"/>
        </w:rPr>
        <w:t>”符号标明的条款为实质性要求和条件，响应文件对其中任何一条的偏离，为实质性偏离，其响应文件无效。</w:t>
      </w:r>
    </w:p>
    <w:p w:rsidR="00A43A46" w:rsidRPr="00CB3E8B" w:rsidRDefault="00A43A46" w:rsidP="00B70A59">
      <w:pPr>
        <w:adjustRightInd w:val="0"/>
        <w:snapToGrid w:val="0"/>
        <w:spacing w:line="360" w:lineRule="auto"/>
        <w:ind w:firstLineChars="200" w:firstLine="420"/>
        <w:jc w:val="left"/>
        <w:rPr>
          <w:rFonts w:ascii="宋体" w:hAnsi="宋体"/>
        </w:rPr>
      </w:pPr>
      <w:r w:rsidRPr="00CB3E8B">
        <w:rPr>
          <w:rFonts w:ascii="宋体" w:hAnsi="宋体" w:hint="eastAsia"/>
        </w:rPr>
        <w:t>1.11.4 响应</w:t>
      </w:r>
      <w:r w:rsidRPr="00CB3E8B">
        <w:rPr>
          <w:rFonts w:ascii="宋体" w:hAnsi="宋体" w:hint="eastAsia"/>
          <w:szCs w:val="21"/>
        </w:rPr>
        <w:t>文件偏离</w:t>
      </w:r>
      <w:r w:rsidR="008F1955">
        <w:rPr>
          <w:rFonts w:ascii="宋体" w:hAnsi="宋体" w:hint="eastAsia"/>
          <w:szCs w:val="21"/>
        </w:rPr>
        <w:t>谈判文件</w:t>
      </w:r>
      <w:r w:rsidRPr="00CB3E8B">
        <w:rPr>
          <w:rFonts w:ascii="宋体" w:hAnsi="宋体" w:hint="eastAsia"/>
          <w:szCs w:val="21"/>
        </w:rPr>
        <w:t>的非实质性要求和条件，为非实质性偏离。非实质性偏离的范围和项数应当符合供应商须知前附表的规定，超出偏离范围和最高项数的</w:t>
      </w:r>
      <w:r w:rsidRPr="00CB3E8B">
        <w:rPr>
          <w:rFonts w:ascii="宋体" w:hAnsi="宋体" w:hint="eastAsia"/>
        </w:rPr>
        <w:t>响应文件无效。</w:t>
      </w:r>
    </w:p>
    <w:p w:rsidR="00A43A46" w:rsidRPr="00CB3E8B" w:rsidRDefault="00A43A46" w:rsidP="00B70A59">
      <w:pPr>
        <w:adjustRightInd w:val="0"/>
        <w:snapToGrid w:val="0"/>
        <w:spacing w:line="360" w:lineRule="auto"/>
        <w:ind w:firstLineChars="200" w:firstLine="420"/>
        <w:jc w:val="left"/>
        <w:rPr>
          <w:rFonts w:ascii="宋体" w:hAnsi="宋体"/>
        </w:rPr>
      </w:pPr>
      <w:r w:rsidRPr="00CB3E8B">
        <w:rPr>
          <w:rFonts w:ascii="宋体" w:hAnsi="宋体" w:hint="eastAsia"/>
        </w:rPr>
        <w:t>1.11.5 响应文件对</w:t>
      </w:r>
      <w:r w:rsidR="008F1955">
        <w:rPr>
          <w:rFonts w:ascii="宋体" w:hAnsi="宋体" w:hint="eastAsia"/>
        </w:rPr>
        <w:t>谈判文件</w:t>
      </w:r>
      <w:r w:rsidRPr="00CB3E8B">
        <w:rPr>
          <w:rFonts w:ascii="宋体" w:hAnsi="宋体" w:hint="eastAsia"/>
        </w:rPr>
        <w:t>的全部偏离，均应在响应文件商务条款偏离表和技术参数偏离表中列明，除列明的内容外，视为供应商响应响应</w:t>
      </w:r>
      <w:r w:rsidR="008F1955">
        <w:rPr>
          <w:rFonts w:ascii="宋体" w:hAnsi="宋体" w:hint="eastAsia"/>
        </w:rPr>
        <w:t>谈判文件</w:t>
      </w:r>
      <w:r w:rsidRPr="00CB3E8B">
        <w:rPr>
          <w:rFonts w:ascii="宋体" w:hAnsi="宋体" w:hint="eastAsia"/>
        </w:rPr>
        <w:t>的全部要求。</w:t>
      </w:r>
    </w:p>
    <w:p w:rsidR="00A43A46" w:rsidRPr="00A43A46" w:rsidRDefault="00A43A46" w:rsidP="00B70A59">
      <w:pPr>
        <w:adjustRightInd w:val="0"/>
        <w:snapToGrid w:val="0"/>
        <w:spacing w:line="360" w:lineRule="auto"/>
        <w:ind w:firstLineChars="200" w:firstLine="420"/>
        <w:jc w:val="left"/>
        <w:rPr>
          <w:rFonts w:ascii="宋体" w:hAnsi="宋体"/>
          <w:szCs w:val="21"/>
        </w:rPr>
      </w:pPr>
      <w:r w:rsidRPr="00CB3E8B">
        <w:rPr>
          <w:rFonts w:ascii="宋体" w:hAnsi="宋体" w:hint="eastAsia"/>
        </w:rPr>
        <w:t>1.11.6 在</w:t>
      </w:r>
      <w:r>
        <w:rPr>
          <w:rFonts w:ascii="宋体" w:hAnsi="宋体" w:hint="eastAsia"/>
        </w:rPr>
        <w:t>谈判</w:t>
      </w:r>
      <w:r w:rsidRPr="00CB3E8B">
        <w:rPr>
          <w:rFonts w:ascii="宋体" w:hAnsi="宋体" w:hint="eastAsia"/>
        </w:rPr>
        <w:t>过程中，</w:t>
      </w:r>
      <w:r>
        <w:rPr>
          <w:rFonts w:ascii="宋体" w:hAnsi="宋体" w:hint="eastAsia"/>
        </w:rPr>
        <w:t>谈判</w:t>
      </w:r>
      <w:r w:rsidRPr="00CB3E8B">
        <w:rPr>
          <w:rFonts w:ascii="宋体" w:hAnsi="宋体" w:hint="eastAsia"/>
        </w:rPr>
        <w:t>小组若根据</w:t>
      </w:r>
      <w:r w:rsidR="008F1955">
        <w:rPr>
          <w:rFonts w:ascii="宋体" w:hAnsi="宋体" w:hint="eastAsia"/>
        </w:rPr>
        <w:t>谈判文件</w:t>
      </w:r>
      <w:r w:rsidRPr="00CB3E8B">
        <w:rPr>
          <w:rFonts w:ascii="宋体" w:hAnsi="宋体" w:hint="eastAsia"/>
        </w:rPr>
        <w:t>和</w:t>
      </w:r>
      <w:r>
        <w:rPr>
          <w:rFonts w:ascii="宋体" w:hAnsi="宋体" w:hint="eastAsia"/>
        </w:rPr>
        <w:t>谈判</w:t>
      </w:r>
      <w:r w:rsidRPr="00CB3E8B">
        <w:rPr>
          <w:rFonts w:ascii="宋体" w:hAnsi="宋体" w:hint="eastAsia"/>
        </w:rPr>
        <w:t>情况实质性变动采购需求中的技术、服务要求以及合同草案条款的，供应商据此重新提交的响应文件，也适用本条款。</w:t>
      </w:r>
    </w:p>
    <w:p w:rsidR="00DA45A4" w:rsidRPr="00DF776A" w:rsidRDefault="00DA45A4" w:rsidP="00B70A59">
      <w:pPr>
        <w:pStyle w:val="2"/>
        <w:spacing w:before="0" w:after="0" w:line="360" w:lineRule="auto"/>
        <w:rPr>
          <w:rFonts w:ascii="宋体" w:hAnsi="宋体"/>
          <w:sz w:val="36"/>
          <w:szCs w:val="36"/>
        </w:rPr>
      </w:pPr>
      <w:bookmarkStart w:id="37" w:name="_Toc183582209"/>
      <w:bookmarkStart w:id="38" w:name="_Toc89075875"/>
      <w:bookmarkStart w:id="39" w:name="_Toc217446038"/>
      <w:bookmarkStart w:id="40" w:name="_Toc36814675"/>
      <w:bookmarkStart w:id="41" w:name="_Toc183682346"/>
      <w:bookmarkStart w:id="42" w:name="_Toc77400779"/>
      <w:bookmarkEnd w:id="34"/>
      <w:bookmarkEnd w:id="35"/>
      <w:bookmarkEnd w:id="36"/>
      <w:r w:rsidRPr="00DF776A">
        <w:rPr>
          <w:rFonts w:ascii="宋体" w:hAnsi="宋体" w:hint="eastAsia"/>
          <w:sz w:val="36"/>
          <w:szCs w:val="36"/>
        </w:rPr>
        <w:t>2.</w:t>
      </w:r>
      <w:r w:rsidRPr="00DF776A">
        <w:rPr>
          <w:rFonts w:ascii="宋体" w:hAnsi="宋体" w:hint="eastAsia"/>
          <w:sz w:val="36"/>
          <w:szCs w:val="36"/>
        </w:rPr>
        <w:t>单一来源</w:t>
      </w:r>
      <w:r w:rsidR="008F1955">
        <w:rPr>
          <w:rFonts w:ascii="宋体" w:hAnsi="宋体" w:hint="eastAsia"/>
          <w:sz w:val="36"/>
          <w:szCs w:val="36"/>
        </w:rPr>
        <w:t>谈判文件</w:t>
      </w:r>
      <w:bookmarkStart w:id="43" w:name="_Toc217446039"/>
      <w:bookmarkStart w:id="44" w:name="_Toc183582210"/>
      <w:bookmarkStart w:id="45" w:name="_Toc183682347"/>
      <w:bookmarkEnd w:id="37"/>
      <w:bookmarkEnd w:id="38"/>
      <w:bookmarkEnd w:id="39"/>
      <w:bookmarkEnd w:id="40"/>
      <w:bookmarkEnd w:id="41"/>
      <w:bookmarkEnd w:id="42"/>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b/>
          <w:color w:val="000000"/>
          <w:sz w:val="30"/>
          <w:szCs w:val="30"/>
        </w:rPr>
        <w:t>2.1</w:t>
      </w:r>
      <w:r w:rsidR="008F1955">
        <w:rPr>
          <w:rFonts w:hAnsi="宋体"/>
          <w:b/>
          <w:color w:val="000000"/>
          <w:sz w:val="30"/>
          <w:szCs w:val="30"/>
        </w:rPr>
        <w:t>谈判文件</w:t>
      </w:r>
      <w:r w:rsidRPr="00033E74">
        <w:rPr>
          <w:rFonts w:hAnsi="宋体"/>
          <w:b/>
          <w:color w:val="000000"/>
          <w:sz w:val="30"/>
          <w:szCs w:val="30"/>
        </w:rPr>
        <w:t>的</w:t>
      </w:r>
      <w:bookmarkEnd w:id="43"/>
      <w:bookmarkEnd w:id="44"/>
      <w:bookmarkEnd w:id="45"/>
      <w:r w:rsidRPr="00033E74">
        <w:rPr>
          <w:rFonts w:hAnsi="宋体"/>
          <w:b/>
          <w:color w:val="000000"/>
          <w:sz w:val="30"/>
          <w:szCs w:val="30"/>
        </w:rPr>
        <w:t>组成</w:t>
      </w:r>
    </w:p>
    <w:p w:rsidR="00DA45A4" w:rsidRDefault="00DA45A4" w:rsidP="00B70A59">
      <w:pPr>
        <w:tabs>
          <w:tab w:val="left" w:pos="7665"/>
        </w:tabs>
        <w:spacing w:line="360" w:lineRule="auto"/>
        <w:ind w:firstLineChars="200" w:firstLine="420"/>
        <w:rPr>
          <w:color w:val="000000"/>
          <w:szCs w:val="21"/>
        </w:rPr>
      </w:pPr>
      <w:r>
        <w:rPr>
          <w:color w:val="000000"/>
          <w:szCs w:val="21"/>
        </w:rPr>
        <w:t>2</w:t>
      </w:r>
      <w:r>
        <w:rPr>
          <w:b/>
          <w:bCs/>
          <w:color w:val="000000"/>
          <w:szCs w:val="21"/>
        </w:rPr>
        <w:t>.</w:t>
      </w:r>
      <w:r>
        <w:rPr>
          <w:color w:val="000000"/>
          <w:szCs w:val="21"/>
        </w:rPr>
        <w:t>1.1</w:t>
      </w:r>
      <w:r>
        <w:rPr>
          <w:color w:val="000000"/>
          <w:szCs w:val="21"/>
        </w:rPr>
        <w:t>本</w:t>
      </w:r>
      <w:r w:rsidR="008F1955">
        <w:rPr>
          <w:color w:val="000000"/>
          <w:szCs w:val="21"/>
        </w:rPr>
        <w:t>谈判文件</w:t>
      </w:r>
      <w:r>
        <w:rPr>
          <w:color w:val="000000"/>
          <w:szCs w:val="21"/>
        </w:rPr>
        <w:t>应包括下列内容：</w:t>
      </w:r>
    </w:p>
    <w:p w:rsidR="00DA45A4" w:rsidRDefault="00DA45A4" w:rsidP="00B70A59">
      <w:pPr>
        <w:tabs>
          <w:tab w:val="left" w:pos="7665"/>
        </w:tabs>
        <w:spacing w:line="360" w:lineRule="auto"/>
        <w:ind w:firstLineChars="200" w:firstLine="420"/>
        <w:rPr>
          <w:color w:val="000000"/>
          <w:szCs w:val="21"/>
        </w:rPr>
      </w:pPr>
      <w:r>
        <w:rPr>
          <w:color w:val="000000"/>
          <w:szCs w:val="21"/>
        </w:rPr>
        <w:t>（</w:t>
      </w:r>
      <w:r>
        <w:rPr>
          <w:color w:val="000000"/>
          <w:szCs w:val="21"/>
        </w:rPr>
        <w:t>1</w:t>
      </w:r>
      <w:r>
        <w:rPr>
          <w:color w:val="000000"/>
          <w:szCs w:val="21"/>
        </w:rPr>
        <w:t>）单一来源采购邀请书；</w:t>
      </w:r>
    </w:p>
    <w:p w:rsidR="00DA45A4" w:rsidRDefault="00DA45A4" w:rsidP="00B70A59">
      <w:pPr>
        <w:tabs>
          <w:tab w:val="left" w:pos="7665"/>
        </w:tabs>
        <w:spacing w:line="360" w:lineRule="auto"/>
        <w:ind w:firstLineChars="200" w:firstLine="420"/>
        <w:rPr>
          <w:color w:val="000000"/>
          <w:szCs w:val="21"/>
        </w:rPr>
      </w:pPr>
      <w:r>
        <w:rPr>
          <w:color w:val="000000"/>
          <w:szCs w:val="21"/>
        </w:rPr>
        <w:t>（</w:t>
      </w:r>
      <w:r>
        <w:rPr>
          <w:color w:val="000000"/>
          <w:szCs w:val="21"/>
        </w:rPr>
        <w:t>2</w:t>
      </w:r>
      <w:r>
        <w:rPr>
          <w:color w:val="000000"/>
          <w:szCs w:val="21"/>
        </w:rPr>
        <w:t>）谈判须知；</w:t>
      </w:r>
    </w:p>
    <w:p w:rsidR="00DA45A4" w:rsidRDefault="00DA45A4" w:rsidP="00B70A59">
      <w:pPr>
        <w:tabs>
          <w:tab w:val="left" w:pos="7665"/>
        </w:tabs>
        <w:spacing w:line="360" w:lineRule="auto"/>
        <w:ind w:firstLineChars="200" w:firstLine="420"/>
        <w:rPr>
          <w:color w:val="000000"/>
          <w:szCs w:val="21"/>
        </w:rPr>
      </w:pPr>
      <w:r>
        <w:rPr>
          <w:color w:val="000000"/>
          <w:szCs w:val="21"/>
        </w:rPr>
        <w:t>（</w:t>
      </w:r>
      <w:r>
        <w:rPr>
          <w:color w:val="000000"/>
          <w:szCs w:val="21"/>
        </w:rPr>
        <w:t>3</w:t>
      </w:r>
      <w:r>
        <w:rPr>
          <w:color w:val="000000"/>
          <w:szCs w:val="21"/>
        </w:rPr>
        <w:t>）</w:t>
      </w:r>
      <w:r w:rsidR="0000064E">
        <w:rPr>
          <w:color w:val="000000"/>
          <w:szCs w:val="21"/>
        </w:rPr>
        <w:t>采购需求</w:t>
      </w:r>
      <w:r>
        <w:rPr>
          <w:color w:val="000000"/>
          <w:szCs w:val="21"/>
        </w:rPr>
        <w:t>；</w:t>
      </w:r>
    </w:p>
    <w:p w:rsidR="00DA45A4" w:rsidRDefault="00DA45A4" w:rsidP="00B70A59">
      <w:pPr>
        <w:tabs>
          <w:tab w:val="left" w:pos="7665"/>
        </w:tabs>
        <w:spacing w:line="360" w:lineRule="auto"/>
        <w:ind w:firstLineChars="200" w:firstLine="420"/>
        <w:rPr>
          <w:szCs w:val="21"/>
        </w:rPr>
      </w:pPr>
      <w:r>
        <w:rPr>
          <w:szCs w:val="21"/>
        </w:rPr>
        <w:t>（</w:t>
      </w:r>
      <w:r>
        <w:rPr>
          <w:szCs w:val="21"/>
        </w:rPr>
        <w:t>4</w:t>
      </w:r>
      <w:r>
        <w:rPr>
          <w:szCs w:val="21"/>
        </w:rPr>
        <w:t>）政府采购合同条款；</w:t>
      </w:r>
    </w:p>
    <w:p w:rsidR="00DA45A4" w:rsidRDefault="00DA45A4" w:rsidP="00B70A59">
      <w:pPr>
        <w:tabs>
          <w:tab w:val="left" w:pos="7665"/>
        </w:tabs>
        <w:spacing w:line="360" w:lineRule="auto"/>
        <w:ind w:firstLineChars="200" w:firstLine="420"/>
        <w:rPr>
          <w:color w:val="000000"/>
          <w:szCs w:val="21"/>
        </w:rPr>
      </w:pPr>
      <w:r>
        <w:rPr>
          <w:color w:val="000000"/>
          <w:szCs w:val="21"/>
        </w:rPr>
        <w:t>（</w:t>
      </w:r>
      <w:r>
        <w:rPr>
          <w:color w:val="000000"/>
          <w:szCs w:val="21"/>
        </w:rPr>
        <w:t>6</w:t>
      </w:r>
      <w:r>
        <w:rPr>
          <w:color w:val="000000"/>
          <w:szCs w:val="21"/>
        </w:rPr>
        <w:t>）响应文件格式；</w:t>
      </w:r>
    </w:p>
    <w:p w:rsidR="00DA45A4" w:rsidRDefault="00DA45A4" w:rsidP="00B70A59">
      <w:pPr>
        <w:tabs>
          <w:tab w:val="left" w:pos="7665"/>
        </w:tabs>
        <w:spacing w:line="360" w:lineRule="auto"/>
        <w:ind w:firstLineChars="200" w:firstLine="420"/>
        <w:rPr>
          <w:szCs w:val="21"/>
        </w:rPr>
      </w:pPr>
      <w:r>
        <w:rPr>
          <w:szCs w:val="21"/>
        </w:rPr>
        <w:t>（</w:t>
      </w:r>
      <w:r>
        <w:rPr>
          <w:szCs w:val="21"/>
        </w:rPr>
        <w:t>7</w:t>
      </w:r>
      <w:r>
        <w:rPr>
          <w:szCs w:val="21"/>
        </w:rPr>
        <w:t>）供应商有关资格证明文件。</w:t>
      </w:r>
      <w:bookmarkStart w:id="46" w:name="_Toc183682348"/>
      <w:bookmarkStart w:id="47" w:name="_Toc183582211"/>
      <w:bookmarkStart w:id="48" w:name="_Toc217446040"/>
    </w:p>
    <w:p w:rsidR="00DA45A4" w:rsidRDefault="00DA45A4" w:rsidP="00B70A59">
      <w:pPr>
        <w:tabs>
          <w:tab w:val="left" w:pos="7665"/>
        </w:tabs>
        <w:spacing w:line="360" w:lineRule="auto"/>
        <w:ind w:firstLineChars="200" w:firstLine="420"/>
        <w:rPr>
          <w:szCs w:val="21"/>
        </w:rPr>
      </w:pPr>
      <w:r>
        <w:rPr>
          <w:szCs w:val="21"/>
        </w:rPr>
        <w:t>根据本章第</w:t>
      </w:r>
      <w:r>
        <w:rPr>
          <w:szCs w:val="21"/>
        </w:rPr>
        <w:t xml:space="preserve"> 2.2 </w:t>
      </w:r>
      <w:r>
        <w:rPr>
          <w:szCs w:val="21"/>
        </w:rPr>
        <w:t>条款对</w:t>
      </w:r>
      <w:r w:rsidR="008F1955">
        <w:rPr>
          <w:szCs w:val="21"/>
        </w:rPr>
        <w:t>谈判文件</w:t>
      </w:r>
      <w:r>
        <w:rPr>
          <w:szCs w:val="21"/>
        </w:rPr>
        <w:t>所作的澄清、修改，构成单一来源</w:t>
      </w:r>
      <w:r w:rsidR="008F1955">
        <w:rPr>
          <w:szCs w:val="21"/>
        </w:rPr>
        <w:t>谈判文件</w:t>
      </w:r>
      <w:r>
        <w:rPr>
          <w:szCs w:val="21"/>
        </w:rPr>
        <w:t>的组成部分。</w:t>
      </w:r>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b/>
          <w:color w:val="000000"/>
          <w:sz w:val="30"/>
          <w:szCs w:val="30"/>
        </w:rPr>
        <w:t>2.2</w:t>
      </w:r>
      <w:r w:rsidR="008F1955">
        <w:rPr>
          <w:rFonts w:hAnsi="宋体"/>
          <w:b/>
          <w:color w:val="000000"/>
          <w:sz w:val="30"/>
          <w:szCs w:val="30"/>
        </w:rPr>
        <w:t>谈判文件</w:t>
      </w:r>
      <w:r w:rsidRPr="00033E74">
        <w:rPr>
          <w:rFonts w:hAnsi="宋体"/>
          <w:b/>
          <w:color w:val="000000"/>
          <w:sz w:val="30"/>
          <w:szCs w:val="30"/>
        </w:rPr>
        <w:t>的澄清</w:t>
      </w:r>
      <w:bookmarkEnd w:id="46"/>
      <w:bookmarkEnd w:id="47"/>
      <w:r w:rsidRPr="00033E74">
        <w:rPr>
          <w:rFonts w:hAnsi="宋体"/>
          <w:b/>
          <w:color w:val="000000"/>
          <w:sz w:val="30"/>
          <w:szCs w:val="30"/>
        </w:rPr>
        <w:t>或修改</w:t>
      </w:r>
      <w:bookmarkEnd w:id="48"/>
    </w:p>
    <w:p w:rsidR="00DA45A4" w:rsidRDefault="00DA45A4" w:rsidP="00B70A59">
      <w:pPr>
        <w:tabs>
          <w:tab w:val="left" w:pos="720"/>
        </w:tabs>
        <w:spacing w:line="360" w:lineRule="auto"/>
        <w:ind w:firstLineChars="200" w:firstLine="420"/>
        <w:rPr>
          <w:szCs w:val="21"/>
        </w:rPr>
      </w:pPr>
      <w:r>
        <w:rPr>
          <w:szCs w:val="21"/>
        </w:rPr>
        <w:t xml:space="preserve">2.2.1 </w:t>
      </w:r>
      <w:r>
        <w:rPr>
          <w:szCs w:val="21"/>
        </w:rPr>
        <w:t>在递交响应文件截止时间前，采购代理机构无论出于何种原因，可以对已发出</w:t>
      </w:r>
      <w:r w:rsidR="008F1955">
        <w:rPr>
          <w:szCs w:val="21"/>
        </w:rPr>
        <w:t>谈判文件</w:t>
      </w:r>
      <w:r>
        <w:rPr>
          <w:szCs w:val="21"/>
        </w:rPr>
        <w:t>进行必要的澄清或者修改，但不得修改实质性条款。</w:t>
      </w:r>
    </w:p>
    <w:p w:rsidR="00DA45A4" w:rsidRDefault="00DA45A4" w:rsidP="00B70A59">
      <w:pPr>
        <w:spacing w:line="360" w:lineRule="auto"/>
        <w:ind w:firstLineChars="200" w:firstLine="420"/>
        <w:rPr>
          <w:szCs w:val="21"/>
        </w:rPr>
      </w:pPr>
      <w:r>
        <w:rPr>
          <w:szCs w:val="21"/>
        </w:rPr>
        <w:t xml:space="preserve">2.2.2 </w:t>
      </w:r>
      <w:r>
        <w:rPr>
          <w:szCs w:val="21"/>
        </w:rPr>
        <w:t>采购人或采购代理机构对已发出的</w:t>
      </w:r>
      <w:r w:rsidR="008F1955">
        <w:rPr>
          <w:szCs w:val="21"/>
        </w:rPr>
        <w:t>谈判文件</w:t>
      </w:r>
      <w:r>
        <w:rPr>
          <w:szCs w:val="21"/>
        </w:rPr>
        <w:t>进行必要的澄清或者修改，澄清或修改的内</w:t>
      </w:r>
      <w:r>
        <w:rPr>
          <w:szCs w:val="21"/>
        </w:rPr>
        <w:lastRenderedPageBreak/>
        <w:t>容可能影响</w:t>
      </w:r>
      <w:r w:rsidR="008F1955">
        <w:rPr>
          <w:szCs w:val="21"/>
        </w:rPr>
        <w:t>谈判文件</w:t>
      </w:r>
      <w:r>
        <w:rPr>
          <w:szCs w:val="21"/>
        </w:rPr>
        <w:t>编制的，应当在响应文件递交截止时间</w:t>
      </w:r>
      <w:r>
        <w:rPr>
          <w:szCs w:val="21"/>
        </w:rPr>
        <w:t>3</w:t>
      </w:r>
      <w:r>
        <w:rPr>
          <w:szCs w:val="21"/>
        </w:rPr>
        <w:t>个工作日前，以书面形式将澄清或者修改的内容通知供应商。供应商在收到上述通知后，应立即以书面形式向采购代理机构确认。如果澄清或者修改发出的时间距规定的响应文件递交截止时间不足</w:t>
      </w:r>
      <w:r>
        <w:rPr>
          <w:b/>
          <w:szCs w:val="21"/>
        </w:rPr>
        <w:t>3</w:t>
      </w:r>
      <w:r>
        <w:rPr>
          <w:szCs w:val="21"/>
        </w:rPr>
        <w:t>个工作日，将相应顺延长响应文件递交截止时间。</w:t>
      </w:r>
    </w:p>
    <w:p w:rsidR="00DA45A4" w:rsidRDefault="00DA45A4" w:rsidP="00B70A59">
      <w:pPr>
        <w:spacing w:line="360" w:lineRule="auto"/>
        <w:ind w:firstLineChars="200" w:firstLine="420"/>
        <w:rPr>
          <w:szCs w:val="21"/>
        </w:rPr>
      </w:pPr>
      <w:r>
        <w:rPr>
          <w:szCs w:val="21"/>
        </w:rPr>
        <w:t>2.2.3</w:t>
      </w:r>
      <w:r>
        <w:rPr>
          <w:szCs w:val="21"/>
        </w:rPr>
        <w:t>供应商应仔细阅读和检查</w:t>
      </w:r>
      <w:r w:rsidR="008F1955">
        <w:rPr>
          <w:szCs w:val="21"/>
        </w:rPr>
        <w:t>谈判文件</w:t>
      </w:r>
      <w:r>
        <w:rPr>
          <w:szCs w:val="21"/>
        </w:rPr>
        <w:t>的全部内容。如发现缺页或附件不全，应及时向采购代理机构提出，以便补齐。如需要询问或澄清的，应在收到</w:t>
      </w:r>
      <w:r w:rsidR="008F1955">
        <w:rPr>
          <w:szCs w:val="21"/>
        </w:rPr>
        <w:t>谈判文件</w:t>
      </w:r>
      <w:r>
        <w:rPr>
          <w:szCs w:val="21"/>
        </w:rPr>
        <w:t>1</w:t>
      </w:r>
      <w:r>
        <w:rPr>
          <w:szCs w:val="21"/>
        </w:rPr>
        <w:t>个工作日内，以书面形式向采购代理机构提出，采购代理机构应当在</w:t>
      </w:r>
      <w:r>
        <w:rPr>
          <w:b/>
          <w:szCs w:val="21"/>
        </w:rPr>
        <w:t>3</w:t>
      </w:r>
      <w:r>
        <w:rPr>
          <w:szCs w:val="21"/>
        </w:rPr>
        <w:t>个工作日内，以书面形式予以答复。</w:t>
      </w:r>
    </w:p>
    <w:p w:rsidR="00DA45A4" w:rsidRDefault="00DA45A4" w:rsidP="00B70A59">
      <w:pPr>
        <w:spacing w:line="360" w:lineRule="auto"/>
        <w:ind w:firstLineChars="200" w:firstLine="420"/>
        <w:rPr>
          <w:szCs w:val="21"/>
        </w:rPr>
      </w:pPr>
      <w:r>
        <w:rPr>
          <w:szCs w:val="21"/>
        </w:rPr>
        <w:t xml:space="preserve">2.2.4 </w:t>
      </w:r>
      <w:r>
        <w:rPr>
          <w:szCs w:val="21"/>
        </w:rPr>
        <w:t>在响应文件递交截止时间前，采购代理机构可以视采购具体情况，延长响应文件截止时间和谈判时间，并将变更时间以书面形式通知</w:t>
      </w:r>
      <w:bookmarkStart w:id="49" w:name="_Toc183682350"/>
      <w:bookmarkStart w:id="50" w:name="_Toc183582213"/>
      <w:bookmarkStart w:id="51" w:name="_Toc217446041"/>
      <w:bookmarkStart w:id="52" w:name="_Toc208848971"/>
      <w:r>
        <w:rPr>
          <w:szCs w:val="21"/>
        </w:rPr>
        <w:t>供应商。</w:t>
      </w:r>
    </w:p>
    <w:p w:rsidR="00DA45A4" w:rsidRDefault="00DA45A4" w:rsidP="00B70A59">
      <w:pPr>
        <w:spacing w:line="360" w:lineRule="auto"/>
        <w:ind w:firstLine="420"/>
        <w:rPr>
          <w:rFonts w:ascii="宋体" w:hAnsi="宋体"/>
          <w:szCs w:val="21"/>
        </w:rPr>
      </w:pPr>
      <w:r>
        <w:rPr>
          <w:szCs w:val="21"/>
        </w:rPr>
        <w:t xml:space="preserve">2.2.5 </w:t>
      </w:r>
      <w:r>
        <w:rPr>
          <w:szCs w:val="21"/>
        </w:rPr>
        <w:t>当</w:t>
      </w:r>
      <w:r w:rsidR="008F1955">
        <w:rPr>
          <w:szCs w:val="21"/>
        </w:rPr>
        <w:t>谈判文件</w:t>
      </w:r>
      <w:r>
        <w:rPr>
          <w:szCs w:val="21"/>
        </w:rPr>
        <w:t>澄清、答复、修改或补充通知与</w:t>
      </w:r>
      <w:r w:rsidR="008F1955">
        <w:rPr>
          <w:szCs w:val="21"/>
        </w:rPr>
        <w:t>谈判文件</w:t>
      </w:r>
      <w:r>
        <w:rPr>
          <w:szCs w:val="21"/>
        </w:rPr>
        <w:t>就同一内容表述不一致时，以最后发出的书面文件内容为准。</w:t>
      </w:r>
    </w:p>
    <w:p w:rsidR="00DA45A4" w:rsidRPr="00DF776A" w:rsidRDefault="00DA45A4" w:rsidP="00B70A59">
      <w:pPr>
        <w:pStyle w:val="2"/>
        <w:spacing w:before="0" w:after="0" w:line="360" w:lineRule="auto"/>
        <w:rPr>
          <w:rFonts w:ascii="宋体" w:hAnsi="宋体"/>
          <w:sz w:val="36"/>
          <w:szCs w:val="36"/>
        </w:rPr>
      </w:pPr>
      <w:bookmarkStart w:id="53" w:name="_Toc36814676"/>
      <w:bookmarkStart w:id="54" w:name="_Toc217446043"/>
      <w:bookmarkStart w:id="55" w:name="_Toc183582215"/>
      <w:bookmarkStart w:id="56" w:name="_Toc183682352"/>
      <w:bookmarkEnd w:id="49"/>
      <w:bookmarkEnd w:id="50"/>
      <w:bookmarkEnd w:id="51"/>
      <w:bookmarkEnd w:id="52"/>
      <w:r w:rsidRPr="00DF776A">
        <w:rPr>
          <w:rFonts w:ascii="宋体" w:hAnsi="宋体" w:hint="eastAsia"/>
          <w:sz w:val="36"/>
          <w:szCs w:val="36"/>
        </w:rPr>
        <w:t>3.</w:t>
      </w:r>
      <w:r w:rsidRPr="00DF776A">
        <w:rPr>
          <w:rFonts w:ascii="宋体" w:hAnsi="宋体" w:hint="eastAsia"/>
          <w:sz w:val="36"/>
          <w:szCs w:val="36"/>
        </w:rPr>
        <w:t>单一来源采购响应文件</w:t>
      </w:r>
      <w:bookmarkEnd w:id="53"/>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b/>
          <w:color w:val="000000"/>
          <w:sz w:val="30"/>
          <w:szCs w:val="30"/>
        </w:rPr>
        <w:t>3.1一般要求</w:t>
      </w:r>
    </w:p>
    <w:p w:rsidR="00DA45A4" w:rsidRDefault="00DA45A4" w:rsidP="00B70A59">
      <w:pPr>
        <w:tabs>
          <w:tab w:val="left" w:pos="720"/>
        </w:tabs>
        <w:snapToGrid w:val="0"/>
        <w:spacing w:line="360" w:lineRule="auto"/>
        <w:ind w:firstLineChars="200" w:firstLine="420"/>
        <w:rPr>
          <w:szCs w:val="21"/>
        </w:rPr>
      </w:pPr>
      <w:r>
        <w:rPr>
          <w:szCs w:val="21"/>
        </w:rPr>
        <w:t>3.1.1</w:t>
      </w:r>
      <w:r>
        <w:rPr>
          <w:szCs w:val="21"/>
        </w:rPr>
        <w:t>供应商应仔细阅读</w:t>
      </w:r>
      <w:r w:rsidR="008F1955">
        <w:rPr>
          <w:szCs w:val="21"/>
        </w:rPr>
        <w:t>谈判文件</w:t>
      </w:r>
      <w:r>
        <w:rPr>
          <w:szCs w:val="21"/>
        </w:rPr>
        <w:t>的所有内容，按</w:t>
      </w:r>
      <w:r w:rsidR="008F1955">
        <w:rPr>
          <w:szCs w:val="21"/>
        </w:rPr>
        <w:t>谈判文件</w:t>
      </w:r>
      <w:r>
        <w:rPr>
          <w:szCs w:val="21"/>
        </w:rPr>
        <w:t>规定及要求编写，应当对</w:t>
      </w:r>
      <w:r w:rsidR="008F1955">
        <w:rPr>
          <w:szCs w:val="21"/>
        </w:rPr>
        <w:t>谈判文件</w:t>
      </w:r>
      <w:r>
        <w:rPr>
          <w:szCs w:val="21"/>
        </w:rPr>
        <w:t>提出的实质性要求做出响应，并提交完整的响应文件。供应商应对</w:t>
      </w:r>
      <w:r>
        <w:rPr>
          <w:rFonts w:hint="eastAsia"/>
          <w:szCs w:val="21"/>
        </w:rPr>
        <w:t>响应</w:t>
      </w:r>
      <w:r>
        <w:rPr>
          <w:szCs w:val="21"/>
        </w:rPr>
        <w:t>货物和服务提供完整详细的技术说明。</w:t>
      </w:r>
      <w:r>
        <w:rPr>
          <w:b/>
          <w:color w:val="000000"/>
          <w:szCs w:val="21"/>
        </w:rPr>
        <w:t>供应商拟在成交后将本项目的非主体、非关键性工作交由他人完成的，应当在响应文件中载明。</w:t>
      </w:r>
      <w:r>
        <w:rPr>
          <w:szCs w:val="21"/>
        </w:rPr>
        <w:t>供应商对本</w:t>
      </w:r>
      <w:r w:rsidR="008F1955">
        <w:rPr>
          <w:szCs w:val="21"/>
        </w:rPr>
        <w:t>谈判文件</w:t>
      </w:r>
      <w:r>
        <w:rPr>
          <w:szCs w:val="21"/>
        </w:rPr>
        <w:t>的每一项要求所给予的响应必须是唯一的，否则将视为无效响应文件。</w:t>
      </w:r>
    </w:p>
    <w:p w:rsidR="00DA45A4" w:rsidRDefault="00DA45A4" w:rsidP="00B70A59">
      <w:pPr>
        <w:tabs>
          <w:tab w:val="left" w:pos="720"/>
        </w:tabs>
        <w:snapToGrid w:val="0"/>
        <w:spacing w:line="360" w:lineRule="auto"/>
        <w:ind w:firstLineChars="200" w:firstLine="420"/>
        <w:rPr>
          <w:szCs w:val="21"/>
        </w:rPr>
      </w:pPr>
      <w:r>
        <w:rPr>
          <w:szCs w:val="21"/>
        </w:rPr>
        <w:t>3.1.2</w:t>
      </w:r>
      <w:r>
        <w:rPr>
          <w:szCs w:val="21"/>
        </w:rPr>
        <w:t>供应商应保证所提供的响应文件和所有资料的真实性、准确性和完整性。</w:t>
      </w:r>
    </w:p>
    <w:p w:rsidR="00DA45A4" w:rsidRDefault="00DA45A4" w:rsidP="00B70A59">
      <w:pPr>
        <w:pStyle w:val="a8"/>
        <w:adjustRightInd w:val="0"/>
        <w:snapToGrid w:val="0"/>
        <w:spacing w:line="360" w:lineRule="auto"/>
        <w:ind w:firstLineChars="200" w:firstLine="420"/>
        <w:rPr>
          <w:rFonts w:ascii="Times New Roman" w:hAnsi="Times New Roman" w:cs="Times New Roman"/>
        </w:rPr>
      </w:pPr>
      <w:r>
        <w:rPr>
          <w:rFonts w:ascii="Times New Roman" w:hAnsi="Times New Roman" w:cs="Times New Roman"/>
        </w:rPr>
        <w:t>3.1.3</w:t>
      </w:r>
      <w:r>
        <w:rPr>
          <w:rFonts w:ascii="Times New Roman" w:hAnsi="Times New Roman" w:cs="Times New Roman"/>
        </w:rPr>
        <w:t>本项目响应文件应采用书面文件形式，电报、传真、电子邮件形式的响应文件不予接受。</w:t>
      </w:r>
    </w:p>
    <w:p w:rsidR="00DA45A4" w:rsidRDefault="00DA45A4" w:rsidP="00B70A59">
      <w:pPr>
        <w:tabs>
          <w:tab w:val="left" w:pos="720"/>
        </w:tabs>
        <w:snapToGrid w:val="0"/>
        <w:spacing w:line="360" w:lineRule="auto"/>
        <w:ind w:firstLineChars="200" w:firstLine="420"/>
        <w:rPr>
          <w:szCs w:val="21"/>
        </w:rPr>
      </w:pPr>
      <w:r>
        <w:rPr>
          <w:szCs w:val="21"/>
        </w:rPr>
        <w:t>3.1.4</w:t>
      </w:r>
      <w:r>
        <w:rPr>
          <w:szCs w:val="21"/>
        </w:rPr>
        <w:t>本项目不接受备选方案，响应文件的报价只允许有一个报价，不接受有任何选择或具有附加条件的报价，否则，视为无效响应文件。</w:t>
      </w:r>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bookmarkStart w:id="57" w:name="_Toc217446048"/>
      <w:bookmarkStart w:id="58" w:name="_Toc183682354"/>
      <w:bookmarkStart w:id="59" w:name="_Toc183582217"/>
      <w:bookmarkEnd w:id="54"/>
      <w:bookmarkEnd w:id="55"/>
      <w:bookmarkEnd w:id="56"/>
      <w:r w:rsidRPr="00033E74">
        <w:rPr>
          <w:rFonts w:hAnsi="宋体" w:hint="eastAsia"/>
          <w:b/>
          <w:color w:val="000000"/>
          <w:sz w:val="30"/>
          <w:szCs w:val="30"/>
        </w:rPr>
        <w:t>3.2响应文件的组成</w:t>
      </w:r>
      <w:bookmarkEnd w:id="57"/>
      <w:bookmarkEnd w:id="58"/>
      <w:bookmarkEnd w:id="59"/>
    </w:p>
    <w:p w:rsidR="00DA45A4" w:rsidRDefault="00DA45A4" w:rsidP="00B70A59">
      <w:pPr>
        <w:spacing w:line="360" w:lineRule="auto"/>
        <w:ind w:firstLineChars="200" w:firstLine="420"/>
        <w:rPr>
          <w:szCs w:val="21"/>
        </w:rPr>
      </w:pPr>
      <w:r>
        <w:rPr>
          <w:szCs w:val="21"/>
        </w:rPr>
        <w:t>3.2.1</w:t>
      </w:r>
      <w:r>
        <w:rPr>
          <w:szCs w:val="21"/>
        </w:rPr>
        <w:t>响应文件应包括以下内容：</w:t>
      </w:r>
    </w:p>
    <w:p w:rsidR="00DA45A4" w:rsidRDefault="00DA45A4" w:rsidP="00B70A59">
      <w:pPr>
        <w:spacing w:line="360" w:lineRule="auto"/>
        <w:ind w:firstLineChars="196" w:firstLine="412"/>
        <w:rPr>
          <w:szCs w:val="21"/>
        </w:rPr>
      </w:pPr>
      <w:r>
        <w:rPr>
          <w:szCs w:val="21"/>
        </w:rPr>
        <w:t>（</w:t>
      </w:r>
      <w:r>
        <w:rPr>
          <w:szCs w:val="21"/>
        </w:rPr>
        <w:t>1</w:t>
      </w:r>
      <w:r>
        <w:rPr>
          <w:szCs w:val="21"/>
        </w:rPr>
        <w:t>）商务文件</w:t>
      </w:r>
    </w:p>
    <w:p w:rsidR="00DA45A4" w:rsidRDefault="00DA45A4" w:rsidP="00B70A59">
      <w:pPr>
        <w:spacing w:line="360" w:lineRule="auto"/>
        <w:ind w:firstLineChars="196" w:firstLine="412"/>
        <w:rPr>
          <w:szCs w:val="21"/>
        </w:rPr>
      </w:pPr>
      <w:r>
        <w:rPr>
          <w:szCs w:val="21"/>
        </w:rPr>
        <w:t>（</w:t>
      </w:r>
      <w:r>
        <w:rPr>
          <w:szCs w:val="21"/>
        </w:rPr>
        <w:t>2</w:t>
      </w:r>
      <w:r>
        <w:rPr>
          <w:szCs w:val="21"/>
        </w:rPr>
        <w:t>）技术文件</w:t>
      </w:r>
    </w:p>
    <w:p w:rsidR="00DA45A4" w:rsidRDefault="00DA45A4" w:rsidP="00B70A59">
      <w:pPr>
        <w:spacing w:line="360" w:lineRule="auto"/>
        <w:ind w:firstLineChars="196" w:firstLine="412"/>
        <w:rPr>
          <w:szCs w:val="21"/>
        </w:rPr>
      </w:pPr>
      <w:r>
        <w:rPr>
          <w:szCs w:val="21"/>
        </w:rPr>
        <w:t>（</w:t>
      </w:r>
      <w:r>
        <w:rPr>
          <w:szCs w:val="21"/>
        </w:rPr>
        <w:t>3</w:t>
      </w:r>
      <w:r>
        <w:rPr>
          <w:szCs w:val="21"/>
        </w:rPr>
        <w:t>）资格证明文件</w:t>
      </w:r>
    </w:p>
    <w:p w:rsidR="00DA45A4" w:rsidRDefault="00DA45A4" w:rsidP="00B70A59">
      <w:pPr>
        <w:spacing w:line="360" w:lineRule="auto"/>
        <w:rPr>
          <w:szCs w:val="21"/>
        </w:rPr>
      </w:pPr>
      <w:r>
        <w:rPr>
          <w:szCs w:val="21"/>
        </w:rPr>
        <w:t xml:space="preserve">    3.2.1</w:t>
      </w:r>
      <w:r>
        <w:rPr>
          <w:b/>
          <w:szCs w:val="21"/>
        </w:rPr>
        <w:t>商务文件</w:t>
      </w:r>
      <w:r>
        <w:rPr>
          <w:szCs w:val="21"/>
        </w:rPr>
        <w:t>主要包括以下内容：</w:t>
      </w:r>
    </w:p>
    <w:p w:rsidR="00DA45A4" w:rsidRDefault="00DA45A4" w:rsidP="00B70A59">
      <w:pPr>
        <w:spacing w:line="360" w:lineRule="auto"/>
        <w:ind w:firstLineChars="200" w:firstLine="420"/>
        <w:rPr>
          <w:szCs w:val="21"/>
        </w:rPr>
      </w:pPr>
      <w:r>
        <w:rPr>
          <w:szCs w:val="21"/>
        </w:rPr>
        <w:t>（</w:t>
      </w:r>
      <w:r>
        <w:rPr>
          <w:szCs w:val="21"/>
        </w:rPr>
        <w:t>1</w:t>
      </w:r>
      <w:r>
        <w:rPr>
          <w:szCs w:val="21"/>
        </w:rPr>
        <w:t>）单一来源采购响应函；</w:t>
      </w:r>
    </w:p>
    <w:p w:rsidR="00DA45A4" w:rsidRDefault="00DA45A4" w:rsidP="00B70A59">
      <w:pPr>
        <w:spacing w:line="360" w:lineRule="auto"/>
        <w:ind w:firstLineChars="200" w:firstLine="420"/>
        <w:rPr>
          <w:szCs w:val="21"/>
        </w:rPr>
      </w:pPr>
      <w:r>
        <w:rPr>
          <w:szCs w:val="21"/>
        </w:rPr>
        <w:t>（</w:t>
      </w:r>
      <w:r>
        <w:rPr>
          <w:szCs w:val="21"/>
        </w:rPr>
        <w:t>2</w:t>
      </w:r>
      <w:r>
        <w:rPr>
          <w:szCs w:val="21"/>
        </w:rPr>
        <w:t>）报价；</w:t>
      </w:r>
    </w:p>
    <w:p w:rsidR="00DA45A4" w:rsidRDefault="00DA45A4" w:rsidP="00B70A59">
      <w:pPr>
        <w:spacing w:line="360" w:lineRule="auto"/>
        <w:ind w:firstLineChars="200" w:firstLine="420"/>
        <w:rPr>
          <w:szCs w:val="21"/>
        </w:rPr>
      </w:pPr>
      <w:r>
        <w:rPr>
          <w:szCs w:val="21"/>
        </w:rPr>
        <w:t>（</w:t>
      </w:r>
      <w:r>
        <w:rPr>
          <w:szCs w:val="21"/>
        </w:rPr>
        <w:t>3</w:t>
      </w:r>
      <w:r>
        <w:rPr>
          <w:szCs w:val="21"/>
        </w:rPr>
        <w:t>）</w:t>
      </w:r>
      <w:r>
        <w:rPr>
          <w:rFonts w:hint="eastAsia"/>
          <w:szCs w:val="21"/>
        </w:rPr>
        <w:t>证明所提供货物（产品）的合格性（若有）</w:t>
      </w:r>
      <w:r>
        <w:rPr>
          <w:szCs w:val="21"/>
        </w:rPr>
        <w:t>；</w:t>
      </w:r>
    </w:p>
    <w:p w:rsidR="00DA45A4" w:rsidRDefault="00DA45A4" w:rsidP="00B70A59">
      <w:pPr>
        <w:spacing w:line="360" w:lineRule="auto"/>
        <w:ind w:firstLineChars="200" w:firstLine="420"/>
        <w:rPr>
          <w:szCs w:val="21"/>
        </w:rPr>
      </w:pPr>
      <w:r>
        <w:rPr>
          <w:szCs w:val="21"/>
        </w:rPr>
        <w:t>（</w:t>
      </w:r>
      <w:r>
        <w:rPr>
          <w:szCs w:val="21"/>
        </w:rPr>
        <w:t>4</w:t>
      </w:r>
      <w:r>
        <w:rPr>
          <w:szCs w:val="21"/>
        </w:rPr>
        <w:t>）商务条款偏离表；</w:t>
      </w:r>
    </w:p>
    <w:p w:rsidR="00DA45A4" w:rsidRDefault="00DA45A4" w:rsidP="00B70A59">
      <w:pPr>
        <w:spacing w:line="360" w:lineRule="auto"/>
        <w:ind w:firstLineChars="200" w:firstLine="420"/>
        <w:rPr>
          <w:szCs w:val="21"/>
        </w:rPr>
      </w:pPr>
      <w:r>
        <w:rPr>
          <w:szCs w:val="21"/>
        </w:rPr>
        <w:t>（</w:t>
      </w:r>
      <w:r>
        <w:rPr>
          <w:szCs w:val="21"/>
        </w:rPr>
        <w:t>5</w:t>
      </w:r>
      <w:r>
        <w:rPr>
          <w:szCs w:val="21"/>
        </w:rPr>
        <w:t>）承诺及售后服务。</w:t>
      </w:r>
    </w:p>
    <w:p w:rsidR="00DA45A4" w:rsidRDefault="00DA45A4" w:rsidP="00B70A59">
      <w:pPr>
        <w:spacing w:line="360" w:lineRule="auto"/>
        <w:ind w:firstLineChars="200" w:firstLine="420"/>
        <w:rPr>
          <w:szCs w:val="21"/>
        </w:rPr>
      </w:pPr>
      <w:r>
        <w:rPr>
          <w:szCs w:val="21"/>
        </w:rPr>
        <w:lastRenderedPageBreak/>
        <w:t>3.2.2</w:t>
      </w:r>
      <w:r>
        <w:rPr>
          <w:b/>
          <w:szCs w:val="21"/>
        </w:rPr>
        <w:t>技术文件</w:t>
      </w:r>
      <w:r>
        <w:rPr>
          <w:szCs w:val="21"/>
        </w:rPr>
        <w:t>主要包括以下内容：</w:t>
      </w:r>
    </w:p>
    <w:p w:rsidR="00DA45A4" w:rsidRDefault="00DA45A4" w:rsidP="00B70A59">
      <w:pPr>
        <w:spacing w:line="360" w:lineRule="auto"/>
        <w:ind w:leftChars="236" w:left="523" w:hangingChars="13" w:hanging="27"/>
        <w:rPr>
          <w:color w:val="000000" w:themeColor="text1"/>
          <w:szCs w:val="21"/>
        </w:rPr>
      </w:pPr>
      <w:r>
        <w:rPr>
          <w:color w:val="000000" w:themeColor="text1"/>
          <w:szCs w:val="21"/>
        </w:rPr>
        <w:t xml:space="preserve">3.2.2.1 </w:t>
      </w:r>
      <w:r>
        <w:rPr>
          <w:color w:val="000000" w:themeColor="text1"/>
          <w:szCs w:val="21"/>
        </w:rPr>
        <w:t>服务部分：</w:t>
      </w:r>
    </w:p>
    <w:p w:rsidR="00DA45A4" w:rsidRDefault="00DA45A4" w:rsidP="00B70A59">
      <w:pPr>
        <w:spacing w:line="360" w:lineRule="auto"/>
        <w:ind w:leftChars="236" w:left="523" w:hangingChars="13" w:hanging="27"/>
        <w:rPr>
          <w:color w:val="000000" w:themeColor="text1"/>
          <w:szCs w:val="21"/>
        </w:rPr>
      </w:pPr>
      <w:r>
        <w:rPr>
          <w:color w:val="000000" w:themeColor="text1"/>
          <w:szCs w:val="21"/>
        </w:rPr>
        <w:t>（</w:t>
      </w:r>
      <w:r>
        <w:rPr>
          <w:color w:val="000000" w:themeColor="text1"/>
          <w:szCs w:val="21"/>
        </w:rPr>
        <w:t>1</w:t>
      </w:r>
      <w:r>
        <w:rPr>
          <w:color w:val="000000" w:themeColor="text1"/>
          <w:szCs w:val="21"/>
        </w:rPr>
        <w:t>）服务方案、项目实施方案；</w:t>
      </w:r>
    </w:p>
    <w:p w:rsidR="00DA45A4" w:rsidRDefault="00DA45A4" w:rsidP="00B70A59">
      <w:pPr>
        <w:spacing w:line="360" w:lineRule="auto"/>
        <w:ind w:leftChars="236" w:left="523" w:hangingChars="13" w:hanging="27"/>
        <w:rPr>
          <w:color w:val="000000" w:themeColor="text1"/>
          <w:szCs w:val="21"/>
        </w:rPr>
      </w:pPr>
      <w:r>
        <w:rPr>
          <w:color w:val="000000" w:themeColor="text1"/>
          <w:szCs w:val="21"/>
        </w:rPr>
        <w:t>（</w:t>
      </w:r>
      <w:r>
        <w:rPr>
          <w:color w:val="000000" w:themeColor="text1"/>
          <w:szCs w:val="21"/>
        </w:rPr>
        <w:t>2</w:t>
      </w:r>
      <w:r>
        <w:rPr>
          <w:color w:val="000000" w:themeColor="text1"/>
          <w:szCs w:val="21"/>
        </w:rPr>
        <w:t>）服务技术支持资料；</w:t>
      </w:r>
    </w:p>
    <w:p w:rsidR="00DA45A4" w:rsidRDefault="00DA45A4" w:rsidP="00B70A59">
      <w:pPr>
        <w:spacing w:line="360" w:lineRule="auto"/>
        <w:ind w:leftChars="236" w:left="523" w:hangingChars="13" w:hanging="27"/>
        <w:rPr>
          <w:color w:val="000000" w:themeColor="text1"/>
          <w:szCs w:val="21"/>
        </w:rPr>
      </w:pPr>
      <w:r>
        <w:rPr>
          <w:color w:val="000000" w:themeColor="text1"/>
          <w:szCs w:val="21"/>
        </w:rPr>
        <w:t>（</w:t>
      </w:r>
      <w:r>
        <w:rPr>
          <w:color w:val="000000" w:themeColor="text1"/>
          <w:szCs w:val="21"/>
        </w:rPr>
        <w:t>3</w:t>
      </w:r>
      <w:r>
        <w:rPr>
          <w:color w:val="000000" w:themeColor="text1"/>
          <w:szCs w:val="21"/>
        </w:rPr>
        <w:t>）服务工作环境条件；</w:t>
      </w:r>
    </w:p>
    <w:p w:rsidR="00DA45A4" w:rsidRDefault="00DA45A4" w:rsidP="00B70A59">
      <w:pPr>
        <w:spacing w:line="360" w:lineRule="auto"/>
        <w:ind w:leftChars="236" w:left="523" w:hangingChars="13" w:hanging="27"/>
        <w:rPr>
          <w:color w:val="000000" w:themeColor="text1"/>
          <w:szCs w:val="21"/>
        </w:rPr>
      </w:pPr>
      <w:r>
        <w:rPr>
          <w:color w:val="000000" w:themeColor="text1"/>
          <w:szCs w:val="21"/>
        </w:rPr>
        <w:t>（</w:t>
      </w:r>
      <w:r>
        <w:rPr>
          <w:color w:val="000000" w:themeColor="text1"/>
          <w:szCs w:val="21"/>
        </w:rPr>
        <w:t>4</w:t>
      </w:r>
      <w:r>
        <w:rPr>
          <w:color w:val="000000" w:themeColor="text1"/>
          <w:szCs w:val="21"/>
        </w:rPr>
        <w:t>）服务要求偏离表；</w:t>
      </w:r>
    </w:p>
    <w:p w:rsidR="00DA45A4" w:rsidRDefault="00DA45A4" w:rsidP="00B70A59">
      <w:pPr>
        <w:spacing w:line="360" w:lineRule="auto"/>
        <w:ind w:leftChars="236" w:left="523" w:hangingChars="13" w:hanging="27"/>
        <w:rPr>
          <w:color w:val="000000" w:themeColor="text1"/>
          <w:szCs w:val="21"/>
        </w:rPr>
      </w:pPr>
      <w:r>
        <w:rPr>
          <w:color w:val="000000" w:themeColor="text1"/>
          <w:szCs w:val="21"/>
        </w:rPr>
        <w:t>（</w:t>
      </w:r>
      <w:r>
        <w:rPr>
          <w:color w:val="000000" w:themeColor="text1"/>
          <w:szCs w:val="21"/>
        </w:rPr>
        <w:t>5</w:t>
      </w:r>
      <w:r>
        <w:rPr>
          <w:color w:val="000000" w:themeColor="text1"/>
          <w:szCs w:val="21"/>
        </w:rPr>
        <w:t>）项目验收标准和验收方法。</w:t>
      </w:r>
    </w:p>
    <w:p w:rsidR="00DA45A4" w:rsidRDefault="00DA45A4" w:rsidP="00B70A59">
      <w:pPr>
        <w:spacing w:line="360" w:lineRule="auto"/>
        <w:ind w:leftChars="236" w:left="523" w:hangingChars="13" w:hanging="27"/>
        <w:rPr>
          <w:color w:val="000000" w:themeColor="text1"/>
          <w:szCs w:val="21"/>
        </w:rPr>
      </w:pPr>
      <w:r>
        <w:rPr>
          <w:color w:val="000000" w:themeColor="text1"/>
          <w:szCs w:val="21"/>
        </w:rPr>
        <w:t xml:space="preserve">3.2.2.2 </w:t>
      </w:r>
      <w:r>
        <w:rPr>
          <w:color w:val="000000" w:themeColor="text1"/>
          <w:szCs w:val="21"/>
        </w:rPr>
        <w:t>货物部分，若本服务项目包括提供货物（产品）的，适用本条：</w:t>
      </w:r>
    </w:p>
    <w:p w:rsidR="00DA45A4" w:rsidRDefault="00DA45A4" w:rsidP="00B70A59">
      <w:pPr>
        <w:spacing w:line="360" w:lineRule="auto"/>
        <w:ind w:leftChars="236" w:left="523" w:hangingChars="13" w:hanging="27"/>
        <w:rPr>
          <w:color w:val="000000" w:themeColor="text1"/>
          <w:szCs w:val="21"/>
        </w:rPr>
      </w:pPr>
      <w:r>
        <w:rPr>
          <w:rFonts w:hint="eastAsia"/>
          <w:color w:val="000000" w:themeColor="text1"/>
          <w:szCs w:val="21"/>
        </w:rPr>
        <w:t>（</w:t>
      </w:r>
      <w:r>
        <w:rPr>
          <w:rFonts w:hint="eastAsia"/>
          <w:color w:val="000000" w:themeColor="text1"/>
          <w:szCs w:val="21"/>
        </w:rPr>
        <w:t>1</w:t>
      </w:r>
      <w:r>
        <w:rPr>
          <w:rFonts w:hint="eastAsia"/>
          <w:color w:val="000000" w:themeColor="text1"/>
          <w:szCs w:val="21"/>
        </w:rPr>
        <w:t>）所供货物（产品）的品牌、型号、配置、本身的详细的技术指标和参数；</w:t>
      </w:r>
    </w:p>
    <w:p w:rsidR="00DA45A4" w:rsidRDefault="00DA45A4" w:rsidP="00B70A59">
      <w:pPr>
        <w:spacing w:line="360" w:lineRule="auto"/>
        <w:ind w:leftChars="236" w:left="523" w:hangingChars="13" w:hanging="27"/>
        <w:rPr>
          <w:color w:val="000000" w:themeColor="text1"/>
          <w:szCs w:val="21"/>
        </w:rPr>
      </w:pPr>
      <w:r>
        <w:rPr>
          <w:rFonts w:hint="eastAsia"/>
          <w:color w:val="000000" w:themeColor="text1"/>
          <w:szCs w:val="21"/>
        </w:rPr>
        <w:t>（</w:t>
      </w:r>
      <w:r>
        <w:rPr>
          <w:rFonts w:hint="eastAsia"/>
          <w:color w:val="000000" w:themeColor="text1"/>
          <w:szCs w:val="21"/>
        </w:rPr>
        <w:t>2</w:t>
      </w:r>
      <w:r>
        <w:rPr>
          <w:rFonts w:hint="eastAsia"/>
          <w:color w:val="000000" w:themeColor="text1"/>
          <w:szCs w:val="21"/>
        </w:rPr>
        <w:t>）所供货物（产品）的检测报告、产品使用说明书和用户手册等材料；</w:t>
      </w:r>
    </w:p>
    <w:p w:rsidR="00DA45A4" w:rsidRDefault="00DA45A4" w:rsidP="00B70A59">
      <w:pPr>
        <w:spacing w:line="360" w:lineRule="auto"/>
        <w:ind w:leftChars="236" w:left="523" w:hangingChars="13" w:hanging="27"/>
        <w:rPr>
          <w:color w:val="000000" w:themeColor="text1"/>
          <w:szCs w:val="21"/>
        </w:rPr>
      </w:pPr>
      <w:r>
        <w:rPr>
          <w:rFonts w:hint="eastAsia"/>
          <w:color w:val="000000" w:themeColor="text1"/>
          <w:szCs w:val="21"/>
        </w:rPr>
        <w:t>（</w:t>
      </w:r>
      <w:r>
        <w:rPr>
          <w:rFonts w:hint="eastAsia"/>
          <w:color w:val="000000" w:themeColor="text1"/>
          <w:szCs w:val="21"/>
        </w:rPr>
        <w:t>3</w:t>
      </w:r>
      <w:r>
        <w:rPr>
          <w:rFonts w:hint="eastAsia"/>
          <w:color w:val="000000" w:themeColor="text1"/>
          <w:szCs w:val="21"/>
        </w:rPr>
        <w:t>）所供货物（产品）工作环境条件；</w:t>
      </w:r>
    </w:p>
    <w:p w:rsidR="00DA45A4" w:rsidRDefault="00DA45A4" w:rsidP="00B70A59">
      <w:pPr>
        <w:spacing w:line="360" w:lineRule="auto"/>
        <w:ind w:leftChars="236" w:left="523" w:hangingChars="13" w:hanging="27"/>
        <w:rPr>
          <w:color w:val="000000" w:themeColor="text1"/>
          <w:szCs w:val="21"/>
        </w:rPr>
      </w:pPr>
      <w:r>
        <w:rPr>
          <w:rFonts w:hint="eastAsia"/>
          <w:color w:val="000000" w:themeColor="text1"/>
          <w:szCs w:val="21"/>
        </w:rPr>
        <w:t>（</w:t>
      </w:r>
      <w:r>
        <w:rPr>
          <w:rFonts w:hint="eastAsia"/>
          <w:color w:val="000000" w:themeColor="text1"/>
          <w:szCs w:val="21"/>
        </w:rPr>
        <w:t>4</w:t>
      </w:r>
      <w:r>
        <w:rPr>
          <w:rFonts w:hint="eastAsia"/>
          <w:color w:val="000000" w:themeColor="text1"/>
          <w:szCs w:val="21"/>
        </w:rPr>
        <w:t>）所供货物（产品）验收清单、验收标准和验收方法（清单应注明各部件的品名、数量、价格、规格型号和生产企业）；</w:t>
      </w:r>
    </w:p>
    <w:p w:rsidR="00DA45A4" w:rsidRDefault="00DA45A4" w:rsidP="00B70A59">
      <w:pPr>
        <w:spacing w:line="360" w:lineRule="auto"/>
        <w:ind w:leftChars="236" w:left="523" w:hangingChars="13" w:hanging="27"/>
        <w:rPr>
          <w:color w:val="000000" w:themeColor="text1"/>
          <w:szCs w:val="21"/>
        </w:rPr>
      </w:pPr>
      <w:r>
        <w:rPr>
          <w:rFonts w:hint="eastAsia"/>
          <w:color w:val="000000" w:themeColor="text1"/>
          <w:szCs w:val="21"/>
        </w:rPr>
        <w:t>（</w:t>
      </w:r>
      <w:r>
        <w:rPr>
          <w:rFonts w:hint="eastAsia"/>
          <w:color w:val="000000" w:themeColor="text1"/>
          <w:szCs w:val="21"/>
        </w:rPr>
        <w:t>5</w:t>
      </w:r>
      <w:r>
        <w:rPr>
          <w:rFonts w:hint="eastAsia"/>
          <w:color w:val="000000" w:themeColor="text1"/>
          <w:szCs w:val="21"/>
        </w:rPr>
        <w:t>）所供货物（产品）属于强制认证的，应提供强制认证复印件（比如：</w:t>
      </w:r>
      <w:r>
        <w:rPr>
          <w:rFonts w:hint="eastAsia"/>
          <w:color w:val="000000" w:themeColor="text1"/>
          <w:szCs w:val="21"/>
        </w:rPr>
        <w:t>3C</w:t>
      </w:r>
      <w:r>
        <w:rPr>
          <w:rFonts w:hint="eastAsia"/>
          <w:color w:val="000000" w:themeColor="text1"/>
          <w:szCs w:val="21"/>
        </w:rPr>
        <w:t>认证）</w:t>
      </w:r>
      <w:r>
        <w:rPr>
          <w:color w:val="000000" w:themeColor="text1"/>
          <w:szCs w:val="21"/>
        </w:rPr>
        <w:t>。</w:t>
      </w:r>
    </w:p>
    <w:p w:rsidR="00DA45A4" w:rsidRDefault="00DA45A4" w:rsidP="00B70A59">
      <w:pPr>
        <w:spacing w:line="360" w:lineRule="auto"/>
        <w:ind w:leftChars="236" w:left="523" w:hangingChars="13" w:hanging="27"/>
        <w:rPr>
          <w:color w:val="000000" w:themeColor="text1"/>
          <w:szCs w:val="21"/>
        </w:rPr>
      </w:pPr>
      <w:r>
        <w:rPr>
          <w:color w:val="000000" w:themeColor="text1"/>
          <w:szCs w:val="21"/>
        </w:rPr>
        <w:t>（</w:t>
      </w:r>
      <w:r>
        <w:rPr>
          <w:color w:val="000000" w:themeColor="text1"/>
          <w:szCs w:val="21"/>
        </w:rPr>
        <w:t>6</w:t>
      </w:r>
      <w:r>
        <w:rPr>
          <w:color w:val="000000" w:themeColor="text1"/>
          <w:szCs w:val="21"/>
        </w:rPr>
        <w:t>）供应商认为需要提供的</w:t>
      </w:r>
      <w:r>
        <w:rPr>
          <w:rFonts w:hint="eastAsia"/>
          <w:color w:val="000000" w:themeColor="text1"/>
          <w:szCs w:val="21"/>
        </w:rPr>
        <w:t>其他</w:t>
      </w:r>
      <w:r>
        <w:rPr>
          <w:color w:val="000000" w:themeColor="text1"/>
          <w:szCs w:val="21"/>
        </w:rPr>
        <w:t>文件和资料。</w:t>
      </w:r>
    </w:p>
    <w:p w:rsidR="00DA45A4" w:rsidRPr="003A222F" w:rsidRDefault="00DA45A4" w:rsidP="00B70A59">
      <w:pPr>
        <w:spacing w:line="360" w:lineRule="auto"/>
        <w:ind w:leftChars="236" w:left="523" w:hangingChars="13" w:hanging="27"/>
        <w:rPr>
          <w:rFonts w:ascii="宋体" w:hAnsi="宋体"/>
          <w:szCs w:val="21"/>
        </w:rPr>
      </w:pPr>
      <w:r>
        <w:rPr>
          <w:szCs w:val="21"/>
        </w:rPr>
        <w:t xml:space="preserve">3.2.3 </w:t>
      </w:r>
      <w:r>
        <w:rPr>
          <w:b/>
          <w:szCs w:val="21"/>
        </w:rPr>
        <w:t>资格证明文件</w:t>
      </w:r>
      <w:r>
        <w:rPr>
          <w:szCs w:val="21"/>
        </w:rPr>
        <w:t>包括本章第</w:t>
      </w:r>
      <w:r>
        <w:rPr>
          <w:szCs w:val="21"/>
        </w:rPr>
        <w:t>1.3.1</w:t>
      </w:r>
      <w:r>
        <w:rPr>
          <w:szCs w:val="21"/>
        </w:rPr>
        <w:t>条款内容</w:t>
      </w:r>
      <w:r>
        <w:rPr>
          <w:rFonts w:ascii="宋体" w:hAnsi="宋体" w:hint="eastAsia"/>
          <w:szCs w:val="21"/>
        </w:rPr>
        <w:t>。</w:t>
      </w:r>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hint="eastAsia"/>
          <w:b/>
          <w:color w:val="000000"/>
          <w:sz w:val="30"/>
          <w:szCs w:val="30"/>
        </w:rPr>
        <w:t>3.3报价</w:t>
      </w:r>
    </w:p>
    <w:p w:rsidR="00A43A46" w:rsidRDefault="00A43A46" w:rsidP="00B70A59">
      <w:pPr>
        <w:adjustRightInd w:val="0"/>
        <w:snapToGrid w:val="0"/>
        <w:spacing w:line="360" w:lineRule="auto"/>
        <w:ind w:firstLineChars="200" w:firstLine="420"/>
        <w:rPr>
          <w:szCs w:val="21"/>
        </w:rPr>
      </w:pPr>
      <w:r>
        <w:rPr>
          <w:rFonts w:hint="eastAsia"/>
          <w:szCs w:val="21"/>
        </w:rPr>
        <w:t>3</w:t>
      </w:r>
      <w:r>
        <w:rPr>
          <w:szCs w:val="21"/>
        </w:rPr>
        <w:t>.3.1</w:t>
      </w:r>
      <w:r w:rsidRPr="00A43A46">
        <w:rPr>
          <w:rFonts w:hint="eastAsia"/>
          <w:szCs w:val="21"/>
        </w:rPr>
        <w:t>供应商应当按照</w:t>
      </w:r>
      <w:r w:rsidR="008F1955">
        <w:rPr>
          <w:rFonts w:hint="eastAsia"/>
          <w:szCs w:val="21"/>
        </w:rPr>
        <w:t>谈判文件</w:t>
      </w:r>
      <w:r w:rsidRPr="00A43A46">
        <w:rPr>
          <w:rFonts w:hint="eastAsia"/>
          <w:szCs w:val="21"/>
        </w:rPr>
        <w:t>要求进行</w:t>
      </w:r>
      <w:r>
        <w:rPr>
          <w:rFonts w:hint="eastAsia"/>
          <w:szCs w:val="21"/>
        </w:rPr>
        <w:t>响应</w:t>
      </w:r>
      <w:r w:rsidRPr="00A43A46">
        <w:rPr>
          <w:rFonts w:hint="eastAsia"/>
          <w:szCs w:val="21"/>
        </w:rPr>
        <w:t>报价，并充分了解本采购项目的总体情况以及影响</w:t>
      </w:r>
      <w:r>
        <w:rPr>
          <w:rFonts w:hint="eastAsia"/>
          <w:szCs w:val="21"/>
        </w:rPr>
        <w:t>响应</w:t>
      </w:r>
      <w:r w:rsidRPr="00A43A46">
        <w:rPr>
          <w:rFonts w:hint="eastAsia"/>
          <w:szCs w:val="21"/>
        </w:rPr>
        <w:t>报价的其他要素。</w:t>
      </w:r>
    </w:p>
    <w:p w:rsidR="00DA45A4" w:rsidRDefault="00DA45A4" w:rsidP="00B70A59">
      <w:pPr>
        <w:adjustRightInd w:val="0"/>
        <w:snapToGrid w:val="0"/>
        <w:spacing w:line="360" w:lineRule="auto"/>
        <w:ind w:firstLineChars="200" w:firstLine="420"/>
        <w:rPr>
          <w:color w:val="000000"/>
          <w:kern w:val="0"/>
          <w:szCs w:val="21"/>
        </w:rPr>
      </w:pPr>
      <w:r>
        <w:rPr>
          <w:szCs w:val="21"/>
        </w:rPr>
        <w:t>3.3.</w:t>
      </w:r>
      <w:r w:rsidR="00A43A46">
        <w:rPr>
          <w:szCs w:val="21"/>
        </w:rPr>
        <w:t>2</w:t>
      </w:r>
      <w:r w:rsidR="00A43A46" w:rsidRPr="00A43A46">
        <w:rPr>
          <w:rFonts w:hint="eastAsia"/>
          <w:color w:val="000000"/>
          <w:kern w:val="0"/>
          <w:szCs w:val="21"/>
        </w:rPr>
        <w:t>供应商的</w:t>
      </w:r>
      <w:r w:rsidR="00A43A46">
        <w:rPr>
          <w:rFonts w:hint="eastAsia"/>
          <w:color w:val="000000"/>
          <w:kern w:val="0"/>
          <w:szCs w:val="21"/>
        </w:rPr>
        <w:t>响应</w:t>
      </w:r>
      <w:r w:rsidR="00A43A46" w:rsidRPr="00A43A46">
        <w:rPr>
          <w:rFonts w:hint="eastAsia"/>
          <w:color w:val="000000"/>
          <w:kern w:val="0"/>
          <w:szCs w:val="21"/>
        </w:rPr>
        <w:t>报价是供应商响应</w:t>
      </w:r>
      <w:r w:rsidR="00A43A46">
        <w:rPr>
          <w:rFonts w:hint="eastAsia"/>
          <w:color w:val="000000"/>
          <w:kern w:val="0"/>
          <w:szCs w:val="21"/>
        </w:rPr>
        <w:t>采购</w:t>
      </w:r>
      <w:r w:rsidR="00A43A46" w:rsidRPr="00A43A46">
        <w:rPr>
          <w:rFonts w:hint="eastAsia"/>
          <w:color w:val="000000"/>
          <w:kern w:val="0"/>
          <w:szCs w:val="21"/>
        </w:rPr>
        <w:t>项目要求的全部工作内容的价格体现，包括供应商完成本项目所需的直接费、间接费、利润、税金及其它相关的一切费用。包括但不限于：人工费、设备使用费、管理费、验收费、采购代理服务费、利润和税金等全部费用。在提供服务的过程</w:t>
      </w:r>
      <w:r w:rsidR="00A43A46">
        <w:rPr>
          <w:rFonts w:hint="eastAsia"/>
          <w:color w:val="000000"/>
          <w:kern w:val="0"/>
          <w:szCs w:val="21"/>
        </w:rPr>
        <w:t>中的任何遗漏，均由成交供应商免费提供，采购人将不再支付任何费用</w:t>
      </w:r>
      <w:r>
        <w:rPr>
          <w:color w:val="000000"/>
          <w:kern w:val="0"/>
          <w:szCs w:val="21"/>
        </w:rPr>
        <w:t>。</w:t>
      </w:r>
    </w:p>
    <w:p w:rsidR="003E33B5" w:rsidRPr="00CB3E8B" w:rsidRDefault="00DA45A4" w:rsidP="00B70A59">
      <w:pPr>
        <w:adjustRightInd w:val="0"/>
        <w:snapToGrid w:val="0"/>
        <w:spacing w:line="360" w:lineRule="auto"/>
        <w:ind w:firstLineChars="200" w:firstLine="420"/>
        <w:rPr>
          <w:rFonts w:ascii="宋体" w:hAnsi="宋体" w:cs="宋体"/>
          <w:kern w:val="0"/>
          <w:szCs w:val="21"/>
        </w:rPr>
      </w:pPr>
      <w:r>
        <w:rPr>
          <w:color w:val="000000"/>
          <w:kern w:val="0"/>
          <w:szCs w:val="21"/>
        </w:rPr>
        <w:t>3.3.2</w:t>
      </w:r>
      <w:r>
        <w:rPr>
          <w:color w:val="000000"/>
          <w:kern w:val="0"/>
          <w:szCs w:val="21"/>
        </w:rPr>
        <w:t>供应商应按首次报价表、首次报价明细表的内容填写</w:t>
      </w:r>
      <w:r w:rsidR="003E33B5" w:rsidRPr="00CB3E8B">
        <w:rPr>
          <w:rFonts w:ascii="宋体" w:hAnsi="宋体" w:hint="eastAsia"/>
          <w:szCs w:val="21"/>
        </w:rPr>
        <w:t>各项服务的分项价格和总价。</w:t>
      </w:r>
      <w:r w:rsidR="003E33B5">
        <w:rPr>
          <w:rFonts w:ascii="宋体" w:hAnsi="宋体" w:hint="eastAsia"/>
          <w:szCs w:val="21"/>
        </w:rPr>
        <w:t>响应</w:t>
      </w:r>
      <w:r w:rsidR="003E33B5" w:rsidRPr="00CB3E8B">
        <w:rPr>
          <w:rFonts w:ascii="宋体" w:hAnsi="宋体" w:hint="eastAsia"/>
          <w:szCs w:val="21"/>
        </w:rPr>
        <w:t>报价为各分项报价金额之和。</w:t>
      </w:r>
      <w:r w:rsidR="003E33B5">
        <w:rPr>
          <w:rFonts w:ascii="宋体" w:hAnsi="宋体" w:hint="eastAsia"/>
          <w:szCs w:val="21"/>
        </w:rPr>
        <w:t>响应</w:t>
      </w:r>
      <w:r w:rsidR="003E33B5" w:rsidRPr="00CB3E8B">
        <w:rPr>
          <w:rFonts w:ascii="宋体" w:hAnsi="宋体" w:hint="eastAsia"/>
          <w:szCs w:val="21"/>
        </w:rPr>
        <w:t>报价与分项报价的合价不一致的，应以各分项合价累计数为准，修正</w:t>
      </w:r>
      <w:r w:rsidR="003E33B5">
        <w:rPr>
          <w:rFonts w:ascii="宋体" w:hAnsi="宋体" w:hint="eastAsia"/>
          <w:szCs w:val="21"/>
        </w:rPr>
        <w:t>响应</w:t>
      </w:r>
      <w:r w:rsidR="003E33B5" w:rsidRPr="00CB3E8B">
        <w:rPr>
          <w:rFonts w:ascii="宋体" w:hAnsi="宋体" w:hint="eastAsia"/>
          <w:szCs w:val="21"/>
        </w:rPr>
        <w:t>报价；如分项报价中存在遗漏项，视为缺项价格已包含在其他分项报价之中。</w:t>
      </w:r>
    </w:p>
    <w:p w:rsidR="00DA45A4" w:rsidRPr="00A43A46" w:rsidRDefault="003E33B5" w:rsidP="00B70A59">
      <w:pPr>
        <w:adjustRightInd w:val="0"/>
        <w:snapToGrid w:val="0"/>
        <w:spacing w:line="360" w:lineRule="auto"/>
        <w:ind w:firstLineChars="200" w:firstLine="420"/>
        <w:rPr>
          <w:rFonts w:ascii="宋体" w:hAnsi="宋体"/>
          <w:szCs w:val="21"/>
        </w:rPr>
      </w:pPr>
      <w:r>
        <w:rPr>
          <w:color w:val="000000"/>
          <w:kern w:val="0"/>
          <w:szCs w:val="21"/>
        </w:rPr>
        <w:t>3.3.3</w:t>
      </w:r>
      <w:r w:rsidR="00A43A46" w:rsidRPr="00CB3E8B">
        <w:rPr>
          <w:rFonts w:ascii="宋体" w:hAnsi="宋体" w:hint="eastAsia"/>
          <w:szCs w:val="21"/>
        </w:rPr>
        <w:t>供应商的各轮次</w:t>
      </w:r>
      <w:r w:rsidR="00A43A46">
        <w:rPr>
          <w:rFonts w:ascii="宋体" w:hAnsi="宋体" w:hint="eastAsia"/>
          <w:szCs w:val="21"/>
        </w:rPr>
        <w:t>响应</w:t>
      </w:r>
      <w:r w:rsidR="00A43A46" w:rsidRPr="00CB3E8B">
        <w:rPr>
          <w:rFonts w:ascii="宋体" w:hAnsi="宋体" w:hint="eastAsia"/>
          <w:szCs w:val="21"/>
        </w:rPr>
        <w:t>报价不得超过供应商须知前附表规定的预算金额，否则，作为不实质性响应</w:t>
      </w:r>
      <w:r w:rsidR="008F1955">
        <w:rPr>
          <w:rFonts w:ascii="宋体" w:hAnsi="宋体" w:hint="eastAsia"/>
          <w:szCs w:val="21"/>
        </w:rPr>
        <w:t>谈判文件</w:t>
      </w:r>
      <w:r w:rsidR="00A43A46" w:rsidRPr="00CB3E8B">
        <w:rPr>
          <w:rFonts w:ascii="宋体" w:hAnsi="宋体" w:hint="eastAsia"/>
          <w:szCs w:val="21"/>
        </w:rPr>
        <w:t>，按</w:t>
      </w:r>
      <w:r w:rsidR="00A43A46" w:rsidRPr="00CB3E8B">
        <w:rPr>
          <w:rFonts w:ascii="宋体" w:hAnsi="宋体" w:hint="eastAsia"/>
          <w:b/>
          <w:szCs w:val="21"/>
        </w:rPr>
        <w:t>无效响应文件</w:t>
      </w:r>
      <w:r w:rsidR="00A43A46" w:rsidRPr="00CB3E8B">
        <w:rPr>
          <w:rFonts w:ascii="宋体" w:hAnsi="宋体" w:hint="eastAsia"/>
          <w:szCs w:val="21"/>
        </w:rPr>
        <w:t>处理；供应商须知前附表设定了最高限价的，供应商的各轮次</w:t>
      </w:r>
      <w:r w:rsidR="006C209D">
        <w:rPr>
          <w:rFonts w:ascii="宋体" w:hAnsi="宋体" w:hint="eastAsia"/>
          <w:szCs w:val="21"/>
        </w:rPr>
        <w:t>响应</w:t>
      </w:r>
      <w:r w:rsidR="00A43A46" w:rsidRPr="00CB3E8B">
        <w:rPr>
          <w:rFonts w:ascii="宋体" w:hAnsi="宋体" w:hint="eastAsia"/>
          <w:szCs w:val="21"/>
        </w:rPr>
        <w:t>报价也不得超过最高限价，否则，作为不实质性响应</w:t>
      </w:r>
      <w:r w:rsidR="008F1955">
        <w:rPr>
          <w:rFonts w:ascii="宋体" w:hAnsi="宋体" w:hint="eastAsia"/>
          <w:szCs w:val="21"/>
        </w:rPr>
        <w:t>谈判文件</w:t>
      </w:r>
      <w:r w:rsidR="00A43A46" w:rsidRPr="00CB3E8B">
        <w:rPr>
          <w:rFonts w:ascii="宋体" w:hAnsi="宋体" w:hint="eastAsia"/>
          <w:szCs w:val="21"/>
        </w:rPr>
        <w:t>，按</w:t>
      </w:r>
      <w:r w:rsidR="00A43A46" w:rsidRPr="00CB3E8B">
        <w:rPr>
          <w:rFonts w:ascii="宋体" w:hAnsi="宋体" w:hint="eastAsia"/>
          <w:b/>
          <w:szCs w:val="21"/>
        </w:rPr>
        <w:t>无效响应文件</w:t>
      </w:r>
      <w:r w:rsidR="00A43A46" w:rsidRPr="00CB3E8B">
        <w:rPr>
          <w:rFonts w:ascii="宋体" w:hAnsi="宋体" w:hint="eastAsia"/>
          <w:szCs w:val="21"/>
        </w:rPr>
        <w:t>处理。</w:t>
      </w:r>
    </w:p>
    <w:p w:rsidR="00DA45A4" w:rsidRDefault="00DA45A4" w:rsidP="00B70A59">
      <w:pPr>
        <w:adjustRightInd w:val="0"/>
        <w:snapToGrid w:val="0"/>
        <w:spacing w:line="360" w:lineRule="auto"/>
        <w:ind w:firstLineChars="200" w:firstLine="420"/>
        <w:rPr>
          <w:rFonts w:eastAsiaTheme="minorEastAsia"/>
          <w:szCs w:val="21"/>
          <w:lang w:val="zh-CN"/>
        </w:rPr>
      </w:pPr>
      <w:r>
        <w:rPr>
          <w:color w:val="000000"/>
          <w:kern w:val="0"/>
          <w:szCs w:val="21"/>
        </w:rPr>
        <w:t>3.3.</w:t>
      </w:r>
      <w:r w:rsidR="003E33B5">
        <w:rPr>
          <w:color w:val="000000"/>
          <w:kern w:val="0"/>
          <w:szCs w:val="21"/>
        </w:rPr>
        <w:t>4</w:t>
      </w:r>
      <w:r>
        <w:rPr>
          <w:rFonts w:eastAsiaTheme="minorEastAsia"/>
          <w:szCs w:val="21"/>
          <w:lang w:val="zh-CN"/>
        </w:rPr>
        <w:t>本次采购只允许供应商报一种方案，且不接受选择性报价和附有条件的报价，否则其报价无效。</w:t>
      </w:r>
    </w:p>
    <w:p w:rsidR="003E33B5" w:rsidRDefault="003E33B5" w:rsidP="00B70A59">
      <w:pPr>
        <w:adjustRightInd w:val="0"/>
        <w:snapToGrid w:val="0"/>
        <w:spacing w:line="360" w:lineRule="auto"/>
        <w:ind w:firstLineChars="200" w:firstLine="420"/>
        <w:rPr>
          <w:rFonts w:ascii="宋体" w:hAnsi="宋体" w:cs="Arial"/>
          <w:color w:val="000000"/>
          <w:kern w:val="0"/>
          <w:szCs w:val="21"/>
        </w:rPr>
      </w:pPr>
      <w:r>
        <w:rPr>
          <w:color w:val="000000"/>
          <w:kern w:val="0"/>
          <w:szCs w:val="21"/>
        </w:rPr>
        <w:t>3.3.5</w:t>
      </w:r>
      <w:r w:rsidRPr="00CB3E8B">
        <w:rPr>
          <w:rFonts w:ascii="宋体" w:hAnsi="宋体" w:cs="宋体" w:hint="eastAsia"/>
          <w:kern w:val="0"/>
          <w:szCs w:val="21"/>
        </w:rPr>
        <w:t xml:space="preserve"> </w:t>
      </w:r>
      <w:r w:rsidRPr="00CB3E8B">
        <w:rPr>
          <w:rFonts w:ascii="宋体" w:hAnsi="宋体" w:cs="宋体" w:hint="eastAsia"/>
          <w:b/>
          <w:kern w:val="0"/>
          <w:szCs w:val="21"/>
        </w:rPr>
        <w:t>供应商除首次报价外，其余轮次报价只报总价，不报分项价格，</w:t>
      </w:r>
      <w:r w:rsidRPr="00CB3E8B">
        <w:rPr>
          <w:rFonts w:ascii="宋体" w:hAnsi="宋体" w:cs="宋体" w:hint="eastAsia"/>
          <w:kern w:val="0"/>
          <w:szCs w:val="21"/>
        </w:rPr>
        <w:t>由供应商法定代表人签名或者委托代理人签名或者加盖单位章确认。由委托代理人签名的，应附法人代表授权委托书；</w:t>
      </w:r>
      <w:r w:rsidRPr="00CB3E8B">
        <w:rPr>
          <w:rFonts w:ascii="宋体" w:hAnsi="宋体" w:cs="Arial" w:hint="eastAsia"/>
          <w:color w:val="000000"/>
          <w:kern w:val="0"/>
          <w:szCs w:val="21"/>
        </w:rPr>
        <w:t>供应商为自然人的，应当由本人签名。</w:t>
      </w:r>
    </w:p>
    <w:p w:rsidR="003E33B5" w:rsidRPr="003E33B5" w:rsidRDefault="003E33B5" w:rsidP="00B70A59">
      <w:pPr>
        <w:adjustRightInd w:val="0"/>
        <w:snapToGrid w:val="0"/>
        <w:spacing w:line="360" w:lineRule="auto"/>
        <w:ind w:firstLineChars="200" w:firstLine="420"/>
        <w:rPr>
          <w:rFonts w:ascii="宋体" w:hAnsi="宋体" w:cs="宋体"/>
          <w:szCs w:val="21"/>
        </w:rPr>
      </w:pPr>
      <w:r>
        <w:rPr>
          <w:rFonts w:ascii="宋体" w:hAnsi="宋体" w:cs="宋体"/>
          <w:szCs w:val="21"/>
        </w:rPr>
        <w:lastRenderedPageBreak/>
        <w:t>3</w:t>
      </w:r>
      <w:r w:rsidRPr="00CB3E8B">
        <w:rPr>
          <w:rFonts w:ascii="宋体" w:hAnsi="宋体" w:cs="宋体" w:hint="eastAsia"/>
          <w:szCs w:val="21"/>
        </w:rPr>
        <w:t>.3.</w:t>
      </w:r>
      <w:r>
        <w:rPr>
          <w:rFonts w:ascii="宋体" w:hAnsi="宋体" w:cs="宋体"/>
          <w:szCs w:val="21"/>
        </w:rPr>
        <w:t>6</w:t>
      </w:r>
      <w:r w:rsidRPr="00CB3E8B">
        <w:rPr>
          <w:rFonts w:ascii="宋体" w:hAnsi="宋体" w:cs="宋体" w:hint="eastAsia"/>
          <w:szCs w:val="21"/>
        </w:rPr>
        <w:t xml:space="preserve"> </w:t>
      </w:r>
      <w:r w:rsidRPr="00CB3E8B">
        <w:rPr>
          <w:rFonts w:ascii="宋体" w:hAnsi="宋体" w:cs="宋体" w:hint="eastAsia"/>
          <w:b/>
          <w:szCs w:val="21"/>
        </w:rPr>
        <w:t>本项目将根据</w:t>
      </w:r>
      <w:r>
        <w:rPr>
          <w:rFonts w:ascii="宋体" w:hAnsi="宋体" w:cs="宋体" w:hint="eastAsia"/>
          <w:b/>
          <w:szCs w:val="21"/>
        </w:rPr>
        <w:t>谈判</w:t>
      </w:r>
      <w:r w:rsidRPr="00CB3E8B">
        <w:rPr>
          <w:rFonts w:ascii="宋体" w:hAnsi="宋体" w:cs="宋体" w:hint="eastAsia"/>
          <w:b/>
          <w:szCs w:val="21"/>
        </w:rPr>
        <w:t>的具体情况来确定</w:t>
      </w:r>
      <w:r>
        <w:rPr>
          <w:rFonts w:ascii="宋体" w:hAnsi="宋体" w:cs="宋体" w:hint="eastAsia"/>
          <w:b/>
          <w:szCs w:val="21"/>
        </w:rPr>
        <w:t>谈判</w:t>
      </w:r>
      <w:r w:rsidRPr="00CB3E8B">
        <w:rPr>
          <w:rFonts w:ascii="宋体" w:hAnsi="宋体" w:cs="宋体" w:hint="eastAsia"/>
          <w:b/>
          <w:szCs w:val="21"/>
        </w:rPr>
        <w:t>轮次，最终一轮</w:t>
      </w:r>
      <w:r>
        <w:rPr>
          <w:rFonts w:ascii="宋体" w:hAnsi="宋体" w:cs="宋体" w:hint="eastAsia"/>
          <w:b/>
          <w:szCs w:val="21"/>
        </w:rPr>
        <w:t>谈判</w:t>
      </w:r>
      <w:r w:rsidRPr="00CB3E8B">
        <w:rPr>
          <w:rFonts w:ascii="宋体" w:hAnsi="宋体" w:cs="宋体" w:hint="eastAsia"/>
          <w:b/>
          <w:szCs w:val="21"/>
        </w:rPr>
        <w:t>报价为最后报价</w:t>
      </w:r>
      <w:r w:rsidRPr="00CB3E8B">
        <w:rPr>
          <w:rFonts w:ascii="宋体" w:hAnsi="宋体" w:cs="宋体" w:hint="eastAsia"/>
          <w:szCs w:val="21"/>
        </w:rPr>
        <w:t>。</w:t>
      </w:r>
    </w:p>
    <w:p w:rsidR="00A43A46" w:rsidRPr="00CB3E8B" w:rsidRDefault="00DA45A4" w:rsidP="00B70A59">
      <w:pPr>
        <w:adjustRightInd w:val="0"/>
        <w:snapToGrid w:val="0"/>
        <w:spacing w:line="360" w:lineRule="auto"/>
        <w:ind w:firstLineChars="200" w:firstLine="420"/>
        <w:rPr>
          <w:rFonts w:ascii="宋体" w:hAnsi="宋体"/>
          <w:szCs w:val="21"/>
        </w:rPr>
      </w:pPr>
      <w:r w:rsidRPr="003E33B5">
        <w:rPr>
          <w:rFonts w:ascii="宋体" w:hAnsi="宋体" w:cs="宋体"/>
          <w:szCs w:val="21"/>
        </w:rPr>
        <w:t>3.3.</w:t>
      </w:r>
      <w:r w:rsidR="003E33B5" w:rsidRPr="003E33B5">
        <w:rPr>
          <w:rFonts w:ascii="宋体" w:hAnsi="宋体" w:cs="宋体"/>
          <w:szCs w:val="21"/>
        </w:rPr>
        <w:t>7</w:t>
      </w:r>
      <w:r w:rsidR="00A43A46" w:rsidRPr="003E33B5">
        <w:rPr>
          <w:rFonts w:ascii="宋体" w:hAnsi="宋体" w:cs="宋体" w:hint="eastAsia"/>
          <w:szCs w:val="21"/>
        </w:rPr>
        <w:t>成</w:t>
      </w:r>
      <w:r w:rsidR="00A43A46" w:rsidRPr="00CB3E8B">
        <w:rPr>
          <w:rFonts w:ascii="宋体" w:hAnsi="宋体" w:hint="eastAsia"/>
          <w:szCs w:val="21"/>
        </w:rPr>
        <w:t>交后供应商不得擅自改变服务内容、服务标准、服务期限和追加项目预算。</w:t>
      </w:r>
      <w:r w:rsidR="00A43A46">
        <w:rPr>
          <w:rFonts w:ascii="宋体" w:hAnsi="宋体" w:hint="eastAsia"/>
          <w:szCs w:val="21"/>
        </w:rPr>
        <w:t>响应</w:t>
      </w:r>
      <w:r w:rsidR="00A43A46" w:rsidRPr="00CB3E8B">
        <w:rPr>
          <w:rFonts w:ascii="宋体" w:hAnsi="宋体" w:hint="eastAsia"/>
          <w:szCs w:val="21"/>
        </w:rPr>
        <w:t>报价在合同履行过程中是固定不变的，任何有选择或可调整的报价将不予接受，并按无效响应文件处理。</w:t>
      </w:r>
    </w:p>
    <w:p w:rsidR="00A43A46" w:rsidRPr="00A43A46" w:rsidRDefault="00A43A46" w:rsidP="00B70A59">
      <w:pPr>
        <w:spacing w:line="360" w:lineRule="auto"/>
        <w:ind w:firstLineChars="200" w:firstLine="420"/>
        <w:rPr>
          <w:rFonts w:ascii="宋体" w:hAnsi="宋体"/>
          <w:szCs w:val="21"/>
        </w:rPr>
      </w:pPr>
      <w:r>
        <w:t>3.3.</w:t>
      </w:r>
      <w:r w:rsidR="00016AFB">
        <w:t>8</w:t>
      </w:r>
      <w:r w:rsidRPr="00CB3E8B">
        <w:rPr>
          <w:rFonts w:ascii="宋体" w:hAnsi="宋体" w:hint="eastAsia"/>
          <w:szCs w:val="21"/>
        </w:rPr>
        <w:t>采购人不接受供应商给予的赠品、回扣或者与采购无关的其他商品、服务。如有赠与行为，其响应文件无效。</w:t>
      </w:r>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bookmarkStart w:id="60" w:name="_Toc183682360"/>
      <w:bookmarkStart w:id="61" w:name="_Toc217446050"/>
      <w:bookmarkStart w:id="62" w:name="_Toc183582223"/>
      <w:r w:rsidRPr="00033E74">
        <w:rPr>
          <w:rFonts w:hAnsi="宋体" w:hint="eastAsia"/>
          <w:b/>
          <w:color w:val="000000"/>
          <w:sz w:val="30"/>
          <w:szCs w:val="30"/>
        </w:rPr>
        <w:t>3.4响应文件有效期</w:t>
      </w:r>
    </w:p>
    <w:p w:rsidR="00DA45A4" w:rsidRDefault="00DA45A4" w:rsidP="00B70A59">
      <w:pPr>
        <w:pStyle w:val="a8"/>
        <w:adjustRightInd w:val="0"/>
        <w:snapToGrid w:val="0"/>
        <w:spacing w:line="360" w:lineRule="auto"/>
        <w:ind w:firstLineChars="200" w:firstLine="420"/>
        <w:rPr>
          <w:rFonts w:ascii="Times New Roman" w:hAnsi="Times New Roman" w:cs="Times New Roman"/>
        </w:rPr>
      </w:pPr>
      <w:r>
        <w:rPr>
          <w:rFonts w:ascii="Times New Roman" w:hAnsi="Times New Roman" w:cs="Times New Roman"/>
        </w:rPr>
        <w:t>3.4.1</w:t>
      </w:r>
      <w:r>
        <w:rPr>
          <w:rFonts w:ascii="Times New Roman" w:hAnsi="Times New Roman" w:cs="Times New Roman"/>
        </w:rPr>
        <w:t>响应文件有效期见</w:t>
      </w:r>
      <w:r>
        <w:rPr>
          <w:rFonts w:ascii="Times New Roman" w:hAnsi="Times New Roman" w:cs="Times New Roman"/>
          <w:b/>
        </w:rPr>
        <w:t>谈判须知前附表</w:t>
      </w:r>
      <w:r>
        <w:rPr>
          <w:rFonts w:ascii="Times New Roman" w:hAnsi="Times New Roman" w:cs="Times New Roman"/>
        </w:rPr>
        <w:t>，在此期间响应文件对供应商具有法律约束力，响应文件有效期从本章第</w:t>
      </w:r>
      <w:r>
        <w:rPr>
          <w:rFonts w:ascii="Times New Roman" w:hAnsi="Times New Roman" w:cs="Times New Roman"/>
        </w:rPr>
        <w:t>4.2.1</w:t>
      </w:r>
      <w:r>
        <w:rPr>
          <w:rFonts w:ascii="Times New Roman" w:hAnsi="Times New Roman" w:cs="Times New Roman"/>
        </w:rPr>
        <w:t>项规定的递交响应文件截止时间之日起计算。响应文件有效期不足的将被视为无效响应，并予以拒绝。</w:t>
      </w:r>
    </w:p>
    <w:p w:rsidR="00DA45A4" w:rsidRDefault="00DA45A4" w:rsidP="00B70A59">
      <w:pPr>
        <w:adjustRightInd w:val="0"/>
        <w:snapToGrid w:val="0"/>
        <w:spacing w:line="360" w:lineRule="auto"/>
        <w:ind w:firstLineChars="200" w:firstLine="420"/>
        <w:rPr>
          <w:szCs w:val="21"/>
        </w:rPr>
      </w:pPr>
      <w:r>
        <w:rPr>
          <w:szCs w:val="21"/>
        </w:rPr>
        <w:t>3.4.2</w:t>
      </w:r>
      <w:r>
        <w:rPr>
          <w:szCs w:val="21"/>
        </w:rPr>
        <w:t>特殊情况下，采购代理机构可于响应文件有效期满之前要求供应商同意延长有效期，要求与答复均应为书面形式。供应商若同意该要求</w:t>
      </w:r>
      <w:r>
        <w:rPr>
          <w:rFonts w:hint="eastAsia"/>
          <w:szCs w:val="21"/>
        </w:rPr>
        <w:t>，</w:t>
      </w:r>
      <w:r>
        <w:rPr>
          <w:szCs w:val="21"/>
        </w:rPr>
        <w:t>不允许修改其响应文件。</w:t>
      </w:r>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hint="eastAsia"/>
          <w:b/>
          <w:color w:val="000000"/>
          <w:sz w:val="30"/>
          <w:szCs w:val="30"/>
        </w:rPr>
        <w:t>3.</w:t>
      </w:r>
      <w:r>
        <w:rPr>
          <w:rFonts w:hAnsi="宋体"/>
          <w:b/>
          <w:color w:val="000000"/>
          <w:sz w:val="30"/>
          <w:szCs w:val="30"/>
        </w:rPr>
        <w:t>5</w:t>
      </w:r>
      <w:r w:rsidRPr="00033E74">
        <w:rPr>
          <w:rFonts w:hAnsi="宋体" w:hint="eastAsia"/>
          <w:b/>
          <w:color w:val="000000"/>
          <w:sz w:val="30"/>
          <w:szCs w:val="30"/>
        </w:rPr>
        <w:t>谈判保证金</w:t>
      </w:r>
      <w:bookmarkEnd w:id="60"/>
      <w:bookmarkEnd w:id="61"/>
      <w:bookmarkEnd w:id="62"/>
    </w:p>
    <w:p w:rsidR="00DA45A4" w:rsidRDefault="00DA45A4" w:rsidP="00B70A59">
      <w:pPr>
        <w:spacing w:line="360" w:lineRule="auto"/>
        <w:ind w:firstLineChars="196" w:firstLine="412"/>
        <w:rPr>
          <w:rFonts w:ascii="宋体" w:hAnsi="宋体"/>
          <w:szCs w:val="21"/>
        </w:rPr>
      </w:pPr>
      <w:r>
        <w:rPr>
          <w:rFonts w:ascii="宋体" w:hAnsi="宋体" w:hint="eastAsia"/>
          <w:szCs w:val="21"/>
        </w:rPr>
        <w:t>本项目不要求</w:t>
      </w:r>
      <w:r w:rsidR="00016AFB">
        <w:rPr>
          <w:rFonts w:ascii="宋体" w:hAnsi="宋体" w:hint="eastAsia"/>
          <w:szCs w:val="21"/>
        </w:rPr>
        <w:t>供应商</w:t>
      </w:r>
      <w:r>
        <w:rPr>
          <w:rFonts w:ascii="宋体" w:hAnsi="宋体" w:hint="eastAsia"/>
          <w:szCs w:val="21"/>
        </w:rPr>
        <w:t>提交谈判保证金</w:t>
      </w:r>
      <w:r>
        <w:rPr>
          <w:rFonts w:ascii="宋体" w:hAnsi="宋体"/>
          <w:szCs w:val="21"/>
        </w:rPr>
        <w:t>。</w:t>
      </w:r>
      <w:bookmarkStart w:id="63" w:name="_Toc183582224"/>
      <w:bookmarkStart w:id="64" w:name="_Toc217446051"/>
      <w:bookmarkStart w:id="65" w:name="_Toc183682361"/>
    </w:p>
    <w:p w:rsidR="00DA45A4" w:rsidRPr="009D45AE" w:rsidRDefault="00DA45A4" w:rsidP="00B70A59">
      <w:pPr>
        <w:pStyle w:val="a8"/>
        <w:adjustRightInd w:val="0"/>
        <w:snapToGrid w:val="0"/>
        <w:spacing w:line="360" w:lineRule="auto"/>
        <w:ind w:firstLineChars="49" w:firstLine="148"/>
        <w:outlineLvl w:val="2"/>
        <w:rPr>
          <w:rFonts w:hAnsi="宋体"/>
          <w:b/>
          <w:color w:val="000000"/>
          <w:sz w:val="30"/>
          <w:szCs w:val="30"/>
        </w:rPr>
      </w:pPr>
      <w:r w:rsidRPr="009D45AE">
        <w:rPr>
          <w:rFonts w:hAnsi="宋体" w:hint="eastAsia"/>
          <w:b/>
          <w:color w:val="000000"/>
          <w:sz w:val="30"/>
          <w:szCs w:val="30"/>
        </w:rPr>
        <w:t>3.</w:t>
      </w:r>
      <w:r>
        <w:rPr>
          <w:rFonts w:hAnsi="宋体"/>
          <w:b/>
          <w:color w:val="000000"/>
          <w:sz w:val="30"/>
          <w:szCs w:val="30"/>
        </w:rPr>
        <w:t>6</w:t>
      </w:r>
      <w:r>
        <w:rPr>
          <w:rFonts w:hAnsi="宋体" w:hint="eastAsia"/>
          <w:b/>
          <w:color w:val="000000"/>
          <w:sz w:val="30"/>
          <w:szCs w:val="30"/>
        </w:rPr>
        <w:t xml:space="preserve"> </w:t>
      </w:r>
      <w:r w:rsidRPr="009D45AE">
        <w:rPr>
          <w:rFonts w:hAnsi="宋体" w:hint="eastAsia"/>
          <w:b/>
          <w:color w:val="000000"/>
          <w:sz w:val="30"/>
          <w:szCs w:val="30"/>
        </w:rPr>
        <w:t>政府采购政策</w:t>
      </w:r>
    </w:p>
    <w:p w:rsidR="00DA45A4" w:rsidRPr="00EE61A8" w:rsidRDefault="00DA45A4" w:rsidP="00B70A59">
      <w:pPr>
        <w:pStyle w:val="a8"/>
        <w:adjustRightInd w:val="0"/>
        <w:snapToGrid w:val="0"/>
        <w:spacing w:line="360" w:lineRule="auto"/>
        <w:ind w:firstLineChars="200" w:firstLine="422"/>
        <w:rPr>
          <w:b/>
        </w:rPr>
      </w:pPr>
      <w:r w:rsidRPr="00EE61A8">
        <w:rPr>
          <w:rFonts w:hint="eastAsia"/>
          <w:b/>
        </w:rPr>
        <w:t>3.</w:t>
      </w:r>
      <w:r>
        <w:rPr>
          <w:b/>
        </w:rPr>
        <w:t>6</w:t>
      </w:r>
      <w:r w:rsidRPr="00EE61A8">
        <w:rPr>
          <w:rFonts w:hint="eastAsia"/>
          <w:b/>
        </w:rPr>
        <w:t>.1 节能产品</w:t>
      </w:r>
      <w:r>
        <w:rPr>
          <w:rFonts w:hint="eastAsia"/>
          <w:b/>
        </w:rPr>
        <w:t>、环境标志产品</w:t>
      </w:r>
    </w:p>
    <w:p w:rsidR="00DA45A4" w:rsidRDefault="00DA45A4" w:rsidP="00B70A59">
      <w:pPr>
        <w:pStyle w:val="a8"/>
        <w:adjustRightInd w:val="0"/>
        <w:snapToGrid w:val="0"/>
        <w:spacing w:line="360" w:lineRule="auto"/>
        <w:ind w:firstLineChars="300" w:firstLine="630"/>
      </w:pPr>
      <w:r>
        <w:rPr>
          <w:rFonts w:hint="eastAsia"/>
        </w:rPr>
        <w:t>3.</w:t>
      </w:r>
      <w:r>
        <w:t>6</w:t>
      </w:r>
      <w:r>
        <w:rPr>
          <w:rFonts w:hint="eastAsia"/>
        </w:rPr>
        <w:t>.1.1 若本项目包括提供货物（产品）的，则适用本条款。</w:t>
      </w:r>
    </w:p>
    <w:p w:rsidR="00DA45A4" w:rsidRPr="007F1C99" w:rsidRDefault="00DA45A4" w:rsidP="00B70A59">
      <w:pPr>
        <w:pStyle w:val="a8"/>
        <w:adjustRightInd w:val="0"/>
        <w:snapToGrid w:val="0"/>
        <w:spacing w:line="360" w:lineRule="auto"/>
        <w:ind w:firstLineChars="300" w:firstLine="630"/>
        <w:rPr>
          <w:rFonts w:hAnsi="宋体"/>
        </w:rPr>
      </w:pPr>
      <w:r>
        <w:rPr>
          <w:rFonts w:hint="eastAsia"/>
        </w:rPr>
        <w:t>3.</w:t>
      </w:r>
      <w:r>
        <w:t>6</w:t>
      </w:r>
      <w:r>
        <w:rPr>
          <w:rFonts w:hint="eastAsia"/>
        </w:rPr>
        <w:t>.1.2 供应商</w:t>
      </w:r>
      <w:r w:rsidRPr="000B0D37">
        <w:rPr>
          <w:rFonts w:hint="eastAsia"/>
        </w:rPr>
        <w:t>所</w:t>
      </w:r>
      <w:r>
        <w:rPr>
          <w:rFonts w:hint="eastAsia"/>
        </w:rPr>
        <w:t>供</w:t>
      </w:r>
      <w:r w:rsidRPr="000B0D37">
        <w:rPr>
          <w:rFonts w:hint="eastAsia"/>
        </w:rPr>
        <w:t>产品</w:t>
      </w:r>
      <w:r>
        <w:rPr>
          <w:rFonts w:hint="eastAsia"/>
        </w:rPr>
        <w:t>，将</w:t>
      </w:r>
      <w:r w:rsidRPr="007F1C99">
        <w:rPr>
          <w:rFonts w:hAnsi="宋体" w:hint="eastAsia"/>
          <w:color w:val="000000"/>
        </w:rPr>
        <w:t>依据</w:t>
      </w:r>
      <w:r>
        <w:rPr>
          <w:rFonts w:hAnsi="宋体" w:hint="eastAsia"/>
          <w:color w:val="000000"/>
        </w:rPr>
        <w:t>《节能产品、环境标志产品</w:t>
      </w:r>
      <w:r w:rsidRPr="007F1C99">
        <w:rPr>
          <w:rFonts w:hAnsi="宋体" w:hint="eastAsia"/>
          <w:color w:val="000000"/>
        </w:rPr>
        <w:t>品目清单</w:t>
      </w:r>
      <w:r>
        <w:rPr>
          <w:rFonts w:hAnsi="宋体" w:hint="eastAsia"/>
          <w:color w:val="000000"/>
        </w:rPr>
        <w:t>》</w:t>
      </w:r>
      <w:r w:rsidRPr="007F1C99">
        <w:rPr>
          <w:rFonts w:hAnsi="宋体" w:hint="eastAsia"/>
          <w:color w:val="000000"/>
        </w:rPr>
        <w:t>和认证证书实施政府优先采购和强制采购。</w:t>
      </w:r>
    </w:p>
    <w:p w:rsidR="00DA45A4" w:rsidRDefault="00DA45A4" w:rsidP="00B70A59">
      <w:pPr>
        <w:pStyle w:val="a8"/>
        <w:adjustRightInd w:val="0"/>
        <w:snapToGrid w:val="0"/>
        <w:spacing w:line="360" w:lineRule="auto"/>
        <w:ind w:firstLineChars="300" w:firstLine="630"/>
      </w:pPr>
      <w:r>
        <w:rPr>
          <w:rFonts w:hint="eastAsia"/>
        </w:rPr>
        <w:t>3.</w:t>
      </w:r>
      <w:r>
        <w:t>6</w:t>
      </w:r>
      <w:r>
        <w:rPr>
          <w:rFonts w:hint="eastAsia"/>
        </w:rPr>
        <w:t>.1.3 供应商可</w:t>
      </w:r>
      <w:r w:rsidRPr="0055757F">
        <w:rPr>
          <w:rFonts w:hint="eastAsia"/>
        </w:rPr>
        <w:t>以提供所供产品经</w:t>
      </w:r>
      <w:r w:rsidRPr="0055757F">
        <w:rPr>
          <w:rFonts w:hAnsi="宋体" w:hint="eastAsia"/>
        </w:rPr>
        <w:t>国家确定的认证机构出具的、处于有效期之内的节能产品、环境标志产品认证证书复印件。采购代</w:t>
      </w:r>
      <w:r>
        <w:rPr>
          <w:rFonts w:hAnsi="宋体" w:hint="eastAsia"/>
        </w:rPr>
        <w:t>理机构通过</w:t>
      </w:r>
      <w:r w:rsidRPr="000B0D37">
        <w:rPr>
          <w:rFonts w:hAnsi="宋体" w:hint="eastAsia"/>
        </w:rPr>
        <w:t>中国政府采购网（</w:t>
      </w:r>
      <w:hyperlink r:id="rId16" w:history="1">
        <w:r w:rsidRPr="000B0D37">
          <w:rPr>
            <w:rStyle w:val="af0"/>
            <w:rFonts w:hAnsi="宋体" w:hint="eastAsia"/>
          </w:rPr>
          <w:t>http://www.ccgp.gov.cn/</w:t>
        </w:r>
      </w:hyperlink>
      <w:r w:rsidRPr="000B0D37">
        <w:rPr>
          <w:rFonts w:hAnsi="宋体" w:hint="eastAsia"/>
        </w:rPr>
        <w:t>）</w:t>
      </w:r>
      <w:r>
        <w:rPr>
          <w:rFonts w:hAnsi="宋体" w:hint="eastAsia"/>
        </w:rPr>
        <w:t>对获证产品信息进行核对。</w:t>
      </w:r>
    </w:p>
    <w:p w:rsidR="00DA45A4" w:rsidRDefault="00DA45A4" w:rsidP="00B70A59">
      <w:pPr>
        <w:pStyle w:val="a8"/>
        <w:adjustRightInd w:val="0"/>
        <w:snapToGrid w:val="0"/>
        <w:spacing w:line="360" w:lineRule="auto"/>
        <w:ind w:firstLineChars="300" w:firstLine="630"/>
      </w:pPr>
      <w:r>
        <w:rPr>
          <w:rFonts w:hint="eastAsia"/>
        </w:rPr>
        <w:t>3.</w:t>
      </w:r>
      <w:r>
        <w:t>6</w:t>
      </w:r>
      <w:r>
        <w:rPr>
          <w:rFonts w:hint="eastAsia"/>
        </w:rPr>
        <w:t>.</w:t>
      </w:r>
      <w:r>
        <w:rPr>
          <w:rFonts w:hAnsi="宋体" w:hint="eastAsia"/>
        </w:rPr>
        <w:t>1.3供应商所供产品属于下列情形之一的，属于优先采购的不再享受优先采购政策，或者属于强制采购的按无效响应文件处理：</w:t>
      </w:r>
    </w:p>
    <w:p w:rsidR="00DA45A4" w:rsidRDefault="00DA45A4" w:rsidP="00B70A59">
      <w:pPr>
        <w:pStyle w:val="a8"/>
        <w:adjustRightInd w:val="0"/>
        <w:snapToGrid w:val="0"/>
        <w:spacing w:line="360" w:lineRule="auto"/>
        <w:ind w:firstLineChars="200" w:firstLine="420"/>
        <w:rPr>
          <w:rFonts w:hAnsi="宋体"/>
        </w:rPr>
      </w:pPr>
      <w:r w:rsidRPr="00036EA9">
        <w:rPr>
          <w:rFonts w:hAnsi="宋体" w:hint="eastAsia"/>
        </w:rPr>
        <w:t>（1）</w:t>
      </w:r>
      <w:r>
        <w:rPr>
          <w:rFonts w:hAnsi="宋体" w:hint="eastAsia"/>
        </w:rPr>
        <w:t>不属于</w:t>
      </w:r>
      <w:r>
        <w:rPr>
          <w:rFonts w:hAnsi="宋体" w:hint="eastAsia"/>
          <w:color w:val="000000"/>
        </w:rPr>
        <w:t>《节能产品、环境标志产品</w:t>
      </w:r>
      <w:r w:rsidRPr="007F1C99">
        <w:rPr>
          <w:rFonts w:hAnsi="宋体" w:hint="eastAsia"/>
          <w:color w:val="000000"/>
        </w:rPr>
        <w:t>品目清单</w:t>
      </w:r>
      <w:r>
        <w:rPr>
          <w:rFonts w:hAnsi="宋体" w:hint="eastAsia"/>
          <w:color w:val="000000"/>
        </w:rPr>
        <w:t>》中的产品；</w:t>
      </w:r>
    </w:p>
    <w:p w:rsidR="00DA45A4" w:rsidRPr="0055757F" w:rsidRDefault="00DA45A4" w:rsidP="00B70A59">
      <w:pPr>
        <w:pStyle w:val="a8"/>
        <w:adjustRightInd w:val="0"/>
        <w:snapToGrid w:val="0"/>
        <w:spacing w:line="360" w:lineRule="auto"/>
        <w:ind w:firstLineChars="200" w:firstLine="420"/>
        <w:rPr>
          <w:rFonts w:hAnsi="宋体"/>
        </w:rPr>
      </w:pPr>
      <w:r>
        <w:rPr>
          <w:rFonts w:hAnsi="宋体" w:hint="eastAsia"/>
        </w:rPr>
        <w:t>（2）未提供认证证书</w:t>
      </w:r>
      <w:r w:rsidRPr="0055757F">
        <w:rPr>
          <w:rFonts w:hAnsi="宋体" w:hint="eastAsia"/>
        </w:rPr>
        <w:t>复印件或经核对认证证书存在信息有误的。</w:t>
      </w:r>
    </w:p>
    <w:p w:rsidR="00DA45A4" w:rsidRPr="0055757F" w:rsidRDefault="00DA45A4" w:rsidP="00B70A59">
      <w:pPr>
        <w:adjustRightInd w:val="0"/>
        <w:snapToGrid w:val="0"/>
        <w:spacing w:line="360" w:lineRule="auto"/>
        <w:ind w:firstLineChars="200" w:firstLine="422"/>
        <w:jc w:val="left"/>
        <w:rPr>
          <w:rFonts w:ascii="宋体" w:hAnsi="宋体"/>
          <w:b/>
          <w:szCs w:val="21"/>
        </w:rPr>
      </w:pPr>
      <w:r w:rsidRPr="0055757F">
        <w:rPr>
          <w:rFonts w:ascii="宋体" w:hAnsi="宋体" w:hint="eastAsia"/>
          <w:b/>
          <w:szCs w:val="21"/>
        </w:rPr>
        <w:t>3.</w:t>
      </w:r>
      <w:r>
        <w:rPr>
          <w:rFonts w:ascii="宋体" w:hAnsi="宋体"/>
          <w:b/>
          <w:szCs w:val="21"/>
        </w:rPr>
        <w:t>6</w:t>
      </w:r>
      <w:r w:rsidRPr="0055757F">
        <w:rPr>
          <w:rFonts w:ascii="宋体" w:hAnsi="宋体" w:hint="eastAsia"/>
          <w:b/>
          <w:szCs w:val="21"/>
        </w:rPr>
        <w:t>.2</w:t>
      </w:r>
      <w:r w:rsidR="00016AFB" w:rsidRPr="00CB3E8B">
        <w:rPr>
          <w:rFonts w:ascii="宋体" w:hAnsi="宋体" w:hint="eastAsia"/>
          <w:b/>
          <w:szCs w:val="21"/>
        </w:rPr>
        <w:t>中小企业发展政策</w:t>
      </w:r>
    </w:p>
    <w:p w:rsidR="00016AFB" w:rsidRPr="00CB3E8B" w:rsidRDefault="00016AFB" w:rsidP="00B70A59">
      <w:pPr>
        <w:adjustRightInd w:val="0"/>
        <w:snapToGrid w:val="0"/>
        <w:spacing w:line="360" w:lineRule="auto"/>
        <w:ind w:firstLineChars="300" w:firstLine="630"/>
        <w:rPr>
          <w:szCs w:val="21"/>
        </w:rPr>
      </w:pPr>
      <w:r w:rsidRPr="00CB3E8B">
        <w:rPr>
          <w:rFonts w:ascii="宋体" w:hAnsi="宋体" w:hint="eastAsia"/>
          <w:szCs w:val="21"/>
        </w:rPr>
        <w:t>3.4</w:t>
      </w:r>
      <w:r w:rsidRPr="00CB3E8B">
        <w:rPr>
          <w:rFonts w:ascii="宋体" w:hAnsi="宋体" w:hint="eastAsia"/>
          <w:b/>
          <w:szCs w:val="21"/>
        </w:rPr>
        <w:t>.</w:t>
      </w:r>
      <w:r w:rsidRPr="00CB3E8B">
        <w:rPr>
          <w:rFonts w:ascii="宋体" w:hAnsi="宋体" w:hint="eastAsia"/>
          <w:szCs w:val="21"/>
        </w:rPr>
        <w:t>2.1 供应商依据《中小企业划型标准规定》（工信部联企业[2011]300号）、</w:t>
      </w:r>
      <w:r w:rsidRPr="00CB3E8B">
        <w:rPr>
          <w:rFonts w:ascii="宋体" w:hAnsi="宋体" w:cs="宋体" w:hint="eastAsia"/>
          <w:kern w:val="0"/>
          <w:szCs w:val="21"/>
        </w:rPr>
        <w:t>《金融业企业划型标准规定》（</w:t>
      </w:r>
      <w:r w:rsidRPr="00CB3E8B">
        <w:rPr>
          <w:rFonts w:ascii="宋体" w:hAnsi="宋体" w:cs="宋体" w:hint="eastAsia"/>
          <w:bCs/>
          <w:kern w:val="0"/>
          <w:szCs w:val="21"/>
        </w:rPr>
        <w:t>银发〔2015〕309号</w:t>
      </w:r>
      <w:r w:rsidRPr="00CB3E8B">
        <w:rPr>
          <w:rFonts w:ascii="宋体" w:hAnsi="宋体" w:cs="宋体" w:hint="eastAsia"/>
          <w:b/>
          <w:bCs/>
          <w:kern w:val="0"/>
          <w:szCs w:val="21"/>
        </w:rPr>
        <w:t>）</w:t>
      </w:r>
      <w:r w:rsidRPr="00CB3E8B">
        <w:rPr>
          <w:rFonts w:ascii="宋体" w:hAnsi="宋体" w:cs="宋体" w:hint="eastAsia"/>
          <w:bCs/>
          <w:kern w:val="0"/>
          <w:szCs w:val="21"/>
        </w:rPr>
        <w:t>的</w:t>
      </w:r>
      <w:r w:rsidRPr="00CB3E8B">
        <w:rPr>
          <w:rFonts w:ascii="宋体" w:hAnsi="宋体" w:hint="eastAsia"/>
          <w:szCs w:val="21"/>
        </w:rPr>
        <w:t>划分标准，属于</w:t>
      </w:r>
      <w:r w:rsidRPr="00CB3E8B">
        <w:rPr>
          <w:rFonts w:ascii="宋体" w:hAnsi="宋体" w:hint="eastAsia"/>
          <w:b/>
          <w:szCs w:val="21"/>
        </w:rPr>
        <w:t>小微</w:t>
      </w:r>
      <w:r w:rsidRPr="00CB3E8B">
        <w:rPr>
          <w:rFonts w:ascii="宋体" w:hAnsi="宋体" w:hint="eastAsia"/>
          <w:szCs w:val="21"/>
        </w:rPr>
        <w:t>企业的，</w:t>
      </w:r>
      <w:r w:rsidRPr="00CB3E8B">
        <w:rPr>
          <w:rFonts w:hint="eastAsia"/>
          <w:szCs w:val="21"/>
        </w:rPr>
        <w:t>可享受中小型企业发展扶持政策。</w:t>
      </w:r>
    </w:p>
    <w:p w:rsidR="00016AFB" w:rsidRPr="00CB3E8B" w:rsidRDefault="00016AFB" w:rsidP="00B70A59">
      <w:pPr>
        <w:widowControl/>
        <w:spacing w:line="360" w:lineRule="auto"/>
        <w:ind w:firstLineChars="300" w:firstLine="630"/>
        <w:jc w:val="left"/>
        <w:rPr>
          <w:szCs w:val="21"/>
        </w:rPr>
      </w:pPr>
      <w:r w:rsidRPr="00CB3E8B">
        <w:rPr>
          <w:rFonts w:hint="eastAsia"/>
          <w:szCs w:val="21"/>
        </w:rPr>
        <w:t>若本项目包括采购货物的，无论货物制造商是否属于中小企业，均不影响供应商享受中小型企业发展扶持政策。</w:t>
      </w:r>
    </w:p>
    <w:p w:rsidR="00016AFB" w:rsidRPr="00CB3E8B" w:rsidRDefault="00016AFB" w:rsidP="00B70A59">
      <w:pPr>
        <w:adjustRightInd w:val="0"/>
        <w:snapToGrid w:val="0"/>
        <w:spacing w:line="360" w:lineRule="auto"/>
        <w:ind w:firstLineChars="300" w:firstLine="630"/>
        <w:rPr>
          <w:rFonts w:hAnsi="宋体"/>
        </w:rPr>
      </w:pPr>
      <w:r w:rsidRPr="00CB3E8B">
        <w:rPr>
          <w:rFonts w:ascii="宋体" w:hAnsi="宋体" w:hint="eastAsia"/>
        </w:rPr>
        <w:t>3.4.2.2</w:t>
      </w:r>
      <w:r w:rsidRPr="00CB3E8B">
        <w:rPr>
          <w:rFonts w:hAnsi="宋体" w:hint="eastAsia"/>
        </w:rPr>
        <w:t>供应商作为</w:t>
      </w:r>
      <w:r w:rsidRPr="00CB3E8B">
        <w:rPr>
          <w:rFonts w:hAnsi="宋体" w:hint="eastAsia"/>
          <w:b/>
        </w:rPr>
        <w:t>小微</w:t>
      </w:r>
      <w:r w:rsidRPr="00CB3E8B">
        <w:rPr>
          <w:rFonts w:hAnsi="宋体" w:hint="eastAsia"/>
        </w:rPr>
        <w:t>企业参加政府采购活动时，应当提供《中小企业声明函》（见响应文件格式），不提供的在评审时不享受价格扣除的优惠政策。</w:t>
      </w:r>
    </w:p>
    <w:p w:rsidR="00016AFB" w:rsidRPr="00CB3E8B" w:rsidRDefault="00016AFB" w:rsidP="00B70A59">
      <w:pPr>
        <w:pStyle w:val="a8"/>
        <w:adjustRightInd w:val="0"/>
        <w:snapToGrid w:val="0"/>
        <w:spacing w:line="360" w:lineRule="auto"/>
        <w:ind w:firstLineChars="300" w:firstLine="630"/>
        <w:rPr>
          <w:rFonts w:hAnsi="宋体"/>
        </w:rPr>
      </w:pPr>
      <w:r w:rsidRPr="00CB3E8B">
        <w:rPr>
          <w:rFonts w:hAnsi="宋体" w:hint="eastAsia"/>
        </w:rPr>
        <w:lastRenderedPageBreak/>
        <w:t>3.4.2.3 依据《财政部、司法部关于政府采购支持监狱企业发展有关问题的通知》（财库〔2014〕68号）之规定，监狱企业参加政府采购活动，视同</w:t>
      </w:r>
      <w:r w:rsidRPr="00CB3E8B">
        <w:rPr>
          <w:rFonts w:hAnsi="宋体" w:hint="eastAsia"/>
          <w:b/>
        </w:rPr>
        <w:t>小微</w:t>
      </w:r>
      <w:r w:rsidRPr="00CB3E8B">
        <w:rPr>
          <w:rFonts w:hAnsi="宋体" w:hint="eastAsia"/>
        </w:rPr>
        <w:t>企业。</w:t>
      </w:r>
    </w:p>
    <w:p w:rsidR="00016AFB" w:rsidRPr="00CB3E8B" w:rsidRDefault="00016AFB" w:rsidP="00B70A59">
      <w:pPr>
        <w:pStyle w:val="a8"/>
        <w:adjustRightInd w:val="0"/>
        <w:snapToGrid w:val="0"/>
        <w:spacing w:line="360" w:lineRule="auto"/>
        <w:ind w:firstLineChars="300" w:firstLine="630"/>
        <w:rPr>
          <w:rFonts w:hAnsi="宋体"/>
        </w:rPr>
      </w:pPr>
      <w:r w:rsidRPr="00CB3E8B">
        <w:rPr>
          <w:rFonts w:hAnsi="宋体" w:hint="eastAsia"/>
        </w:rPr>
        <w:t>供应商为监狱企业的，应当提供由省级以上监狱管理局、戒毒管理局出具的属于监狱企业的证明文件，未提供或</w:t>
      </w:r>
      <w:r w:rsidRPr="00CB3E8B">
        <w:rPr>
          <w:rFonts w:hAnsi="宋体" w:cs="宋体" w:hint="eastAsia"/>
          <w:kern w:val="0"/>
        </w:rPr>
        <w:t>出具证明文件的单位不符合相关要求</w:t>
      </w:r>
      <w:r w:rsidRPr="00CB3E8B">
        <w:rPr>
          <w:rFonts w:hAnsi="宋体" w:hint="eastAsia"/>
        </w:rPr>
        <w:t>的，不视为小微企业，在评审时不享受价格扣除优惠政策。</w:t>
      </w:r>
    </w:p>
    <w:p w:rsidR="00016AFB" w:rsidRPr="00CB3E8B" w:rsidRDefault="00016AFB" w:rsidP="00B70A59">
      <w:pPr>
        <w:pStyle w:val="a8"/>
        <w:adjustRightInd w:val="0"/>
        <w:snapToGrid w:val="0"/>
        <w:spacing w:line="360" w:lineRule="auto"/>
        <w:ind w:firstLineChars="300" w:firstLine="630"/>
        <w:rPr>
          <w:rFonts w:hAnsi="宋体"/>
        </w:rPr>
      </w:pPr>
      <w:r w:rsidRPr="00CB3E8B">
        <w:rPr>
          <w:rFonts w:hAnsi="宋体" w:hint="eastAsia"/>
        </w:rPr>
        <w:t>3.4.2.4依据</w:t>
      </w:r>
      <w:r w:rsidRPr="00CB3E8B">
        <w:rPr>
          <w:rFonts w:hAnsi="宋体" w:hint="eastAsia"/>
          <w:spacing w:val="6"/>
        </w:rPr>
        <w:t>《财政部、民政部、中国残疾人联合会关于促进残疾人就业政府采购政策的通知》（财库</w:t>
      </w:r>
      <w:r w:rsidRPr="00CB3E8B">
        <w:rPr>
          <w:rFonts w:hAnsi="宋体" w:hint="eastAsia"/>
        </w:rPr>
        <w:t>〔</w:t>
      </w:r>
      <w:r w:rsidRPr="00CB3E8B">
        <w:rPr>
          <w:rFonts w:hAnsi="宋体"/>
        </w:rPr>
        <w:t>2017</w:t>
      </w:r>
      <w:r w:rsidRPr="00CB3E8B">
        <w:rPr>
          <w:rFonts w:hAnsi="宋体" w:hint="eastAsia"/>
        </w:rPr>
        <w:t>〕</w:t>
      </w:r>
      <w:r w:rsidRPr="00CB3E8B">
        <w:rPr>
          <w:rFonts w:hAnsi="宋体"/>
        </w:rPr>
        <w:t>141</w:t>
      </w:r>
      <w:r w:rsidRPr="00CB3E8B">
        <w:rPr>
          <w:rFonts w:hAnsi="宋体" w:hint="eastAsia"/>
          <w:spacing w:val="6"/>
        </w:rPr>
        <w:t>号）之规定，</w:t>
      </w:r>
      <w:r w:rsidRPr="00CB3E8B">
        <w:rPr>
          <w:rFonts w:hAnsi="宋体" w:cs="宋体" w:hint="eastAsia"/>
          <w:kern w:val="0"/>
        </w:rPr>
        <w:t>残疾人福利性单位</w:t>
      </w:r>
      <w:r w:rsidRPr="00CB3E8B">
        <w:rPr>
          <w:rFonts w:hAnsi="宋体" w:hint="eastAsia"/>
        </w:rPr>
        <w:t>参加政府采购活动，视同小微企业。</w:t>
      </w:r>
    </w:p>
    <w:p w:rsidR="00016AFB" w:rsidRPr="00CB3E8B" w:rsidRDefault="00016AFB" w:rsidP="00B70A59">
      <w:pPr>
        <w:pStyle w:val="a8"/>
        <w:adjustRightInd w:val="0"/>
        <w:snapToGrid w:val="0"/>
        <w:spacing w:line="360" w:lineRule="auto"/>
        <w:ind w:firstLineChars="300" w:firstLine="632"/>
        <w:rPr>
          <w:rFonts w:hAnsi="宋体"/>
        </w:rPr>
      </w:pPr>
      <w:r w:rsidRPr="00CB3E8B">
        <w:rPr>
          <w:rFonts w:hAnsi="宋体" w:hint="eastAsia"/>
          <w:b/>
        </w:rPr>
        <w:t>残疾人福利性单位属于小微企业的，不重复享受优惠政策。</w:t>
      </w:r>
    </w:p>
    <w:p w:rsidR="00016AFB" w:rsidRPr="00CB3E8B" w:rsidRDefault="00016AFB" w:rsidP="00B70A59">
      <w:pPr>
        <w:pStyle w:val="a8"/>
        <w:adjustRightInd w:val="0"/>
        <w:snapToGrid w:val="0"/>
        <w:spacing w:line="360" w:lineRule="auto"/>
        <w:ind w:firstLineChars="300" w:firstLine="630"/>
        <w:rPr>
          <w:rFonts w:hAnsi="宋体" w:cs="宋体"/>
          <w:kern w:val="0"/>
        </w:rPr>
      </w:pPr>
      <w:r w:rsidRPr="00CB3E8B">
        <w:rPr>
          <w:rFonts w:hAnsi="宋体" w:hint="eastAsia"/>
        </w:rPr>
        <w:t>供应商为残疾人福利性单位的，应当提供《残疾人福利性单位声明函》（见响应文件格式），未提供的不视为小微企业，在评审时不享受价格扣除优惠政策。</w:t>
      </w:r>
    </w:p>
    <w:p w:rsidR="00016AFB" w:rsidRPr="00CB3E8B" w:rsidRDefault="00016AFB" w:rsidP="00B70A59">
      <w:pPr>
        <w:adjustRightInd w:val="0"/>
        <w:snapToGrid w:val="0"/>
        <w:spacing w:line="360" w:lineRule="auto"/>
        <w:ind w:firstLineChars="300" w:firstLine="630"/>
        <w:rPr>
          <w:rFonts w:ascii="宋体" w:hAnsi="宋体"/>
          <w:szCs w:val="21"/>
        </w:rPr>
      </w:pPr>
      <w:r w:rsidRPr="00CB3E8B">
        <w:rPr>
          <w:rFonts w:ascii="宋体" w:hAnsi="宋体" w:hint="eastAsia"/>
          <w:szCs w:val="21"/>
        </w:rPr>
        <w:t>3.4.2.</w:t>
      </w:r>
      <w:r>
        <w:rPr>
          <w:rFonts w:ascii="宋体" w:hAnsi="宋体"/>
          <w:szCs w:val="21"/>
        </w:rPr>
        <w:t>5</w:t>
      </w:r>
      <w:r w:rsidRPr="00CB3E8B">
        <w:rPr>
          <w:rFonts w:ascii="宋体" w:hAnsi="宋体" w:hint="eastAsia"/>
          <w:szCs w:val="21"/>
        </w:rPr>
        <w:t xml:space="preserve"> 供应商提供的《中小企业声明函》或者《残疾人福利性单位声明函》存在明显错误的，</w:t>
      </w:r>
      <w:r w:rsidR="00F1135D">
        <w:rPr>
          <w:rFonts w:ascii="宋体" w:hAnsi="宋体" w:hint="eastAsia"/>
          <w:szCs w:val="21"/>
        </w:rPr>
        <w:t>谈判</w:t>
      </w:r>
      <w:r w:rsidRPr="00CB3E8B">
        <w:rPr>
          <w:rFonts w:ascii="宋体" w:hAnsi="宋体" w:hint="eastAsia"/>
          <w:szCs w:val="21"/>
        </w:rPr>
        <w:t>小组可以按照</w:t>
      </w:r>
      <w:r w:rsidR="00F1135D">
        <w:rPr>
          <w:rFonts w:ascii="宋体" w:hAnsi="宋体" w:hint="eastAsia"/>
          <w:szCs w:val="21"/>
        </w:rPr>
        <w:t>本章</w:t>
      </w:r>
      <w:r w:rsidRPr="00CB3E8B">
        <w:rPr>
          <w:rFonts w:ascii="宋体" w:hAnsi="宋体" w:hint="eastAsia"/>
          <w:szCs w:val="21"/>
        </w:rPr>
        <w:t>章第</w:t>
      </w:r>
      <w:r w:rsidR="00F1135D">
        <w:rPr>
          <w:rFonts w:ascii="宋体" w:hAnsi="宋体"/>
          <w:szCs w:val="21"/>
        </w:rPr>
        <w:t>5.6</w:t>
      </w:r>
      <w:r w:rsidRPr="00CB3E8B">
        <w:rPr>
          <w:rFonts w:ascii="宋体" w:hAnsi="宋体" w:hint="eastAsia"/>
          <w:szCs w:val="21"/>
        </w:rPr>
        <w:t>条款的规定，要求供应商作出澄清；澄清后，符合小微企业条件的，供应商可以享受价格扣除优惠政策；否则，不享受价格扣除优惠政策。</w:t>
      </w:r>
    </w:p>
    <w:p w:rsidR="00016AFB" w:rsidRPr="00CB3E8B" w:rsidRDefault="00016AFB" w:rsidP="00B70A59">
      <w:pPr>
        <w:adjustRightInd w:val="0"/>
        <w:snapToGrid w:val="0"/>
        <w:spacing w:line="360" w:lineRule="auto"/>
        <w:ind w:firstLineChars="300" w:firstLine="630"/>
        <w:rPr>
          <w:szCs w:val="21"/>
        </w:rPr>
      </w:pPr>
      <w:r w:rsidRPr="00CB3E8B">
        <w:rPr>
          <w:rFonts w:ascii="宋体" w:hAnsi="宋体" w:hint="eastAsia"/>
          <w:szCs w:val="21"/>
        </w:rPr>
        <w:t>3.4.2.</w:t>
      </w:r>
      <w:r>
        <w:rPr>
          <w:rFonts w:ascii="宋体" w:hAnsi="宋体"/>
          <w:szCs w:val="21"/>
        </w:rPr>
        <w:t>6</w:t>
      </w:r>
      <w:r w:rsidRPr="00CB3E8B">
        <w:rPr>
          <w:rFonts w:hint="eastAsia"/>
          <w:szCs w:val="21"/>
        </w:rPr>
        <w:t>享受中小企业扶持政策的供应商，可以同时享受节能产品、环境标志产品优先采购政策。</w:t>
      </w:r>
    </w:p>
    <w:p w:rsidR="00016AFB" w:rsidRPr="00CB3E8B" w:rsidRDefault="00016AFB" w:rsidP="00B70A59">
      <w:pPr>
        <w:adjustRightInd w:val="0"/>
        <w:snapToGrid w:val="0"/>
        <w:spacing w:line="360" w:lineRule="auto"/>
        <w:ind w:firstLineChars="300" w:firstLine="630"/>
        <w:rPr>
          <w:rFonts w:ascii="宋体" w:hAnsi="宋体"/>
          <w:szCs w:val="21"/>
        </w:rPr>
      </w:pPr>
      <w:r w:rsidRPr="00CB3E8B">
        <w:rPr>
          <w:rFonts w:ascii="宋体" w:hAnsi="宋体" w:hint="eastAsia"/>
          <w:szCs w:val="21"/>
        </w:rPr>
        <w:t>3.4.2.</w:t>
      </w:r>
      <w:r>
        <w:rPr>
          <w:rFonts w:ascii="宋体" w:hAnsi="宋体"/>
          <w:szCs w:val="21"/>
        </w:rPr>
        <w:t>7</w:t>
      </w:r>
      <w:r w:rsidRPr="00CB3E8B">
        <w:rPr>
          <w:rFonts w:ascii="宋体" w:hAnsi="宋体" w:hint="eastAsia"/>
          <w:szCs w:val="21"/>
        </w:rPr>
        <w:t>政府采购监督检查、投诉处理及政府采购行政处罚中对中小企业的认定，由服务商注册登记所在地的县级以上人民政府中小企业主管部门负责。</w:t>
      </w:r>
    </w:p>
    <w:p w:rsidR="00DA45A4" w:rsidRPr="0055757F" w:rsidRDefault="00DA45A4" w:rsidP="00B70A59">
      <w:pPr>
        <w:adjustRightInd w:val="0"/>
        <w:snapToGrid w:val="0"/>
        <w:spacing w:line="360" w:lineRule="auto"/>
        <w:ind w:firstLineChars="200" w:firstLine="422"/>
        <w:rPr>
          <w:rFonts w:ascii="宋体" w:hAnsi="宋体"/>
          <w:b/>
          <w:szCs w:val="21"/>
        </w:rPr>
      </w:pPr>
      <w:r w:rsidRPr="0055757F">
        <w:rPr>
          <w:rFonts w:ascii="宋体" w:hAnsi="宋体" w:hint="eastAsia"/>
          <w:b/>
          <w:szCs w:val="21"/>
        </w:rPr>
        <w:t>3.</w:t>
      </w:r>
      <w:r>
        <w:rPr>
          <w:rFonts w:ascii="宋体" w:hAnsi="宋体"/>
          <w:b/>
          <w:szCs w:val="21"/>
        </w:rPr>
        <w:t>6</w:t>
      </w:r>
      <w:r w:rsidRPr="0055757F">
        <w:rPr>
          <w:rFonts w:ascii="宋体" w:hAnsi="宋体" w:hint="eastAsia"/>
          <w:b/>
          <w:szCs w:val="21"/>
        </w:rPr>
        <w:t>.</w:t>
      </w:r>
      <w:r w:rsidR="00016AFB">
        <w:rPr>
          <w:rFonts w:ascii="宋体" w:hAnsi="宋体"/>
          <w:b/>
          <w:szCs w:val="21"/>
        </w:rPr>
        <w:t>3</w:t>
      </w:r>
      <w:r w:rsidRPr="0055757F">
        <w:rPr>
          <w:rFonts w:ascii="宋体" w:hAnsi="宋体" w:hint="eastAsia"/>
          <w:b/>
          <w:szCs w:val="21"/>
        </w:rPr>
        <w:t xml:space="preserve"> 进口产品</w:t>
      </w:r>
    </w:p>
    <w:p w:rsidR="00DA45A4" w:rsidRPr="00BE11A8" w:rsidRDefault="00DA45A4" w:rsidP="00B70A59">
      <w:pPr>
        <w:adjustRightInd w:val="0"/>
        <w:snapToGrid w:val="0"/>
        <w:spacing w:line="360" w:lineRule="auto"/>
        <w:ind w:firstLineChars="300" w:firstLine="630"/>
        <w:rPr>
          <w:rFonts w:ascii="宋体" w:hAnsi="宋体"/>
          <w:szCs w:val="21"/>
        </w:rPr>
      </w:pPr>
      <w:r w:rsidRPr="0055757F">
        <w:rPr>
          <w:rFonts w:ascii="宋体" w:hAnsi="宋体" w:hint="eastAsia"/>
          <w:szCs w:val="21"/>
        </w:rPr>
        <w:t>若本服务项目包括提供货物（产品）的，拒绝进口产品参加</w:t>
      </w:r>
      <w:r>
        <w:rPr>
          <w:rFonts w:ascii="宋体" w:hAnsi="宋体" w:hint="eastAsia"/>
          <w:szCs w:val="21"/>
        </w:rPr>
        <w:t>谈判</w:t>
      </w:r>
      <w:r w:rsidRPr="0055757F">
        <w:rPr>
          <w:rFonts w:ascii="宋体" w:hAnsi="宋体" w:hint="eastAsia"/>
          <w:szCs w:val="21"/>
        </w:rPr>
        <w:t>响应。</w:t>
      </w:r>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bookmarkStart w:id="66" w:name="_Toc183582225"/>
      <w:bookmarkStart w:id="67" w:name="_Toc183682362"/>
      <w:bookmarkStart w:id="68" w:name="_Toc217446052"/>
      <w:bookmarkEnd w:id="63"/>
      <w:bookmarkEnd w:id="64"/>
      <w:bookmarkEnd w:id="65"/>
      <w:r w:rsidRPr="00033E74">
        <w:rPr>
          <w:rFonts w:hAnsi="宋体" w:hint="eastAsia"/>
          <w:b/>
          <w:color w:val="000000"/>
          <w:sz w:val="30"/>
          <w:szCs w:val="30"/>
        </w:rPr>
        <w:t>3.</w:t>
      </w:r>
      <w:r>
        <w:rPr>
          <w:rFonts w:hAnsi="宋体"/>
          <w:b/>
          <w:color w:val="000000"/>
          <w:sz w:val="30"/>
          <w:szCs w:val="30"/>
        </w:rPr>
        <w:t>7</w:t>
      </w:r>
      <w:r w:rsidRPr="00033E74">
        <w:rPr>
          <w:rFonts w:hAnsi="宋体" w:hint="eastAsia"/>
          <w:b/>
          <w:color w:val="000000"/>
          <w:sz w:val="30"/>
          <w:szCs w:val="30"/>
        </w:rPr>
        <w:t xml:space="preserve"> 响应文件的编制</w:t>
      </w:r>
      <w:bookmarkEnd w:id="66"/>
      <w:bookmarkEnd w:id="67"/>
      <w:bookmarkEnd w:id="68"/>
    </w:p>
    <w:p w:rsidR="00DA45A4" w:rsidRDefault="00DA45A4" w:rsidP="00B70A59">
      <w:pPr>
        <w:tabs>
          <w:tab w:val="left" w:pos="7665"/>
        </w:tabs>
        <w:spacing w:line="360" w:lineRule="auto"/>
        <w:ind w:leftChars="6" w:left="13" w:firstLineChars="200" w:firstLine="420"/>
        <w:rPr>
          <w:szCs w:val="21"/>
        </w:rPr>
      </w:pPr>
      <w:r>
        <w:rPr>
          <w:color w:val="000000"/>
          <w:szCs w:val="21"/>
        </w:rPr>
        <w:t>3.7.1</w:t>
      </w:r>
      <w:r>
        <w:rPr>
          <w:szCs w:val="21"/>
        </w:rPr>
        <w:t>响应文件应根据</w:t>
      </w:r>
      <w:r w:rsidR="008F1955">
        <w:rPr>
          <w:szCs w:val="21"/>
        </w:rPr>
        <w:t>谈判文件</w:t>
      </w:r>
      <w:r>
        <w:rPr>
          <w:szCs w:val="21"/>
        </w:rPr>
        <w:t>的要求编制。供应商应填写全称，同时加盖单位公章，签署、盖章和内容应完整，如有遗漏，将被视为无效响应文件。</w:t>
      </w:r>
    </w:p>
    <w:p w:rsidR="00DA45A4" w:rsidRDefault="00DA45A4" w:rsidP="00B70A59">
      <w:pPr>
        <w:tabs>
          <w:tab w:val="left" w:pos="7665"/>
        </w:tabs>
        <w:spacing w:line="360" w:lineRule="auto"/>
        <w:ind w:leftChars="6" w:left="13" w:firstLineChars="200" w:firstLine="420"/>
        <w:rPr>
          <w:color w:val="000000"/>
          <w:szCs w:val="21"/>
        </w:rPr>
      </w:pPr>
      <w:r>
        <w:rPr>
          <w:color w:val="000000"/>
          <w:szCs w:val="21"/>
        </w:rPr>
        <w:t xml:space="preserve">3.7.2 </w:t>
      </w:r>
      <w:r>
        <w:rPr>
          <w:color w:val="000000"/>
          <w:szCs w:val="21"/>
        </w:rPr>
        <w:t>响应文件格式要求：</w:t>
      </w:r>
    </w:p>
    <w:p w:rsidR="00DA45A4" w:rsidRDefault="00DA45A4" w:rsidP="00B70A59">
      <w:pPr>
        <w:tabs>
          <w:tab w:val="left" w:pos="7665"/>
        </w:tabs>
        <w:spacing w:line="360" w:lineRule="auto"/>
        <w:ind w:leftChars="6" w:left="13" w:firstLineChars="250" w:firstLine="525"/>
        <w:rPr>
          <w:szCs w:val="21"/>
        </w:rPr>
      </w:pPr>
      <w:r>
        <w:rPr>
          <w:color w:val="000000"/>
          <w:szCs w:val="21"/>
        </w:rPr>
        <w:t>（</w:t>
      </w:r>
      <w:r>
        <w:rPr>
          <w:color w:val="000000"/>
          <w:szCs w:val="21"/>
        </w:rPr>
        <w:t>1</w:t>
      </w:r>
      <w:r>
        <w:rPr>
          <w:color w:val="000000"/>
          <w:szCs w:val="21"/>
        </w:rPr>
        <w:t>）供应商应严格按照</w:t>
      </w:r>
      <w:r w:rsidR="008F1955">
        <w:rPr>
          <w:color w:val="000000"/>
          <w:szCs w:val="21"/>
        </w:rPr>
        <w:t>谈判文件</w:t>
      </w:r>
      <w:r>
        <w:rPr>
          <w:szCs w:val="21"/>
        </w:rPr>
        <w:t>第</w:t>
      </w:r>
      <w:r>
        <w:rPr>
          <w:rFonts w:hint="eastAsia"/>
          <w:szCs w:val="21"/>
        </w:rPr>
        <w:t>五</w:t>
      </w:r>
      <w:r>
        <w:rPr>
          <w:szCs w:val="21"/>
        </w:rPr>
        <w:t>章</w:t>
      </w:r>
      <w:r>
        <w:rPr>
          <w:color w:val="000000"/>
          <w:szCs w:val="21"/>
        </w:rPr>
        <w:t>提供的</w:t>
      </w:r>
      <w:r>
        <w:rPr>
          <w:color w:val="000000"/>
          <w:szCs w:val="21"/>
        </w:rPr>
        <w:t>“</w:t>
      </w:r>
      <w:r>
        <w:rPr>
          <w:color w:val="000000"/>
          <w:szCs w:val="21"/>
        </w:rPr>
        <w:t>响应文件格式</w:t>
      </w:r>
      <w:r>
        <w:rPr>
          <w:color w:val="000000"/>
          <w:szCs w:val="21"/>
        </w:rPr>
        <w:t>”</w:t>
      </w:r>
      <w:r>
        <w:rPr>
          <w:color w:val="000000"/>
          <w:szCs w:val="21"/>
        </w:rPr>
        <w:t>编写相关内容，如有必要，可以增加附页，作为响应文件的组成部分。</w:t>
      </w:r>
    </w:p>
    <w:p w:rsidR="00DA45A4" w:rsidRDefault="00DA45A4" w:rsidP="00B70A59">
      <w:pPr>
        <w:tabs>
          <w:tab w:val="left" w:pos="7665"/>
        </w:tabs>
        <w:spacing w:line="360" w:lineRule="auto"/>
        <w:ind w:leftChars="6" w:left="13" w:firstLineChars="250" w:firstLine="525"/>
        <w:rPr>
          <w:szCs w:val="21"/>
        </w:rPr>
      </w:pPr>
      <w:r>
        <w:rPr>
          <w:szCs w:val="21"/>
        </w:rPr>
        <w:t>（</w:t>
      </w:r>
      <w:r>
        <w:rPr>
          <w:szCs w:val="21"/>
        </w:rPr>
        <w:t>2</w:t>
      </w:r>
      <w:r>
        <w:rPr>
          <w:szCs w:val="21"/>
        </w:rPr>
        <w:t>）对于没有格式要求的响应文件由供应商自行编写。除明确允许供应商可以自行编写的外，供应商不得以</w:t>
      </w:r>
      <w:r>
        <w:rPr>
          <w:szCs w:val="21"/>
        </w:rPr>
        <w:t>“</w:t>
      </w:r>
      <w:r>
        <w:rPr>
          <w:szCs w:val="21"/>
        </w:rPr>
        <w:t>响应文件格式</w:t>
      </w:r>
      <w:r>
        <w:rPr>
          <w:szCs w:val="21"/>
        </w:rPr>
        <w:t>”</w:t>
      </w:r>
      <w:r>
        <w:rPr>
          <w:szCs w:val="21"/>
        </w:rPr>
        <w:t>规定之外的方式填写相关内容。否则，供应商提供的响应文件将作为无效响应处理。</w:t>
      </w:r>
    </w:p>
    <w:p w:rsidR="00DA45A4" w:rsidRDefault="00DA45A4" w:rsidP="00B70A59">
      <w:pPr>
        <w:tabs>
          <w:tab w:val="left" w:pos="1080"/>
        </w:tabs>
        <w:spacing w:line="360" w:lineRule="auto"/>
        <w:ind w:firstLineChars="192" w:firstLine="403"/>
        <w:rPr>
          <w:color w:val="000000"/>
          <w:szCs w:val="21"/>
          <w:highlight w:val="yellow"/>
        </w:rPr>
      </w:pPr>
      <w:r>
        <w:rPr>
          <w:color w:val="000000"/>
          <w:szCs w:val="21"/>
        </w:rPr>
        <w:t>3.7.3</w:t>
      </w:r>
      <w:r>
        <w:rPr>
          <w:color w:val="000000"/>
          <w:szCs w:val="21"/>
        </w:rPr>
        <w:t>响应文件应当对</w:t>
      </w:r>
      <w:r w:rsidR="008F1955">
        <w:rPr>
          <w:color w:val="000000"/>
          <w:szCs w:val="21"/>
        </w:rPr>
        <w:t>谈判文件</w:t>
      </w:r>
      <w:r>
        <w:rPr>
          <w:color w:val="000000"/>
          <w:szCs w:val="21"/>
        </w:rPr>
        <w:t>有关供货期、响应文件有效期、供货要求、采购范围等实在性内容作出响应。响应文件在满足</w:t>
      </w:r>
      <w:r w:rsidR="008F1955">
        <w:rPr>
          <w:color w:val="000000"/>
          <w:szCs w:val="21"/>
        </w:rPr>
        <w:t>谈判文件</w:t>
      </w:r>
      <w:r>
        <w:rPr>
          <w:color w:val="000000"/>
          <w:szCs w:val="21"/>
        </w:rPr>
        <w:t>的实在性基础上，可以提出比</w:t>
      </w:r>
      <w:r w:rsidR="008F1955">
        <w:rPr>
          <w:color w:val="000000"/>
          <w:szCs w:val="21"/>
        </w:rPr>
        <w:t>谈判文件</w:t>
      </w:r>
      <w:r>
        <w:rPr>
          <w:color w:val="000000"/>
          <w:szCs w:val="21"/>
        </w:rPr>
        <w:t>要求更有利于采购人的承诺。</w:t>
      </w:r>
    </w:p>
    <w:p w:rsidR="00DA45A4" w:rsidRDefault="00DA45A4" w:rsidP="00B70A59">
      <w:pPr>
        <w:tabs>
          <w:tab w:val="left" w:pos="1080"/>
        </w:tabs>
        <w:spacing w:line="360" w:lineRule="auto"/>
        <w:ind w:firstLineChars="192" w:firstLine="403"/>
        <w:rPr>
          <w:szCs w:val="21"/>
        </w:rPr>
      </w:pPr>
      <w:r>
        <w:rPr>
          <w:szCs w:val="21"/>
        </w:rPr>
        <w:t>3.7.4</w:t>
      </w:r>
      <w:r>
        <w:rPr>
          <w:szCs w:val="21"/>
        </w:rPr>
        <w:t>供应商应按</w:t>
      </w:r>
      <w:r>
        <w:rPr>
          <w:szCs w:val="21"/>
        </w:rPr>
        <w:t>“</w:t>
      </w:r>
      <w:r>
        <w:rPr>
          <w:szCs w:val="21"/>
        </w:rPr>
        <w:t>谈判须知前附表</w:t>
      </w:r>
      <w:r>
        <w:rPr>
          <w:szCs w:val="21"/>
        </w:rPr>
        <w:t>”</w:t>
      </w:r>
      <w:r>
        <w:rPr>
          <w:szCs w:val="21"/>
        </w:rPr>
        <w:t>准备响应文件正本和副本。响应文件的正本和副本应在其封面右上角清楚地标明</w:t>
      </w:r>
      <w:r>
        <w:rPr>
          <w:szCs w:val="21"/>
        </w:rPr>
        <w:t>“</w:t>
      </w:r>
      <w:r>
        <w:rPr>
          <w:szCs w:val="21"/>
        </w:rPr>
        <w:t>正本</w:t>
      </w:r>
      <w:r>
        <w:rPr>
          <w:szCs w:val="21"/>
        </w:rPr>
        <w:t>”</w:t>
      </w:r>
      <w:r>
        <w:rPr>
          <w:szCs w:val="21"/>
        </w:rPr>
        <w:t>或</w:t>
      </w:r>
      <w:r>
        <w:rPr>
          <w:szCs w:val="21"/>
        </w:rPr>
        <w:t>“</w:t>
      </w:r>
      <w:r>
        <w:rPr>
          <w:szCs w:val="21"/>
        </w:rPr>
        <w:t>副本</w:t>
      </w:r>
      <w:r>
        <w:rPr>
          <w:szCs w:val="21"/>
        </w:rPr>
        <w:t>”</w:t>
      </w:r>
      <w:r>
        <w:rPr>
          <w:szCs w:val="21"/>
        </w:rPr>
        <w:t>字样。若正本和副本有不一致的内容，以纸质正本为准。</w:t>
      </w:r>
    </w:p>
    <w:p w:rsidR="00DA45A4" w:rsidRDefault="00DA45A4" w:rsidP="00B70A59">
      <w:pPr>
        <w:spacing w:line="360" w:lineRule="auto"/>
        <w:ind w:firstLineChars="200" w:firstLine="420"/>
        <w:jc w:val="left"/>
        <w:rPr>
          <w:szCs w:val="21"/>
        </w:rPr>
      </w:pPr>
      <w:r>
        <w:rPr>
          <w:color w:val="000000"/>
          <w:szCs w:val="21"/>
        </w:rPr>
        <w:t xml:space="preserve">3.7.5 </w:t>
      </w:r>
      <w:r>
        <w:rPr>
          <w:szCs w:val="21"/>
        </w:rPr>
        <w:t>响应文件的正本和副本均需打印或用不褪色、不变质的墨水书写，并由供应商的法定代</w:t>
      </w:r>
      <w:r>
        <w:rPr>
          <w:szCs w:val="21"/>
        </w:rPr>
        <w:lastRenderedPageBreak/>
        <w:t>表人或其授权代表在规定签章处签字和盖章。响应文件副本可采用正本的复印件。</w:t>
      </w:r>
    </w:p>
    <w:p w:rsidR="00DA45A4" w:rsidRDefault="00DA45A4" w:rsidP="00B70A59">
      <w:pPr>
        <w:tabs>
          <w:tab w:val="left" w:pos="1095"/>
        </w:tabs>
        <w:spacing w:line="360" w:lineRule="auto"/>
        <w:ind w:firstLineChars="192" w:firstLine="403"/>
        <w:rPr>
          <w:szCs w:val="21"/>
        </w:rPr>
      </w:pPr>
      <w:r>
        <w:rPr>
          <w:szCs w:val="21"/>
        </w:rPr>
        <w:t>3.7.6</w:t>
      </w:r>
      <w:r>
        <w:rPr>
          <w:szCs w:val="21"/>
        </w:rPr>
        <w:t>响应文件的打印和书写应清楚工整，任何行间插字、涂改或增删，应当由供应商的法定代表人或其授权代表签字或盖个人印鉴。字迹潦草、表达不清或可能导致非唯一理解的</w:t>
      </w:r>
      <w:r>
        <w:rPr>
          <w:rFonts w:hint="eastAsia"/>
          <w:szCs w:val="21"/>
        </w:rPr>
        <w:t>响应</w:t>
      </w:r>
      <w:r>
        <w:rPr>
          <w:szCs w:val="21"/>
        </w:rPr>
        <w:t>文件可能视为无效</w:t>
      </w:r>
      <w:r>
        <w:rPr>
          <w:rFonts w:hint="eastAsia"/>
          <w:szCs w:val="21"/>
        </w:rPr>
        <w:t>响应</w:t>
      </w:r>
      <w:r>
        <w:rPr>
          <w:szCs w:val="21"/>
        </w:rPr>
        <w:t>文件。</w:t>
      </w:r>
    </w:p>
    <w:p w:rsidR="00DA45A4" w:rsidRDefault="00DA45A4" w:rsidP="00B70A59">
      <w:pPr>
        <w:tabs>
          <w:tab w:val="left" w:pos="1080"/>
        </w:tabs>
        <w:spacing w:line="360" w:lineRule="auto"/>
        <w:ind w:firstLineChars="192" w:firstLine="403"/>
        <w:rPr>
          <w:szCs w:val="21"/>
        </w:rPr>
      </w:pPr>
      <w:r>
        <w:rPr>
          <w:szCs w:val="21"/>
        </w:rPr>
        <w:t xml:space="preserve">3.7.7 </w:t>
      </w:r>
      <w:r>
        <w:rPr>
          <w:szCs w:val="21"/>
        </w:rPr>
        <w:t>响应文件正本和副本</w:t>
      </w:r>
      <w:r>
        <w:rPr>
          <w:szCs w:val="21"/>
          <w:lang w:val="zh-CN"/>
        </w:rPr>
        <w:t>按照</w:t>
      </w:r>
      <w:r>
        <w:rPr>
          <w:szCs w:val="21"/>
        </w:rPr>
        <w:t>供应商</w:t>
      </w:r>
      <w:r>
        <w:rPr>
          <w:szCs w:val="21"/>
          <w:lang w:val="zh-CN"/>
        </w:rPr>
        <w:t>须知前附表的要求胶装分别装订成册</w:t>
      </w:r>
      <w:r>
        <w:rPr>
          <w:color w:val="000000"/>
          <w:szCs w:val="21"/>
          <w:lang w:val="zh-CN"/>
        </w:rPr>
        <w:t>，</w:t>
      </w:r>
      <w:r>
        <w:rPr>
          <w:szCs w:val="21"/>
        </w:rPr>
        <w:t>并逐页编目编码。文件胶装装订后，页面不可抽取，不得有活动页，无破损、不可拆分。</w:t>
      </w:r>
    </w:p>
    <w:p w:rsidR="00DA45A4" w:rsidRDefault="00DA45A4" w:rsidP="00B70A59">
      <w:pPr>
        <w:tabs>
          <w:tab w:val="left" w:pos="1080"/>
        </w:tabs>
        <w:spacing w:line="360" w:lineRule="auto"/>
        <w:ind w:firstLineChars="192" w:firstLine="403"/>
        <w:rPr>
          <w:szCs w:val="21"/>
        </w:rPr>
      </w:pPr>
      <w:r>
        <w:rPr>
          <w:szCs w:val="21"/>
        </w:rPr>
        <w:t>3.7.8</w:t>
      </w:r>
      <w:r>
        <w:rPr>
          <w:szCs w:val="21"/>
        </w:rPr>
        <w:t>在谈判过程中，供应商按</w:t>
      </w:r>
      <w:r w:rsidR="008F1955">
        <w:rPr>
          <w:szCs w:val="21"/>
        </w:rPr>
        <w:t>谈判文件</w:t>
      </w:r>
      <w:r>
        <w:rPr>
          <w:szCs w:val="21"/>
        </w:rPr>
        <w:t>规定和采购小组要求</w:t>
      </w:r>
      <w:r>
        <w:rPr>
          <w:kern w:val="0"/>
          <w:szCs w:val="21"/>
        </w:rPr>
        <w:t>提交的</w:t>
      </w:r>
      <w:r>
        <w:rPr>
          <w:szCs w:val="21"/>
        </w:rPr>
        <w:t>最终报价</w:t>
      </w:r>
      <w:r>
        <w:rPr>
          <w:szCs w:val="21"/>
        </w:rPr>
        <w:t>(</w:t>
      </w:r>
      <w:r>
        <w:rPr>
          <w:szCs w:val="21"/>
        </w:rPr>
        <w:t>或者</w:t>
      </w:r>
      <w:r>
        <w:rPr>
          <w:bCs/>
          <w:szCs w:val="21"/>
        </w:rPr>
        <w:t>重</w:t>
      </w:r>
      <w:r>
        <w:rPr>
          <w:kern w:val="0"/>
          <w:szCs w:val="21"/>
        </w:rPr>
        <w:t>新提交的响应文件和</w:t>
      </w:r>
      <w:r>
        <w:rPr>
          <w:szCs w:val="21"/>
        </w:rPr>
        <w:t>最终报价</w:t>
      </w:r>
      <w:r>
        <w:rPr>
          <w:szCs w:val="21"/>
        </w:rPr>
        <w:t>)</w:t>
      </w:r>
      <w:r>
        <w:rPr>
          <w:szCs w:val="21"/>
        </w:rPr>
        <w:t>，一式一份，可打印或用不退色墨水书写，但需经法定代表人或其委托代理人签字，</w:t>
      </w:r>
      <w:r>
        <w:rPr>
          <w:kern w:val="0"/>
          <w:szCs w:val="21"/>
        </w:rPr>
        <w:t>或者加盖供应商单位章</w:t>
      </w:r>
      <w:r>
        <w:rPr>
          <w:szCs w:val="21"/>
        </w:rPr>
        <w:t>。否则，将导致响应文件无效。</w:t>
      </w:r>
    </w:p>
    <w:p w:rsidR="00F1135D" w:rsidRPr="00CB3E8B" w:rsidRDefault="00DA45A4" w:rsidP="00B70A59">
      <w:pPr>
        <w:spacing w:line="360" w:lineRule="auto"/>
        <w:ind w:firstLineChars="200" w:firstLine="420"/>
        <w:jc w:val="left"/>
        <w:rPr>
          <w:rFonts w:ascii="宋体" w:hAnsi="宋体"/>
          <w:szCs w:val="21"/>
        </w:rPr>
      </w:pPr>
      <w:r>
        <w:rPr>
          <w:szCs w:val="21"/>
        </w:rPr>
        <w:t>3.7.9</w:t>
      </w:r>
      <w:bookmarkStart w:id="69" w:name="_Toc36814677"/>
      <w:bookmarkStart w:id="70" w:name="_Toc77400781"/>
      <w:bookmarkStart w:id="71" w:name="_Toc183682363"/>
      <w:bookmarkStart w:id="72" w:name="_Toc89075877"/>
      <w:bookmarkStart w:id="73" w:name="_Toc183582226"/>
      <w:bookmarkStart w:id="74" w:name="_Toc217446053"/>
      <w:r w:rsidR="00F1135D" w:rsidRPr="00F1135D">
        <w:rPr>
          <w:rFonts w:ascii="宋体" w:hAnsi="宋体" w:hint="eastAsia"/>
          <w:b/>
          <w:szCs w:val="21"/>
        </w:rPr>
        <w:t>电子文件制作要求。电子文件与纸质正本响应文件的内容应保持一致，具有同等法律效力。电子文件采用PDF格式，需要签名和盖章的，可采用电子印章，或将有盖章和签名的纸质页面、证件等扫描文件一起编辑到PDF格式文件中，尤其是有盖章和签名的页不能遗漏。电子文件应采用只读光盘（CD-R/DVD-R）刻录，光盘应具有项目名称和供应商名称标识。未按规定制作电子文件或开启现场</w:t>
      </w:r>
      <w:r w:rsidR="00F1135D" w:rsidRPr="00F1135D">
        <w:rPr>
          <w:rFonts w:ascii="宋体" w:hint="eastAsia"/>
          <w:b/>
          <w:szCs w:val="21"/>
        </w:rPr>
        <w:t>电子光盘因自身原因导致无法读取的，</w:t>
      </w:r>
      <w:r w:rsidR="00F1135D" w:rsidRPr="00F1135D">
        <w:rPr>
          <w:rFonts w:ascii="宋体" w:hAnsi="宋体" w:hint="eastAsia"/>
          <w:b/>
          <w:szCs w:val="21"/>
        </w:rPr>
        <w:t>按无效响应文件处理。</w:t>
      </w:r>
    </w:p>
    <w:p w:rsidR="00DA45A4" w:rsidRPr="00DF776A" w:rsidRDefault="00DA45A4" w:rsidP="00B70A59">
      <w:pPr>
        <w:pStyle w:val="2"/>
        <w:spacing w:before="0" w:after="0" w:line="360" w:lineRule="auto"/>
        <w:rPr>
          <w:rFonts w:ascii="宋体" w:hAnsi="宋体"/>
          <w:sz w:val="36"/>
          <w:szCs w:val="36"/>
        </w:rPr>
      </w:pPr>
      <w:r w:rsidRPr="00DF776A">
        <w:rPr>
          <w:rFonts w:ascii="宋体" w:hAnsi="宋体" w:hint="eastAsia"/>
          <w:sz w:val="36"/>
          <w:szCs w:val="36"/>
        </w:rPr>
        <w:t>4.</w:t>
      </w:r>
      <w:r w:rsidRPr="00DF776A">
        <w:rPr>
          <w:rFonts w:ascii="宋体" w:hAnsi="宋体" w:hint="eastAsia"/>
          <w:sz w:val="36"/>
          <w:szCs w:val="36"/>
        </w:rPr>
        <w:t>递交响应文件</w:t>
      </w:r>
      <w:bookmarkEnd w:id="69"/>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hint="eastAsia"/>
          <w:b/>
          <w:color w:val="000000"/>
          <w:sz w:val="30"/>
          <w:szCs w:val="30"/>
        </w:rPr>
        <w:t>4.1响应文件的密封和标</w:t>
      </w:r>
      <w:bookmarkEnd w:id="70"/>
      <w:bookmarkEnd w:id="71"/>
      <w:bookmarkEnd w:id="72"/>
      <w:bookmarkEnd w:id="73"/>
      <w:r w:rsidRPr="00033E74">
        <w:rPr>
          <w:rFonts w:hAnsi="宋体" w:hint="eastAsia"/>
          <w:b/>
          <w:color w:val="000000"/>
          <w:sz w:val="30"/>
          <w:szCs w:val="30"/>
        </w:rPr>
        <w:t>注</w:t>
      </w:r>
      <w:bookmarkEnd w:id="74"/>
    </w:p>
    <w:p w:rsidR="00DA45A4" w:rsidRDefault="00DA45A4" w:rsidP="00B70A59">
      <w:pPr>
        <w:adjustRightInd w:val="0"/>
        <w:snapToGrid w:val="0"/>
        <w:spacing w:line="360" w:lineRule="auto"/>
        <w:ind w:firstLineChars="200" w:firstLine="420"/>
        <w:rPr>
          <w:rFonts w:eastAsiaTheme="minorEastAsia"/>
          <w:szCs w:val="21"/>
        </w:rPr>
      </w:pPr>
      <w:r>
        <w:rPr>
          <w:rFonts w:eastAsiaTheme="minorEastAsia"/>
          <w:szCs w:val="21"/>
        </w:rPr>
        <w:t>4.1.1</w:t>
      </w:r>
      <w:r>
        <w:rPr>
          <w:rFonts w:eastAsiaTheme="minorEastAsia"/>
          <w:kern w:val="0"/>
          <w:szCs w:val="21"/>
        </w:rPr>
        <w:t>开标前，供应商应将响应文件所有正本、副本全部密封递交。</w:t>
      </w:r>
    </w:p>
    <w:p w:rsidR="00DA45A4" w:rsidRDefault="00DA45A4" w:rsidP="00B70A59">
      <w:pPr>
        <w:adjustRightInd w:val="0"/>
        <w:snapToGrid w:val="0"/>
        <w:spacing w:line="360" w:lineRule="auto"/>
        <w:ind w:firstLineChars="200" w:firstLine="420"/>
        <w:rPr>
          <w:rFonts w:eastAsiaTheme="minorEastAsia"/>
          <w:color w:val="000000"/>
          <w:kern w:val="0"/>
          <w:szCs w:val="21"/>
        </w:rPr>
      </w:pPr>
      <w:r>
        <w:rPr>
          <w:rFonts w:eastAsiaTheme="minorEastAsia"/>
          <w:kern w:val="0"/>
          <w:szCs w:val="21"/>
        </w:rPr>
        <w:t xml:space="preserve">4.1.2 </w:t>
      </w:r>
      <w:r>
        <w:rPr>
          <w:rFonts w:eastAsiaTheme="minorEastAsia"/>
          <w:color w:val="000000"/>
          <w:kern w:val="0"/>
          <w:szCs w:val="21"/>
        </w:rPr>
        <w:t>所有密封包装均应符合以下要求：</w:t>
      </w:r>
    </w:p>
    <w:p w:rsidR="00DA45A4" w:rsidRDefault="00DA45A4" w:rsidP="00B70A59">
      <w:pPr>
        <w:tabs>
          <w:tab w:val="left" w:pos="1080"/>
        </w:tabs>
        <w:spacing w:line="360" w:lineRule="auto"/>
        <w:ind w:firstLine="435"/>
        <w:rPr>
          <w:kern w:val="0"/>
          <w:szCs w:val="21"/>
        </w:rPr>
      </w:pPr>
      <w:bookmarkStart w:id="75" w:name="_Toc183682364"/>
      <w:bookmarkStart w:id="76" w:name="_Toc183582227"/>
      <w:bookmarkStart w:id="77" w:name="_Toc217446054"/>
      <w:r>
        <w:rPr>
          <w:kern w:val="0"/>
          <w:szCs w:val="21"/>
        </w:rPr>
        <w:t>（</w:t>
      </w:r>
      <w:r>
        <w:rPr>
          <w:kern w:val="0"/>
          <w:szCs w:val="21"/>
        </w:rPr>
        <w:t>1</w:t>
      </w:r>
      <w:r>
        <w:rPr>
          <w:kern w:val="0"/>
          <w:szCs w:val="21"/>
        </w:rPr>
        <w:t>）响应文件装订装要求见谈判须知前附表，密封以不泄露供应商商业机密、资格内容、技术及商务内容为标准。</w:t>
      </w:r>
    </w:p>
    <w:p w:rsidR="00DA45A4" w:rsidRDefault="00DA45A4" w:rsidP="00B70A59">
      <w:pPr>
        <w:tabs>
          <w:tab w:val="left" w:pos="1080"/>
        </w:tabs>
        <w:spacing w:line="360" w:lineRule="auto"/>
        <w:ind w:firstLine="435"/>
        <w:rPr>
          <w:kern w:val="0"/>
          <w:szCs w:val="21"/>
        </w:rPr>
      </w:pPr>
      <w:r>
        <w:rPr>
          <w:kern w:val="0"/>
          <w:szCs w:val="21"/>
        </w:rPr>
        <w:t>（</w:t>
      </w:r>
      <w:r>
        <w:rPr>
          <w:kern w:val="0"/>
          <w:szCs w:val="21"/>
        </w:rPr>
        <w:t>2</w:t>
      </w:r>
      <w:r>
        <w:rPr>
          <w:kern w:val="0"/>
          <w:szCs w:val="21"/>
        </w:rPr>
        <w:t>）在密封包装上注明项目名称、项目编号、包号（若有）、供应商名称等内容，并加盖单位公章。</w:t>
      </w:r>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hint="eastAsia"/>
          <w:b/>
          <w:color w:val="000000"/>
          <w:sz w:val="30"/>
          <w:szCs w:val="30"/>
        </w:rPr>
        <w:t>4.2响应文件的</w:t>
      </w:r>
      <w:bookmarkEnd w:id="75"/>
      <w:bookmarkEnd w:id="76"/>
      <w:r w:rsidRPr="00033E74">
        <w:rPr>
          <w:rFonts w:hAnsi="宋体" w:hint="eastAsia"/>
          <w:b/>
          <w:color w:val="000000"/>
          <w:sz w:val="30"/>
          <w:szCs w:val="30"/>
        </w:rPr>
        <w:t>递交</w:t>
      </w:r>
      <w:bookmarkEnd w:id="77"/>
    </w:p>
    <w:p w:rsidR="00DA45A4" w:rsidRDefault="00DA45A4" w:rsidP="00B70A59">
      <w:pPr>
        <w:tabs>
          <w:tab w:val="left" w:pos="1095"/>
        </w:tabs>
        <w:spacing w:line="360" w:lineRule="auto"/>
        <w:ind w:firstLineChars="192" w:firstLine="403"/>
        <w:rPr>
          <w:szCs w:val="21"/>
        </w:rPr>
      </w:pPr>
      <w:r>
        <w:rPr>
          <w:szCs w:val="21"/>
        </w:rPr>
        <w:t>4.2.1</w:t>
      </w:r>
      <w:r>
        <w:rPr>
          <w:szCs w:val="21"/>
        </w:rPr>
        <w:t>供应商应在谈判须知前附表规定的递交响应文件截止时间前递交响应文件。</w:t>
      </w:r>
    </w:p>
    <w:p w:rsidR="00DA45A4" w:rsidRDefault="00DA45A4" w:rsidP="00B70A59">
      <w:pPr>
        <w:tabs>
          <w:tab w:val="left" w:pos="1095"/>
        </w:tabs>
        <w:spacing w:line="360" w:lineRule="auto"/>
        <w:ind w:firstLineChars="192" w:firstLine="403"/>
        <w:rPr>
          <w:szCs w:val="21"/>
        </w:rPr>
      </w:pPr>
      <w:r>
        <w:rPr>
          <w:szCs w:val="21"/>
        </w:rPr>
        <w:t>4.2.2</w:t>
      </w:r>
      <w:r>
        <w:rPr>
          <w:szCs w:val="21"/>
        </w:rPr>
        <w:t>供应商递交响应文件的地点：见谈判须知前附表。</w:t>
      </w:r>
    </w:p>
    <w:p w:rsidR="00DA45A4" w:rsidRDefault="00DA45A4" w:rsidP="00B70A59">
      <w:pPr>
        <w:tabs>
          <w:tab w:val="left" w:pos="1095"/>
        </w:tabs>
        <w:spacing w:line="360" w:lineRule="auto"/>
        <w:ind w:firstLineChars="192" w:firstLine="403"/>
        <w:rPr>
          <w:szCs w:val="21"/>
        </w:rPr>
      </w:pPr>
      <w:r>
        <w:rPr>
          <w:szCs w:val="21"/>
        </w:rPr>
        <w:t>4.2.3</w:t>
      </w:r>
      <w:r>
        <w:rPr>
          <w:szCs w:val="21"/>
        </w:rPr>
        <w:t>除</w:t>
      </w:r>
      <w:r w:rsidR="008F1955">
        <w:rPr>
          <w:szCs w:val="21"/>
        </w:rPr>
        <w:t>谈判文件</w:t>
      </w:r>
      <w:r>
        <w:rPr>
          <w:szCs w:val="21"/>
        </w:rPr>
        <w:t>另有规定外，供应商递交的响应文件不予退还。</w:t>
      </w:r>
    </w:p>
    <w:p w:rsidR="00DA45A4" w:rsidRDefault="00DA45A4" w:rsidP="00B70A59">
      <w:pPr>
        <w:pStyle w:val="a1"/>
        <w:spacing w:line="360" w:lineRule="auto"/>
        <w:ind w:firstLineChars="200"/>
        <w:rPr>
          <w:szCs w:val="21"/>
        </w:rPr>
      </w:pPr>
      <w:r>
        <w:rPr>
          <w:szCs w:val="21"/>
        </w:rPr>
        <w:t>4.2.4</w:t>
      </w:r>
      <w:r>
        <w:rPr>
          <w:szCs w:val="21"/>
        </w:rPr>
        <w:t>逾期送达或者未按</w:t>
      </w:r>
      <w:r w:rsidR="008F1955">
        <w:rPr>
          <w:szCs w:val="21"/>
        </w:rPr>
        <w:t>谈判文件</w:t>
      </w:r>
      <w:r>
        <w:rPr>
          <w:szCs w:val="21"/>
        </w:rPr>
        <w:t>要求密封的响应文件，采购代理机构将予以拒收。</w:t>
      </w:r>
    </w:p>
    <w:p w:rsidR="00DA45A4" w:rsidRDefault="00DA45A4" w:rsidP="00B70A59">
      <w:pPr>
        <w:pStyle w:val="a1"/>
        <w:spacing w:line="360" w:lineRule="auto"/>
        <w:ind w:firstLineChars="200"/>
        <w:rPr>
          <w:rFonts w:ascii="宋体" w:hAnsi="宋体"/>
          <w:szCs w:val="21"/>
        </w:rPr>
      </w:pPr>
      <w:r>
        <w:rPr>
          <w:szCs w:val="21"/>
        </w:rPr>
        <w:t>4.2.5</w:t>
      </w:r>
      <w:r>
        <w:rPr>
          <w:szCs w:val="21"/>
        </w:rPr>
        <w:t>本次采购项目不接受邮寄的响应文件。</w:t>
      </w:r>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bookmarkStart w:id="78" w:name="_Toc183582228"/>
      <w:bookmarkStart w:id="79" w:name="_Toc183682365"/>
      <w:bookmarkStart w:id="80" w:name="_Toc217446055"/>
      <w:r w:rsidRPr="00033E74">
        <w:rPr>
          <w:rFonts w:hAnsi="宋体" w:hint="eastAsia"/>
          <w:b/>
          <w:color w:val="000000"/>
          <w:sz w:val="30"/>
          <w:szCs w:val="30"/>
        </w:rPr>
        <w:t>4.3响应文件的修改与撤</w:t>
      </w:r>
      <w:bookmarkEnd w:id="78"/>
      <w:bookmarkEnd w:id="79"/>
      <w:r w:rsidRPr="00033E74">
        <w:rPr>
          <w:rFonts w:hAnsi="宋体" w:hint="eastAsia"/>
          <w:b/>
          <w:color w:val="000000"/>
          <w:sz w:val="30"/>
          <w:szCs w:val="30"/>
        </w:rPr>
        <w:t>回</w:t>
      </w:r>
      <w:bookmarkEnd w:id="80"/>
    </w:p>
    <w:p w:rsidR="00DA45A4" w:rsidRDefault="00DA45A4" w:rsidP="00B70A59">
      <w:pPr>
        <w:spacing w:line="360" w:lineRule="auto"/>
        <w:ind w:firstLineChars="196" w:firstLine="412"/>
        <w:rPr>
          <w:szCs w:val="21"/>
        </w:rPr>
      </w:pPr>
      <w:r>
        <w:rPr>
          <w:color w:val="000000"/>
          <w:szCs w:val="21"/>
        </w:rPr>
        <w:t>4.3.1</w:t>
      </w:r>
      <w:r>
        <w:rPr>
          <w:szCs w:val="21"/>
        </w:rPr>
        <w:t>供应商在递交了响应文件后，可以修改或撤回其响应文件，但必须在规定的递交响应文件截止时间前，以书面形式通知采购代理机构。</w:t>
      </w:r>
    </w:p>
    <w:p w:rsidR="00DA45A4" w:rsidRDefault="00DA45A4" w:rsidP="00B70A59">
      <w:pPr>
        <w:spacing w:line="360" w:lineRule="auto"/>
        <w:ind w:firstLineChars="196" w:firstLine="412"/>
        <w:rPr>
          <w:szCs w:val="21"/>
        </w:rPr>
      </w:pPr>
      <w:r>
        <w:rPr>
          <w:szCs w:val="21"/>
        </w:rPr>
        <w:t>4.3.2</w:t>
      </w:r>
      <w:r>
        <w:rPr>
          <w:szCs w:val="21"/>
        </w:rPr>
        <w:t>供应商的修改书或撤回通知书，应由其法定代表人或委托代理人签署并盖单位公章。修改</w:t>
      </w:r>
      <w:r>
        <w:rPr>
          <w:szCs w:val="21"/>
        </w:rPr>
        <w:lastRenderedPageBreak/>
        <w:t>书应按本章第</w:t>
      </w:r>
      <w:r>
        <w:rPr>
          <w:szCs w:val="21"/>
        </w:rPr>
        <w:t>4.1</w:t>
      </w:r>
      <w:r>
        <w:rPr>
          <w:szCs w:val="21"/>
        </w:rPr>
        <w:t>条规定进行密封和标注，并在密封袋上标注</w:t>
      </w:r>
      <w:r>
        <w:rPr>
          <w:szCs w:val="21"/>
        </w:rPr>
        <w:t>“</w:t>
      </w:r>
      <w:r>
        <w:rPr>
          <w:szCs w:val="21"/>
        </w:rPr>
        <w:t>响应文件修改</w:t>
      </w:r>
      <w:r>
        <w:rPr>
          <w:szCs w:val="21"/>
        </w:rPr>
        <w:t>”</w:t>
      </w:r>
      <w:r>
        <w:rPr>
          <w:szCs w:val="21"/>
        </w:rPr>
        <w:t>或</w:t>
      </w:r>
      <w:r>
        <w:rPr>
          <w:szCs w:val="21"/>
        </w:rPr>
        <w:t>“</w:t>
      </w:r>
      <w:r>
        <w:rPr>
          <w:szCs w:val="21"/>
        </w:rPr>
        <w:t>响应文件撤回通知</w:t>
      </w:r>
      <w:r>
        <w:rPr>
          <w:szCs w:val="21"/>
        </w:rPr>
        <w:t>”</w:t>
      </w:r>
      <w:r>
        <w:rPr>
          <w:szCs w:val="21"/>
        </w:rPr>
        <w:t>字样，</w:t>
      </w:r>
      <w:r>
        <w:rPr>
          <w:szCs w:val="21"/>
        </w:rPr>
        <w:t>“</w:t>
      </w:r>
      <w:r>
        <w:rPr>
          <w:szCs w:val="21"/>
        </w:rPr>
        <w:t>修改文件</w:t>
      </w:r>
      <w:r>
        <w:rPr>
          <w:szCs w:val="21"/>
        </w:rPr>
        <w:t>”</w:t>
      </w:r>
      <w:r>
        <w:rPr>
          <w:szCs w:val="21"/>
        </w:rPr>
        <w:t>作为响应文件的组成部分。</w:t>
      </w:r>
    </w:p>
    <w:p w:rsidR="00DA45A4" w:rsidRDefault="00DA45A4" w:rsidP="00B70A59">
      <w:pPr>
        <w:spacing w:line="360" w:lineRule="auto"/>
        <w:ind w:firstLineChars="196" w:firstLine="412"/>
        <w:rPr>
          <w:rFonts w:ascii="宋体" w:hAnsi="宋体"/>
          <w:szCs w:val="21"/>
        </w:rPr>
      </w:pPr>
      <w:r>
        <w:rPr>
          <w:szCs w:val="21"/>
        </w:rPr>
        <w:t>4.3.3</w:t>
      </w:r>
      <w:r>
        <w:rPr>
          <w:szCs w:val="21"/>
        </w:rPr>
        <w:t>在递交响应文件截止时间之后，供应商不得对其递交的响应文件做任何修改或撤销递交的响应文件。</w:t>
      </w:r>
      <w:bookmarkStart w:id="81" w:name="_Toc89075878"/>
      <w:bookmarkStart w:id="82" w:name="_Toc183682368"/>
      <w:bookmarkStart w:id="83" w:name="_Toc183582231"/>
      <w:bookmarkStart w:id="84" w:name="_Toc217446056"/>
      <w:bookmarkStart w:id="85" w:name="_Toc77400782"/>
    </w:p>
    <w:p w:rsidR="00DA45A4" w:rsidRPr="00DF776A" w:rsidRDefault="00DA45A4" w:rsidP="00B70A59">
      <w:pPr>
        <w:pStyle w:val="2"/>
        <w:spacing w:before="0" w:after="0" w:line="360" w:lineRule="auto"/>
        <w:rPr>
          <w:rFonts w:ascii="宋体" w:hAnsi="宋体"/>
          <w:sz w:val="36"/>
          <w:szCs w:val="36"/>
        </w:rPr>
      </w:pPr>
      <w:bookmarkStart w:id="86" w:name="_Toc36814678"/>
      <w:r w:rsidRPr="00DF776A">
        <w:rPr>
          <w:rFonts w:ascii="宋体" w:hAnsi="宋体" w:hint="eastAsia"/>
          <w:sz w:val="36"/>
          <w:szCs w:val="36"/>
        </w:rPr>
        <w:t>5.</w:t>
      </w:r>
      <w:r w:rsidRPr="00DF776A">
        <w:rPr>
          <w:rFonts w:ascii="宋体" w:hAnsi="宋体" w:hint="eastAsia"/>
          <w:sz w:val="36"/>
          <w:szCs w:val="36"/>
        </w:rPr>
        <w:t>协商与谈判</w:t>
      </w:r>
      <w:bookmarkEnd w:id="86"/>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b/>
          <w:color w:val="000000"/>
          <w:sz w:val="30"/>
          <w:szCs w:val="30"/>
        </w:rPr>
        <w:t>5.1谈判时间与地点</w:t>
      </w:r>
    </w:p>
    <w:p w:rsidR="00DA45A4" w:rsidRDefault="00DA45A4" w:rsidP="00B70A59">
      <w:pPr>
        <w:spacing w:line="360" w:lineRule="auto"/>
        <w:ind w:firstLineChars="200" w:firstLine="420"/>
        <w:rPr>
          <w:b/>
          <w:bCs/>
          <w:color w:val="000000"/>
          <w:szCs w:val="21"/>
        </w:rPr>
      </w:pPr>
      <w:r>
        <w:rPr>
          <w:szCs w:val="21"/>
        </w:rPr>
        <w:t>5.1.1</w:t>
      </w:r>
      <w:r>
        <w:rPr>
          <w:color w:val="000000"/>
          <w:szCs w:val="21"/>
        </w:rPr>
        <w:t>采购代理机构在</w:t>
      </w:r>
      <w:r>
        <w:rPr>
          <w:color w:val="000000"/>
          <w:szCs w:val="21"/>
        </w:rPr>
        <w:t>“</w:t>
      </w:r>
      <w:r>
        <w:rPr>
          <w:color w:val="000000"/>
          <w:szCs w:val="21"/>
        </w:rPr>
        <w:t>谈判须知前附表</w:t>
      </w:r>
      <w:r>
        <w:rPr>
          <w:color w:val="000000"/>
          <w:szCs w:val="21"/>
        </w:rPr>
        <w:t>”</w:t>
      </w:r>
      <w:r>
        <w:rPr>
          <w:color w:val="000000"/>
          <w:szCs w:val="21"/>
        </w:rPr>
        <w:t>中规定的谈判日期、时间和地点组织谈判，采购人、供应商须派代表参加并签到以证明其出席。</w:t>
      </w:r>
    </w:p>
    <w:p w:rsidR="00DA45A4" w:rsidRDefault="00DA45A4" w:rsidP="00B70A59">
      <w:pPr>
        <w:spacing w:line="360" w:lineRule="auto"/>
        <w:ind w:firstLineChars="200" w:firstLine="420"/>
        <w:rPr>
          <w:rFonts w:ascii="宋体" w:hAnsi="宋体"/>
          <w:b/>
          <w:color w:val="000000"/>
          <w:szCs w:val="21"/>
        </w:rPr>
      </w:pPr>
      <w:r>
        <w:rPr>
          <w:color w:val="000000"/>
          <w:szCs w:val="21"/>
        </w:rPr>
        <w:t>5.1.2</w:t>
      </w:r>
      <w:r>
        <w:rPr>
          <w:szCs w:val="21"/>
        </w:rPr>
        <w:t>采购代理机构邀请有关监督管理机构对谈判进行现场监督。</w:t>
      </w:r>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b/>
          <w:color w:val="000000"/>
          <w:sz w:val="30"/>
          <w:szCs w:val="30"/>
        </w:rPr>
        <w:t>5.2组建采购小组</w:t>
      </w:r>
    </w:p>
    <w:p w:rsidR="00DA45A4" w:rsidRDefault="00DA45A4" w:rsidP="00B70A59">
      <w:pPr>
        <w:tabs>
          <w:tab w:val="left" w:pos="0"/>
        </w:tabs>
        <w:adjustRightInd w:val="0"/>
        <w:snapToGrid w:val="0"/>
        <w:spacing w:line="360" w:lineRule="auto"/>
        <w:ind w:firstLineChars="196" w:firstLine="412"/>
        <w:rPr>
          <w:color w:val="000000"/>
          <w:kern w:val="0"/>
          <w:szCs w:val="21"/>
        </w:rPr>
      </w:pPr>
      <w:r>
        <w:rPr>
          <w:color w:val="000000"/>
          <w:kern w:val="0"/>
          <w:szCs w:val="21"/>
        </w:rPr>
        <w:t>5.2.1</w:t>
      </w:r>
      <w:r>
        <w:rPr>
          <w:color w:val="000000"/>
          <w:kern w:val="0"/>
          <w:szCs w:val="21"/>
        </w:rPr>
        <w:t>采购代理机构根据采购项目的特点依法组建采购小组。采购小组由采购人代表和有关技术、经济等方面的评审专家组成，成员为</w:t>
      </w:r>
      <w:r>
        <w:rPr>
          <w:color w:val="000000"/>
          <w:kern w:val="0"/>
          <w:szCs w:val="21"/>
          <w:u w:val="single"/>
        </w:rPr>
        <w:t>3</w:t>
      </w:r>
      <w:r>
        <w:rPr>
          <w:color w:val="000000"/>
          <w:kern w:val="0"/>
          <w:szCs w:val="21"/>
        </w:rPr>
        <w:t>人</w:t>
      </w:r>
      <w:r>
        <w:rPr>
          <w:color w:val="000000"/>
          <w:kern w:val="0"/>
          <w:szCs w:val="21"/>
        </w:rPr>
        <w:t>(</w:t>
      </w:r>
      <w:r>
        <w:rPr>
          <w:color w:val="000000"/>
          <w:kern w:val="0"/>
          <w:szCs w:val="21"/>
        </w:rPr>
        <w:t>成员由</w:t>
      </w:r>
      <w:r>
        <w:rPr>
          <w:color w:val="000000"/>
          <w:kern w:val="0"/>
          <w:szCs w:val="21"/>
        </w:rPr>
        <w:t>3</w:t>
      </w:r>
      <w:r>
        <w:rPr>
          <w:color w:val="000000"/>
          <w:kern w:val="0"/>
          <w:szCs w:val="21"/>
        </w:rPr>
        <w:t>人以上单数组成。达到公开招标限额标准，成员人数应为</w:t>
      </w:r>
      <w:r>
        <w:rPr>
          <w:color w:val="000000"/>
          <w:kern w:val="0"/>
          <w:szCs w:val="21"/>
        </w:rPr>
        <w:t>5</w:t>
      </w:r>
      <w:r>
        <w:rPr>
          <w:color w:val="000000"/>
          <w:kern w:val="0"/>
          <w:szCs w:val="21"/>
        </w:rPr>
        <w:t>人以上单数</w:t>
      </w:r>
      <w:r>
        <w:rPr>
          <w:color w:val="000000"/>
          <w:kern w:val="0"/>
          <w:szCs w:val="21"/>
        </w:rPr>
        <w:t>)</w:t>
      </w:r>
      <w:r>
        <w:rPr>
          <w:color w:val="000000"/>
          <w:kern w:val="0"/>
          <w:szCs w:val="21"/>
        </w:rPr>
        <w:t>。</w:t>
      </w:r>
    </w:p>
    <w:p w:rsidR="00DA45A4" w:rsidRDefault="00DA45A4" w:rsidP="00B70A59">
      <w:pPr>
        <w:tabs>
          <w:tab w:val="left" w:pos="0"/>
        </w:tabs>
        <w:adjustRightInd w:val="0"/>
        <w:snapToGrid w:val="0"/>
        <w:spacing w:line="360" w:lineRule="auto"/>
        <w:ind w:firstLineChars="196" w:firstLine="412"/>
        <w:rPr>
          <w:rFonts w:ascii="宋体" w:hAnsi="宋体"/>
          <w:szCs w:val="21"/>
        </w:rPr>
      </w:pPr>
      <w:r>
        <w:rPr>
          <w:color w:val="000000"/>
          <w:kern w:val="0"/>
          <w:szCs w:val="21"/>
        </w:rPr>
        <w:t>5.2.2</w:t>
      </w:r>
      <w:r>
        <w:rPr>
          <w:color w:val="000000"/>
          <w:kern w:val="0"/>
          <w:szCs w:val="21"/>
        </w:rPr>
        <w:t>采购人代表不得担任采购小组组长。评审</w:t>
      </w:r>
      <w:r>
        <w:rPr>
          <w:szCs w:val="21"/>
        </w:rPr>
        <w:t>专家人选在省级财政部门设立的政府采购评审专家库中随机抽取。抽取的评审专家名单，在谈判开始前，任何人不得打开。</w:t>
      </w:r>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b/>
          <w:color w:val="000000"/>
          <w:sz w:val="30"/>
          <w:szCs w:val="30"/>
        </w:rPr>
        <w:t>5.3谈判程序</w:t>
      </w:r>
    </w:p>
    <w:p w:rsidR="00DA45A4" w:rsidRDefault="00DA45A4" w:rsidP="00B70A59">
      <w:pPr>
        <w:autoSpaceDE w:val="0"/>
        <w:autoSpaceDN w:val="0"/>
        <w:spacing w:line="360" w:lineRule="auto"/>
        <w:ind w:firstLineChars="200" w:firstLine="420"/>
        <w:rPr>
          <w:rFonts w:eastAsiaTheme="minorEastAsia"/>
          <w:szCs w:val="21"/>
          <w:lang w:val="zh-CN"/>
        </w:rPr>
      </w:pPr>
      <w:r>
        <w:rPr>
          <w:rFonts w:eastAsiaTheme="minorEastAsia"/>
          <w:szCs w:val="21"/>
          <w:lang w:val="zh-CN"/>
        </w:rPr>
        <w:t>谈判按以下程序进行：</w:t>
      </w:r>
    </w:p>
    <w:p w:rsidR="00DA45A4" w:rsidRDefault="00DA45A4" w:rsidP="00B70A59">
      <w:pPr>
        <w:autoSpaceDE w:val="0"/>
        <w:autoSpaceDN w:val="0"/>
        <w:spacing w:line="360" w:lineRule="auto"/>
        <w:ind w:firstLineChars="200" w:firstLine="420"/>
        <w:rPr>
          <w:rFonts w:eastAsiaTheme="minorEastAsia"/>
          <w:szCs w:val="21"/>
          <w:lang w:val="zh-CN"/>
        </w:rPr>
      </w:pPr>
      <w:r>
        <w:rPr>
          <w:rFonts w:eastAsiaTheme="minorEastAsia"/>
          <w:szCs w:val="21"/>
          <w:lang w:val="zh-CN"/>
        </w:rPr>
        <w:t>（</w:t>
      </w:r>
      <w:r>
        <w:rPr>
          <w:rFonts w:eastAsiaTheme="minorEastAsia"/>
          <w:szCs w:val="21"/>
          <w:lang w:val="zh-CN"/>
        </w:rPr>
        <w:t>1</w:t>
      </w:r>
      <w:r>
        <w:rPr>
          <w:rFonts w:eastAsiaTheme="minorEastAsia"/>
          <w:szCs w:val="21"/>
          <w:lang w:val="zh-CN"/>
        </w:rPr>
        <w:t>）宣布谈判纪律以及回避提示；</w:t>
      </w:r>
    </w:p>
    <w:p w:rsidR="00DA45A4" w:rsidRDefault="00DA45A4" w:rsidP="00B70A59">
      <w:pPr>
        <w:autoSpaceDE w:val="0"/>
        <w:autoSpaceDN w:val="0"/>
        <w:spacing w:line="360" w:lineRule="auto"/>
        <w:ind w:firstLineChars="200" w:firstLine="420"/>
        <w:rPr>
          <w:rFonts w:eastAsiaTheme="minorEastAsia"/>
          <w:szCs w:val="21"/>
          <w:lang w:val="zh-CN"/>
        </w:rPr>
      </w:pPr>
      <w:r>
        <w:rPr>
          <w:rFonts w:eastAsiaTheme="minorEastAsia"/>
          <w:szCs w:val="21"/>
          <w:lang w:val="zh-CN"/>
        </w:rPr>
        <w:t>（</w:t>
      </w:r>
      <w:r>
        <w:rPr>
          <w:rFonts w:eastAsiaTheme="minorEastAsia"/>
          <w:szCs w:val="21"/>
          <w:lang w:val="zh-CN"/>
        </w:rPr>
        <w:t>2</w:t>
      </w:r>
      <w:r>
        <w:rPr>
          <w:rFonts w:eastAsiaTheme="minorEastAsia"/>
          <w:szCs w:val="21"/>
          <w:lang w:val="zh-CN"/>
        </w:rPr>
        <w:t>）推荐采购小组组长；</w:t>
      </w:r>
    </w:p>
    <w:p w:rsidR="00DA45A4" w:rsidRDefault="00DA45A4" w:rsidP="00B70A59">
      <w:pPr>
        <w:autoSpaceDE w:val="0"/>
        <w:autoSpaceDN w:val="0"/>
        <w:spacing w:line="360" w:lineRule="auto"/>
        <w:ind w:firstLineChars="200" w:firstLine="420"/>
        <w:rPr>
          <w:szCs w:val="21"/>
          <w:lang w:val="zh-CN"/>
        </w:rPr>
      </w:pPr>
      <w:r>
        <w:rPr>
          <w:szCs w:val="21"/>
          <w:lang w:val="zh-CN"/>
        </w:rPr>
        <w:t>（</w:t>
      </w:r>
      <w:r>
        <w:rPr>
          <w:szCs w:val="21"/>
          <w:lang w:val="zh-CN"/>
        </w:rPr>
        <w:t>3</w:t>
      </w:r>
      <w:r>
        <w:rPr>
          <w:szCs w:val="21"/>
          <w:lang w:val="zh-CN"/>
        </w:rPr>
        <w:t>）响应文件密封情况检查；</w:t>
      </w:r>
      <w:r>
        <w:rPr>
          <w:szCs w:val="21"/>
          <w:lang w:val="zh-CN"/>
        </w:rPr>
        <w:t xml:space="preserve"> </w:t>
      </w:r>
    </w:p>
    <w:p w:rsidR="00DA45A4" w:rsidRDefault="00DA45A4" w:rsidP="00B70A59">
      <w:pPr>
        <w:autoSpaceDE w:val="0"/>
        <w:autoSpaceDN w:val="0"/>
        <w:spacing w:line="360" w:lineRule="auto"/>
        <w:ind w:firstLineChars="200" w:firstLine="420"/>
        <w:rPr>
          <w:rFonts w:eastAsiaTheme="minorEastAsia"/>
          <w:szCs w:val="21"/>
          <w:lang w:val="zh-CN"/>
        </w:rPr>
      </w:pPr>
      <w:r>
        <w:rPr>
          <w:rFonts w:eastAsiaTheme="minorEastAsia"/>
          <w:szCs w:val="21"/>
          <w:lang w:val="zh-CN"/>
        </w:rPr>
        <w:t>（</w:t>
      </w:r>
      <w:r>
        <w:rPr>
          <w:rFonts w:eastAsiaTheme="minorEastAsia"/>
          <w:szCs w:val="21"/>
          <w:lang w:val="zh-CN"/>
        </w:rPr>
        <w:t>4</w:t>
      </w:r>
      <w:r>
        <w:rPr>
          <w:rFonts w:eastAsiaTheme="minorEastAsia"/>
          <w:szCs w:val="21"/>
          <w:lang w:val="zh-CN"/>
        </w:rPr>
        <w:t>）响应文件的初步审查；</w:t>
      </w:r>
    </w:p>
    <w:p w:rsidR="00DA45A4" w:rsidRDefault="00DA45A4" w:rsidP="00B70A59">
      <w:pPr>
        <w:autoSpaceDE w:val="0"/>
        <w:autoSpaceDN w:val="0"/>
        <w:spacing w:line="360" w:lineRule="auto"/>
        <w:ind w:firstLineChars="200" w:firstLine="420"/>
        <w:rPr>
          <w:rFonts w:eastAsiaTheme="minorEastAsia"/>
          <w:szCs w:val="21"/>
          <w:lang w:val="zh-CN"/>
        </w:rPr>
      </w:pPr>
      <w:r>
        <w:rPr>
          <w:rFonts w:eastAsiaTheme="minorEastAsia"/>
          <w:szCs w:val="21"/>
          <w:lang w:val="zh-CN"/>
        </w:rPr>
        <w:t>（</w:t>
      </w:r>
      <w:r>
        <w:rPr>
          <w:rFonts w:eastAsiaTheme="minorEastAsia"/>
          <w:szCs w:val="21"/>
          <w:lang w:val="zh-CN"/>
        </w:rPr>
        <w:t>5</w:t>
      </w:r>
      <w:r>
        <w:rPr>
          <w:rFonts w:eastAsiaTheme="minorEastAsia"/>
          <w:szCs w:val="21"/>
          <w:lang w:val="zh-CN"/>
        </w:rPr>
        <w:t>）响应文件的澄清或说明；</w:t>
      </w:r>
    </w:p>
    <w:p w:rsidR="00DA45A4" w:rsidRDefault="00DA45A4" w:rsidP="00B70A59">
      <w:pPr>
        <w:autoSpaceDE w:val="0"/>
        <w:autoSpaceDN w:val="0"/>
        <w:spacing w:line="360" w:lineRule="auto"/>
        <w:ind w:firstLineChars="200" w:firstLine="420"/>
        <w:rPr>
          <w:rFonts w:eastAsiaTheme="minorEastAsia"/>
          <w:szCs w:val="21"/>
          <w:lang w:val="zh-CN"/>
        </w:rPr>
      </w:pPr>
      <w:r>
        <w:rPr>
          <w:rFonts w:eastAsiaTheme="minorEastAsia"/>
          <w:szCs w:val="21"/>
          <w:lang w:val="zh-CN"/>
        </w:rPr>
        <w:t>（</w:t>
      </w:r>
      <w:r>
        <w:rPr>
          <w:rFonts w:eastAsiaTheme="minorEastAsia"/>
          <w:szCs w:val="21"/>
          <w:lang w:val="zh-CN"/>
        </w:rPr>
        <w:t>6</w:t>
      </w:r>
      <w:r>
        <w:rPr>
          <w:rFonts w:eastAsiaTheme="minorEastAsia"/>
          <w:szCs w:val="21"/>
          <w:lang w:val="zh-CN"/>
        </w:rPr>
        <w:t>）协商与谈判；</w:t>
      </w:r>
    </w:p>
    <w:p w:rsidR="00DA45A4" w:rsidRDefault="00DA45A4" w:rsidP="00B70A59">
      <w:pPr>
        <w:autoSpaceDE w:val="0"/>
        <w:autoSpaceDN w:val="0"/>
        <w:spacing w:line="360" w:lineRule="auto"/>
        <w:ind w:firstLineChars="200" w:firstLine="420"/>
        <w:rPr>
          <w:rFonts w:eastAsiaTheme="minorEastAsia"/>
          <w:szCs w:val="21"/>
          <w:lang w:val="zh-CN"/>
        </w:rPr>
      </w:pPr>
      <w:r>
        <w:rPr>
          <w:rFonts w:eastAsiaTheme="minorEastAsia"/>
          <w:szCs w:val="21"/>
          <w:lang w:val="zh-CN"/>
        </w:rPr>
        <w:t>（</w:t>
      </w:r>
      <w:r>
        <w:rPr>
          <w:rFonts w:eastAsiaTheme="minorEastAsia"/>
          <w:szCs w:val="21"/>
          <w:lang w:val="zh-CN"/>
        </w:rPr>
        <w:t>7</w:t>
      </w:r>
      <w:r>
        <w:rPr>
          <w:rFonts w:eastAsiaTheme="minorEastAsia"/>
          <w:szCs w:val="21"/>
          <w:lang w:val="zh-CN"/>
        </w:rPr>
        <w:t>）推荐成交供应商；</w:t>
      </w:r>
    </w:p>
    <w:p w:rsidR="00DA45A4" w:rsidRDefault="00DA45A4" w:rsidP="00B70A59">
      <w:pPr>
        <w:autoSpaceDE w:val="0"/>
        <w:autoSpaceDN w:val="0"/>
        <w:spacing w:line="360" w:lineRule="auto"/>
        <w:ind w:firstLineChars="200" w:firstLine="420"/>
        <w:rPr>
          <w:rFonts w:asciiTheme="minorEastAsia" w:eastAsiaTheme="minorEastAsia" w:hAnsiTheme="minorEastAsia"/>
          <w:szCs w:val="21"/>
          <w:lang w:val="zh-CN"/>
        </w:rPr>
      </w:pPr>
      <w:r>
        <w:rPr>
          <w:rFonts w:eastAsiaTheme="minorEastAsia"/>
          <w:szCs w:val="21"/>
          <w:lang w:val="zh-CN"/>
        </w:rPr>
        <w:t>（</w:t>
      </w:r>
      <w:r>
        <w:rPr>
          <w:rFonts w:eastAsiaTheme="minorEastAsia"/>
          <w:szCs w:val="21"/>
          <w:lang w:val="zh-CN"/>
        </w:rPr>
        <w:t>8</w:t>
      </w:r>
      <w:r>
        <w:rPr>
          <w:rFonts w:eastAsiaTheme="minorEastAsia"/>
          <w:szCs w:val="21"/>
          <w:lang w:val="zh-CN"/>
        </w:rPr>
        <w:t>）编写协商情况记录。</w:t>
      </w:r>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b/>
          <w:color w:val="000000"/>
          <w:sz w:val="30"/>
          <w:szCs w:val="30"/>
        </w:rPr>
        <w:t>5.4响应文件密封情况检查</w:t>
      </w:r>
    </w:p>
    <w:p w:rsidR="00DA45A4" w:rsidRDefault="00DA45A4" w:rsidP="00B70A59">
      <w:pPr>
        <w:autoSpaceDE w:val="0"/>
        <w:autoSpaceDN w:val="0"/>
        <w:spacing w:line="360" w:lineRule="auto"/>
        <w:ind w:firstLineChars="200" w:firstLine="420"/>
        <w:rPr>
          <w:rFonts w:ascii="宋体" w:hAnsi="宋体"/>
          <w:szCs w:val="21"/>
          <w:lang w:val="zh-CN"/>
        </w:rPr>
      </w:pPr>
      <w:r>
        <w:rPr>
          <w:rFonts w:ascii="宋体" w:hAnsi="宋体"/>
          <w:szCs w:val="21"/>
          <w:lang w:val="zh-CN"/>
        </w:rPr>
        <w:t>供应商法定代表人或者被授权代表与监督人共同检查</w:t>
      </w:r>
      <w:r>
        <w:rPr>
          <w:rFonts w:ascii="宋体" w:hAnsi="宋体" w:hint="eastAsia"/>
          <w:szCs w:val="21"/>
          <w:lang w:val="zh-CN"/>
        </w:rPr>
        <w:t>响应</w:t>
      </w:r>
      <w:r>
        <w:rPr>
          <w:rFonts w:ascii="宋体" w:hAnsi="宋体"/>
          <w:szCs w:val="21"/>
          <w:lang w:val="zh-CN"/>
        </w:rPr>
        <w:t>文件的密封情况，并</w:t>
      </w:r>
      <w:r>
        <w:rPr>
          <w:rFonts w:ascii="宋体" w:hAnsi="宋体" w:hint="eastAsia"/>
          <w:szCs w:val="21"/>
          <w:lang w:val="zh-CN"/>
        </w:rPr>
        <w:t>如实记载密封情况，</w:t>
      </w:r>
      <w:r>
        <w:rPr>
          <w:rFonts w:ascii="宋体" w:hAnsi="宋体"/>
          <w:szCs w:val="21"/>
          <w:lang w:val="zh-CN"/>
        </w:rPr>
        <w:t>请供应商法定代表人或者授权代表签字确认。</w:t>
      </w:r>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b/>
          <w:color w:val="000000"/>
          <w:sz w:val="30"/>
          <w:szCs w:val="30"/>
        </w:rPr>
        <w:t>5.5响应文件的初步审查</w:t>
      </w:r>
    </w:p>
    <w:p w:rsidR="00DA45A4" w:rsidRDefault="00DA45A4" w:rsidP="00B70A59">
      <w:pPr>
        <w:spacing w:line="360" w:lineRule="auto"/>
        <w:ind w:firstLineChars="197" w:firstLine="414"/>
        <w:rPr>
          <w:rFonts w:ascii="宋体" w:hAnsi="宋体"/>
          <w:szCs w:val="21"/>
        </w:rPr>
      </w:pPr>
      <w:r>
        <w:rPr>
          <w:rFonts w:ascii="宋体" w:hAnsi="宋体" w:hint="eastAsia"/>
          <w:szCs w:val="21"/>
        </w:rPr>
        <w:t>5.5.1 资格性审查:</w:t>
      </w:r>
    </w:p>
    <w:p w:rsidR="00DA45A4" w:rsidRDefault="00DA45A4" w:rsidP="00B70A59">
      <w:pPr>
        <w:spacing w:line="360" w:lineRule="auto"/>
        <w:ind w:firstLineChars="247" w:firstLine="519"/>
        <w:rPr>
          <w:rFonts w:ascii="宋体" w:hAnsi="宋体"/>
          <w:szCs w:val="21"/>
        </w:rPr>
      </w:pPr>
      <w:r>
        <w:rPr>
          <w:rFonts w:ascii="宋体" w:hAnsi="宋体" w:hint="eastAsia"/>
          <w:szCs w:val="21"/>
        </w:rPr>
        <w:t>5.5.1.1采购人在采购项目采购方式审批时，已对供应商资格进行了审查，采购小组不再对供</w:t>
      </w:r>
      <w:r>
        <w:rPr>
          <w:rFonts w:ascii="宋体" w:hAnsi="宋体" w:hint="eastAsia"/>
          <w:szCs w:val="21"/>
        </w:rPr>
        <w:lastRenderedPageBreak/>
        <w:t>应商的资格进行实质性审查，应当按照以下标准审查：</w:t>
      </w:r>
    </w:p>
    <w:p w:rsidR="00DA45A4" w:rsidRDefault="00DA45A4" w:rsidP="00B70A59">
      <w:pPr>
        <w:spacing w:line="360" w:lineRule="auto"/>
        <w:ind w:firstLineChars="247" w:firstLine="519"/>
        <w:rPr>
          <w:rFonts w:ascii="宋体" w:hAnsi="宋体"/>
          <w:szCs w:val="21"/>
        </w:rPr>
      </w:pPr>
      <w:r>
        <w:rPr>
          <w:rFonts w:ascii="宋体" w:hAnsi="宋体" w:hint="eastAsia"/>
          <w:szCs w:val="21"/>
        </w:rPr>
        <w:t>（1）响应文件中未提交法人身份证明或授权委托书或单一来源采购响应函的，终止本次谈判，重新组织采购活动。</w:t>
      </w:r>
    </w:p>
    <w:p w:rsidR="00DA45A4" w:rsidRDefault="00DA45A4" w:rsidP="00B70A59">
      <w:pPr>
        <w:spacing w:line="360" w:lineRule="auto"/>
        <w:ind w:firstLineChars="247" w:firstLine="519"/>
        <w:rPr>
          <w:rFonts w:ascii="宋体" w:hAnsi="宋体"/>
          <w:szCs w:val="21"/>
        </w:rPr>
      </w:pPr>
      <w:r>
        <w:rPr>
          <w:rFonts w:ascii="宋体" w:hAnsi="宋体" w:hint="eastAsia"/>
          <w:szCs w:val="21"/>
        </w:rPr>
        <w:t>（2）除上述项外，对资格证明文件的完整性进行审查，对缺少的部分，供应商应当予以补充。</w:t>
      </w:r>
    </w:p>
    <w:p w:rsidR="00DA45A4" w:rsidRDefault="00DA45A4" w:rsidP="00B70A59">
      <w:pPr>
        <w:spacing w:line="360" w:lineRule="auto"/>
        <w:ind w:firstLineChars="247" w:firstLine="519"/>
        <w:rPr>
          <w:rFonts w:ascii="宋体" w:hAnsi="宋体"/>
          <w:szCs w:val="21"/>
        </w:rPr>
      </w:pPr>
      <w:r>
        <w:rPr>
          <w:rFonts w:ascii="宋体" w:hAnsi="宋体" w:hint="eastAsia"/>
          <w:szCs w:val="21"/>
        </w:rPr>
        <w:t>（3）若供应商在单一来源公示结束之日至递交响应文件期间，资格发生变化，仅对资格发生变化的部分进行审查，看其是否符合供应商的资格条件,如不再符合本章第1.3 条规定的供应商资格条件，将终止本次谈判。</w:t>
      </w:r>
    </w:p>
    <w:p w:rsidR="00DA45A4" w:rsidRDefault="00DA45A4" w:rsidP="00B70A59">
      <w:pPr>
        <w:spacing w:line="360" w:lineRule="auto"/>
        <w:ind w:firstLineChars="297" w:firstLine="624"/>
        <w:rPr>
          <w:rFonts w:ascii="宋体" w:hAnsi="宋体"/>
          <w:szCs w:val="21"/>
        </w:rPr>
      </w:pPr>
      <w:r>
        <w:rPr>
          <w:rFonts w:ascii="宋体" w:hAnsi="宋体" w:hint="eastAsia"/>
          <w:szCs w:val="21"/>
        </w:rPr>
        <w:t>5.1.1.2 供应商应当在资格证明文件中</w:t>
      </w:r>
      <w:r>
        <w:rPr>
          <w:rFonts w:ascii="宋体" w:hAnsi="宋体" w:hint="eastAsia"/>
          <w:b/>
          <w:szCs w:val="21"/>
        </w:rPr>
        <w:t>注明</w:t>
      </w:r>
      <w:r>
        <w:rPr>
          <w:rFonts w:ascii="宋体" w:hAnsi="宋体" w:hint="eastAsia"/>
          <w:szCs w:val="21"/>
        </w:rPr>
        <w:t>资格发生变化的部分。</w:t>
      </w:r>
    </w:p>
    <w:p w:rsidR="00DA45A4" w:rsidRDefault="00DA45A4" w:rsidP="00B70A59">
      <w:pPr>
        <w:spacing w:line="360" w:lineRule="auto"/>
        <w:ind w:firstLineChars="200" w:firstLine="420"/>
        <w:rPr>
          <w:rFonts w:ascii="宋体" w:hAnsi="宋体"/>
          <w:szCs w:val="21"/>
        </w:rPr>
      </w:pPr>
      <w:r>
        <w:rPr>
          <w:rFonts w:ascii="宋体" w:hAnsi="宋体" w:hint="eastAsia"/>
          <w:szCs w:val="21"/>
        </w:rPr>
        <w:t>5.5.2符合性审查:</w:t>
      </w:r>
    </w:p>
    <w:p w:rsidR="00DA45A4" w:rsidRDefault="00DA45A4" w:rsidP="00B70A59">
      <w:pPr>
        <w:spacing w:line="360" w:lineRule="auto"/>
        <w:ind w:firstLineChars="250" w:firstLine="525"/>
        <w:rPr>
          <w:rFonts w:ascii="宋体" w:hAnsi="宋体"/>
          <w:szCs w:val="21"/>
        </w:rPr>
      </w:pPr>
      <w:r>
        <w:rPr>
          <w:rFonts w:ascii="宋体" w:hAnsi="宋体" w:hint="eastAsia"/>
          <w:szCs w:val="21"/>
        </w:rPr>
        <w:t>5.5.2.1采购小组依据</w:t>
      </w:r>
      <w:r w:rsidR="008F1955">
        <w:rPr>
          <w:rFonts w:ascii="宋体" w:hAnsi="宋体" w:hint="eastAsia"/>
          <w:szCs w:val="21"/>
        </w:rPr>
        <w:t>谈判文件</w:t>
      </w:r>
      <w:r>
        <w:rPr>
          <w:rFonts w:ascii="宋体" w:hAnsi="宋体" w:hint="eastAsia"/>
          <w:szCs w:val="21"/>
        </w:rPr>
        <w:t>的规定，对供应商的响应文件的有效性、完整性和对</w:t>
      </w:r>
      <w:r w:rsidR="008F1955">
        <w:rPr>
          <w:rFonts w:ascii="宋体" w:hAnsi="宋体" w:hint="eastAsia"/>
          <w:szCs w:val="21"/>
        </w:rPr>
        <w:t>谈判文件</w:t>
      </w:r>
      <w:r>
        <w:rPr>
          <w:rFonts w:ascii="宋体" w:hAnsi="宋体" w:hint="eastAsia"/>
          <w:szCs w:val="21"/>
        </w:rPr>
        <w:t>的响应程度进行审查，以确定其是否对</w:t>
      </w:r>
      <w:r w:rsidR="008F1955">
        <w:rPr>
          <w:rFonts w:ascii="宋体" w:hAnsi="宋体" w:hint="eastAsia"/>
          <w:szCs w:val="21"/>
        </w:rPr>
        <w:t>谈判文件</w:t>
      </w:r>
      <w:r>
        <w:rPr>
          <w:rFonts w:ascii="宋体" w:hAnsi="宋体" w:hint="eastAsia"/>
          <w:szCs w:val="21"/>
        </w:rPr>
        <w:t>实质性内容作出响应。</w:t>
      </w:r>
    </w:p>
    <w:p w:rsidR="00DA45A4" w:rsidRDefault="00DA45A4" w:rsidP="00B70A59">
      <w:pPr>
        <w:spacing w:line="360" w:lineRule="auto"/>
        <w:ind w:firstLineChars="246" w:firstLine="517"/>
        <w:rPr>
          <w:rFonts w:ascii="宋体" w:hAnsi="宋体"/>
          <w:szCs w:val="21"/>
        </w:rPr>
      </w:pPr>
      <w:r>
        <w:rPr>
          <w:rFonts w:ascii="宋体" w:hAnsi="宋体" w:hint="eastAsia"/>
          <w:szCs w:val="21"/>
        </w:rPr>
        <w:t>5.5.2.2采购小组应当按以下审查标准进行符合性审查，对不符合要求的，供应商应当对响应文件予以补正，供应商拒不补正或不按</w:t>
      </w:r>
      <w:r w:rsidR="008F1955">
        <w:rPr>
          <w:rFonts w:ascii="宋体" w:hAnsi="宋体" w:hint="eastAsia"/>
          <w:szCs w:val="21"/>
        </w:rPr>
        <w:t>谈判文件</w:t>
      </w:r>
      <w:r>
        <w:rPr>
          <w:rFonts w:ascii="宋体" w:hAnsi="宋体" w:hint="eastAsia"/>
          <w:szCs w:val="21"/>
        </w:rPr>
        <w:t>要求补正的，本次采购活动终止。</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5"/>
        <w:gridCol w:w="627"/>
        <w:gridCol w:w="3361"/>
        <w:gridCol w:w="4819"/>
      </w:tblGrid>
      <w:tr w:rsidR="00A45166" w:rsidRPr="00CB3E8B" w:rsidTr="00801F5A">
        <w:trPr>
          <w:trHeight w:val="463"/>
          <w:jc w:val="center"/>
        </w:trPr>
        <w:tc>
          <w:tcPr>
            <w:tcW w:w="515" w:type="dxa"/>
            <w:vAlign w:val="center"/>
          </w:tcPr>
          <w:p w:rsidR="00A45166" w:rsidRPr="00CB3E8B" w:rsidRDefault="00A45166" w:rsidP="00801F5A">
            <w:pPr>
              <w:tabs>
                <w:tab w:val="left" w:pos="0"/>
              </w:tabs>
              <w:adjustRightInd w:val="0"/>
              <w:snapToGrid w:val="0"/>
              <w:jc w:val="center"/>
              <w:rPr>
                <w:rFonts w:ascii="宋体" w:hAnsi="宋体"/>
                <w:b/>
                <w:sz w:val="24"/>
              </w:rPr>
            </w:pPr>
            <w:r w:rsidRPr="00CB3E8B">
              <w:rPr>
                <w:rFonts w:ascii="宋体" w:hAnsi="宋体" w:hint="eastAsia"/>
                <w:b/>
                <w:sz w:val="24"/>
              </w:rPr>
              <w:t>序号</w:t>
            </w:r>
          </w:p>
        </w:tc>
        <w:tc>
          <w:tcPr>
            <w:tcW w:w="3988" w:type="dxa"/>
            <w:gridSpan w:val="2"/>
            <w:vAlign w:val="center"/>
          </w:tcPr>
          <w:p w:rsidR="00A45166" w:rsidRPr="00CB3E8B" w:rsidRDefault="00A45166" w:rsidP="00801F5A">
            <w:pPr>
              <w:tabs>
                <w:tab w:val="left" w:pos="0"/>
              </w:tabs>
              <w:adjustRightInd w:val="0"/>
              <w:snapToGrid w:val="0"/>
              <w:jc w:val="center"/>
              <w:rPr>
                <w:rFonts w:ascii="宋体" w:hAnsi="宋体"/>
                <w:b/>
                <w:sz w:val="24"/>
              </w:rPr>
            </w:pPr>
            <w:r w:rsidRPr="00CB3E8B">
              <w:rPr>
                <w:rFonts w:ascii="宋体" w:hAnsi="宋体" w:hint="eastAsia"/>
                <w:b/>
                <w:sz w:val="24"/>
              </w:rPr>
              <w:t>评审因素</w:t>
            </w:r>
          </w:p>
        </w:tc>
        <w:tc>
          <w:tcPr>
            <w:tcW w:w="4819" w:type="dxa"/>
            <w:vAlign w:val="center"/>
          </w:tcPr>
          <w:p w:rsidR="00A45166" w:rsidRPr="00CB3E8B" w:rsidRDefault="00A45166" w:rsidP="00801F5A">
            <w:pPr>
              <w:tabs>
                <w:tab w:val="left" w:pos="0"/>
              </w:tabs>
              <w:adjustRightInd w:val="0"/>
              <w:snapToGrid w:val="0"/>
              <w:jc w:val="center"/>
              <w:rPr>
                <w:rFonts w:ascii="宋体" w:hAnsi="宋体"/>
                <w:b/>
                <w:sz w:val="24"/>
              </w:rPr>
            </w:pPr>
            <w:r w:rsidRPr="00CB3E8B">
              <w:rPr>
                <w:rFonts w:ascii="宋体" w:hAnsi="宋体" w:hint="eastAsia"/>
                <w:b/>
                <w:sz w:val="24"/>
              </w:rPr>
              <w:t>评审标准</w:t>
            </w:r>
          </w:p>
        </w:tc>
      </w:tr>
      <w:tr w:rsidR="00A45166" w:rsidRPr="00CB3E8B" w:rsidTr="00B70A59">
        <w:trPr>
          <w:trHeight w:val="428"/>
          <w:jc w:val="center"/>
        </w:trPr>
        <w:tc>
          <w:tcPr>
            <w:tcW w:w="515" w:type="dxa"/>
            <w:vMerge w:val="restart"/>
            <w:vAlign w:val="center"/>
          </w:tcPr>
          <w:p w:rsidR="00A45166" w:rsidRPr="00CB3E8B" w:rsidRDefault="00A45166" w:rsidP="00801F5A">
            <w:pPr>
              <w:tabs>
                <w:tab w:val="left" w:pos="0"/>
              </w:tabs>
              <w:adjustRightInd w:val="0"/>
              <w:snapToGrid w:val="0"/>
              <w:spacing w:line="360" w:lineRule="auto"/>
              <w:jc w:val="center"/>
              <w:rPr>
                <w:rFonts w:ascii="宋体" w:hAnsi="宋体"/>
                <w:szCs w:val="21"/>
              </w:rPr>
            </w:pPr>
            <w:r w:rsidRPr="00CB3E8B">
              <w:rPr>
                <w:rFonts w:ascii="宋体" w:hAnsi="宋体" w:hint="eastAsia"/>
                <w:szCs w:val="21"/>
              </w:rPr>
              <w:t>1</w:t>
            </w:r>
          </w:p>
        </w:tc>
        <w:tc>
          <w:tcPr>
            <w:tcW w:w="627" w:type="dxa"/>
            <w:vMerge w:val="restart"/>
            <w:vAlign w:val="center"/>
          </w:tcPr>
          <w:p w:rsidR="00A45166" w:rsidRPr="00CB3E8B" w:rsidRDefault="00A45166" w:rsidP="00801F5A">
            <w:pPr>
              <w:tabs>
                <w:tab w:val="left" w:pos="0"/>
              </w:tabs>
              <w:adjustRightInd w:val="0"/>
              <w:snapToGrid w:val="0"/>
              <w:jc w:val="center"/>
              <w:rPr>
                <w:rFonts w:ascii="宋体" w:hAnsi="宋体"/>
                <w:szCs w:val="21"/>
              </w:rPr>
            </w:pPr>
            <w:r w:rsidRPr="00CB3E8B">
              <w:rPr>
                <w:rFonts w:ascii="宋体" w:hAnsi="宋体" w:hint="eastAsia"/>
                <w:szCs w:val="21"/>
              </w:rPr>
              <w:t>有效性审查</w:t>
            </w:r>
          </w:p>
        </w:tc>
        <w:tc>
          <w:tcPr>
            <w:tcW w:w="3361" w:type="dxa"/>
            <w:vAlign w:val="center"/>
          </w:tcPr>
          <w:p w:rsidR="00A45166" w:rsidRPr="00CB3E8B" w:rsidRDefault="00A45166" w:rsidP="00801F5A">
            <w:pPr>
              <w:tabs>
                <w:tab w:val="left" w:pos="0"/>
              </w:tabs>
              <w:adjustRightInd w:val="0"/>
              <w:snapToGrid w:val="0"/>
              <w:rPr>
                <w:rFonts w:ascii="宋体" w:hAnsi="宋体"/>
                <w:szCs w:val="21"/>
              </w:rPr>
            </w:pPr>
            <w:r w:rsidRPr="00CB3E8B">
              <w:rPr>
                <w:rFonts w:ascii="宋体" w:hAnsi="宋体" w:hint="eastAsia"/>
                <w:szCs w:val="21"/>
              </w:rPr>
              <w:t>（1）响应文件的签署盖章</w:t>
            </w:r>
          </w:p>
        </w:tc>
        <w:tc>
          <w:tcPr>
            <w:tcW w:w="4819" w:type="dxa"/>
            <w:vAlign w:val="center"/>
          </w:tcPr>
          <w:p w:rsidR="00A45166" w:rsidRPr="00CB3E8B" w:rsidRDefault="00A45166" w:rsidP="00801F5A">
            <w:pPr>
              <w:tabs>
                <w:tab w:val="left" w:pos="0"/>
              </w:tabs>
              <w:adjustRightInd w:val="0"/>
              <w:snapToGrid w:val="0"/>
              <w:rPr>
                <w:rFonts w:ascii="宋体" w:hAnsi="宋体"/>
                <w:szCs w:val="21"/>
              </w:rPr>
            </w:pPr>
            <w:r w:rsidRPr="00CB3E8B">
              <w:rPr>
                <w:rFonts w:ascii="宋体" w:hAnsi="宋体" w:hint="eastAsia"/>
                <w:szCs w:val="21"/>
              </w:rPr>
              <w:t>符合</w:t>
            </w:r>
            <w:r w:rsidR="008F1955">
              <w:rPr>
                <w:rFonts w:ascii="宋体" w:hAnsi="宋体" w:hint="eastAsia"/>
                <w:szCs w:val="21"/>
              </w:rPr>
              <w:t>谈判文件</w:t>
            </w:r>
            <w:r w:rsidRPr="00CB3E8B">
              <w:rPr>
                <w:rFonts w:ascii="宋体" w:hAnsi="宋体" w:hint="eastAsia"/>
                <w:szCs w:val="21"/>
              </w:rPr>
              <w:t>中</w:t>
            </w:r>
            <w:r w:rsidRPr="00CB3E8B">
              <w:rPr>
                <w:rFonts w:ascii="宋体" w:hAnsi="宋体" w:hint="eastAsia"/>
                <w:color w:val="000000"/>
                <w:szCs w:val="21"/>
              </w:rPr>
              <w:t>有关“响应签署盖章”的要求</w:t>
            </w:r>
          </w:p>
        </w:tc>
      </w:tr>
      <w:tr w:rsidR="00A45166" w:rsidRPr="00CB3E8B" w:rsidTr="00B70A59">
        <w:trPr>
          <w:trHeight w:val="637"/>
          <w:jc w:val="center"/>
        </w:trPr>
        <w:tc>
          <w:tcPr>
            <w:tcW w:w="515" w:type="dxa"/>
            <w:vMerge/>
          </w:tcPr>
          <w:p w:rsidR="00A45166" w:rsidRPr="00CB3E8B" w:rsidRDefault="00A45166" w:rsidP="00801F5A">
            <w:pPr>
              <w:tabs>
                <w:tab w:val="left" w:pos="0"/>
              </w:tabs>
              <w:adjustRightInd w:val="0"/>
              <w:snapToGrid w:val="0"/>
              <w:spacing w:line="360" w:lineRule="auto"/>
              <w:rPr>
                <w:rFonts w:ascii="宋体" w:hAnsi="宋体"/>
                <w:szCs w:val="21"/>
              </w:rPr>
            </w:pPr>
          </w:p>
        </w:tc>
        <w:tc>
          <w:tcPr>
            <w:tcW w:w="627" w:type="dxa"/>
            <w:vMerge/>
          </w:tcPr>
          <w:p w:rsidR="00A45166" w:rsidRPr="00CB3E8B" w:rsidRDefault="00A45166" w:rsidP="00801F5A">
            <w:pPr>
              <w:tabs>
                <w:tab w:val="left" w:pos="0"/>
              </w:tabs>
              <w:adjustRightInd w:val="0"/>
              <w:snapToGrid w:val="0"/>
              <w:spacing w:line="360" w:lineRule="auto"/>
              <w:rPr>
                <w:rFonts w:ascii="宋体" w:hAnsi="宋体"/>
                <w:szCs w:val="21"/>
              </w:rPr>
            </w:pPr>
          </w:p>
        </w:tc>
        <w:tc>
          <w:tcPr>
            <w:tcW w:w="3361" w:type="dxa"/>
            <w:vAlign w:val="center"/>
          </w:tcPr>
          <w:p w:rsidR="00A45166" w:rsidRPr="00CB3E8B" w:rsidRDefault="00A45166" w:rsidP="00801F5A">
            <w:pPr>
              <w:tabs>
                <w:tab w:val="left" w:pos="0"/>
              </w:tabs>
              <w:adjustRightInd w:val="0"/>
              <w:snapToGrid w:val="0"/>
              <w:rPr>
                <w:rFonts w:ascii="宋体" w:hAnsi="宋体"/>
                <w:szCs w:val="21"/>
              </w:rPr>
            </w:pPr>
            <w:r w:rsidRPr="00CB3E8B">
              <w:rPr>
                <w:rFonts w:ascii="宋体" w:hAnsi="宋体" w:hint="eastAsia"/>
                <w:szCs w:val="21"/>
              </w:rPr>
              <w:t>（2）响应文件格式、语言、计量单位、报价货币</w:t>
            </w:r>
          </w:p>
        </w:tc>
        <w:tc>
          <w:tcPr>
            <w:tcW w:w="4819" w:type="dxa"/>
            <w:vAlign w:val="center"/>
          </w:tcPr>
          <w:p w:rsidR="00A45166" w:rsidRPr="00CB3E8B" w:rsidRDefault="00A45166" w:rsidP="00801F5A">
            <w:pPr>
              <w:tabs>
                <w:tab w:val="left" w:pos="0"/>
              </w:tabs>
              <w:adjustRightInd w:val="0"/>
              <w:snapToGrid w:val="0"/>
              <w:rPr>
                <w:rFonts w:ascii="宋体" w:hAnsi="宋体"/>
                <w:szCs w:val="21"/>
              </w:rPr>
            </w:pPr>
            <w:r w:rsidRPr="00CB3E8B">
              <w:rPr>
                <w:rFonts w:ascii="宋体" w:hAnsi="宋体" w:hint="eastAsia"/>
                <w:color w:val="000000"/>
                <w:szCs w:val="21"/>
              </w:rPr>
              <w:t>符合</w:t>
            </w:r>
            <w:r w:rsidR="008F1955">
              <w:rPr>
                <w:rFonts w:ascii="宋体" w:hAnsi="宋体" w:hint="eastAsia"/>
                <w:color w:val="000000"/>
                <w:szCs w:val="21"/>
              </w:rPr>
              <w:t>谈判文件</w:t>
            </w:r>
            <w:r w:rsidRPr="00CB3E8B">
              <w:rPr>
                <w:rFonts w:ascii="宋体" w:hAnsi="宋体" w:hint="eastAsia"/>
                <w:color w:val="000000"/>
                <w:szCs w:val="21"/>
              </w:rPr>
              <w:t>中有关“响应文件格式”的要求</w:t>
            </w:r>
          </w:p>
        </w:tc>
      </w:tr>
      <w:tr w:rsidR="00A45166" w:rsidRPr="00CB3E8B" w:rsidTr="00B70A59">
        <w:trPr>
          <w:trHeight w:val="614"/>
          <w:jc w:val="center"/>
        </w:trPr>
        <w:tc>
          <w:tcPr>
            <w:tcW w:w="515" w:type="dxa"/>
            <w:vMerge/>
          </w:tcPr>
          <w:p w:rsidR="00A45166" w:rsidRPr="00CB3E8B" w:rsidRDefault="00A45166" w:rsidP="00801F5A">
            <w:pPr>
              <w:tabs>
                <w:tab w:val="left" w:pos="0"/>
              </w:tabs>
              <w:adjustRightInd w:val="0"/>
              <w:snapToGrid w:val="0"/>
              <w:spacing w:line="360" w:lineRule="auto"/>
              <w:rPr>
                <w:rFonts w:ascii="宋体" w:hAnsi="宋体"/>
                <w:szCs w:val="21"/>
              </w:rPr>
            </w:pPr>
          </w:p>
        </w:tc>
        <w:tc>
          <w:tcPr>
            <w:tcW w:w="627" w:type="dxa"/>
            <w:vMerge/>
          </w:tcPr>
          <w:p w:rsidR="00A45166" w:rsidRPr="00CB3E8B" w:rsidRDefault="00A45166" w:rsidP="00801F5A">
            <w:pPr>
              <w:tabs>
                <w:tab w:val="left" w:pos="0"/>
              </w:tabs>
              <w:adjustRightInd w:val="0"/>
              <w:snapToGrid w:val="0"/>
              <w:spacing w:line="360" w:lineRule="auto"/>
              <w:rPr>
                <w:rFonts w:ascii="宋体" w:hAnsi="宋体"/>
                <w:szCs w:val="21"/>
              </w:rPr>
            </w:pPr>
          </w:p>
        </w:tc>
        <w:tc>
          <w:tcPr>
            <w:tcW w:w="3361" w:type="dxa"/>
            <w:vAlign w:val="center"/>
          </w:tcPr>
          <w:p w:rsidR="00A45166" w:rsidRPr="00CB3E8B" w:rsidRDefault="00A45166" w:rsidP="00801F5A">
            <w:pPr>
              <w:tabs>
                <w:tab w:val="left" w:pos="0"/>
              </w:tabs>
              <w:adjustRightInd w:val="0"/>
              <w:snapToGrid w:val="0"/>
              <w:rPr>
                <w:rFonts w:ascii="宋体" w:hAnsi="宋体"/>
                <w:szCs w:val="21"/>
              </w:rPr>
            </w:pPr>
            <w:r w:rsidRPr="00CB3E8B">
              <w:rPr>
                <w:rFonts w:ascii="宋体" w:hAnsi="宋体" w:hint="eastAsia"/>
                <w:szCs w:val="21"/>
              </w:rPr>
              <w:t>（3）报价唯一</w:t>
            </w:r>
          </w:p>
        </w:tc>
        <w:tc>
          <w:tcPr>
            <w:tcW w:w="4819" w:type="dxa"/>
            <w:vAlign w:val="center"/>
          </w:tcPr>
          <w:p w:rsidR="00A45166" w:rsidRPr="00CB3E8B" w:rsidRDefault="00A45166" w:rsidP="00801F5A">
            <w:pPr>
              <w:tabs>
                <w:tab w:val="left" w:pos="0"/>
              </w:tabs>
              <w:adjustRightInd w:val="0"/>
              <w:snapToGrid w:val="0"/>
              <w:rPr>
                <w:rFonts w:ascii="宋体" w:hAnsi="宋体"/>
                <w:szCs w:val="21"/>
              </w:rPr>
            </w:pPr>
            <w:r w:rsidRPr="00CB3E8B">
              <w:rPr>
                <w:rFonts w:ascii="宋体" w:hAnsi="宋体" w:hint="eastAsia"/>
                <w:szCs w:val="21"/>
              </w:rPr>
              <w:t>只能有一个有效报价，不得提交选择性报价，且报价不超过采购预算金额或最高限价</w:t>
            </w:r>
          </w:p>
        </w:tc>
      </w:tr>
      <w:tr w:rsidR="00A45166" w:rsidRPr="00CB3E8B" w:rsidTr="00801F5A">
        <w:trPr>
          <w:trHeight w:val="624"/>
          <w:jc w:val="center"/>
        </w:trPr>
        <w:tc>
          <w:tcPr>
            <w:tcW w:w="515" w:type="dxa"/>
            <w:vMerge/>
            <w:vAlign w:val="center"/>
          </w:tcPr>
          <w:p w:rsidR="00A45166" w:rsidRPr="00CB3E8B" w:rsidRDefault="00A45166" w:rsidP="00801F5A">
            <w:pPr>
              <w:tabs>
                <w:tab w:val="left" w:pos="0"/>
              </w:tabs>
              <w:adjustRightInd w:val="0"/>
              <w:snapToGrid w:val="0"/>
              <w:spacing w:line="360" w:lineRule="auto"/>
              <w:jc w:val="center"/>
              <w:rPr>
                <w:rFonts w:ascii="宋体" w:hAnsi="宋体"/>
                <w:szCs w:val="21"/>
              </w:rPr>
            </w:pPr>
          </w:p>
        </w:tc>
        <w:tc>
          <w:tcPr>
            <w:tcW w:w="627" w:type="dxa"/>
            <w:vMerge/>
            <w:vAlign w:val="center"/>
          </w:tcPr>
          <w:p w:rsidR="00A45166" w:rsidRPr="00CB3E8B" w:rsidRDefault="00A45166" w:rsidP="00801F5A">
            <w:pPr>
              <w:tabs>
                <w:tab w:val="left" w:pos="0"/>
              </w:tabs>
              <w:adjustRightInd w:val="0"/>
              <w:snapToGrid w:val="0"/>
              <w:jc w:val="center"/>
              <w:rPr>
                <w:rFonts w:ascii="宋体" w:hAnsi="宋体"/>
                <w:szCs w:val="21"/>
              </w:rPr>
            </w:pPr>
          </w:p>
        </w:tc>
        <w:tc>
          <w:tcPr>
            <w:tcW w:w="3361" w:type="dxa"/>
            <w:vAlign w:val="center"/>
          </w:tcPr>
          <w:p w:rsidR="00A45166" w:rsidRPr="00CB3E8B" w:rsidRDefault="00A45166" w:rsidP="00801F5A">
            <w:pPr>
              <w:tabs>
                <w:tab w:val="left" w:pos="0"/>
              </w:tabs>
              <w:adjustRightInd w:val="0"/>
              <w:snapToGrid w:val="0"/>
              <w:rPr>
                <w:rFonts w:ascii="宋体" w:hAnsi="宋体"/>
                <w:szCs w:val="21"/>
              </w:rPr>
            </w:pPr>
            <w:r w:rsidRPr="00CB3E8B">
              <w:rPr>
                <w:rFonts w:ascii="宋体" w:hAnsi="宋体" w:hint="eastAsia"/>
                <w:szCs w:val="21"/>
              </w:rPr>
              <w:t>（4）电子文件（光盘）</w:t>
            </w:r>
          </w:p>
        </w:tc>
        <w:tc>
          <w:tcPr>
            <w:tcW w:w="4819" w:type="dxa"/>
            <w:vAlign w:val="center"/>
          </w:tcPr>
          <w:p w:rsidR="00A45166" w:rsidRPr="00CB3E8B" w:rsidRDefault="00A45166" w:rsidP="00801F5A">
            <w:pPr>
              <w:tabs>
                <w:tab w:val="left" w:pos="0"/>
              </w:tabs>
              <w:adjustRightInd w:val="0"/>
              <w:snapToGrid w:val="0"/>
              <w:rPr>
                <w:rFonts w:ascii="宋体" w:hAnsi="宋体"/>
                <w:szCs w:val="21"/>
              </w:rPr>
            </w:pPr>
            <w:r w:rsidRPr="00CB3E8B">
              <w:rPr>
                <w:rFonts w:ascii="宋体" w:hAnsi="宋体" w:hint="eastAsia"/>
                <w:szCs w:val="21"/>
              </w:rPr>
              <w:t>符合</w:t>
            </w:r>
            <w:r w:rsidR="008F1955">
              <w:rPr>
                <w:rFonts w:ascii="宋体" w:hAnsi="宋体" w:hint="eastAsia"/>
                <w:szCs w:val="21"/>
              </w:rPr>
              <w:t>谈判文件</w:t>
            </w:r>
            <w:r w:rsidRPr="00CB3E8B">
              <w:rPr>
                <w:rFonts w:ascii="宋体" w:hAnsi="宋体" w:hint="eastAsia"/>
                <w:szCs w:val="21"/>
              </w:rPr>
              <w:t>中有关</w:t>
            </w:r>
            <w:r w:rsidRPr="00CB3E8B">
              <w:rPr>
                <w:rFonts w:ascii="宋体" w:hAnsi="宋体" w:hint="eastAsia"/>
                <w:color w:val="000000"/>
                <w:szCs w:val="21"/>
              </w:rPr>
              <w:t>“电子响应文件”的要求</w:t>
            </w:r>
          </w:p>
        </w:tc>
      </w:tr>
      <w:tr w:rsidR="00A45166" w:rsidRPr="00CB3E8B" w:rsidTr="00B70A59">
        <w:trPr>
          <w:trHeight w:val="491"/>
          <w:jc w:val="center"/>
        </w:trPr>
        <w:tc>
          <w:tcPr>
            <w:tcW w:w="515" w:type="dxa"/>
            <w:vMerge/>
            <w:vAlign w:val="center"/>
          </w:tcPr>
          <w:p w:rsidR="00A45166" w:rsidRPr="00CB3E8B" w:rsidRDefault="00A45166" w:rsidP="00801F5A">
            <w:pPr>
              <w:tabs>
                <w:tab w:val="left" w:pos="0"/>
              </w:tabs>
              <w:adjustRightInd w:val="0"/>
              <w:snapToGrid w:val="0"/>
              <w:spacing w:line="360" w:lineRule="auto"/>
              <w:jc w:val="center"/>
              <w:rPr>
                <w:rFonts w:ascii="宋体" w:hAnsi="宋体"/>
                <w:szCs w:val="21"/>
              </w:rPr>
            </w:pPr>
          </w:p>
        </w:tc>
        <w:tc>
          <w:tcPr>
            <w:tcW w:w="627" w:type="dxa"/>
            <w:vMerge/>
            <w:vAlign w:val="center"/>
          </w:tcPr>
          <w:p w:rsidR="00A45166" w:rsidRPr="00CB3E8B" w:rsidRDefault="00A45166" w:rsidP="00801F5A">
            <w:pPr>
              <w:tabs>
                <w:tab w:val="left" w:pos="0"/>
              </w:tabs>
              <w:adjustRightInd w:val="0"/>
              <w:snapToGrid w:val="0"/>
              <w:jc w:val="center"/>
              <w:rPr>
                <w:rFonts w:ascii="宋体" w:hAnsi="宋体"/>
                <w:szCs w:val="21"/>
              </w:rPr>
            </w:pPr>
          </w:p>
        </w:tc>
        <w:tc>
          <w:tcPr>
            <w:tcW w:w="3361" w:type="dxa"/>
            <w:vAlign w:val="center"/>
          </w:tcPr>
          <w:p w:rsidR="00A45166" w:rsidRPr="00CB3E8B" w:rsidRDefault="00A45166" w:rsidP="00801F5A">
            <w:pPr>
              <w:tabs>
                <w:tab w:val="left" w:pos="0"/>
              </w:tabs>
              <w:adjustRightInd w:val="0"/>
              <w:snapToGrid w:val="0"/>
              <w:rPr>
                <w:rFonts w:ascii="宋体" w:hAnsi="宋体"/>
                <w:szCs w:val="21"/>
              </w:rPr>
            </w:pPr>
            <w:r w:rsidRPr="00CB3E8B">
              <w:rPr>
                <w:rFonts w:ascii="宋体" w:hAnsi="宋体" w:hint="eastAsia"/>
                <w:szCs w:val="21"/>
              </w:rPr>
              <w:t>（5）附加条件</w:t>
            </w:r>
          </w:p>
        </w:tc>
        <w:tc>
          <w:tcPr>
            <w:tcW w:w="4819" w:type="dxa"/>
            <w:vAlign w:val="center"/>
          </w:tcPr>
          <w:p w:rsidR="00A45166" w:rsidRPr="00CB3E8B" w:rsidRDefault="00A45166" w:rsidP="00801F5A">
            <w:pPr>
              <w:tabs>
                <w:tab w:val="left" w:pos="0"/>
              </w:tabs>
              <w:adjustRightInd w:val="0"/>
              <w:snapToGrid w:val="0"/>
              <w:rPr>
                <w:rFonts w:ascii="宋体" w:hAnsi="宋体"/>
                <w:szCs w:val="21"/>
              </w:rPr>
            </w:pPr>
            <w:r w:rsidRPr="00CB3E8B">
              <w:rPr>
                <w:rFonts w:ascii="宋体" w:hAnsi="宋体" w:hint="eastAsia"/>
                <w:szCs w:val="21"/>
              </w:rPr>
              <w:t>响应文件未含有采购人不能接受的附加条件</w:t>
            </w:r>
          </w:p>
        </w:tc>
      </w:tr>
      <w:tr w:rsidR="00A45166" w:rsidRPr="00CB3E8B" w:rsidTr="00B70A59">
        <w:trPr>
          <w:trHeight w:val="554"/>
          <w:jc w:val="center"/>
        </w:trPr>
        <w:tc>
          <w:tcPr>
            <w:tcW w:w="515" w:type="dxa"/>
            <w:vMerge/>
            <w:vAlign w:val="center"/>
          </w:tcPr>
          <w:p w:rsidR="00A45166" w:rsidRPr="00CB3E8B" w:rsidRDefault="00A45166" w:rsidP="00801F5A">
            <w:pPr>
              <w:tabs>
                <w:tab w:val="left" w:pos="0"/>
              </w:tabs>
              <w:adjustRightInd w:val="0"/>
              <w:snapToGrid w:val="0"/>
              <w:spacing w:line="360" w:lineRule="auto"/>
              <w:jc w:val="center"/>
              <w:rPr>
                <w:rFonts w:ascii="宋体" w:hAnsi="宋体"/>
                <w:szCs w:val="21"/>
              </w:rPr>
            </w:pPr>
          </w:p>
        </w:tc>
        <w:tc>
          <w:tcPr>
            <w:tcW w:w="627" w:type="dxa"/>
            <w:vMerge/>
            <w:vAlign w:val="center"/>
          </w:tcPr>
          <w:p w:rsidR="00A45166" w:rsidRPr="00CB3E8B" w:rsidRDefault="00A45166" w:rsidP="00801F5A">
            <w:pPr>
              <w:tabs>
                <w:tab w:val="left" w:pos="0"/>
              </w:tabs>
              <w:adjustRightInd w:val="0"/>
              <w:snapToGrid w:val="0"/>
              <w:jc w:val="center"/>
              <w:rPr>
                <w:rFonts w:ascii="宋体" w:hAnsi="宋体"/>
                <w:szCs w:val="21"/>
              </w:rPr>
            </w:pPr>
          </w:p>
        </w:tc>
        <w:tc>
          <w:tcPr>
            <w:tcW w:w="3361" w:type="dxa"/>
            <w:vAlign w:val="center"/>
          </w:tcPr>
          <w:p w:rsidR="00A45166" w:rsidRPr="00CB3E8B" w:rsidRDefault="00A45166" w:rsidP="00801F5A">
            <w:pPr>
              <w:tabs>
                <w:tab w:val="left" w:pos="0"/>
              </w:tabs>
              <w:adjustRightInd w:val="0"/>
              <w:snapToGrid w:val="0"/>
              <w:rPr>
                <w:rFonts w:ascii="宋体" w:hAnsi="宋体"/>
                <w:szCs w:val="21"/>
              </w:rPr>
            </w:pPr>
            <w:r w:rsidRPr="00CB3E8B">
              <w:rPr>
                <w:rFonts w:ascii="宋体" w:hAnsi="宋体" w:hint="eastAsia"/>
                <w:szCs w:val="21"/>
              </w:rPr>
              <w:t>（6）不存在恶意串通的情形</w:t>
            </w:r>
          </w:p>
        </w:tc>
        <w:tc>
          <w:tcPr>
            <w:tcW w:w="4819" w:type="dxa"/>
            <w:vAlign w:val="center"/>
          </w:tcPr>
          <w:p w:rsidR="00A45166" w:rsidRPr="00CB3E8B" w:rsidRDefault="00A45166" w:rsidP="00801F5A">
            <w:pPr>
              <w:tabs>
                <w:tab w:val="left" w:pos="0"/>
              </w:tabs>
              <w:adjustRightInd w:val="0"/>
              <w:snapToGrid w:val="0"/>
              <w:rPr>
                <w:rFonts w:ascii="宋体" w:hAnsi="宋体"/>
                <w:szCs w:val="21"/>
              </w:rPr>
            </w:pPr>
            <w:r w:rsidRPr="00CB3E8B">
              <w:rPr>
                <w:rFonts w:ascii="宋体" w:hAnsi="宋体" w:hint="eastAsia"/>
                <w:szCs w:val="21"/>
              </w:rPr>
              <w:t>不存在本章第</w:t>
            </w:r>
            <w:r>
              <w:rPr>
                <w:rFonts w:eastAsiaTheme="minorEastAsia"/>
                <w:szCs w:val="21"/>
                <w:lang w:val="zh-CN"/>
              </w:rPr>
              <w:t>5.11</w:t>
            </w:r>
            <w:r w:rsidRPr="00CB3E8B">
              <w:rPr>
                <w:rFonts w:ascii="宋体" w:hAnsi="宋体" w:hint="eastAsia"/>
                <w:szCs w:val="21"/>
              </w:rPr>
              <w:t>条款规定的任何一种情形</w:t>
            </w:r>
          </w:p>
        </w:tc>
      </w:tr>
      <w:tr w:rsidR="00A45166" w:rsidRPr="00CB3E8B" w:rsidTr="00B70A59">
        <w:trPr>
          <w:trHeight w:val="576"/>
          <w:jc w:val="center"/>
        </w:trPr>
        <w:tc>
          <w:tcPr>
            <w:tcW w:w="515" w:type="dxa"/>
            <w:vMerge w:val="restart"/>
            <w:vAlign w:val="center"/>
          </w:tcPr>
          <w:p w:rsidR="00A45166" w:rsidRPr="00CB3E8B" w:rsidRDefault="00A45166" w:rsidP="00801F5A">
            <w:pPr>
              <w:tabs>
                <w:tab w:val="left" w:pos="0"/>
              </w:tabs>
              <w:adjustRightInd w:val="0"/>
              <w:snapToGrid w:val="0"/>
              <w:spacing w:line="360" w:lineRule="auto"/>
              <w:jc w:val="center"/>
              <w:rPr>
                <w:rFonts w:ascii="宋体" w:hAnsi="宋体"/>
                <w:szCs w:val="21"/>
              </w:rPr>
            </w:pPr>
            <w:r w:rsidRPr="00CB3E8B">
              <w:rPr>
                <w:rFonts w:ascii="宋体" w:hAnsi="宋体" w:hint="eastAsia"/>
                <w:szCs w:val="21"/>
              </w:rPr>
              <w:t>2</w:t>
            </w:r>
          </w:p>
        </w:tc>
        <w:tc>
          <w:tcPr>
            <w:tcW w:w="627" w:type="dxa"/>
            <w:vMerge w:val="restart"/>
            <w:vAlign w:val="center"/>
          </w:tcPr>
          <w:p w:rsidR="00A45166" w:rsidRPr="00CB3E8B" w:rsidRDefault="00A45166" w:rsidP="00801F5A">
            <w:pPr>
              <w:tabs>
                <w:tab w:val="left" w:pos="0"/>
              </w:tabs>
              <w:adjustRightInd w:val="0"/>
              <w:snapToGrid w:val="0"/>
              <w:jc w:val="center"/>
              <w:rPr>
                <w:rFonts w:ascii="宋体" w:hAnsi="宋体"/>
                <w:szCs w:val="21"/>
              </w:rPr>
            </w:pPr>
            <w:r w:rsidRPr="00CB3E8B">
              <w:rPr>
                <w:rFonts w:ascii="宋体" w:hAnsi="宋体" w:hint="eastAsia"/>
                <w:szCs w:val="21"/>
              </w:rPr>
              <w:t>完整性审查</w:t>
            </w:r>
          </w:p>
        </w:tc>
        <w:tc>
          <w:tcPr>
            <w:tcW w:w="3361" w:type="dxa"/>
            <w:vAlign w:val="center"/>
          </w:tcPr>
          <w:p w:rsidR="00A45166" w:rsidRPr="00CB3E8B" w:rsidRDefault="00A45166" w:rsidP="00801F5A">
            <w:pPr>
              <w:tabs>
                <w:tab w:val="left" w:pos="0"/>
              </w:tabs>
              <w:adjustRightInd w:val="0"/>
              <w:snapToGrid w:val="0"/>
              <w:rPr>
                <w:rFonts w:ascii="宋体" w:hAnsi="宋体"/>
                <w:szCs w:val="21"/>
              </w:rPr>
            </w:pPr>
            <w:r w:rsidRPr="00CB3E8B">
              <w:rPr>
                <w:rFonts w:ascii="宋体" w:hAnsi="宋体" w:hint="eastAsia"/>
                <w:szCs w:val="21"/>
              </w:rPr>
              <w:t>（7）响应文件份数</w:t>
            </w:r>
          </w:p>
        </w:tc>
        <w:tc>
          <w:tcPr>
            <w:tcW w:w="4819" w:type="dxa"/>
            <w:vAlign w:val="center"/>
          </w:tcPr>
          <w:p w:rsidR="00A45166" w:rsidRPr="00CB3E8B" w:rsidRDefault="00A45166" w:rsidP="00801F5A">
            <w:pPr>
              <w:tabs>
                <w:tab w:val="left" w:pos="0"/>
              </w:tabs>
              <w:adjustRightInd w:val="0"/>
              <w:snapToGrid w:val="0"/>
              <w:rPr>
                <w:rFonts w:ascii="宋体" w:hAnsi="宋体"/>
                <w:szCs w:val="21"/>
              </w:rPr>
            </w:pPr>
            <w:r w:rsidRPr="00CB3E8B">
              <w:rPr>
                <w:rFonts w:ascii="宋体" w:hAnsi="宋体" w:hint="eastAsia"/>
                <w:szCs w:val="21"/>
              </w:rPr>
              <w:t>符合</w:t>
            </w:r>
            <w:r w:rsidR="008F1955">
              <w:rPr>
                <w:rFonts w:ascii="宋体" w:hAnsi="宋体" w:hint="eastAsia"/>
                <w:szCs w:val="21"/>
              </w:rPr>
              <w:t>谈判文件</w:t>
            </w:r>
            <w:r w:rsidRPr="00CB3E8B">
              <w:rPr>
                <w:rFonts w:ascii="宋体" w:hAnsi="宋体" w:hint="eastAsia"/>
                <w:szCs w:val="21"/>
              </w:rPr>
              <w:t>中规定的正本、副本、电子文件数量</w:t>
            </w:r>
          </w:p>
        </w:tc>
      </w:tr>
      <w:tr w:rsidR="00A45166" w:rsidRPr="00CB3E8B" w:rsidTr="00B70A59">
        <w:trPr>
          <w:trHeight w:val="556"/>
          <w:jc w:val="center"/>
        </w:trPr>
        <w:tc>
          <w:tcPr>
            <w:tcW w:w="515" w:type="dxa"/>
            <w:vMerge/>
          </w:tcPr>
          <w:p w:rsidR="00A45166" w:rsidRPr="00CB3E8B" w:rsidRDefault="00A45166" w:rsidP="00801F5A">
            <w:pPr>
              <w:tabs>
                <w:tab w:val="left" w:pos="0"/>
              </w:tabs>
              <w:adjustRightInd w:val="0"/>
              <w:snapToGrid w:val="0"/>
              <w:spacing w:line="360" w:lineRule="auto"/>
              <w:rPr>
                <w:rFonts w:ascii="宋体" w:hAnsi="宋体"/>
                <w:szCs w:val="21"/>
              </w:rPr>
            </w:pPr>
          </w:p>
        </w:tc>
        <w:tc>
          <w:tcPr>
            <w:tcW w:w="627" w:type="dxa"/>
            <w:vMerge/>
          </w:tcPr>
          <w:p w:rsidR="00A45166" w:rsidRPr="00CB3E8B" w:rsidRDefault="00A45166" w:rsidP="00801F5A">
            <w:pPr>
              <w:tabs>
                <w:tab w:val="left" w:pos="0"/>
              </w:tabs>
              <w:adjustRightInd w:val="0"/>
              <w:snapToGrid w:val="0"/>
              <w:spacing w:line="360" w:lineRule="auto"/>
              <w:rPr>
                <w:rFonts w:ascii="宋体" w:hAnsi="宋体"/>
                <w:szCs w:val="21"/>
              </w:rPr>
            </w:pPr>
          </w:p>
        </w:tc>
        <w:tc>
          <w:tcPr>
            <w:tcW w:w="3361" w:type="dxa"/>
            <w:vAlign w:val="center"/>
          </w:tcPr>
          <w:p w:rsidR="00A45166" w:rsidRPr="00CB3E8B" w:rsidRDefault="00A45166" w:rsidP="00801F5A">
            <w:pPr>
              <w:tabs>
                <w:tab w:val="left" w:pos="0"/>
              </w:tabs>
              <w:adjustRightInd w:val="0"/>
              <w:snapToGrid w:val="0"/>
              <w:rPr>
                <w:rFonts w:ascii="宋体" w:hAnsi="宋体"/>
                <w:szCs w:val="21"/>
              </w:rPr>
            </w:pPr>
            <w:r w:rsidRPr="00CB3E8B">
              <w:rPr>
                <w:rFonts w:ascii="宋体" w:hAnsi="宋体" w:hint="eastAsia"/>
                <w:szCs w:val="21"/>
              </w:rPr>
              <w:t>（8）响应文件内容</w:t>
            </w:r>
          </w:p>
        </w:tc>
        <w:tc>
          <w:tcPr>
            <w:tcW w:w="4819" w:type="dxa"/>
            <w:vAlign w:val="center"/>
          </w:tcPr>
          <w:p w:rsidR="00A45166" w:rsidRPr="00CB3E8B" w:rsidRDefault="00A45166" w:rsidP="00801F5A">
            <w:pPr>
              <w:tabs>
                <w:tab w:val="left" w:pos="0"/>
              </w:tabs>
              <w:adjustRightInd w:val="0"/>
              <w:snapToGrid w:val="0"/>
              <w:rPr>
                <w:rFonts w:ascii="宋体" w:hAnsi="宋体"/>
                <w:szCs w:val="21"/>
              </w:rPr>
            </w:pPr>
            <w:r w:rsidRPr="00CB3E8B">
              <w:rPr>
                <w:rFonts w:ascii="宋体" w:hAnsi="宋体" w:hint="eastAsia"/>
                <w:szCs w:val="21"/>
              </w:rPr>
              <w:t>响应文件内容齐全、无遗漏且符合“采购需求”的规定</w:t>
            </w:r>
          </w:p>
        </w:tc>
      </w:tr>
      <w:tr w:rsidR="00A45166" w:rsidRPr="00CB3E8B" w:rsidTr="00801F5A">
        <w:trPr>
          <w:trHeight w:val="624"/>
          <w:jc w:val="center"/>
        </w:trPr>
        <w:tc>
          <w:tcPr>
            <w:tcW w:w="515" w:type="dxa"/>
            <w:vMerge w:val="restart"/>
            <w:vAlign w:val="center"/>
          </w:tcPr>
          <w:p w:rsidR="00A45166" w:rsidRPr="00CB3E8B" w:rsidRDefault="00A45166" w:rsidP="00801F5A">
            <w:pPr>
              <w:tabs>
                <w:tab w:val="left" w:pos="0"/>
              </w:tabs>
              <w:adjustRightInd w:val="0"/>
              <w:snapToGrid w:val="0"/>
              <w:spacing w:line="360" w:lineRule="auto"/>
              <w:jc w:val="center"/>
              <w:rPr>
                <w:rFonts w:ascii="宋体" w:hAnsi="宋体"/>
                <w:szCs w:val="21"/>
              </w:rPr>
            </w:pPr>
            <w:r w:rsidRPr="00CB3E8B">
              <w:rPr>
                <w:rFonts w:ascii="宋体" w:hAnsi="宋体" w:hint="eastAsia"/>
                <w:szCs w:val="21"/>
              </w:rPr>
              <w:t>3</w:t>
            </w:r>
          </w:p>
        </w:tc>
        <w:tc>
          <w:tcPr>
            <w:tcW w:w="627" w:type="dxa"/>
            <w:vMerge w:val="restart"/>
            <w:vAlign w:val="center"/>
          </w:tcPr>
          <w:p w:rsidR="00A45166" w:rsidRPr="00CB3E8B" w:rsidRDefault="00A45166" w:rsidP="00801F5A">
            <w:pPr>
              <w:tabs>
                <w:tab w:val="left" w:pos="0"/>
              </w:tabs>
              <w:adjustRightInd w:val="0"/>
              <w:snapToGrid w:val="0"/>
              <w:jc w:val="center"/>
              <w:rPr>
                <w:rFonts w:ascii="宋体" w:hAnsi="宋体"/>
                <w:szCs w:val="21"/>
              </w:rPr>
            </w:pPr>
            <w:r w:rsidRPr="00CB3E8B">
              <w:rPr>
                <w:rFonts w:ascii="宋体" w:hAnsi="宋体" w:hint="eastAsia"/>
                <w:szCs w:val="21"/>
              </w:rPr>
              <w:t>响应性审查</w:t>
            </w:r>
          </w:p>
        </w:tc>
        <w:tc>
          <w:tcPr>
            <w:tcW w:w="3361" w:type="dxa"/>
            <w:vAlign w:val="center"/>
          </w:tcPr>
          <w:p w:rsidR="00A45166" w:rsidRPr="00CB3E8B" w:rsidRDefault="00A45166" w:rsidP="00801F5A">
            <w:pPr>
              <w:tabs>
                <w:tab w:val="left" w:pos="0"/>
              </w:tabs>
              <w:adjustRightInd w:val="0"/>
              <w:snapToGrid w:val="0"/>
              <w:rPr>
                <w:rFonts w:ascii="宋体" w:hAnsi="宋体"/>
                <w:szCs w:val="21"/>
              </w:rPr>
            </w:pPr>
            <w:r w:rsidRPr="00CB3E8B">
              <w:rPr>
                <w:rFonts w:ascii="宋体" w:hAnsi="宋体" w:hint="eastAsia"/>
                <w:szCs w:val="21"/>
              </w:rPr>
              <w:t>（9）对</w:t>
            </w:r>
            <w:r w:rsidR="008F1955">
              <w:rPr>
                <w:rFonts w:ascii="宋体" w:hAnsi="宋体" w:hint="eastAsia"/>
                <w:szCs w:val="21"/>
              </w:rPr>
              <w:t>谈判文件</w:t>
            </w:r>
            <w:r w:rsidRPr="00CB3E8B">
              <w:rPr>
                <w:rFonts w:ascii="宋体" w:hAnsi="宋体" w:hint="eastAsia"/>
                <w:szCs w:val="21"/>
              </w:rPr>
              <w:t>响应程度</w:t>
            </w:r>
          </w:p>
        </w:tc>
        <w:tc>
          <w:tcPr>
            <w:tcW w:w="4819" w:type="dxa"/>
            <w:vAlign w:val="center"/>
          </w:tcPr>
          <w:p w:rsidR="00A45166" w:rsidRPr="00CB3E8B" w:rsidRDefault="00A45166" w:rsidP="00801F5A">
            <w:pPr>
              <w:tabs>
                <w:tab w:val="left" w:pos="0"/>
              </w:tabs>
              <w:adjustRightInd w:val="0"/>
              <w:snapToGrid w:val="0"/>
              <w:rPr>
                <w:rFonts w:ascii="宋体" w:hAnsi="宋体"/>
                <w:szCs w:val="21"/>
              </w:rPr>
            </w:pPr>
            <w:r w:rsidRPr="00CB3E8B">
              <w:rPr>
                <w:rFonts w:ascii="宋体" w:hAnsi="宋体" w:hint="eastAsia"/>
                <w:color w:val="000000"/>
                <w:szCs w:val="21"/>
              </w:rPr>
              <w:t>全面响应</w:t>
            </w:r>
            <w:r w:rsidR="008F1955">
              <w:rPr>
                <w:rFonts w:ascii="宋体" w:hAnsi="宋体" w:hint="eastAsia"/>
                <w:color w:val="000000"/>
                <w:szCs w:val="21"/>
              </w:rPr>
              <w:t>谈判文件</w:t>
            </w:r>
            <w:r w:rsidRPr="00CB3E8B">
              <w:rPr>
                <w:rFonts w:ascii="宋体" w:hAnsi="宋体" w:hint="eastAsia"/>
                <w:color w:val="000000"/>
                <w:szCs w:val="21"/>
              </w:rPr>
              <w:t>中的实质性要求</w:t>
            </w:r>
          </w:p>
        </w:tc>
      </w:tr>
      <w:tr w:rsidR="00A45166" w:rsidRPr="00CB3E8B" w:rsidTr="00801F5A">
        <w:trPr>
          <w:trHeight w:val="624"/>
          <w:jc w:val="center"/>
        </w:trPr>
        <w:tc>
          <w:tcPr>
            <w:tcW w:w="515" w:type="dxa"/>
            <w:vMerge/>
          </w:tcPr>
          <w:p w:rsidR="00A45166" w:rsidRPr="00CB3E8B" w:rsidRDefault="00A45166" w:rsidP="00801F5A">
            <w:pPr>
              <w:tabs>
                <w:tab w:val="left" w:pos="0"/>
              </w:tabs>
              <w:adjustRightInd w:val="0"/>
              <w:snapToGrid w:val="0"/>
              <w:spacing w:line="360" w:lineRule="auto"/>
              <w:rPr>
                <w:rFonts w:ascii="宋体" w:hAnsi="宋体"/>
                <w:szCs w:val="21"/>
              </w:rPr>
            </w:pPr>
          </w:p>
        </w:tc>
        <w:tc>
          <w:tcPr>
            <w:tcW w:w="627" w:type="dxa"/>
            <w:vMerge/>
          </w:tcPr>
          <w:p w:rsidR="00A45166" w:rsidRPr="00CB3E8B" w:rsidRDefault="00A45166" w:rsidP="00801F5A">
            <w:pPr>
              <w:tabs>
                <w:tab w:val="left" w:pos="0"/>
              </w:tabs>
              <w:adjustRightInd w:val="0"/>
              <w:snapToGrid w:val="0"/>
              <w:spacing w:line="360" w:lineRule="auto"/>
              <w:rPr>
                <w:rFonts w:ascii="宋体" w:hAnsi="宋体"/>
                <w:szCs w:val="21"/>
              </w:rPr>
            </w:pPr>
          </w:p>
        </w:tc>
        <w:tc>
          <w:tcPr>
            <w:tcW w:w="3361" w:type="dxa"/>
            <w:vAlign w:val="center"/>
          </w:tcPr>
          <w:p w:rsidR="00A45166" w:rsidRPr="00CB3E8B" w:rsidRDefault="00A45166" w:rsidP="00801F5A">
            <w:pPr>
              <w:tabs>
                <w:tab w:val="left" w:pos="0"/>
              </w:tabs>
              <w:adjustRightInd w:val="0"/>
              <w:snapToGrid w:val="0"/>
              <w:rPr>
                <w:rFonts w:ascii="宋体" w:hAnsi="宋体"/>
                <w:color w:val="000000"/>
                <w:szCs w:val="21"/>
              </w:rPr>
            </w:pPr>
            <w:r w:rsidRPr="00CB3E8B">
              <w:rPr>
                <w:rFonts w:ascii="宋体" w:hAnsi="宋体" w:hint="eastAsia"/>
                <w:color w:val="000000"/>
                <w:szCs w:val="21"/>
              </w:rPr>
              <w:t>（1</w:t>
            </w:r>
            <w:r w:rsidRPr="00CB3E8B">
              <w:rPr>
                <w:rFonts w:ascii="宋体" w:hAnsi="宋体"/>
                <w:color w:val="000000"/>
                <w:szCs w:val="21"/>
              </w:rPr>
              <w:t>0</w:t>
            </w:r>
            <w:r w:rsidRPr="00CB3E8B">
              <w:rPr>
                <w:rFonts w:ascii="宋体" w:hAnsi="宋体" w:hint="eastAsia"/>
                <w:color w:val="000000"/>
                <w:szCs w:val="21"/>
              </w:rPr>
              <w:t>）强制采购节能产品（如有）</w:t>
            </w:r>
          </w:p>
        </w:tc>
        <w:tc>
          <w:tcPr>
            <w:tcW w:w="4819" w:type="dxa"/>
            <w:vAlign w:val="center"/>
          </w:tcPr>
          <w:p w:rsidR="00A45166" w:rsidRPr="00CB3E8B" w:rsidRDefault="00A45166" w:rsidP="00801F5A">
            <w:pPr>
              <w:tabs>
                <w:tab w:val="left" w:pos="0"/>
              </w:tabs>
              <w:adjustRightInd w:val="0"/>
              <w:snapToGrid w:val="0"/>
              <w:rPr>
                <w:rFonts w:ascii="宋体" w:hAnsi="宋体"/>
                <w:color w:val="000000"/>
                <w:szCs w:val="21"/>
              </w:rPr>
            </w:pPr>
            <w:r w:rsidRPr="00CB3E8B">
              <w:rPr>
                <w:rFonts w:ascii="宋体" w:hAnsi="宋体" w:hint="eastAsia"/>
                <w:color w:val="000000"/>
                <w:szCs w:val="21"/>
              </w:rPr>
              <w:t>符合强制采购</w:t>
            </w:r>
            <w:r w:rsidRPr="00CB3E8B">
              <w:rPr>
                <w:rFonts w:ascii="宋体" w:hAnsi="宋体"/>
                <w:color w:val="000000"/>
                <w:szCs w:val="21"/>
              </w:rPr>
              <w:t>节能产品</w:t>
            </w:r>
            <w:r w:rsidRPr="00CB3E8B">
              <w:rPr>
                <w:rFonts w:ascii="宋体" w:hAnsi="宋体" w:hint="eastAsia"/>
                <w:color w:val="000000"/>
                <w:szCs w:val="21"/>
              </w:rPr>
              <w:t>目录中的产品</w:t>
            </w:r>
          </w:p>
        </w:tc>
      </w:tr>
      <w:tr w:rsidR="00A45166" w:rsidRPr="00CB3E8B" w:rsidTr="00B70A59">
        <w:trPr>
          <w:trHeight w:val="472"/>
          <w:jc w:val="center"/>
        </w:trPr>
        <w:tc>
          <w:tcPr>
            <w:tcW w:w="515" w:type="dxa"/>
            <w:vMerge/>
          </w:tcPr>
          <w:p w:rsidR="00A45166" w:rsidRPr="00CB3E8B" w:rsidRDefault="00A45166" w:rsidP="00801F5A">
            <w:pPr>
              <w:tabs>
                <w:tab w:val="left" w:pos="0"/>
              </w:tabs>
              <w:adjustRightInd w:val="0"/>
              <w:snapToGrid w:val="0"/>
              <w:spacing w:line="360" w:lineRule="auto"/>
              <w:rPr>
                <w:rFonts w:ascii="宋体" w:hAnsi="宋体"/>
                <w:szCs w:val="21"/>
              </w:rPr>
            </w:pPr>
          </w:p>
        </w:tc>
        <w:tc>
          <w:tcPr>
            <w:tcW w:w="627" w:type="dxa"/>
            <w:vMerge/>
          </w:tcPr>
          <w:p w:rsidR="00A45166" w:rsidRPr="00CB3E8B" w:rsidRDefault="00A45166" w:rsidP="00801F5A">
            <w:pPr>
              <w:tabs>
                <w:tab w:val="left" w:pos="0"/>
              </w:tabs>
              <w:adjustRightInd w:val="0"/>
              <w:snapToGrid w:val="0"/>
              <w:spacing w:line="360" w:lineRule="auto"/>
              <w:rPr>
                <w:rFonts w:ascii="宋体" w:hAnsi="宋体"/>
                <w:szCs w:val="21"/>
              </w:rPr>
            </w:pPr>
          </w:p>
        </w:tc>
        <w:tc>
          <w:tcPr>
            <w:tcW w:w="3361" w:type="dxa"/>
            <w:vAlign w:val="center"/>
          </w:tcPr>
          <w:p w:rsidR="00A45166" w:rsidRPr="00CB3E8B" w:rsidRDefault="00A45166" w:rsidP="00801F5A">
            <w:pPr>
              <w:tabs>
                <w:tab w:val="left" w:pos="0"/>
              </w:tabs>
              <w:adjustRightInd w:val="0"/>
              <w:snapToGrid w:val="0"/>
              <w:rPr>
                <w:rFonts w:ascii="宋体" w:hAnsi="宋体"/>
                <w:color w:val="000000"/>
                <w:szCs w:val="21"/>
              </w:rPr>
            </w:pPr>
            <w:r w:rsidRPr="00CB3E8B">
              <w:rPr>
                <w:rFonts w:ascii="宋体" w:hAnsi="宋体" w:hint="eastAsia"/>
                <w:color w:val="000000"/>
                <w:szCs w:val="21"/>
              </w:rPr>
              <w:t>（1</w:t>
            </w:r>
            <w:r w:rsidRPr="00CB3E8B">
              <w:rPr>
                <w:rFonts w:ascii="宋体" w:hAnsi="宋体"/>
                <w:color w:val="000000"/>
                <w:szCs w:val="21"/>
              </w:rPr>
              <w:t>1</w:t>
            </w:r>
            <w:r w:rsidRPr="00CB3E8B">
              <w:rPr>
                <w:rFonts w:ascii="宋体" w:hAnsi="宋体" w:hint="eastAsia"/>
                <w:color w:val="000000"/>
                <w:szCs w:val="21"/>
              </w:rPr>
              <w:t>）权利义务</w:t>
            </w:r>
          </w:p>
        </w:tc>
        <w:tc>
          <w:tcPr>
            <w:tcW w:w="4819" w:type="dxa"/>
            <w:vAlign w:val="center"/>
          </w:tcPr>
          <w:p w:rsidR="00A45166" w:rsidRPr="00CB3E8B" w:rsidRDefault="00A45166" w:rsidP="00801F5A">
            <w:pPr>
              <w:tabs>
                <w:tab w:val="left" w:pos="0"/>
              </w:tabs>
              <w:adjustRightInd w:val="0"/>
              <w:snapToGrid w:val="0"/>
              <w:rPr>
                <w:rFonts w:ascii="宋体" w:hAnsi="宋体"/>
                <w:color w:val="000000"/>
                <w:szCs w:val="21"/>
              </w:rPr>
            </w:pPr>
            <w:r w:rsidRPr="00CB3E8B">
              <w:rPr>
                <w:rFonts w:ascii="宋体" w:hAnsi="宋体" w:hint="eastAsia"/>
                <w:color w:val="000000"/>
                <w:szCs w:val="21"/>
              </w:rPr>
              <w:t>符合</w:t>
            </w:r>
            <w:r w:rsidR="008F1955">
              <w:rPr>
                <w:rFonts w:ascii="宋体" w:hAnsi="宋体" w:hint="eastAsia"/>
                <w:color w:val="000000"/>
                <w:szCs w:val="21"/>
              </w:rPr>
              <w:t>谈判文件</w:t>
            </w:r>
            <w:r w:rsidRPr="00CB3E8B">
              <w:rPr>
                <w:rFonts w:ascii="宋体" w:hAnsi="宋体" w:hint="eastAsia"/>
                <w:color w:val="000000"/>
                <w:szCs w:val="21"/>
              </w:rPr>
              <w:t>“政府采购合同格式”条款中实质性要求和条件</w:t>
            </w:r>
          </w:p>
        </w:tc>
      </w:tr>
      <w:tr w:rsidR="00A45166" w:rsidRPr="00CB3E8B" w:rsidTr="00801F5A">
        <w:trPr>
          <w:trHeight w:val="624"/>
          <w:jc w:val="center"/>
        </w:trPr>
        <w:tc>
          <w:tcPr>
            <w:tcW w:w="515" w:type="dxa"/>
            <w:vMerge/>
          </w:tcPr>
          <w:p w:rsidR="00A45166" w:rsidRPr="00CB3E8B" w:rsidRDefault="00A45166" w:rsidP="00801F5A">
            <w:pPr>
              <w:tabs>
                <w:tab w:val="left" w:pos="0"/>
              </w:tabs>
              <w:adjustRightInd w:val="0"/>
              <w:snapToGrid w:val="0"/>
              <w:spacing w:line="360" w:lineRule="auto"/>
              <w:rPr>
                <w:rFonts w:ascii="宋体" w:hAnsi="宋体"/>
                <w:szCs w:val="21"/>
              </w:rPr>
            </w:pPr>
          </w:p>
        </w:tc>
        <w:tc>
          <w:tcPr>
            <w:tcW w:w="627" w:type="dxa"/>
            <w:vMerge/>
          </w:tcPr>
          <w:p w:rsidR="00A45166" w:rsidRPr="00CB3E8B" w:rsidRDefault="00A45166" w:rsidP="00801F5A">
            <w:pPr>
              <w:tabs>
                <w:tab w:val="left" w:pos="0"/>
              </w:tabs>
              <w:adjustRightInd w:val="0"/>
              <w:snapToGrid w:val="0"/>
              <w:spacing w:line="360" w:lineRule="auto"/>
              <w:rPr>
                <w:rFonts w:ascii="宋体" w:hAnsi="宋体"/>
                <w:szCs w:val="21"/>
              </w:rPr>
            </w:pPr>
          </w:p>
        </w:tc>
        <w:tc>
          <w:tcPr>
            <w:tcW w:w="3361" w:type="dxa"/>
            <w:vAlign w:val="center"/>
          </w:tcPr>
          <w:p w:rsidR="00A45166" w:rsidRPr="00CB3E8B" w:rsidRDefault="00A45166" w:rsidP="00801F5A">
            <w:pPr>
              <w:tabs>
                <w:tab w:val="left" w:pos="0"/>
              </w:tabs>
              <w:adjustRightInd w:val="0"/>
              <w:snapToGrid w:val="0"/>
              <w:rPr>
                <w:rFonts w:ascii="宋体" w:hAnsi="宋体"/>
                <w:szCs w:val="21"/>
              </w:rPr>
            </w:pPr>
            <w:r w:rsidRPr="00CB3E8B">
              <w:rPr>
                <w:rFonts w:ascii="宋体" w:hAnsi="宋体" w:hint="eastAsia"/>
                <w:szCs w:val="21"/>
              </w:rPr>
              <w:t>（1</w:t>
            </w:r>
            <w:r w:rsidRPr="00CB3E8B">
              <w:rPr>
                <w:rFonts w:ascii="宋体" w:hAnsi="宋体"/>
                <w:szCs w:val="21"/>
              </w:rPr>
              <w:t>2</w:t>
            </w:r>
            <w:r w:rsidRPr="00CB3E8B">
              <w:rPr>
                <w:rFonts w:ascii="宋体" w:hAnsi="宋体" w:hint="eastAsia"/>
                <w:szCs w:val="21"/>
              </w:rPr>
              <w:t>）</w:t>
            </w:r>
            <w:r>
              <w:rPr>
                <w:rFonts w:ascii="宋体" w:hAnsi="宋体" w:hint="eastAsia"/>
                <w:szCs w:val="21"/>
              </w:rPr>
              <w:t>响应</w:t>
            </w:r>
            <w:r w:rsidRPr="00CB3E8B">
              <w:rPr>
                <w:rFonts w:ascii="宋体" w:hAnsi="宋体" w:hint="eastAsia"/>
                <w:szCs w:val="21"/>
              </w:rPr>
              <w:t>有效期</w:t>
            </w:r>
          </w:p>
        </w:tc>
        <w:tc>
          <w:tcPr>
            <w:tcW w:w="4819" w:type="dxa"/>
            <w:vAlign w:val="center"/>
          </w:tcPr>
          <w:p w:rsidR="00A45166" w:rsidRPr="00CB3E8B" w:rsidRDefault="00A45166" w:rsidP="00801F5A">
            <w:pPr>
              <w:tabs>
                <w:tab w:val="left" w:pos="0"/>
              </w:tabs>
              <w:adjustRightInd w:val="0"/>
              <w:snapToGrid w:val="0"/>
              <w:rPr>
                <w:rFonts w:ascii="宋体" w:hAnsi="宋体"/>
                <w:szCs w:val="21"/>
              </w:rPr>
            </w:pPr>
            <w:r w:rsidRPr="00CB3E8B">
              <w:rPr>
                <w:rFonts w:ascii="宋体" w:hAnsi="宋体" w:hint="eastAsia"/>
                <w:szCs w:val="21"/>
              </w:rPr>
              <w:t>符合</w:t>
            </w:r>
            <w:r w:rsidR="008F1955">
              <w:rPr>
                <w:rFonts w:ascii="宋体" w:hAnsi="宋体" w:hint="eastAsia"/>
                <w:szCs w:val="21"/>
              </w:rPr>
              <w:t>谈判文件</w:t>
            </w:r>
            <w:r w:rsidRPr="00CB3E8B">
              <w:rPr>
                <w:rFonts w:ascii="宋体" w:hAnsi="宋体" w:hint="eastAsia"/>
                <w:szCs w:val="21"/>
              </w:rPr>
              <w:t>中规定的期限</w:t>
            </w:r>
          </w:p>
        </w:tc>
      </w:tr>
    </w:tbl>
    <w:p w:rsidR="00DA45A4" w:rsidRPr="00033E74" w:rsidRDefault="00DA45A4" w:rsidP="00B70A59">
      <w:pPr>
        <w:pStyle w:val="a8"/>
        <w:adjustRightInd w:val="0"/>
        <w:snapToGrid w:val="0"/>
        <w:spacing w:line="360" w:lineRule="auto"/>
        <w:ind w:firstLineChars="100" w:firstLine="301"/>
        <w:outlineLvl w:val="2"/>
        <w:rPr>
          <w:rFonts w:hAnsi="宋体"/>
          <w:b/>
          <w:color w:val="000000"/>
          <w:sz w:val="30"/>
          <w:szCs w:val="30"/>
        </w:rPr>
      </w:pPr>
      <w:r w:rsidRPr="00033E74">
        <w:rPr>
          <w:rFonts w:hAnsi="宋体" w:hint="eastAsia"/>
          <w:b/>
          <w:color w:val="000000"/>
          <w:sz w:val="30"/>
          <w:szCs w:val="30"/>
        </w:rPr>
        <w:t>5.6响应文件的澄清</w:t>
      </w:r>
    </w:p>
    <w:p w:rsidR="00DA45A4" w:rsidRDefault="00DA45A4" w:rsidP="00B70A59">
      <w:pPr>
        <w:widowControl/>
        <w:shd w:val="clear" w:color="auto" w:fill="FFFFFF"/>
        <w:spacing w:line="360" w:lineRule="auto"/>
        <w:ind w:firstLineChars="200" w:firstLine="420"/>
        <w:textAlignment w:val="baseline"/>
        <w:rPr>
          <w:rFonts w:ascii="宋体" w:hAnsi="宋体" w:cs="宋体"/>
          <w:kern w:val="0"/>
          <w:szCs w:val="21"/>
        </w:rPr>
      </w:pPr>
      <w:r>
        <w:rPr>
          <w:rFonts w:ascii="宋体" w:hAnsi="宋体" w:hint="eastAsia"/>
          <w:szCs w:val="21"/>
        </w:rPr>
        <w:lastRenderedPageBreak/>
        <w:t>5.6.1</w:t>
      </w:r>
      <w:r>
        <w:rPr>
          <w:rFonts w:ascii="宋体" w:hAnsi="宋体" w:cs="宋体" w:hint="eastAsia"/>
          <w:kern w:val="0"/>
          <w:szCs w:val="21"/>
        </w:rPr>
        <w:t>采购小组在对响应文件(包括</w:t>
      </w:r>
      <w:r>
        <w:rPr>
          <w:rFonts w:hAnsi="宋体" w:cs="宋体" w:hint="eastAsia"/>
          <w:kern w:val="0"/>
          <w:szCs w:val="21"/>
        </w:rPr>
        <w:t>首次</w:t>
      </w:r>
      <w:r>
        <w:rPr>
          <w:rFonts w:ascii="宋体" w:hAnsi="宋体" w:cs="宋体" w:hint="eastAsia"/>
          <w:kern w:val="0"/>
          <w:szCs w:val="21"/>
        </w:rPr>
        <w:t>响应文件、重新提交的响应文件)的有效性、完整性和对</w:t>
      </w:r>
      <w:r w:rsidR="008F1955">
        <w:rPr>
          <w:rFonts w:ascii="宋体" w:hAnsi="宋体" w:cs="宋体" w:hint="eastAsia"/>
          <w:kern w:val="0"/>
          <w:szCs w:val="21"/>
        </w:rPr>
        <w:t>谈判文件</w:t>
      </w:r>
      <w:r>
        <w:rPr>
          <w:rFonts w:ascii="宋体" w:hAnsi="宋体" w:cs="宋体" w:hint="eastAsia"/>
          <w:kern w:val="0"/>
          <w:szCs w:val="21"/>
        </w:rPr>
        <w:t>的响应程度进行审查时，可以要求供应商对响应文件中含义不明确、同类问题表述不一致或者有明显文字和计算错误的内容等作出必要的澄清、说明或者更正。该要求应当以书面形式作出。供应商的澄清、说明或者更正应当采用书面形式，由其法定代表人或其委托代理人签字，供应商的澄清、说明或者更正不得超出</w:t>
      </w:r>
      <w:r w:rsidR="008F1955">
        <w:rPr>
          <w:rFonts w:ascii="宋体" w:hAnsi="宋体" w:cs="宋体" w:hint="eastAsia"/>
          <w:kern w:val="0"/>
          <w:szCs w:val="21"/>
        </w:rPr>
        <w:t>谈判文件</w:t>
      </w:r>
      <w:r>
        <w:rPr>
          <w:rFonts w:ascii="宋体" w:hAnsi="宋体" w:cs="宋体" w:hint="eastAsia"/>
          <w:kern w:val="0"/>
          <w:szCs w:val="21"/>
        </w:rPr>
        <w:t>的范围。</w:t>
      </w:r>
    </w:p>
    <w:p w:rsidR="00DA45A4" w:rsidRDefault="00DA45A4" w:rsidP="00B70A59">
      <w:pPr>
        <w:adjustRightInd w:val="0"/>
        <w:snapToGrid w:val="0"/>
        <w:spacing w:line="360" w:lineRule="auto"/>
        <w:ind w:firstLineChars="200" w:firstLine="420"/>
        <w:rPr>
          <w:rFonts w:ascii="宋体" w:hAnsi="宋体"/>
          <w:szCs w:val="21"/>
        </w:rPr>
      </w:pPr>
      <w:r>
        <w:rPr>
          <w:rFonts w:ascii="宋体" w:hAnsi="宋体" w:cs="宋体" w:hint="eastAsia"/>
          <w:kern w:val="0"/>
          <w:szCs w:val="21"/>
        </w:rPr>
        <w:t>5.6.2</w:t>
      </w:r>
      <w:r>
        <w:rPr>
          <w:rFonts w:ascii="宋体" w:hAnsi="宋体" w:hint="eastAsia"/>
          <w:bCs/>
          <w:szCs w:val="21"/>
        </w:rPr>
        <w:t>计算错误修正的原则：单价与总价有出入,以单价为准；大、小写有</w:t>
      </w:r>
      <w:r>
        <w:rPr>
          <w:rFonts w:ascii="宋体" w:hAnsi="宋体" w:hint="eastAsia"/>
          <w:szCs w:val="21"/>
        </w:rPr>
        <w:t>出入，以大写为准；响应文件正本与副本有出入，以正本为准。按上述原则修正的响应文件，对供应商起约束作用，供应商不接受修正的，其响应文件将被拒绝。</w:t>
      </w:r>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hint="eastAsia"/>
          <w:b/>
          <w:color w:val="000000"/>
          <w:sz w:val="30"/>
          <w:szCs w:val="30"/>
        </w:rPr>
        <w:t xml:space="preserve"> 5.7谈判</w:t>
      </w:r>
    </w:p>
    <w:p w:rsidR="00DA45A4" w:rsidRDefault="00DA45A4" w:rsidP="00B70A59">
      <w:pPr>
        <w:autoSpaceDE w:val="0"/>
        <w:autoSpaceDN w:val="0"/>
        <w:spacing w:line="360" w:lineRule="auto"/>
        <w:ind w:firstLine="482"/>
        <w:rPr>
          <w:rFonts w:asciiTheme="majorEastAsia" w:eastAsiaTheme="majorEastAsia" w:hAnsiTheme="majorEastAsia"/>
          <w:szCs w:val="21"/>
        </w:rPr>
      </w:pPr>
      <w:r>
        <w:rPr>
          <w:rFonts w:asciiTheme="majorEastAsia" w:eastAsiaTheme="majorEastAsia" w:hAnsiTheme="majorEastAsia" w:hint="eastAsia"/>
          <w:szCs w:val="21"/>
        </w:rPr>
        <w:t xml:space="preserve">5.7.1 </w:t>
      </w:r>
      <w:r>
        <w:rPr>
          <w:rFonts w:asciiTheme="majorEastAsia" w:eastAsiaTheme="majorEastAsia" w:hAnsiTheme="majorEastAsia"/>
          <w:szCs w:val="21"/>
        </w:rPr>
        <w:t>采购小组按照</w:t>
      </w:r>
      <w:r w:rsidR="008F1955">
        <w:rPr>
          <w:rFonts w:asciiTheme="majorEastAsia" w:eastAsiaTheme="majorEastAsia" w:hAnsiTheme="majorEastAsia"/>
          <w:szCs w:val="21"/>
        </w:rPr>
        <w:t>谈判文件</w:t>
      </w:r>
      <w:r>
        <w:rPr>
          <w:rFonts w:asciiTheme="majorEastAsia" w:eastAsiaTheme="majorEastAsia" w:hAnsiTheme="majorEastAsia" w:hint="eastAsia"/>
          <w:szCs w:val="21"/>
        </w:rPr>
        <w:t>的要求</w:t>
      </w:r>
      <w:r>
        <w:rPr>
          <w:rFonts w:asciiTheme="majorEastAsia" w:eastAsiaTheme="majorEastAsia" w:hAnsiTheme="majorEastAsia"/>
          <w:szCs w:val="21"/>
        </w:rPr>
        <w:t>，就采购项目的</w:t>
      </w:r>
      <w:r>
        <w:rPr>
          <w:rFonts w:asciiTheme="majorEastAsia" w:eastAsiaTheme="majorEastAsia" w:hAnsiTheme="majorEastAsia" w:hint="eastAsia"/>
          <w:szCs w:val="21"/>
        </w:rPr>
        <w:t>技术要求、</w:t>
      </w:r>
      <w:r>
        <w:rPr>
          <w:rFonts w:asciiTheme="majorEastAsia" w:eastAsiaTheme="majorEastAsia" w:hAnsiTheme="majorEastAsia"/>
          <w:szCs w:val="21"/>
        </w:rPr>
        <w:t>服务承诺</w:t>
      </w:r>
      <w:r>
        <w:rPr>
          <w:rFonts w:asciiTheme="majorEastAsia" w:eastAsiaTheme="majorEastAsia" w:hAnsiTheme="majorEastAsia" w:hint="eastAsia"/>
          <w:szCs w:val="21"/>
        </w:rPr>
        <w:t>、合同条款</w:t>
      </w:r>
      <w:r>
        <w:rPr>
          <w:rFonts w:asciiTheme="majorEastAsia" w:eastAsiaTheme="majorEastAsia" w:hAnsiTheme="majorEastAsia"/>
          <w:szCs w:val="21"/>
        </w:rPr>
        <w:t>等与供应商进行谈判</w:t>
      </w:r>
      <w:r>
        <w:rPr>
          <w:rFonts w:asciiTheme="majorEastAsia" w:eastAsiaTheme="majorEastAsia" w:hAnsiTheme="majorEastAsia" w:hint="eastAsia"/>
          <w:szCs w:val="21"/>
        </w:rPr>
        <w:t>，并商定合理的成交价格。</w:t>
      </w:r>
    </w:p>
    <w:p w:rsidR="00DA45A4" w:rsidRDefault="00DA45A4" w:rsidP="00B70A59">
      <w:pPr>
        <w:tabs>
          <w:tab w:val="left" w:pos="0"/>
        </w:tabs>
        <w:adjustRightInd w:val="0"/>
        <w:snapToGrid w:val="0"/>
        <w:spacing w:line="360" w:lineRule="auto"/>
        <w:ind w:firstLineChars="200" w:firstLine="420"/>
        <w:rPr>
          <w:rFonts w:ascii="宋体" w:hAnsi="宋体"/>
          <w:szCs w:val="21"/>
        </w:rPr>
      </w:pPr>
      <w:r>
        <w:rPr>
          <w:rFonts w:asciiTheme="majorEastAsia" w:eastAsiaTheme="majorEastAsia" w:hAnsiTheme="majorEastAsia" w:hint="eastAsia"/>
          <w:szCs w:val="21"/>
        </w:rPr>
        <w:t>5.7.2</w:t>
      </w:r>
      <w:r>
        <w:rPr>
          <w:rFonts w:ascii="宋体" w:hAnsi="宋体" w:hint="eastAsia"/>
          <w:bCs/>
          <w:szCs w:val="21"/>
        </w:rPr>
        <w:t>在谈判过程中，</w:t>
      </w:r>
      <w:r w:rsidR="008F1955">
        <w:rPr>
          <w:rFonts w:ascii="宋体" w:hAnsi="宋体" w:hint="eastAsia"/>
          <w:szCs w:val="21"/>
        </w:rPr>
        <w:t>谈判文件</w:t>
      </w:r>
      <w:r>
        <w:rPr>
          <w:rFonts w:ascii="宋体" w:hAnsi="宋体" w:hint="eastAsia"/>
          <w:szCs w:val="21"/>
        </w:rPr>
        <w:t>若有实质性变动，采购小组将以书面形式通知参加谈判的供应商。</w:t>
      </w:r>
    </w:p>
    <w:p w:rsidR="00DA45A4" w:rsidRDefault="00DA45A4" w:rsidP="00B70A59">
      <w:pPr>
        <w:tabs>
          <w:tab w:val="left" w:pos="0"/>
        </w:tabs>
        <w:adjustRightInd w:val="0"/>
        <w:snapToGrid w:val="0"/>
        <w:spacing w:line="360" w:lineRule="auto"/>
        <w:ind w:firstLineChars="200" w:firstLine="420"/>
        <w:rPr>
          <w:rFonts w:ascii="宋体" w:hAnsi="宋体"/>
          <w:bCs/>
          <w:szCs w:val="21"/>
        </w:rPr>
      </w:pPr>
      <w:r>
        <w:rPr>
          <w:rFonts w:ascii="宋体" w:hAnsi="宋体" w:hint="eastAsia"/>
          <w:bCs/>
          <w:szCs w:val="21"/>
        </w:rPr>
        <w:t>5.7.3价格谈判采用协商制，可以多轮报价。对于能准确掌握同类产品同业同期平均价格（市场平均价）的，采购小组可要求供应商报出不超过市场平均价的一个合理价格；不能准确掌握市场价格的，采购小组可根据供应商提供产品成本测算表或产品在近一年内其他项目销售合同影印件，作为双方协商价格的参考依据。</w:t>
      </w:r>
    </w:p>
    <w:p w:rsidR="00DA45A4" w:rsidRDefault="00DA45A4" w:rsidP="00B70A59">
      <w:pPr>
        <w:tabs>
          <w:tab w:val="left" w:pos="0"/>
        </w:tabs>
        <w:adjustRightInd w:val="0"/>
        <w:snapToGrid w:val="0"/>
        <w:spacing w:line="360" w:lineRule="auto"/>
        <w:ind w:firstLineChars="200" w:firstLine="420"/>
        <w:rPr>
          <w:rFonts w:ascii="宋体" w:hAnsi="宋体"/>
          <w:szCs w:val="21"/>
        </w:rPr>
      </w:pPr>
      <w:r>
        <w:rPr>
          <w:rFonts w:ascii="宋体" w:hAnsi="宋体" w:hint="eastAsia"/>
          <w:bCs/>
          <w:szCs w:val="21"/>
        </w:rPr>
        <w:t>5.7.4</w:t>
      </w:r>
      <w:r>
        <w:rPr>
          <w:rFonts w:ascii="宋体" w:hAnsi="宋体" w:hint="eastAsia"/>
          <w:szCs w:val="21"/>
        </w:rPr>
        <w:t>供应商的最终报价若高于同业同期平均价格（市场平均价）的，采购小组将视情况接受或不接受：供应商响应文件实质性响应</w:t>
      </w:r>
      <w:r w:rsidR="008F1955">
        <w:rPr>
          <w:rFonts w:ascii="宋体" w:hAnsi="宋体" w:hint="eastAsia"/>
          <w:szCs w:val="21"/>
        </w:rPr>
        <w:t>谈判文件</w:t>
      </w:r>
      <w:r>
        <w:rPr>
          <w:rFonts w:ascii="宋体" w:hAnsi="宋体" w:hint="eastAsia"/>
          <w:szCs w:val="21"/>
        </w:rPr>
        <w:t>要求的，且未超过采购预算，则应确认成交，但采购小组应出具相关书面材料说明接受该报价的理由；采购小组不接受的，采购小组应出具相关书面材料说明的理由，本次采购活动终止。</w:t>
      </w:r>
    </w:p>
    <w:p w:rsidR="00DA45A4" w:rsidRDefault="00DA45A4" w:rsidP="00B70A59">
      <w:pPr>
        <w:tabs>
          <w:tab w:val="left" w:pos="0"/>
        </w:tabs>
        <w:adjustRightInd w:val="0"/>
        <w:snapToGrid w:val="0"/>
        <w:spacing w:line="360"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5.7.5供应商的最终报价只报总价，不报分项价格，由法定代表人或其委托代理人签字或加盖单位公章</w:t>
      </w:r>
      <w:r>
        <w:rPr>
          <w:rFonts w:asciiTheme="majorEastAsia" w:eastAsiaTheme="majorEastAsia" w:hAnsiTheme="majorEastAsia"/>
          <w:szCs w:val="21"/>
        </w:rPr>
        <w:t>。</w:t>
      </w:r>
    </w:p>
    <w:p w:rsidR="00DA45A4" w:rsidRDefault="00DA45A4" w:rsidP="00B70A59">
      <w:pPr>
        <w:autoSpaceDE w:val="0"/>
        <w:autoSpaceDN w:val="0"/>
        <w:spacing w:line="360"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5.7.6 供应商应当对本项目的采购质量作出保证。</w:t>
      </w:r>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hint="eastAsia"/>
          <w:b/>
          <w:color w:val="000000"/>
          <w:sz w:val="30"/>
          <w:szCs w:val="30"/>
        </w:rPr>
        <w:t>5.8 推荐成交供应商</w:t>
      </w:r>
    </w:p>
    <w:p w:rsidR="00DA45A4" w:rsidRDefault="00DA45A4" w:rsidP="00B70A59">
      <w:pPr>
        <w:pStyle w:val="Default"/>
        <w:spacing w:line="360" w:lineRule="auto"/>
        <w:ind w:firstLineChars="200" w:firstLine="420"/>
        <w:rPr>
          <w:rFonts w:ascii="宋体" w:hAnsi="宋体" w:hint="default"/>
          <w:color w:val="auto"/>
          <w:sz w:val="21"/>
          <w:szCs w:val="21"/>
        </w:rPr>
      </w:pPr>
      <w:r>
        <w:rPr>
          <w:rFonts w:ascii="宋体" w:hAnsi="宋体"/>
          <w:color w:val="auto"/>
          <w:sz w:val="21"/>
          <w:szCs w:val="21"/>
        </w:rPr>
        <w:t>采购小组经过谈判后，在保证项目质量和合理价格的基础上确定成交供应商。</w:t>
      </w:r>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hint="eastAsia"/>
          <w:b/>
          <w:color w:val="000000"/>
          <w:sz w:val="30"/>
          <w:szCs w:val="30"/>
        </w:rPr>
        <w:t>5.9编写协商情况记录</w:t>
      </w:r>
    </w:p>
    <w:p w:rsidR="00DA45A4" w:rsidRDefault="00DA45A4" w:rsidP="00B70A59">
      <w:pPr>
        <w:pStyle w:val="ac"/>
        <w:spacing w:before="0" w:beforeAutospacing="0" w:after="0" w:afterAutospacing="0" w:line="360" w:lineRule="auto"/>
        <w:ind w:firstLineChars="200" w:firstLine="420"/>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5.9.1采购小组应当编写协商情况记录，主要内容包括：</w:t>
      </w:r>
    </w:p>
    <w:p w:rsidR="00DA45A4" w:rsidRDefault="00DA45A4" w:rsidP="00B70A59">
      <w:pPr>
        <w:pStyle w:val="ac"/>
        <w:spacing w:before="0" w:beforeAutospacing="0" w:after="0" w:afterAutospacing="0" w:line="360" w:lineRule="auto"/>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 xml:space="preserve">　　 （1）达到公开招标数额进行公示的，公示情况说明；</w:t>
      </w:r>
    </w:p>
    <w:p w:rsidR="00DA45A4" w:rsidRDefault="00DA45A4" w:rsidP="00B70A59">
      <w:pPr>
        <w:pStyle w:val="ac"/>
        <w:spacing w:before="0" w:beforeAutospacing="0" w:after="0" w:afterAutospacing="0" w:line="360" w:lineRule="auto"/>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 xml:space="preserve">　　 （2）协商日期和地点，采购小组成员名单；</w:t>
      </w:r>
    </w:p>
    <w:p w:rsidR="00DA45A4" w:rsidRDefault="00DA45A4" w:rsidP="00B70A59">
      <w:pPr>
        <w:pStyle w:val="ac"/>
        <w:spacing w:before="0" w:beforeAutospacing="0" w:after="0" w:afterAutospacing="0" w:line="360" w:lineRule="auto"/>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 xml:space="preserve">　　 （3）供应商提供的采购标的成本、同类项目合同价格以及相关专利、专有技术等情况说明；</w:t>
      </w:r>
    </w:p>
    <w:p w:rsidR="00DA45A4" w:rsidRDefault="00DA45A4" w:rsidP="00B70A59">
      <w:pPr>
        <w:pStyle w:val="ac"/>
        <w:spacing w:before="0" w:beforeAutospacing="0" w:after="0" w:afterAutospacing="0" w:line="360" w:lineRule="auto"/>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 xml:space="preserve">　   （4）合同主要条款及价格商定情况。</w:t>
      </w:r>
    </w:p>
    <w:p w:rsidR="00DA45A4" w:rsidRDefault="00DA45A4" w:rsidP="00B70A59">
      <w:pPr>
        <w:pStyle w:val="ac"/>
        <w:spacing w:before="0" w:beforeAutospacing="0" w:after="0" w:afterAutospacing="0" w:line="360" w:lineRule="auto"/>
        <w:ind w:firstLineChars="200" w:firstLine="420"/>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lastRenderedPageBreak/>
        <w:t>5.9.2协商情况记录应当由采购小组全体人员签字认可。对记录有异议的采购小组成员，应当签署不同意见并说明理由。采购小组成员拒绝在记录上签字又不书面说明其不同意见和理由的，视为同意。</w:t>
      </w:r>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hint="eastAsia"/>
          <w:b/>
          <w:color w:val="000000"/>
          <w:sz w:val="30"/>
          <w:szCs w:val="30"/>
        </w:rPr>
        <w:t>5.10谈判终止</w:t>
      </w:r>
    </w:p>
    <w:p w:rsidR="00DA45A4" w:rsidRDefault="00DA45A4" w:rsidP="00B70A59">
      <w:pPr>
        <w:pStyle w:val="ac"/>
        <w:snapToGrid w:val="0"/>
        <w:spacing w:before="0" w:beforeAutospacing="0" w:after="0" w:afterAutospacing="0" w:line="360" w:lineRule="auto"/>
        <w:ind w:firstLineChars="200" w:firstLine="420"/>
        <w:rPr>
          <w:rFonts w:ascii="Times New Roman" w:eastAsiaTheme="majorEastAsia" w:hAnsi="Times New Roman"/>
          <w:color w:val="000000"/>
          <w:sz w:val="21"/>
          <w:szCs w:val="21"/>
        </w:rPr>
      </w:pPr>
      <w:r>
        <w:rPr>
          <w:rFonts w:ascii="Times New Roman" w:eastAsiaTheme="majorEastAsia" w:hAnsi="Times New Roman"/>
          <w:color w:val="000000"/>
          <w:sz w:val="21"/>
          <w:szCs w:val="21"/>
        </w:rPr>
        <w:t>5.10.1</w:t>
      </w:r>
      <w:r>
        <w:rPr>
          <w:rFonts w:ascii="Times New Roman" w:eastAsiaTheme="majorEastAsia" w:hAnsiTheme="majorEastAsia"/>
          <w:color w:val="000000"/>
          <w:sz w:val="21"/>
          <w:szCs w:val="21"/>
        </w:rPr>
        <w:t>出现下列情形之一的，本次采购活动终止：</w:t>
      </w:r>
      <w:r>
        <w:rPr>
          <w:rFonts w:ascii="Times New Roman" w:eastAsiaTheme="majorEastAsia" w:hAnsi="Times New Roman"/>
          <w:color w:val="000000"/>
          <w:sz w:val="21"/>
          <w:szCs w:val="21"/>
        </w:rPr>
        <w:t xml:space="preserve"> </w:t>
      </w:r>
    </w:p>
    <w:p w:rsidR="00DA45A4" w:rsidRDefault="00DA45A4" w:rsidP="00B70A59">
      <w:pPr>
        <w:pStyle w:val="ac"/>
        <w:snapToGrid w:val="0"/>
        <w:spacing w:before="0" w:beforeAutospacing="0" w:after="0" w:afterAutospacing="0" w:line="360" w:lineRule="auto"/>
        <w:rPr>
          <w:rFonts w:ascii="Times New Roman" w:eastAsiaTheme="majorEastAsia" w:hAnsi="Times New Roman"/>
          <w:color w:val="000000"/>
          <w:sz w:val="21"/>
          <w:szCs w:val="21"/>
        </w:rPr>
      </w:pPr>
      <w:r>
        <w:rPr>
          <w:rFonts w:ascii="Times New Roman" w:eastAsiaTheme="majorEastAsia" w:hAnsiTheme="majorEastAsia"/>
          <w:color w:val="000000"/>
          <w:sz w:val="21"/>
          <w:szCs w:val="21"/>
        </w:rPr>
        <w:t xml:space="preserve">　　（</w:t>
      </w:r>
      <w:r>
        <w:rPr>
          <w:rFonts w:ascii="Times New Roman" w:eastAsiaTheme="majorEastAsia" w:hAnsi="Times New Roman"/>
          <w:color w:val="000000"/>
          <w:sz w:val="21"/>
          <w:szCs w:val="21"/>
        </w:rPr>
        <w:t>1</w:t>
      </w:r>
      <w:r>
        <w:rPr>
          <w:rFonts w:ascii="Times New Roman" w:eastAsiaTheme="majorEastAsia" w:hAnsiTheme="majorEastAsia"/>
          <w:color w:val="000000"/>
          <w:sz w:val="21"/>
          <w:szCs w:val="21"/>
        </w:rPr>
        <w:t>）因情况变化，不再符合规定的单一来源采购方式适用情形的；</w:t>
      </w:r>
    </w:p>
    <w:p w:rsidR="00DA45A4" w:rsidRDefault="00DA45A4" w:rsidP="00B70A59">
      <w:pPr>
        <w:pStyle w:val="ac"/>
        <w:snapToGrid w:val="0"/>
        <w:spacing w:before="0" w:beforeAutospacing="0" w:after="0" w:afterAutospacing="0" w:line="360" w:lineRule="auto"/>
        <w:rPr>
          <w:rFonts w:ascii="Times New Roman" w:eastAsiaTheme="majorEastAsia" w:hAnsi="Times New Roman"/>
          <w:color w:val="000000"/>
          <w:sz w:val="21"/>
          <w:szCs w:val="21"/>
        </w:rPr>
      </w:pPr>
      <w:r>
        <w:rPr>
          <w:rFonts w:ascii="Times New Roman" w:eastAsiaTheme="majorEastAsia" w:hAnsiTheme="majorEastAsia"/>
          <w:color w:val="000000"/>
          <w:sz w:val="21"/>
          <w:szCs w:val="21"/>
        </w:rPr>
        <w:t xml:space="preserve">　　（</w:t>
      </w:r>
      <w:r>
        <w:rPr>
          <w:rFonts w:ascii="Times New Roman" w:eastAsiaTheme="majorEastAsia" w:hAnsi="Times New Roman"/>
          <w:color w:val="000000"/>
          <w:sz w:val="21"/>
          <w:szCs w:val="21"/>
        </w:rPr>
        <w:t>2</w:t>
      </w:r>
      <w:r>
        <w:rPr>
          <w:rFonts w:ascii="Times New Roman" w:eastAsiaTheme="majorEastAsia" w:hAnsiTheme="majorEastAsia"/>
          <w:color w:val="000000"/>
          <w:sz w:val="21"/>
          <w:szCs w:val="21"/>
        </w:rPr>
        <w:t>）出现影响采购公正的违法、违规行为的；</w:t>
      </w:r>
    </w:p>
    <w:p w:rsidR="00DA45A4" w:rsidRDefault="00DA45A4" w:rsidP="00B70A59">
      <w:pPr>
        <w:pStyle w:val="ac"/>
        <w:snapToGrid w:val="0"/>
        <w:spacing w:before="0" w:beforeAutospacing="0" w:after="0" w:afterAutospacing="0" w:line="360" w:lineRule="auto"/>
        <w:ind w:firstLine="405"/>
        <w:rPr>
          <w:rFonts w:ascii="Times New Roman" w:eastAsiaTheme="majorEastAsia" w:hAnsi="Times New Roman"/>
          <w:color w:val="000000"/>
          <w:sz w:val="21"/>
          <w:szCs w:val="21"/>
        </w:rPr>
      </w:pPr>
      <w:r>
        <w:rPr>
          <w:rFonts w:ascii="Times New Roman" w:eastAsiaTheme="majorEastAsia" w:hAnsiTheme="majorEastAsia"/>
          <w:color w:val="000000"/>
          <w:sz w:val="21"/>
          <w:szCs w:val="21"/>
        </w:rPr>
        <w:t>（</w:t>
      </w:r>
      <w:r>
        <w:rPr>
          <w:rFonts w:ascii="Times New Roman" w:eastAsiaTheme="majorEastAsia" w:hAnsi="Times New Roman"/>
          <w:color w:val="000000"/>
          <w:sz w:val="21"/>
          <w:szCs w:val="21"/>
        </w:rPr>
        <w:t>3</w:t>
      </w:r>
      <w:r>
        <w:rPr>
          <w:rFonts w:ascii="Times New Roman" w:eastAsiaTheme="majorEastAsia" w:hAnsiTheme="majorEastAsia"/>
          <w:color w:val="000000"/>
          <w:sz w:val="21"/>
          <w:szCs w:val="21"/>
        </w:rPr>
        <w:t>）报价超过采购预算的</w:t>
      </w:r>
      <w:r>
        <w:rPr>
          <w:rFonts w:ascii="Times New Roman" w:eastAsiaTheme="majorEastAsia" w:hAnsiTheme="majorEastAsia" w:hint="eastAsia"/>
          <w:color w:val="000000"/>
          <w:sz w:val="21"/>
          <w:szCs w:val="21"/>
        </w:rPr>
        <w:t>；</w:t>
      </w:r>
    </w:p>
    <w:p w:rsidR="00DA45A4" w:rsidRDefault="00DA45A4" w:rsidP="00B70A59">
      <w:pPr>
        <w:pStyle w:val="ac"/>
        <w:snapToGrid w:val="0"/>
        <w:spacing w:before="0" w:beforeAutospacing="0" w:after="0" w:afterAutospacing="0" w:line="360" w:lineRule="auto"/>
        <w:ind w:firstLine="405"/>
        <w:rPr>
          <w:rFonts w:ascii="Times New Roman" w:eastAsiaTheme="majorEastAsia" w:hAnsi="Times New Roman"/>
          <w:color w:val="000000"/>
          <w:sz w:val="21"/>
          <w:szCs w:val="21"/>
        </w:rPr>
      </w:pPr>
      <w:r>
        <w:rPr>
          <w:rFonts w:ascii="Times New Roman" w:eastAsiaTheme="majorEastAsia" w:hAnsiTheme="majorEastAsia"/>
          <w:color w:val="000000"/>
          <w:sz w:val="21"/>
          <w:szCs w:val="21"/>
        </w:rPr>
        <w:t>（</w:t>
      </w:r>
      <w:r>
        <w:rPr>
          <w:rFonts w:ascii="Times New Roman" w:eastAsiaTheme="majorEastAsia" w:hAnsi="Times New Roman"/>
          <w:color w:val="000000"/>
          <w:sz w:val="21"/>
          <w:szCs w:val="21"/>
        </w:rPr>
        <w:t>4</w:t>
      </w:r>
      <w:r>
        <w:rPr>
          <w:rFonts w:ascii="Times New Roman" w:eastAsiaTheme="majorEastAsia" w:hAnsiTheme="majorEastAsia"/>
          <w:color w:val="000000"/>
          <w:sz w:val="21"/>
          <w:szCs w:val="21"/>
        </w:rPr>
        <w:t>）出现重大变故，采购任务取消的。</w:t>
      </w:r>
    </w:p>
    <w:p w:rsidR="00DA45A4" w:rsidRDefault="00DA45A4" w:rsidP="00B70A59">
      <w:pPr>
        <w:pStyle w:val="ac"/>
        <w:snapToGrid w:val="0"/>
        <w:spacing w:before="0" w:beforeAutospacing="0" w:after="0" w:afterAutospacing="0" w:line="360" w:lineRule="auto"/>
        <w:ind w:firstLine="405"/>
        <w:rPr>
          <w:rFonts w:ascii="Times New Roman" w:eastAsiaTheme="majorEastAsia" w:hAnsi="Times New Roman"/>
          <w:color w:val="000000"/>
          <w:sz w:val="21"/>
          <w:szCs w:val="21"/>
        </w:rPr>
      </w:pPr>
      <w:r>
        <w:rPr>
          <w:rFonts w:ascii="Times New Roman" w:eastAsiaTheme="majorEastAsia" w:hAnsi="Times New Roman"/>
          <w:color w:val="000000"/>
          <w:sz w:val="21"/>
          <w:szCs w:val="21"/>
        </w:rPr>
        <w:t xml:space="preserve">5.10.2 </w:t>
      </w:r>
      <w:r>
        <w:rPr>
          <w:rFonts w:ascii="Times New Roman" w:eastAsiaTheme="majorEastAsia" w:hAnsiTheme="majorEastAsia"/>
          <w:color w:val="000000"/>
          <w:sz w:val="21"/>
          <w:szCs w:val="21"/>
        </w:rPr>
        <w:t>采购人或采购代理机构，在指定媒体发布项目终止公告并说明原因。</w:t>
      </w:r>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b/>
          <w:color w:val="000000"/>
          <w:sz w:val="30"/>
          <w:szCs w:val="30"/>
        </w:rPr>
        <w:t>5.11违法违规情形</w:t>
      </w:r>
    </w:p>
    <w:p w:rsidR="00DA45A4" w:rsidRDefault="00DA45A4" w:rsidP="00B70A59">
      <w:pPr>
        <w:autoSpaceDE w:val="0"/>
        <w:autoSpaceDN w:val="0"/>
        <w:adjustRightInd w:val="0"/>
        <w:spacing w:line="360" w:lineRule="auto"/>
        <w:ind w:firstLineChars="200" w:firstLine="420"/>
        <w:rPr>
          <w:rFonts w:eastAsiaTheme="minorEastAsia"/>
          <w:szCs w:val="21"/>
          <w:lang w:val="zh-CN"/>
        </w:rPr>
      </w:pPr>
      <w:r>
        <w:rPr>
          <w:rFonts w:eastAsiaTheme="minorEastAsia"/>
          <w:szCs w:val="21"/>
          <w:lang w:val="zh-CN"/>
        </w:rPr>
        <w:t>5.11.1</w:t>
      </w:r>
      <w:r>
        <w:rPr>
          <w:rFonts w:eastAsiaTheme="minorEastAsia" w:hAnsiTheme="minorEastAsia"/>
          <w:szCs w:val="21"/>
          <w:lang w:val="zh-CN"/>
        </w:rPr>
        <w:t>有下列情形之一的，属于采购人与供应商串通报价：</w:t>
      </w:r>
    </w:p>
    <w:p w:rsidR="00DA45A4" w:rsidRDefault="00DA45A4" w:rsidP="00B70A59">
      <w:pPr>
        <w:autoSpaceDE w:val="0"/>
        <w:autoSpaceDN w:val="0"/>
        <w:adjustRightInd w:val="0"/>
        <w:spacing w:line="360" w:lineRule="auto"/>
        <w:ind w:firstLineChars="200" w:firstLine="420"/>
        <w:rPr>
          <w:rFonts w:eastAsiaTheme="minorEastAsia"/>
          <w:szCs w:val="21"/>
          <w:lang w:val="zh-CN"/>
        </w:rPr>
      </w:pPr>
      <w:r>
        <w:rPr>
          <w:rFonts w:eastAsiaTheme="minorEastAsia" w:hAnsiTheme="minorEastAsia"/>
          <w:szCs w:val="21"/>
          <w:lang w:val="zh-CN"/>
        </w:rPr>
        <w:t>（</w:t>
      </w:r>
      <w:r>
        <w:rPr>
          <w:rFonts w:eastAsiaTheme="minorEastAsia"/>
          <w:szCs w:val="21"/>
          <w:lang w:val="zh-CN"/>
        </w:rPr>
        <w:t>1</w:t>
      </w:r>
      <w:r>
        <w:rPr>
          <w:rFonts w:eastAsiaTheme="minorEastAsia" w:hAnsiTheme="minorEastAsia"/>
          <w:szCs w:val="21"/>
          <w:lang w:val="zh-CN"/>
        </w:rPr>
        <w:t>）采购人直接或者间接向供应商透露采购小组成员等信息；</w:t>
      </w:r>
    </w:p>
    <w:p w:rsidR="00DA45A4" w:rsidRDefault="00DA45A4" w:rsidP="00B70A59">
      <w:pPr>
        <w:autoSpaceDE w:val="0"/>
        <w:autoSpaceDN w:val="0"/>
        <w:adjustRightInd w:val="0"/>
        <w:spacing w:line="360" w:lineRule="auto"/>
        <w:ind w:firstLineChars="200" w:firstLine="420"/>
        <w:rPr>
          <w:rFonts w:eastAsiaTheme="minorEastAsia"/>
          <w:szCs w:val="21"/>
          <w:lang w:val="zh-CN"/>
        </w:rPr>
      </w:pPr>
      <w:r>
        <w:rPr>
          <w:rFonts w:eastAsiaTheme="minorEastAsia" w:hAnsiTheme="minorEastAsia"/>
          <w:szCs w:val="21"/>
          <w:lang w:val="zh-CN"/>
        </w:rPr>
        <w:t>（</w:t>
      </w:r>
      <w:r>
        <w:rPr>
          <w:rFonts w:eastAsiaTheme="minorEastAsia"/>
          <w:szCs w:val="21"/>
          <w:lang w:val="zh-CN"/>
        </w:rPr>
        <w:t>2</w:t>
      </w:r>
      <w:r>
        <w:rPr>
          <w:rFonts w:eastAsiaTheme="minorEastAsia" w:hAnsiTheme="minorEastAsia"/>
          <w:szCs w:val="21"/>
          <w:lang w:val="zh-CN"/>
        </w:rPr>
        <w:t>）采购人明示或者暗示供应商压低或者抬高报价；</w:t>
      </w:r>
    </w:p>
    <w:p w:rsidR="00DA45A4" w:rsidRDefault="00DA45A4" w:rsidP="00B70A59">
      <w:pPr>
        <w:autoSpaceDE w:val="0"/>
        <w:autoSpaceDN w:val="0"/>
        <w:adjustRightInd w:val="0"/>
        <w:spacing w:line="360" w:lineRule="auto"/>
        <w:ind w:firstLineChars="200" w:firstLine="420"/>
        <w:rPr>
          <w:rFonts w:eastAsiaTheme="minorEastAsia"/>
          <w:szCs w:val="21"/>
          <w:lang w:val="zh-CN"/>
        </w:rPr>
      </w:pPr>
      <w:r>
        <w:rPr>
          <w:rFonts w:eastAsiaTheme="minorEastAsia" w:hAnsiTheme="minorEastAsia"/>
          <w:szCs w:val="21"/>
          <w:lang w:val="zh-CN"/>
        </w:rPr>
        <w:t>（</w:t>
      </w:r>
      <w:r>
        <w:rPr>
          <w:rFonts w:eastAsiaTheme="minorEastAsia"/>
          <w:szCs w:val="21"/>
          <w:lang w:val="zh-CN"/>
        </w:rPr>
        <w:t>3</w:t>
      </w:r>
      <w:r>
        <w:rPr>
          <w:rFonts w:eastAsiaTheme="minorEastAsia" w:hAnsiTheme="minorEastAsia"/>
          <w:szCs w:val="21"/>
          <w:lang w:val="zh-CN"/>
        </w:rPr>
        <w:t>）采购人授意供应商撤换、修改响应文件。</w:t>
      </w:r>
    </w:p>
    <w:p w:rsidR="00DA45A4" w:rsidRDefault="00DA45A4" w:rsidP="00B70A59">
      <w:pPr>
        <w:autoSpaceDE w:val="0"/>
        <w:autoSpaceDN w:val="0"/>
        <w:adjustRightInd w:val="0"/>
        <w:spacing w:line="360" w:lineRule="auto"/>
        <w:ind w:firstLineChars="200" w:firstLine="420"/>
        <w:rPr>
          <w:rFonts w:eastAsiaTheme="minorEastAsia"/>
          <w:szCs w:val="21"/>
          <w:lang w:val="zh-CN"/>
        </w:rPr>
      </w:pPr>
      <w:r>
        <w:rPr>
          <w:rFonts w:eastAsiaTheme="minorEastAsia"/>
          <w:szCs w:val="21"/>
          <w:lang w:val="zh-CN"/>
        </w:rPr>
        <w:t>5.11.2</w:t>
      </w:r>
      <w:r>
        <w:rPr>
          <w:rFonts w:eastAsiaTheme="minorEastAsia" w:hAnsiTheme="minorEastAsia"/>
          <w:szCs w:val="21"/>
          <w:lang w:val="zh-CN"/>
        </w:rPr>
        <w:t>有下列情形之一的，属于供应商弄虚作假的行为：</w:t>
      </w:r>
    </w:p>
    <w:p w:rsidR="00DA45A4" w:rsidRDefault="00DA45A4" w:rsidP="00B70A59">
      <w:pPr>
        <w:autoSpaceDE w:val="0"/>
        <w:autoSpaceDN w:val="0"/>
        <w:adjustRightInd w:val="0"/>
        <w:spacing w:line="360" w:lineRule="auto"/>
        <w:ind w:firstLineChars="200" w:firstLine="420"/>
        <w:rPr>
          <w:rFonts w:eastAsiaTheme="minorEastAsia"/>
          <w:szCs w:val="21"/>
          <w:lang w:val="zh-CN"/>
        </w:rPr>
      </w:pPr>
      <w:r>
        <w:rPr>
          <w:rFonts w:eastAsiaTheme="minorEastAsia" w:hAnsiTheme="minorEastAsia"/>
          <w:szCs w:val="21"/>
          <w:lang w:val="zh-CN"/>
        </w:rPr>
        <w:t>（</w:t>
      </w:r>
      <w:r>
        <w:rPr>
          <w:rFonts w:eastAsiaTheme="minorEastAsia"/>
          <w:szCs w:val="21"/>
          <w:lang w:val="zh-CN"/>
        </w:rPr>
        <w:t>1</w:t>
      </w:r>
      <w:r>
        <w:rPr>
          <w:rFonts w:eastAsiaTheme="minorEastAsia" w:hAnsiTheme="minorEastAsia"/>
          <w:szCs w:val="21"/>
          <w:lang w:val="zh-CN"/>
        </w:rPr>
        <w:t>）使用伪造、变造的许可证件；</w:t>
      </w:r>
    </w:p>
    <w:p w:rsidR="00DA45A4" w:rsidRDefault="00DA45A4" w:rsidP="00B70A59">
      <w:pPr>
        <w:autoSpaceDE w:val="0"/>
        <w:autoSpaceDN w:val="0"/>
        <w:adjustRightInd w:val="0"/>
        <w:spacing w:line="360" w:lineRule="auto"/>
        <w:ind w:firstLineChars="200" w:firstLine="420"/>
        <w:rPr>
          <w:rFonts w:eastAsiaTheme="minorEastAsia"/>
          <w:szCs w:val="21"/>
          <w:lang w:val="zh-CN"/>
        </w:rPr>
      </w:pPr>
      <w:r>
        <w:rPr>
          <w:rFonts w:eastAsiaTheme="minorEastAsia" w:hAnsiTheme="minorEastAsia"/>
          <w:szCs w:val="21"/>
          <w:lang w:val="zh-CN"/>
        </w:rPr>
        <w:t>（</w:t>
      </w:r>
      <w:r>
        <w:rPr>
          <w:rFonts w:eastAsiaTheme="minorEastAsia"/>
          <w:szCs w:val="21"/>
          <w:lang w:val="zh-CN"/>
        </w:rPr>
        <w:t>2</w:t>
      </w:r>
      <w:r>
        <w:rPr>
          <w:rFonts w:eastAsiaTheme="minorEastAsia" w:hAnsiTheme="minorEastAsia"/>
          <w:szCs w:val="21"/>
          <w:lang w:val="zh-CN"/>
        </w:rPr>
        <w:t>）提供虚假的财务状况或者业绩；</w:t>
      </w:r>
    </w:p>
    <w:p w:rsidR="00DA45A4" w:rsidRDefault="00DA45A4" w:rsidP="00B70A59">
      <w:pPr>
        <w:autoSpaceDE w:val="0"/>
        <w:autoSpaceDN w:val="0"/>
        <w:adjustRightInd w:val="0"/>
        <w:spacing w:line="360" w:lineRule="auto"/>
        <w:ind w:firstLineChars="200" w:firstLine="420"/>
        <w:rPr>
          <w:rFonts w:eastAsiaTheme="minorEastAsia"/>
          <w:szCs w:val="21"/>
          <w:lang w:val="zh-CN"/>
        </w:rPr>
      </w:pPr>
      <w:r>
        <w:rPr>
          <w:rFonts w:eastAsiaTheme="minorEastAsia" w:hAnsiTheme="minorEastAsia"/>
          <w:szCs w:val="21"/>
          <w:lang w:val="zh-CN"/>
        </w:rPr>
        <w:t>（</w:t>
      </w:r>
      <w:r>
        <w:rPr>
          <w:rFonts w:eastAsiaTheme="minorEastAsia"/>
          <w:szCs w:val="21"/>
          <w:lang w:val="zh-CN"/>
        </w:rPr>
        <w:t>3</w:t>
      </w:r>
      <w:r>
        <w:rPr>
          <w:rFonts w:eastAsiaTheme="minorEastAsia" w:hAnsiTheme="minorEastAsia"/>
          <w:szCs w:val="21"/>
          <w:lang w:val="zh-CN"/>
        </w:rPr>
        <w:t>）提供虚假的项目负责人或者主要技术服务人员简历、劳动关系证明；</w:t>
      </w:r>
    </w:p>
    <w:p w:rsidR="00DA45A4" w:rsidRDefault="00DA45A4" w:rsidP="00B70A59">
      <w:pPr>
        <w:autoSpaceDE w:val="0"/>
        <w:autoSpaceDN w:val="0"/>
        <w:adjustRightInd w:val="0"/>
        <w:spacing w:line="360" w:lineRule="auto"/>
        <w:ind w:firstLineChars="200" w:firstLine="420"/>
        <w:rPr>
          <w:rFonts w:eastAsiaTheme="minorEastAsia"/>
          <w:szCs w:val="21"/>
          <w:lang w:val="zh-CN"/>
        </w:rPr>
      </w:pPr>
      <w:r>
        <w:rPr>
          <w:rFonts w:eastAsiaTheme="minorEastAsia" w:hAnsiTheme="minorEastAsia"/>
          <w:szCs w:val="21"/>
          <w:lang w:val="zh-CN"/>
        </w:rPr>
        <w:t>（</w:t>
      </w:r>
      <w:r>
        <w:rPr>
          <w:rFonts w:eastAsiaTheme="minorEastAsia"/>
          <w:szCs w:val="21"/>
          <w:lang w:val="zh-CN"/>
        </w:rPr>
        <w:t>4</w:t>
      </w:r>
      <w:r>
        <w:rPr>
          <w:rFonts w:eastAsiaTheme="minorEastAsia" w:hAnsiTheme="minorEastAsia"/>
          <w:szCs w:val="21"/>
          <w:lang w:val="zh-CN"/>
        </w:rPr>
        <w:t>）提供虚假的信用状况；</w:t>
      </w:r>
    </w:p>
    <w:p w:rsidR="00DA45A4" w:rsidRDefault="00DA45A4" w:rsidP="00B70A59">
      <w:pPr>
        <w:autoSpaceDE w:val="0"/>
        <w:autoSpaceDN w:val="0"/>
        <w:adjustRightInd w:val="0"/>
        <w:spacing w:line="360" w:lineRule="auto"/>
        <w:ind w:firstLineChars="200" w:firstLine="420"/>
        <w:rPr>
          <w:rFonts w:eastAsiaTheme="minorEastAsia"/>
          <w:szCs w:val="21"/>
          <w:lang w:val="zh-CN"/>
        </w:rPr>
      </w:pPr>
      <w:r>
        <w:rPr>
          <w:rFonts w:eastAsiaTheme="minorEastAsia" w:hAnsiTheme="minorEastAsia"/>
          <w:szCs w:val="21"/>
          <w:lang w:val="zh-CN"/>
        </w:rPr>
        <w:t>（</w:t>
      </w:r>
      <w:r>
        <w:rPr>
          <w:rFonts w:eastAsiaTheme="minorEastAsia"/>
          <w:szCs w:val="21"/>
          <w:lang w:val="zh-CN"/>
        </w:rPr>
        <w:t>5</w:t>
      </w:r>
      <w:r>
        <w:rPr>
          <w:rFonts w:eastAsiaTheme="minorEastAsia" w:hAnsiTheme="minorEastAsia"/>
          <w:szCs w:val="21"/>
          <w:lang w:val="zh-CN"/>
        </w:rPr>
        <w:t>）其他弄虚作假的行为。</w:t>
      </w:r>
    </w:p>
    <w:p w:rsidR="00DA45A4" w:rsidRPr="00DF776A" w:rsidRDefault="00DA45A4" w:rsidP="00B70A59">
      <w:pPr>
        <w:pStyle w:val="2"/>
        <w:spacing w:before="0" w:after="0" w:line="360" w:lineRule="auto"/>
        <w:rPr>
          <w:rFonts w:ascii="宋体" w:hAnsi="宋体"/>
          <w:sz w:val="36"/>
          <w:szCs w:val="36"/>
        </w:rPr>
      </w:pPr>
      <w:bookmarkStart w:id="87" w:name="_Toc36814679"/>
      <w:r>
        <w:rPr>
          <w:rFonts w:ascii="宋体" w:hAnsi="宋体" w:hint="eastAsia"/>
          <w:sz w:val="36"/>
          <w:szCs w:val="36"/>
        </w:rPr>
        <w:t>6.</w:t>
      </w:r>
      <w:r>
        <w:rPr>
          <w:rFonts w:ascii="宋体" w:hAnsi="宋体" w:hint="eastAsia"/>
          <w:sz w:val="36"/>
          <w:szCs w:val="36"/>
        </w:rPr>
        <w:t>合同授予</w:t>
      </w:r>
      <w:bookmarkEnd w:id="87"/>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b/>
          <w:color w:val="000000"/>
          <w:sz w:val="30"/>
          <w:szCs w:val="30"/>
        </w:rPr>
        <w:t>6.1确定成交供应商</w:t>
      </w:r>
    </w:p>
    <w:p w:rsidR="00DA45A4" w:rsidRDefault="00DA45A4" w:rsidP="00B70A59">
      <w:pPr>
        <w:spacing w:line="360" w:lineRule="auto"/>
        <w:ind w:firstLineChars="175" w:firstLine="368"/>
        <w:rPr>
          <w:rFonts w:eastAsiaTheme="minorEastAsia"/>
          <w:szCs w:val="21"/>
        </w:rPr>
      </w:pPr>
      <w:r>
        <w:rPr>
          <w:rFonts w:eastAsiaTheme="minorEastAsia"/>
          <w:szCs w:val="21"/>
        </w:rPr>
        <w:t xml:space="preserve">6.1.1 </w:t>
      </w:r>
      <w:r>
        <w:rPr>
          <w:rFonts w:eastAsiaTheme="minorEastAsia" w:hAnsiTheme="minorEastAsia"/>
          <w:szCs w:val="21"/>
        </w:rPr>
        <w:t>采购代理机构在谈判结束后</w:t>
      </w:r>
      <w:r>
        <w:rPr>
          <w:rFonts w:eastAsiaTheme="minorEastAsia"/>
          <w:szCs w:val="21"/>
        </w:rPr>
        <w:t>2</w:t>
      </w:r>
      <w:r>
        <w:rPr>
          <w:rFonts w:eastAsiaTheme="minorEastAsia" w:hAnsiTheme="minorEastAsia"/>
          <w:szCs w:val="21"/>
        </w:rPr>
        <w:t>个工作日内将谈判协商情况记录送采购人。</w:t>
      </w:r>
    </w:p>
    <w:p w:rsidR="00DA45A4" w:rsidRDefault="00DA45A4" w:rsidP="00B70A59">
      <w:pPr>
        <w:spacing w:line="360" w:lineRule="auto"/>
        <w:ind w:firstLineChars="175" w:firstLine="368"/>
        <w:rPr>
          <w:rFonts w:eastAsiaTheme="minorEastAsia"/>
          <w:szCs w:val="21"/>
        </w:rPr>
      </w:pPr>
      <w:r>
        <w:rPr>
          <w:rFonts w:eastAsiaTheme="minorEastAsia"/>
          <w:szCs w:val="21"/>
        </w:rPr>
        <w:t xml:space="preserve">6.1.2 </w:t>
      </w:r>
      <w:r>
        <w:rPr>
          <w:rFonts w:eastAsiaTheme="minorEastAsia" w:hAnsiTheme="minorEastAsia"/>
          <w:szCs w:val="21"/>
        </w:rPr>
        <w:t>采购人应当在收到谈判协商情况记录后</w:t>
      </w:r>
      <w:r>
        <w:rPr>
          <w:rFonts w:eastAsiaTheme="minorEastAsia"/>
          <w:szCs w:val="21"/>
        </w:rPr>
        <w:t>5</w:t>
      </w:r>
      <w:r>
        <w:rPr>
          <w:rFonts w:eastAsiaTheme="minorEastAsia" w:hAnsiTheme="minorEastAsia"/>
          <w:szCs w:val="21"/>
        </w:rPr>
        <w:t>个工作日内，按照推荐的供应商确定成交供应商。同时，复函采购代理机构。</w:t>
      </w:r>
    </w:p>
    <w:p w:rsidR="00DA45A4" w:rsidRDefault="00DA45A4" w:rsidP="00B70A59">
      <w:pPr>
        <w:spacing w:line="360" w:lineRule="auto"/>
        <w:ind w:firstLineChars="175" w:firstLine="368"/>
        <w:rPr>
          <w:rFonts w:eastAsiaTheme="minorEastAsia"/>
          <w:szCs w:val="21"/>
        </w:rPr>
      </w:pPr>
      <w:r>
        <w:rPr>
          <w:rFonts w:eastAsiaTheme="minorEastAsia"/>
          <w:szCs w:val="21"/>
          <w:shd w:val="clear" w:color="auto" w:fill="FFFFFF"/>
        </w:rPr>
        <w:t>6.1.3</w:t>
      </w:r>
      <w:r>
        <w:rPr>
          <w:rFonts w:eastAsiaTheme="minorEastAsia" w:hAnsiTheme="minorEastAsia"/>
          <w:szCs w:val="21"/>
          <w:shd w:val="clear" w:color="auto" w:fill="FFFFFF"/>
        </w:rPr>
        <w:t>采购人在收到谈判协商情况记录</w:t>
      </w:r>
      <w:r>
        <w:rPr>
          <w:rFonts w:eastAsiaTheme="minorEastAsia"/>
          <w:szCs w:val="21"/>
          <w:shd w:val="clear" w:color="auto" w:fill="FFFFFF"/>
        </w:rPr>
        <w:t>5</w:t>
      </w:r>
      <w:r>
        <w:rPr>
          <w:rFonts w:eastAsiaTheme="minorEastAsia" w:hAnsiTheme="minorEastAsia"/>
          <w:szCs w:val="21"/>
          <w:shd w:val="clear" w:color="auto" w:fill="FFFFFF"/>
        </w:rPr>
        <w:t>个工作日内未确定成交供应商的，又不能说明合法理由的，视同按推荐的成交供应商为成交供应商。</w:t>
      </w:r>
    </w:p>
    <w:p w:rsidR="00DA45A4" w:rsidRDefault="00DA45A4" w:rsidP="00B70A59">
      <w:pPr>
        <w:spacing w:line="360" w:lineRule="auto"/>
        <w:ind w:firstLineChars="175" w:firstLine="368"/>
        <w:rPr>
          <w:rFonts w:eastAsiaTheme="minorEastAsia"/>
          <w:szCs w:val="21"/>
        </w:rPr>
      </w:pPr>
      <w:r>
        <w:rPr>
          <w:rFonts w:eastAsiaTheme="minorEastAsia"/>
          <w:szCs w:val="21"/>
        </w:rPr>
        <w:t>6.1.4</w:t>
      </w:r>
      <w:r>
        <w:rPr>
          <w:rFonts w:eastAsiaTheme="minorEastAsia" w:hAnsiTheme="minorEastAsia"/>
          <w:szCs w:val="21"/>
        </w:rPr>
        <w:t>采购代理机构应当在接到采购人</w:t>
      </w:r>
      <w:r>
        <w:rPr>
          <w:rFonts w:eastAsiaTheme="minorEastAsia"/>
          <w:szCs w:val="21"/>
        </w:rPr>
        <w:t>“</w:t>
      </w:r>
      <w:r>
        <w:rPr>
          <w:rFonts w:eastAsiaTheme="minorEastAsia" w:hAnsiTheme="minorEastAsia"/>
          <w:szCs w:val="21"/>
        </w:rPr>
        <w:t>成交复函</w:t>
      </w:r>
      <w:r>
        <w:rPr>
          <w:rFonts w:eastAsiaTheme="minorEastAsia"/>
          <w:szCs w:val="21"/>
        </w:rPr>
        <w:t>”</w:t>
      </w:r>
      <w:r>
        <w:rPr>
          <w:rFonts w:eastAsiaTheme="minorEastAsia" w:hAnsiTheme="minorEastAsia"/>
          <w:szCs w:val="21"/>
        </w:rPr>
        <w:t>之日起</w:t>
      </w:r>
      <w:r>
        <w:rPr>
          <w:rFonts w:eastAsiaTheme="minorEastAsia"/>
          <w:szCs w:val="21"/>
        </w:rPr>
        <w:t>2</w:t>
      </w:r>
      <w:r>
        <w:rPr>
          <w:rFonts w:eastAsiaTheme="minorEastAsia" w:hAnsiTheme="minorEastAsia"/>
          <w:szCs w:val="21"/>
        </w:rPr>
        <w:t>个工作日内，根据采购人确定的成交供应商，在省级以上财政部门指定的媒体上发布成交公告，同时向成交供应商发出《成交通知书》。</w:t>
      </w:r>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b/>
          <w:color w:val="000000"/>
          <w:sz w:val="30"/>
          <w:szCs w:val="30"/>
        </w:rPr>
        <w:t>6.2成交通知书</w:t>
      </w:r>
    </w:p>
    <w:p w:rsidR="00DA45A4" w:rsidRDefault="00DA45A4" w:rsidP="00B70A59">
      <w:pPr>
        <w:tabs>
          <w:tab w:val="left" w:pos="7665"/>
        </w:tabs>
        <w:spacing w:line="360" w:lineRule="auto"/>
        <w:ind w:firstLineChars="200" w:firstLine="420"/>
        <w:rPr>
          <w:rFonts w:eastAsiaTheme="majorEastAsia"/>
          <w:szCs w:val="21"/>
        </w:rPr>
      </w:pPr>
      <w:r>
        <w:rPr>
          <w:rFonts w:eastAsiaTheme="majorEastAsia"/>
          <w:szCs w:val="21"/>
        </w:rPr>
        <w:t>6.2</w:t>
      </w:r>
      <w:r>
        <w:rPr>
          <w:szCs w:val="21"/>
        </w:rPr>
        <w:t>.1</w:t>
      </w:r>
      <w:r>
        <w:rPr>
          <w:rFonts w:eastAsiaTheme="majorEastAsia" w:hAnsiTheme="majorEastAsia"/>
          <w:szCs w:val="21"/>
        </w:rPr>
        <w:t>成交通知书为签订政府采购合同的依据之一，是合同的有效组成部分。</w:t>
      </w:r>
    </w:p>
    <w:p w:rsidR="00DA45A4" w:rsidRDefault="00DA45A4" w:rsidP="00B70A59">
      <w:pPr>
        <w:pStyle w:val="a8"/>
        <w:adjustRightInd w:val="0"/>
        <w:snapToGrid w:val="0"/>
        <w:spacing w:line="360" w:lineRule="auto"/>
        <w:ind w:firstLineChars="200" w:firstLine="420"/>
        <w:rPr>
          <w:rFonts w:ascii="Times New Roman" w:hAnsi="Times New Roman" w:cs="Times New Roman"/>
        </w:rPr>
      </w:pPr>
      <w:r>
        <w:rPr>
          <w:rFonts w:ascii="Times New Roman" w:hAnsi="Times New Roman" w:cs="Times New Roman"/>
        </w:rPr>
        <w:lastRenderedPageBreak/>
        <w:t>6.2.2</w:t>
      </w:r>
      <w:r>
        <w:rPr>
          <w:rFonts w:ascii="Times New Roman" w:hAnsi="宋体" w:cs="Times New Roman"/>
        </w:rPr>
        <w:t>成交通知书对采购人和成交供应商具有同等法律效力。</w:t>
      </w:r>
    </w:p>
    <w:p w:rsidR="00DA45A4" w:rsidRDefault="00DA45A4" w:rsidP="00B70A59">
      <w:pPr>
        <w:tabs>
          <w:tab w:val="left" w:pos="7665"/>
        </w:tabs>
        <w:spacing w:line="360" w:lineRule="auto"/>
        <w:ind w:firstLineChars="200" w:firstLine="420"/>
        <w:rPr>
          <w:szCs w:val="21"/>
        </w:rPr>
      </w:pPr>
      <w:r>
        <w:rPr>
          <w:szCs w:val="21"/>
        </w:rPr>
        <w:t>6.2.3</w:t>
      </w:r>
      <w:r>
        <w:rPr>
          <w:rFonts w:hAnsi="宋体"/>
          <w:szCs w:val="21"/>
        </w:rPr>
        <w:t>成交供应商应当在接到采购代理机构通知之日起</w:t>
      </w:r>
      <w:r>
        <w:rPr>
          <w:szCs w:val="21"/>
        </w:rPr>
        <w:t>7</w:t>
      </w:r>
      <w:r>
        <w:rPr>
          <w:rFonts w:hAnsi="宋体"/>
          <w:szCs w:val="21"/>
        </w:rPr>
        <w:t>个工作日内领取《成交通知书》。</w:t>
      </w:r>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b/>
          <w:color w:val="000000"/>
          <w:sz w:val="30"/>
          <w:szCs w:val="30"/>
        </w:rPr>
        <w:t>6.3履约保证金</w:t>
      </w:r>
    </w:p>
    <w:p w:rsidR="00DA45A4" w:rsidRDefault="00DA45A4" w:rsidP="00B70A59">
      <w:pPr>
        <w:tabs>
          <w:tab w:val="left" w:pos="7665"/>
        </w:tabs>
        <w:spacing w:line="360" w:lineRule="auto"/>
        <w:ind w:firstLine="482"/>
        <w:rPr>
          <w:rFonts w:eastAsiaTheme="minorEastAsia"/>
          <w:b/>
          <w:szCs w:val="21"/>
        </w:rPr>
      </w:pPr>
      <w:r>
        <w:rPr>
          <w:rFonts w:eastAsiaTheme="minorEastAsia" w:hint="eastAsia"/>
          <w:szCs w:val="21"/>
        </w:rPr>
        <w:t>本项目</w:t>
      </w:r>
      <w:r>
        <w:rPr>
          <w:rFonts w:eastAsiaTheme="minorEastAsia"/>
          <w:szCs w:val="21"/>
        </w:rPr>
        <w:t>不需要供应商提交履约保证金</w:t>
      </w:r>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b/>
          <w:color w:val="000000"/>
          <w:sz w:val="30"/>
          <w:szCs w:val="30"/>
        </w:rPr>
        <w:t>6.4签订合同</w:t>
      </w:r>
    </w:p>
    <w:p w:rsidR="00DA45A4" w:rsidRDefault="00DA45A4" w:rsidP="00B70A59">
      <w:pPr>
        <w:tabs>
          <w:tab w:val="left" w:pos="7665"/>
        </w:tabs>
        <w:spacing w:line="360" w:lineRule="auto"/>
        <w:ind w:firstLineChars="200" w:firstLine="420"/>
        <w:rPr>
          <w:b/>
          <w:szCs w:val="21"/>
        </w:rPr>
      </w:pPr>
      <w:r>
        <w:rPr>
          <w:szCs w:val="21"/>
        </w:rPr>
        <w:t xml:space="preserve">6.4.1 </w:t>
      </w:r>
      <w:r>
        <w:rPr>
          <w:rFonts w:hAnsi="宋体"/>
          <w:szCs w:val="21"/>
        </w:rPr>
        <w:t>采购人和成交供应商应在《成交通知书》发出之日起</w:t>
      </w:r>
      <w:r>
        <w:rPr>
          <w:szCs w:val="21"/>
        </w:rPr>
        <w:t>30</w:t>
      </w:r>
      <w:r>
        <w:rPr>
          <w:rFonts w:hAnsi="宋体"/>
          <w:szCs w:val="21"/>
        </w:rPr>
        <w:t>日内，根据</w:t>
      </w:r>
      <w:r w:rsidR="008F1955">
        <w:rPr>
          <w:rFonts w:hAnsi="宋体"/>
          <w:szCs w:val="21"/>
        </w:rPr>
        <w:t>谈判文件</w:t>
      </w:r>
      <w:r>
        <w:rPr>
          <w:rFonts w:hAnsi="宋体"/>
          <w:szCs w:val="21"/>
        </w:rPr>
        <w:t>和成交供应商的响应文件订立书面采购合同。由于成交供应商的原因逾期未与采购人签订采购合同的，将视为放弃成交，取消其成交资格</w:t>
      </w:r>
      <w:r>
        <w:rPr>
          <w:rFonts w:hAnsi="宋体" w:hint="eastAsia"/>
          <w:szCs w:val="21"/>
        </w:rPr>
        <w:t>，</w:t>
      </w:r>
      <w:r>
        <w:rPr>
          <w:rFonts w:hAnsi="宋体"/>
          <w:szCs w:val="21"/>
        </w:rPr>
        <w:t>给采购人造成的损失超过的，</w:t>
      </w:r>
      <w:r>
        <w:rPr>
          <w:spacing w:val="2"/>
          <w:szCs w:val="21"/>
        </w:rPr>
        <w:t>成交供应商应当对予以赔偿。</w:t>
      </w:r>
    </w:p>
    <w:p w:rsidR="00DA45A4" w:rsidRDefault="00DA45A4" w:rsidP="00B70A59">
      <w:pPr>
        <w:spacing w:line="360" w:lineRule="auto"/>
        <w:ind w:firstLineChars="200" w:firstLine="420"/>
        <w:rPr>
          <w:szCs w:val="21"/>
        </w:rPr>
      </w:pPr>
      <w:r>
        <w:rPr>
          <w:szCs w:val="21"/>
        </w:rPr>
        <w:t xml:space="preserve">6.4.2 </w:t>
      </w:r>
      <w:r>
        <w:rPr>
          <w:rFonts w:hAnsi="宋体"/>
          <w:szCs w:val="21"/>
        </w:rPr>
        <w:t>发出成交通知书后，采购人不得向成交供应商人提出任何不合理要求，作为签订合同的条件，不得与成交供应商私下订立背离合同实质性内容的任何协议，所签订的合同不得对</w:t>
      </w:r>
      <w:r w:rsidR="008F1955">
        <w:rPr>
          <w:rFonts w:hAnsi="宋体"/>
          <w:szCs w:val="21"/>
        </w:rPr>
        <w:t>谈判文件</w:t>
      </w:r>
      <w:r>
        <w:rPr>
          <w:rFonts w:hAnsi="宋体"/>
          <w:szCs w:val="21"/>
        </w:rPr>
        <w:t>确定的事项和成交供应商的响应文件做实质性修改。采购人无正当理由拒签采购合同给成交供应商造成损失的，还应当赔偿损失。</w:t>
      </w:r>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b/>
          <w:color w:val="000000"/>
          <w:sz w:val="30"/>
          <w:szCs w:val="30"/>
        </w:rPr>
        <w:t>6.5合同履行</w:t>
      </w:r>
    </w:p>
    <w:p w:rsidR="00DA45A4" w:rsidRDefault="00DA45A4" w:rsidP="00B70A59">
      <w:pPr>
        <w:tabs>
          <w:tab w:val="left" w:pos="426"/>
        </w:tabs>
        <w:autoSpaceDE w:val="0"/>
        <w:autoSpaceDN w:val="0"/>
        <w:adjustRightInd w:val="0"/>
        <w:snapToGrid w:val="0"/>
        <w:spacing w:line="360" w:lineRule="auto"/>
        <w:ind w:firstLineChars="200" w:firstLine="420"/>
        <w:rPr>
          <w:b/>
          <w:bCs/>
          <w:szCs w:val="21"/>
        </w:rPr>
      </w:pPr>
      <w:r>
        <w:rPr>
          <w:szCs w:val="21"/>
        </w:rPr>
        <w:t xml:space="preserve">6.5.1 </w:t>
      </w:r>
      <w:r>
        <w:rPr>
          <w:rFonts w:hAnsi="宋体"/>
          <w:szCs w:val="21"/>
          <w:lang w:eastAsia="zh-TW"/>
        </w:rPr>
        <w:t>政府采购合同订立后，合同各方不得擅自变更</w:t>
      </w:r>
      <w:r>
        <w:rPr>
          <w:rFonts w:hAnsi="宋体"/>
          <w:szCs w:val="21"/>
        </w:rPr>
        <w:t>或者</w:t>
      </w:r>
      <w:r>
        <w:rPr>
          <w:rFonts w:hAnsi="宋体"/>
          <w:szCs w:val="21"/>
          <w:lang w:eastAsia="zh-TW"/>
        </w:rPr>
        <w:t>中止或者终止合同。政府采购合同需要变更的，采购人应将有关合同变更内容，以书面形式报政府采购监督管理</w:t>
      </w:r>
      <w:r>
        <w:rPr>
          <w:rFonts w:hAnsi="宋体"/>
          <w:szCs w:val="21"/>
        </w:rPr>
        <w:t>部门</w:t>
      </w:r>
      <w:r>
        <w:rPr>
          <w:rFonts w:hAnsi="宋体"/>
          <w:szCs w:val="21"/>
          <w:lang w:eastAsia="zh-TW"/>
        </w:rPr>
        <w:t>备案；因特殊情况需要中止或终止合同的，采购人应将中止或终止合同的理由以及相应措施，以书面形式报政府采购监督管理</w:t>
      </w:r>
      <w:r>
        <w:rPr>
          <w:rFonts w:hAnsi="宋体"/>
          <w:szCs w:val="21"/>
        </w:rPr>
        <w:t>部门</w:t>
      </w:r>
      <w:r>
        <w:rPr>
          <w:rFonts w:hAnsi="宋体"/>
          <w:szCs w:val="21"/>
          <w:lang w:eastAsia="zh-TW"/>
        </w:rPr>
        <w:t>备案。</w:t>
      </w:r>
    </w:p>
    <w:p w:rsidR="00DA45A4" w:rsidRDefault="00DA45A4" w:rsidP="00B70A59">
      <w:pPr>
        <w:tabs>
          <w:tab w:val="left" w:pos="426"/>
        </w:tabs>
        <w:autoSpaceDE w:val="0"/>
        <w:autoSpaceDN w:val="0"/>
        <w:adjustRightInd w:val="0"/>
        <w:snapToGrid w:val="0"/>
        <w:spacing w:line="360" w:lineRule="auto"/>
        <w:ind w:firstLineChars="200" w:firstLine="420"/>
        <w:rPr>
          <w:b/>
          <w:bCs/>
          <w:szCs w:val="21"/>
        </w:rPr>
      </w:pPr>
      <w:r>
        <w:rPr>
          <w:szCs w:val="21"/>
        </w:rPr>
        <w:t xml:space="preserve">6.5.2 </w:t>
      </w:r>
      <w:r>
        <w:rPr>
          <w:rFonts w:hAnsi="宋体"/>
          <w:szCs w:val="21"/>
          <w:lang w:eastAsia="zh-TW"/>
        </w:rPr>
        <w:t>政府采购合同履行中，采购人需追加与合同标的相同的货物的，在不改变合同其他条款的前提下，可以与</w:t>
      </w:r>
      <w:r>
        <w:rPr>
          <w:rFonts w:hAnsi="宋体"/>
          <w:szCs w:val="21"/>
        </w:rPr>
        <w:t>中标人</w:t>
      </w:r>
      <w:r>
        <w:rPr>
          <w:rFonts w:hAnsi="宋体"/>
          <w:szCs w:val="21"/>
          <w:lang w:eastAsia="zh-TW"/>
        </w:rPr>
        <w:t>签订补充合同，但所补充合同的采购金额不得超过原</w:t>
      </w:r>
      <w:r>
        <w:rPr>
          <w:rFonts w:hAnsi="宋体"/>
          <w:szCs w:val="21"/>
        </w:rPr>
        <w:t>合同</w:t>
      </w:r>
      <w:r>
        <w:rPr>
          <w:rFonts w:hAnsi="宋体"/>
          <w:szCs w:val="21"/>
          <w:lang w:eastAsia="zh-TW"/>
        </w:rPr>
        <w:t>采购金额的百分之十。签订补充合同的</w:t>
      </w:r>
      <w:r>
        <w:rPr>
          <w:rFonts w:hAnsi="宋体"/>
          <w:szCs w:val="21"/>
        </w:rPr>
        <w:t>应</w:t>
      </w:r>
      <w:r>
        <w:rPr>
          <w:rFonts w:hAnsi="宋体"/>
          <w:szCs w:val="21"/>
          <w:lang w:eastAsia="zh-TW"/>
        </w:rPr>
        <w:t>按规定备案。</w:t>
      </w:r>
    </w:p>
    <w:p w:rsidR="00DA45A4" w:rsidRDefault="00DA45A4" w:rsidP="00B70A59">
      <w:pPr>
        <w:pStyle w:val="2"/>
        <w:spacing w:before="0" w:after="0" w:line="360" w:lineRule="auto"/>
        <w:rPr>
          <w:rFonts w:ascii="宋体" w:hAnsi="宋体"/>
          <w:sz w:val="36"/>
          <w:szCs w:val="36"/>
        </w:rPr>
      </w:pPr>
      <w:bookmarkStart w:id="88" w:name="_Toc36814680"/>
      <w:bookmarkStart w:id="89" w:name="_Toc470424504"/>
      <w:r>
        <w:rPr>
          <w:rFonts w:ascii="宋体" w:hAnsi="宋体"/>
          <w:sz w:val="36"/>
          <w:szCs w:val="36"/>
        </w:rPr>
        <w:t>7</w:t>
      </w:r>
      <w:r>
        <w:rPr>
          <w:rFonts w:ascii="宋体" w:hAnsi="宋体" w:hint="eastAsia"/>
          <w:sz w:val="36"/>
          <w:szCs w:val="36"/>
        </w:rPr>
        <w:t>.</w:t>
      </w:r>
      <w:r>
        <w:rPr>
          <w:rFonts w:ascii="宋体" w:hAnsi="宋体"/>
          <w:sz w:val="36"/>
          <w:szCs w:val="36"/>
        </w:rPr>
        <w:t xml:space="preserve"> </w:t>
      </w:r>
      <w:r>
        <w:rPr>
          <w:rFonts w:ascii="宋体" w:hAnsi="宋体"/>
          <w:sz w:val="36"/>
          <w:szCs w:val="36"/>
        </w:rPr>
        <w:t>纪律和监督</w:t>
      </w:r>
      <w:bookmarkEnd w:id="88"/>
      <w:bookmarkEnd w:id="89"/>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b/>
          <w:color w:val="000000"/>
          <w:sz w:val="30"/>
          <w:szCs w:val="30"/>
        </w:rPr>
        <w:t>7.1 对采购人的纪律要求</w:t>
      </w:r>
    </w:p>
    <w:p w:rsidR="00DA45A4" w:rsidRDefault="00DA45A4" w:rsidP="00B70A59">
      <w:pPr>
        <w:autoSpaceDE w:val="0"/>
        <w:autoSpaceDN w:val="0"/>
        <w:spacing w:line="360" w:lineRule="auto"/>
        <w:ind w:firstLineChars="200" w:firstLine="420"/>
        <w:rPr>
          <w:rFonts w:ascii="宋体" w:hAnsi="宋体"/>
          <w:szCs w:val="21"/>
          <w:lang w:val="zh-CN"/>
        </w:rPr>
      </w:pPr>
      <w:r>
        <w:rPr>
          <w:rFonts w:ascii="宋体" w:hAnsi="宋体"/>
          <w:szCs w:val="21"/>
          <w:lang w:val="zh-CN"/>
        </w:rPr>
        <w:t>采购人不得泄漏采购活动中应当保密的情况和资料，不得与供应商串通损害国家利益、社会公共利益或者他人合法权益。</w:t>
      </w:r>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b/>
          <w:color w:val="000000"/>
          <w:sz w:val="30"/>
          <w:szCs w:val="30"/>
        </w:rPr>
        <w:t>7.2 对供应商的纪律要求</w:t>
      </w:r>
    </w:p>
    <w:p w:rsidR="00DA45A4" w:rsidRDefault="00DA45A4" w:rsidP="00B70A59">
      <w:pPr>
        <w:autoSpaceDE w:val="0"/>
        <w:autoSpaceDN w:val="0"/>
        <w:spacing w:line="360" w:lineRule="auto"/>
        <w:ind w:firstLineChars="200" w:firstLine="420"/>
        <w:rPr>
          <w:rFonts w:ascii="宋体" w:hAnsi="宋体"/>
          <w:szCs w:val="21"/>
          <w:lang w:val="zh-CN"/>
        </w:rPr>
      </w:pPr>
      <w:r>
        <w:rPr>
          <w:rFonts w:ascii="宋体" w:hAnsi="宋体"/>
          <w:szCs w:val="21"/>
          <w:lang w:val="zh-CN"/>
        </w:rPr>
        <w:t>供应商不得与采购人串通，不得向采购人或者采购小组成员行贿谋取成交；不得以他人名义</w:t>
      </w:r>
      <w:r>
        <w:rPr>
          <w:rFonts w:asciiTheme="majorEastAsia" w:eastAsiaTheme="majorEastAsia" w:hAnsiTheme="majorEastAsia" w:hint="eastAsia"/>
          <w:szCs w:val="21"/>
          <w:lang w:val="zh-CN"/>
        </w:rPr>
        <w:t>参加谈判或者报</w:t>
      </w:r>
      <w:r>
        <w:rPr>
          <w:rFonts w:ascii="宋体" w:hAnsi="宋体"/>
          <w:szCs w:val="21"/>
          <w:lang w:val="zh-CN"/>
        </w:rPr>
        <w:t>价或者以其他方式弄虚作假骗取成交；供应商不得以任何方式干扰、影响</w:t>
      </w:r>
      <w:r>
        <w:rPr>
          <w:rFonts w:asciiTheme="majorEastAsia" w:eastAsiaTheme="majorEastAsia" w:hAnsiTheme="majorEastAsia" w:hint="eastAsia"/>
          <w:szCs w:val="21"/>
          <w:lang w:val="zh-CN"/>
        </w:rPr>
        <w:t>谈判协商</w:t>
      </w:r>
      <w:r>
        <w:rPr>
          <w:rFonts w:ascii="宋体" w:hAnsi="宋体"/>
          <w:szCs w:val="21"/>
          <w:lang w:val="zh-CN"/>
        </w:rPr>
        <w:t>工作。</w:t>
      </w:r>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b/>
          <w:color w:val="000000"/>
          <w:sz w:val="30"/>
          <w:szCs w:val="30"/>
        </w:rPr>
        <w:t>7.3 对采购小组成员的纪律要求</w:t>
      </w:r>
    </w:p>
    <w:p w:rsidR="00DA45A4" w:rsidRDefault="00DA45A4" w:rsidP="00B70A59">
      <w:pPr>
        <w:autoSpaceDE w:val="0"/>
        <w:autoSpaceDN w:val="0"/>
        <w:spacing w:line="360" w:lineRule="auto"/>
        <w:ind w:firstLineChars="200" w:firstLine="420"/>
        <w:rPr>
          <w:rFonts w:asciiTheme="majorEastAsia" w:eastAsiaTheme="majorEastAsia" w:hAnsiTheme="majorEastAsia"/>
          <w:szCs w:val="21"/>
          <w:lang w:val="zh-CN"/>
        </w:rPr>
      </w:pPr>
      <w:r>
        <w:rPr>
          <w:rFonts w:asciiTheme="majorEastAsia" w:eastAsiaTheme="majorEastAsia" w:hAnsiTheme="majorEastAsia" w:hint="eastAsia"/>
          <w:szCs w:val="21"/>
          <w:lang w:val="zh-CN"/>
        </w:rPr>
        <w:t>7.3.1</w:t>
      </w:r>
      <w:r>
        <w:rPr>
          <w:rFonts w:ascii="宋体" w:hAnsi="宋体"/>
          <w:szCs w:val="21"/>
          <w:lang w:val="zh-CN"/>
        </w:rPr>
        <w:t>采购小组成员不得收受他人的财物或者其他好处，不得向他人透露对响应文件</w:t>
      </w:r>
      <w:r>
        <w:rPr>
          <w:rFonts w:asciiTheme="majorEastAsia" w:eastAsiaTheme="majorEastAsia" w:hAnsiTheme="majorEastAsia" w:hint="eastAsia"/>
          <w:szCs w:val="21"/>
          <w:lang w:val="zh-CN"/>
        </w:rPr>
        <w:t>谈判与协商有关</w:t>
      </w:r>
      <w:r>
        <w:rPr>
          <w:rFonts w:ascii="宋体" w:hAnsi="宋体"/>
          <w:szCs w:val="21"/>
          <w:lang w:val="zh-CN"/>
        </w:rPr>
        <w:t>的其他情况。在</w:t>
      </w:r>
      <w:r>
        <w:rPr>
          <w:rFonts w:asciiTheme="majorEastAsia" w:eastAsiaTheme="majorEastAsia" w:hAnsiTheme="majorEastAsia" w:hint="eastAsia"/>
          <w:szCs w:val="21"/>
          <w:lang w:val="zh-CN"/>
        </w:rPr>
        <w:t>谈判与协商</w:t>
      </w:r>
      <w:r>
        <w:rPr>
          <w:rFonts w:ascii="宋体" w:hAnsi="宋体"/>
          <w:szCs w:val="21"/>
          <w:lang w:val="zh-CN"/>
        </w:rPr>
        <w:t>活动中，采购小组成员应当客观、公正地履行职责，遵守职业道</w:t>
      </w:r>
      <w:r>
        <w:rPr>
          <w:rFonts w:ascii="宋体" w:hAnsi="宋体"/>
          <w:szCs w:val="21"/>
          <w:lang w:val="zh-CN"/>
        </w:rPr>
        <w:lastRenderedPageBreak/>
        <w:t>德，不得擅离职守，影响</w:t>
      </w:r>
      <w:r>
        <w:rPr>
          <w:rFonts w:asciiTheme="majorEastAsia" w:eastAsiaTheme="majorEastAsia" w:hAnsiTheme="majorEastAsia" w:hint="eastAsia"/>
          <w:szCs w:val="21"/>
          <w:lang w:val="zh-CN"/>
        </w:rPr>
        <w:t>谈判</w:t>
      </w:r>
      <w:r>
        <w:rPr>
          <w:rFonts w:ascii="宋体" w:hAnsi="宋体"/>
          <w:szCs w:val="21"/>
          <w:lang w:val="zh-CN"/>
        </w:rPr>
        <w:t>程序正常进行，不得使用超出本</w:t>
      </w:r>
      <w:r w:rsidR="008F1955">
        <w:rPr>
          <w:rFonts w:ascii="宋体" w:hAnsi="宋体"/>
          <w:szCs w:val="21"/>
          <w:lang w:val="zh-CN"/>
        </w:rPr>
        <w:t>谈判文件</w:t>
      </w:r>
      <w:r>
        <w:rPr>
          <w:rFonts w:ascii="宋体" w:hAnsi="宋体"/>
          <w:szCs w:val="21"/>
          <w:lang w:val="zh-CN"/>
        </w:rPr>
        <w:t>有关规定的</w:t>
      </w:r>
      <w:r>
        <w:rPr>
          <w:rFonts w:asciiTheme="majorEastAsia" w:eastAsiaTheme="majorEastAsia" w:hAnsiTheme="majorEastAsia" w:hint="eastAsia"/>
          <w:szCs w:val="21"/>
          <w:lang w:val="zh-CN"/>
        </w:rPr>
        <w:t>要求</w:t>
      </w:r>
      <w:r>
        <w:rPr>
          <w:rFonts w:ascii="宋体" w:hAnsi="宋体"/>
          <w:szCs w:val="21"/>
          <w:lang w:val="zh-CN"/>
        </w:rPr>
        <w:t>进行</w:t>
      </w:r>
      <w:r>
        <w:rPr>
          <w:rFonts w:asciiTheme="majorEastAsia" w:eastAsiaTheme="majorEastAsia" w:hAnsiTheme="majorEastAsia" w:hint="eastAsia"/>
          <w:szCs w:val="21"/>
          <w:lang w:val="zh-CN"/>
        </w:rPr>
        <w:t>谈判与协商</w:t>
      </w:r>
      <w:r>
        <w:rPr>
          <w:rFonts w:ascii="宋体" w:hAnsi="宋体"/>
          <w:szCs w:val="21"/>
          <w:lang w:val="zh-CN"/>
        </w:rPr>
        <w:t>。</w:t>
      </w:r>
    </w:p>
    <w:p w:rsidR="00DA45A4" w:rsidRDefault="00DA45A4" w:rsidP="00B70A59">
      <w:pPr>
        <w:spacing w:line="360" w:lineRule="auto"/>
        <w:ind w:leftChars="57" w:left="120" w:firstLineChars="150" w:firstLine="315"/>
        <w:rPr>
          <w:rFonts w:ascii="宋体" w:hAnsi="宋体"/>
          <w:szCs w:val="21"/>
        </w:rPr>
      </w:pPr>
      <w:r>
        <w:rPr>
          <w:rFonts w:asciiTheme="majorEastAsia" w:eastAsiaTheme="majorEastAsia" w:hAnsiTheme="majorEastAsia" w:hint="eastAsia"/>
          <w:szCs w:val="21"/>
          <w:lang w:val="zh-CN"/>
        </w:rPr>
        <w:t>7.3.2</w:t>
      </w:r>
      <w:r>
        <w:rPr>
          <w:rFonts w:ascii="宋体" w:hAnsi="宋体" w:hint="eastAsia"/>
          <w:szCs w:val="21"/>
        </w:rPr>
        <w:t>采购小组成员有下列情形之一的，应当回避：</w:t>
      </w:r>
    </w:p>
    <w:p w:rsidR="00DA45A4" w:rsidRDefault="00DA45A4" w:rsidP="00B70A59">
      <w:pPr>
        <w:spacing w:line="360" w:lineRule="auto"/>
        <w:ind w:leftChars="57" w:left="120" w:firstLineChars="150" w:firstLine="315"/>
        <w:rPr>
          <w:rFonts w:ascii="宋体" w:hAnsi="宋体"/>
          <w:szCs w:val="21"/>
        </w:rPr>
      </w:pPr>
      <w:r>
        <w:rPr>
          <w:rFonts w:ascii="宋体" w:hAnsi="宋体" w:hint="eastAsia"/>
          <w:szCs w:val="21"/>
        </w:rPr>
        <w:t>（1）采购人或供应商主要负责人的近亲属；</w:t>
      </w:r>
    </w:p>
    <w:p w:rsidR="00DA45A4" w:rsidRDefault="00DA45A4" w:rsidP="00B70A59">
      <w:pPr>
        <w:spacing w:line="360" w:lineRule="auto"/>
        <w:ind w:leftChars="57" w:left="120" w:firstLineChars="150" w:firstLine="315"/>
        <w:rPr>
          <w:rFonts w:ascii="宋体" w:hAnsi="宋体"/>
          <w:szCs w:val="21"/>
        </w:rPr>
      </w:pPr>
      <w:r>
        <w:rPr>
          <w:rFonts w:ascii="宋体" w:hAnsi="宋体" w:hint="eastAsia"/>
          <w:szCs w:val="21"/>
        </w:rPr>
        <w:t>（2）与供应商有经济利益关系，可能影响公正谈判与协商的；</w:t>
      </w:r>
    </w:p>
    <w:p w:rsidR="00DA45A4" w:rsidRDefault="00DA45A4" w:rsidP="00B70A59">
      <w:pPr>
        <w:spacing w:line="360" w:lineRule="auto"/>
        <w:ind w:leftChars="57" w:left="120" w:firstLineChars="150" w:firstLine="315"/>
        <w:rPr>
          <w:rFonts w:ascii="宋体" w:hAnsi="宋体"/>
          <w:szCs w:val="21"/>
        </w:rPr>
      </w:pPr>
      <w:r>
        <w:rPr>
          <w:rFonts w:ascii="宋体" w:hAnsi="宋体" w:hint="eastAsia"/>
          <w:szCs w:val="21"/>
        </w:rPr>
        <w:t>（3）曾因在招标、评标以及其他与采购有关活动中从事违法行为而受过行政处罚或刑事处罚的。</w:t>
      </w:r>
    </w:p>
    <w:p w:rsidR="00DA45A4" w:rsidRDefault="00DA45A4" w:rsidP="00B70A59">
      <w:pPr>
        <w:pStyle w:val="a8"/>
        <w:adjustRightInd w:val="0"/>
        <w:snapToGrid w:val="0"/>
        <w:spacing w:line="360" w:lineRule="auto"/>
        <w:ind w:firstLineChars="49" w:firstLine="148"/>
        <w:outlineLvl w:val="2"/>
        <w:rPr>
          <w:rFonts w:ascii="Times New Roman" w:hAnsi="Times New Roman" w:cs="Times New Roman"/>
          <w:b/>
          <w:bCs/>
          <w:color w:val="000000"/>
          <w:sz w:val="30"/>
          <w:szCs w:val="30"/>
        </w:rPr>
      </w:pPr>
      <w:r w:rsidRPr="00033E74">
        <w:rPr>
          <w:rFonts w:hAnsi="宋体"/>
          <w:b/>
          <w:color w:val="000000"/>
          <w:sz w:val="30"/>
          <w:szCs w:val="30"/>
        </w:rPr>
        <w:t>7.4 对与</w:t>
      </w:r>
      <w:r w:rsidRPr="00033E74">
        <w:rPr>
          <w:rFonts w:hAnsi="宋体" w:hint="eastAsia"/>
          <w:b/>
          <w:color w:val="000000"/>
          <w:sz w:val="30"/>
          <w:szCs w:val="30"/>
        </w:rPr>
        <w:t>采购</w:t>
      </w:r>
      <w:r w:rsidRPr="00033E74">
        <w:rPr>
          <w:rFonts w:hAnsi="宋体"/>
          <w:b/>
          <w:color w:val="000000"/>
          <w:sz w:val="30"/>
          <w:szCs w:val="30"/>
        </w:rPr>
        <w:t>活动有关的工作人员的纪律要求</w:t>
      </w:r>
    </w:p>
    <w:p w:rsidR="00DA45A4" w:rsidRDefault="00DA45A4" w:rsidP="00B70A59">
      <w:pPr>
        <w:autoSpaceDE w:val="0"/>
        <w:autoSpaceDN w:val="0"/>
        <w:spacing w:line="360" w:lineRule="auto"/>
        <w:ind w:firstLineChars="200" w:firstLine="420"/>
        <w:rPr>
          <w:rFonts w:ascii="宋体" w:hAnsi="宋体"/>
          <w:szCs w:val="21"/>
          <w:lang w:val="zh-CN"/>
        </w:rPr>
      </w:pPr>
      <w:r>
        <w:rPr>
          <w:rFonts w:ascii="宋体" w:hAnsi="宋体"/>
          <w:szCs w:val="21"/>
          <w:lang w:val="zh-CN"/>
        </w:rPr>
        <w:t>与</w:t>
      </w:r>
      <w:r>
        <w:rPr>
          <w:rFonts w:asciiTheme="majorEastAsia" w:eastAsiaTheme="majorEastAsia" w:hAnsiTheme="majorEastAsia" w:hint="eastAsia"/>
          <w:szCs w:val="21"/>
          <w:lang w:val="zh-CN"/>
        </w:rPr>
        <w:t>采购</w:t>
      </w:r>
      <w:r>
        <w:rPr>
          <w:rFonts w:ascii="宋体" w:hAnsi="宋体"/>
          <w:szCs w:val="21"/>
          <w:lang w:val="zh-CN"/>
        </w:rPr>
        <w:t>活动有关的工作人员不得收受他人的财物或者其他好处，不得向他人透露对响应文件的</w:t>
      </w:r>
      <w:r>
        <w:rPr>
          <w:rFonts w:asciiTheme="majorEastAsia" w:eastAsiaTheme="majorEastAsia" w:hAnsiTheme="majorEastAsia" w:hint="eastAsia"/>
          <w:szCs w:val="21"/>
          <w:lang w:val="zh-CN"/>
        </w:rPr>
        <w:t>谈判与协商有关</w:t>
      </w:r>
      <w:r>
        <w:rPr>
          <w:rFonts w:ascii="宋体" w:hAnsi="宋体"/>
          <w:szCs w:val="21"/>
          <w:lang w:val="zh-CN"/>
        </w:rPr>
        <w:t>的其他情况。在</w:t>
      </w:r>
      <w:r>
        <w:rPr>
          <w:rFonts w:asciiTheme="majorEastAsia" w:eastAsiaTheme="majorEastAsia" w:hAnsiTheme="majorEastAsia" w:hint="eastAsia"/>
          <w:szCs w:val="21"/>
          <w:lang w:val="zh-CN"/>
        </w:rPr>
        <w:t>谈判</w:t>
      </w:r>
      <w:r>
        <w:rPr>
          <w:rFonts w:ascii="宋体" w:hAnsi="宋体"/>
          <w:szCs w:val="21"/>
          <w:lang w:val="zh-CN"/>
        </w:rPr>
        <w:t>活动中，与</w:t>
      </w:r>
      <w:r>
        <w:rPr>
          <w:rFonts w:asciiTheme="majorEastAsia" w:eastAsiaTheme="majorEastAsia" w:hAnsiTheme="majorEastAsia" w:hint="eastAsia"/>
          <w:szCs w:val="21"/>
          <w:lang w:val="zh-CN"/>
        </w:rPr>
        <w:t>谈判</w:t>
      </w:r>
      <w:r>
        <w:rPr>
          <w:rFonts w:ascii="宋体" w:hAnsi="宋体"/>
          <w:szCs w:val="21"/>
          <w:lang w:val="zh-CN"/>
        </w:rPr>
        <w:t>活动有关的工作人员不得擅离职守，影响</w:t>
      </w:r>
      <w:r>
        <w:rPr>
          <w:rFonts w:asciiTheme="majorEastAsia" w:eastAsiaTheme="majorEastAsia" w:hAnsiTheme="majorEastAsia" w:hint="eastAsia"/>
          <w:szCs w:val="21"/>
          <w:lang w:val="zh-CN"/>
        </w:rPr>
        <w:t>谈判</w:t>
      </w:r>
      <w:r>
        <w:rPr>
          <w:rFonts w:ascii="宋体" w:hAnsi="宋体"/>
          <w:szCs w:val="21"/>
          <w:lang w:val="zh-CN"/>
        </w:rPr>
        <w:t>程序正常进行。</w:t>
      </w:r>
    </w:p>
    <w:p w:rsidR="00DA45A4" w:rsidRPr="00DF776A" w:rsidRDefault="00DA45A4" w:rsidP="00B70A59">
      <w:pPr>
        <w:pStyle w:val="2"/>
        <w:spacing w:before="0" w:after="0" w:line="360" w:lineRule="auto"/>
        <w:rPr>
          <w:rFonts w:ascii="宋体" w:hAnsi="宋体"/>
          <w:sz w:val="36"/>
          <w:szCs w:val="36"/>
        </w:rPr>
      </w:pPr>
      <w:bookmarkStart w:id="90" w:name="_Toc36814681"/>
      <w:r>
        <w:rPr>
          <w:rFonts w:ascii="宋体" w:hAnsi="宋体" w:hint="eastAsia"/>
          <w:sz w:val="36"/>
          <w:szCs w:val="36"/>
        </w:rPr>
        <w:t>8.</w:t>
      </w:r>
      <w:r>
        <w:rPr>
          <w:rFonts w:ascii="宋体" w:hAnsi="宋体" w:hint="eastAsia"/>
          <w:sz w:val="36"/>
          <w:szCs w:val="36"/>
        </w:rPr>
        <w:t>质疑与投诉</w:t>
      </w:r>
      <w:bookmarkEnd w:id="90"/>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hint="eastAsia"/>
          <w:b/>
          <w:color w:val="000000"/>
          <w:sz w:val="30"/>
          <w:szCs w:val="30"/>
        </w:rPr>
        <w:t>8.1质疑</w:t>
      </w:r>
    </w:p>
    <w:p w:rsidR="00DA45A4" w:rsidRDefault="00DA45A4" w:rsidP="00B70A59">
      <w:pPr>
        <w:spacing w:line="360" w:lineRule="auto"/>
        <w:ind w:firstLineChars="200" w:firstLine="420"/>
        <w:rPr>
          <w:rFonts w:ascii="宋体" w:hAnsi="宋体"/>
          <w:szCs w:val="21"/>
        </w:rPr>
      </w:pPr>
      <w:r>
        <w:rPr>
          <w:rFonts w:ascii="宋体" w:hAnsi="宋体" w:hint="eastAsia"/>
          <w:szCs w:val="21"/>
        </w:rPr>
        <w:t>8.1.1 供应商对本次单一来源采购采购活动有疑问的，按照国家《中华人民共和国政府采购法》及其实施条例的规定办理。</w:t>
      </w:r>
    </w:p>
    <w:p w:rsidR="00DA45A4" w:rsidRDefault="00DA45A4" w:rsidP="00B70A59">
      <w:pPr>
        <w:widowControl/>
        <w:spacing w:line="360" w:lineRule="auto"/>
        <w:ind w:firstLineChars="200" w:firstLine="420"/>
        <w:rPr>
          <w:rFonts w:ascii="宋体" w:hAnsi="宋体"/>
          <w:szCs w:val="21"/>
        </w:rPr>
      </w:pPr>
      <w:r>
        <w:rPr>
          <w:rFonts w:ascii="宋体" w:hAnsi="宋体" w:hint="eastAsia"/>
          <w:szCs w:val="21"/>
        </w:rPr>
        <w:t>8.1.2 供应商对</w:t>
      </w:r>
      <w:r w:rsidR="008F1955">
        <w:rPr>
          <w:rFonts w:ascii="宋体" w:hAnsi="宋体" w:hint="eastAsia"/>
          <w:szCs w:val="21"/>
        </w:rPr>
        <w:t>谈判文件</w:t>
      </w:r>
      <w:r>
        <w:rPr>
          <w:rFonts w:ascii="宋体" w:hAnsi="宋体" w:hint="eastAsia"/>
          <w:szCs w:val="21"/>
        </w:rPr>
        <w:t>、采购过程或中标结果使自身的合法权益受到损害，应当在法定期限内，以书面形式向采购代理机构或采购人提出质疑。</w:t>
      </w:r>
    </w:p>
    <w:p w:rsidR="00DA45A4" w:rsidRDefault="00DA45A4" w:rsidP="00B70A59">
      <w:pPr>
        <w:widowControl/>
        <w:spacing w:line="360" w:lineRule="auto"/>
        <w:ind w:firstLineChars="200" w:firstLine="420"/>
        <w:rPr>
          <w:rFonts w:ascii="宋体" w:hAnsi="宋体"/>
          <w:szCs w:val="21"/>
        </w:rPr>
      </w:pPr>
      <w:r>
        <w:rPr>
          <w:rFonts w:ascii="宋体" w:hAnsi="宋体" w:hint="eastAsia"/>
          <w:szCs w:val="21"/>
        </w:rPr>
        <w:t>（1）质疑书应当包括以下主要内容：被质疑项目名称、项目编号、标段、采购公告/中标公告发布时间、质疑事项、证据及来源线索、法律依据（具体条款）、采购活动中自己权益受到侵害的实质内容、质疑人有效联系方式等。</w:t>
      </w:r>
    </w:p>
    <w:p w:rsidR="00DA45A4" w:rsidRDefault="00DA45A4" w:rsidP="00B70A59">
      <w:pPr>
        <w:widowControl/>
        <w:spacing w:line="360" w:lineRule="auto"/>
        <w:ind w:firstLineChars="200" w:firstLine="420"/>
        <w:rPr>
          <w:rFonts w:ascii="宋体" w:hAnsi="宋体"/>
          <w:szCs w:val="21"/>
        </w:rPr>
      </w:pPr>
      <w:r>
        <w:rPr>
          <w:rFonts w:ascii="宋体" w:hAnsi="宋体" w:hint="eastAsia"/>
          <w:szCs w:val="21"/>
        </w:rPr>
        <w:t>（2）质疑书应当由法定代表人签字并加盖公章，公章不得以合同章或其他印章代替，并附法人身份证明。</w:t>
      </w:r>
    </w:p>
    <w:p w:rsidR="00DA45A4" w:rsidRDefault="00DA45A4" w:rsidP="00B70A59">
      <w:pPr>
        <w:widowControl/>
        <w:spacing w:line="360" w:lineRule="auto"/>
        <w:ind w:firstLineChars="200" w:firstLine="420"/>
        <w:rPr>
          <w:rFonts w:ascii="宋体" w:hAnsi="宋体"/>
          <w:szCs w:val="21"/>
        </w:rPr>
      </w:pPr>
      <w:r>
        <w:rPr>
          <w:rFonts w:ascii="宋体" w:hAnsi="宋体" w:hint="eastAsia"/>
          <w:szCs w:val="21"/>
        </w:rPr>
        <w:t>（3）质疑人可以委托代理人办理质疑事项，代理人办理质疑事项时，除提交质疑书外，还应当提交质疑人的授权委托书及代理人的有效身份证明，授权委托书应当载明委托代理的具体权限和事项。</w:t>
      </w:r>
    </w:p>
    <w:p w:rsidR="00DA45A4" w:rsidRDefault="00DA45A4" w:rsidP="00B70A59">
      <w:pPr>
        <w:widowControl/>
        <w:spacing w:line="360" w:lineRule="auto"/>
        <w:ind w:firstLineChars="200" w:firstLine="420"/>
        <w:rPr>
          <w:rFonts w:ascii="宋体" w:hAnsi="宋体"/>
          <w:szCs w:val="21"/>
        </w:rPr>
      </w:pPr>
      <w:r>
        <w:rPr>
          <w:rFonts w:ascii="宋体" w:hAnsi="宋体" w:hint="eastAsia"/>
          <w:szCs w:val="21"/>
        </w:rPr>
        <w:t>8.1.3 有下列情形之一的，属于无效质疑，采购代理机构和采购人不予受理：</w:t>
      </w:r>
    </w:p>
    <w:p w:rsidR="00DA45A4" w:rsidRDefault="00DA45A4" w:rsidP="00B70A59">
      <w:pPr>
        <w:widowControl/>
        <w:spacing w:line="360" w:lineRule="auto"/>
        <w:ind w:firstLineChars="200" w:firstLine="420"/>
        <w:rPr>
          <w:rFonts w:ascii="宋体" w:hAnsi="宋体"/>
          <w:szCs w:val="21"/>
        </w:rPr>
      </w:pPr>
      <w:r>
        <w:rPr>
          <w:rFonts w:ascii="宋体" w:hAnsi="宋体" w:hint="eastAsia"/>
          <w:szCs w:val="21"/>
        </w:rPr>
        <w:t>（1）质疑人不是参与本次政府采购项目的供应商；</w:t>
      </w:r>
    </w:p>
    <w:p w:rsidR="00DA45A4" w:rsidRDefault="00DA45A4" w:rsidP="00B70A59">
      <w:pPr>
        <w:widowControl/>
        <w:spacing w:line="360" w:lineRule="auto"/>
        <w:ind w:firstLineChars="200" w:firstLine="420"/>
        <w:rPr>
          <w:rFonts w:ascii="宋体" w:hAnsi="宋体"/>
          <w:szCs w:val="21"/>
        </w:rPr>
      </w:pPr>
      <w:r>
        <w:rPr>
          <w:rFonts w:ascii="宋体" w:hAnsi="宋体" w:hint="eastAsia"/>
          <w:szCs w:val="21"/>
        </w:rPr>
        <w:t>（2）质疑人与质疑事项不存在利害关系的；</w:t>
      </w:r>
    </w:p>
    <w:p w:rsidR="00DA45A4" w:rsidRDefault="00DA45A4" w:rsidP="00B70A59">
      <w:pPr>
        <w:widowControl/>
        <w:spacing w:line="360" w:lineRule="auto"/>
        <w:ind w:firstLineChars="200" w:firstLine="420"/>
        <w:rPr>
          <w:rFonts w:ascii="宋体" w:hAnsi="宋体"/>
          <w:szCs w:val="21"/>
        </w:rPr>
      </w:pPr>
      <w:r>
        <w:rPr>
          <w:rFonts w:ascii="宋体" w:hAnsi="宋体" w:hint="eastAsia"/>
          <w:szCs w:val="21"/>
        </w:rPr>
        <w:t>（3）未在法定期限内提出质疑的；</w:t>
      </w:r>
    </w:p>
    <w:p w:rsidR="00DA45A4" w:rsidRDefault="00DA45A4" w:rsidP="00B70A59">
      <w:pPr>
        <w:widowControl/>
        <w:spacing w:line="360" w:lineRule="auto"/>
        <w:ind w:firstLineChars="200" w:firstLine="420"/>
        <w:rPr>
          <w:rFonts w:ascii="宋体" w:hAnsi="宋体"/>
          <w:color w:val="FF0000"/>
          <w:szCs w:val="21"/>
        </w:rPr>
      </w:pPr>
      <w:r>
        <w:rPr>
          <w:rFonts w:ascii="宋体" w:hAnsi="宋体" w:hint="eastAsia"/>
          <w:szCs w:val="21"/>
        </w:rPr>
        <w:t>（4）质疑未以书面形式提出，以传真、电子邮件、移动通信等形式即时收悉提交的质疑材料；</w:t>
      </w:r>
    </w:p>
    <w:p w:rsidR="00DA45A4" w:rsidRDefault="00DA45A4" w:rsidP="00B70A59">
      <w:pPr>
        <w:widowControl/>
        <w:spacing w:line="360" w:lineRule="auto"/>
        <w:ind w:firstLineChars="200" w:firstLine="420"/>
        <w:rPr>
          <w:rFonts w:ascii="宋体" w:hAnsi="宋体"/>
          <w:szCs w:val="21"/>
        </w:rPr>
      </w:pPr>
      <w:r>
        <w:rPr>
          <w:rFonts w:ascii="宋体" w:hAnsi="宋体" w:hint="eastAsia"/>
          <w:szCs w:val="21"/>
        </w:rPr>
        <w:t>（5）质疑书主要内容构成不完整的；</w:t>
      </w:r>
    </w:p>
    <w:p w:rsidR="00DA45A4" w:rsidRDefault="00DA45A4" w:rsidP="00B70A59">
      <w:pPr>
        <w:widowControl/>
        <w:spacing w:line="360" w:lineRule="auto"/>
        <w:ind w:firstLineChars="200" w:firstLine="420"/>
        <w:rPr>
          <w:rFonts w:ascii="宋体" w:hAnsi="宋体"/>
          <w:szCs w:val="21"/>
        </w:rPr>
      </w:pPr>
      <w:r>
        <w:rPr>
          <w:rFonts w:ascii="宋体" w:hAnsi="宋体" w:hint="eastAsia"/>
          <w:szCs w:val="21"/>
        </w:rPr>
        <w:t>（6）质疑书没有合法有效的签字、盖章或授权的；</w:t>
      </w:r>
    </w:p>
    <w:p w:rsidR="00DA45A4" w:rsidRDefault="00DA45A4" w:rsidP="00B70A59">
      <w:pPr>
        <w:widowControl/>
        <w:spacing w:line="360" w:lineRule="auto"/>
        <w:ind w:firstLineChars="200" w:firstLine="420"/>
        <w:rPr>
          <w:rFonts w:ascii="宋体" w:hAnsi="宋体"/>
          <w:szCs w:val="21"/>
        </w:rPr>
      </w:pPr>
      <w:r>
        <w:rPr>
          <w:rFonts w:ascii="宋体" w:hAnsi="宋体" w:hint="eastAsia"/>
          <w:szCs w:val="21"/>
        </w:rPr>
        <w:lastRenderedPageBreak/>
        <w:t>（7）以非法手段取得证据、材料的；</w:t>
      </w:r>
    </w:p>
    <w:p w:rsidR="00DA45A4" w:rsidRDefault="00DA45A4" w:rsidP="00B70A59">
      <w:pPr>
        <w:widowControl/>
        <w:spacing w:line="360" w:lineRule="auto"/>
        <w:ind w:firstLineChars="200" w:firstLine="420"/>
        <w:rPr>
          <w:rFonts w:ascii="宋体" w:hAnsi="宋体"/>
          <w:szCs w:val="21"/>
        </w:rPr>
      </w:pPr>
      <w:r>
        <w:rPr>
          <w:rFonts w:ascii="宋体" w:hAnsi="宋体" w:hint="eastAsia"/>
          <w:szCs w:val="21"/>
        </w:rPr>
        <w:t>（8）质疑答复后，同一质疑人就同一事项再次提出质疑的；</w:t>
      </w:r>
    </w:p>
    <w:p w:rsidR="00DA45A4" w:rsidRDefault="00DA45A4" w:rsidP="00B70A59">
      <w:pPr>
        <w:widowControl/>
        <w:spacing w:line="360" w:lineRule="auto"/>
        <w:ind w:firstLineChars="200" w:firstLine="420"/>
        <w:rPr>
          <w:rFonts w:ascii="宋体" w:hAnsi="宋体"/>
          <w:szCs w:val="21"/>
        </w:rPr>
      </w:pPr>
      <w:r>
        <w:rPr>
          <w:rFonts w:ascii="宋体" w:hAnsi="宋体" w:hint="eastAsia"/>
          <w:szCs w:val="21"/>
        </w:rPr>
        <w:t>（9）不符合法律、法规、规章和政府采购监管机构规定的其他条件的。</w:t>
      </w:r>
    </w:p>
    <w:p w:rsidR="00DA45A4" w:rsidRDefault="00DA45A4" w:rsidP="00B70A59">
      <w:pPr>
        <w:widowControl/>
        <w:spacing w:line="360" w:lineRule="auto"/>
        <w:ind w:firstLineChars="200" w:firstLine="420"/>
        <w:rPr>
          <w:rFonts w:ascii="宋体" w:hAnsi="宋体"/>
          <w:szCs w:val="21"/>
        </w:rPr>
      </w:pPr>
      <w:r>
        <w:rPr>
          <w:rFonts w:ascii="宋体" w:hAnsi="宋体" w:hint="eastAsia"/>
          <w:szCs w:val="21"/>
        </w:rPr>
        <w:t>8.1.4 采购代理机构或采购人将在收到书面质疑后7个工作日内做出答复，并以书面形式通知质疑人。</w:t>
      </w:r>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hint="eastAsia"/>
          <w:b/>
          <w:color w:val="000000"/>
          <w:sz w:val="30"/>
          <w:szCs w:val="30"/>
        </w:rPr>
        <w:t>8.2投诉</w:t>
      </w:r>
    </w:p>
    <w:p w:rsidR="00DA45A4" w:rsidRPr="00A45166" w:rsidRDefault="00DA45A4" w:rsidP="00B70A59">
      <w:pPr>
        <w:widowControl/>
        <w:spacing w:line="360" w:lineRule="auto"/>
        <w:ind w:firstLineChars="200" w:firstLine="420"/>
        <w:rPr>
          <w:rFonts w:ascii="宋体" w:hAnsi="宋体"/>
          <w:szCs w:val="21"/>
        </w:rPr>
      </w:pPr>
      <w:bookmarkStart w:id="91" w:name="_Toc36814682"/>
      <w:bookmarkStart w:id="92" w:name="_Toc217446081"/>
      <w:bookmarkEnd w:id="81"/>
      <w:bookmarkEnd w:id="82"/>
      <w:bookmarkEnd w:id="83"/>
      <w:bookmarkEnd w:id="84"/>
      <w:bookmarkEnd w:id="85"/>
      <w:r>
        <w:rPr>
          <w:rFonts w:ascii="宋体" w:hAnsi="宋体"/>
          <w:szCs w:val="21"/>
        </w:rPr>
        <w:t>8</w:t>
      </w:r>
      <w:r>
        <w:rPr>
          <w:rFonts w:ascii="宋体" w:hAnsi="宋体" w:hint="eastAsia"/>
          <w:szCs w:val="21"/>
        </w:rPr>
        <w:t>.2.1</w:t>
      </w:r>
      <w:r w:rsidR="00A45166" w:rsidRPr="00CB3E8B">
        <w:rPr>
          <w:rFonts w:ascii="宋体" w:hAnsi="宋体" w:hint="eastAsia"/>
          <w:szCs w:val="21"/>
        </w:rPr>
        <w:t>质疑人对采购代理机构或采购人的答复不满意，或者采购人、采购代理机构未在规定时间内作出答复的，可以在答复期满后15个工作日内向</w:t>
      </w:r>
      <w:r w:rsidR="00A45166" w:rsidRPr="00CB3E8B">
        <w:rPr>
          <w:rFonts w:ascii="宋体" w:hAnsi="宋体" w:cs="Arial" w:hint="eastAsia"/>
          <w:color w:val="000000"/>
          <w:kern w:val="0"/>
          <w:szCs w:val="21"/>
          <w:u w:val="single"/>
        </w:rPr>
        <w:t>西安市长安区财政局政府采购管理处</w:t>
      </w:r>
      <w:r w:rsidR="00A45166" w:rsidRPr="00CB3E8B">
        <w:rPr>
          <w:rFonts w:ascii="宋体" w:hAnsi="宋体" w:hint="eastAsia"/>
          <w:szCs w:val="21"/>
        </w:rPr>
        <w:t>提起投诉，联系电话：</w:t>
      </w:r>
      <w:r w:rsidR="00A45166" w:rsidRPr="00CB3E8B">
        <w:rPr>
          <w:rFonts w:ascii="宋体" w:hAnsi="宋体" w:cs="Arial"/>
          <w:color w:val="000000"/>
          <w:kern w:val="0"/>
          <w:szCs w:val="21"/>
          <w:u w:val="single"/>
        </w:rPr>
        <w:t>(029)</w:t>
      </w:r>
      <w:r w:rsidR="00A45166" w:rsidRPr="00CB3E8B">
        <w:rPr>
          <w:rFonts w:ascii="宋体" w:hAnsi="宋体" w:cs="Arial" w:hint="eastAsia"/>
          <w:color w:val="000000"/>
          <w:kern w:val="0"/>
          <w:szCs w:val="21"/>
          <w:u w:val="single"/>
        </w:rPr>
        <w:t>-</w:t>
      </w:r>
      <w:r w:rsidR="00A45166" w:rsidRPr="00CB3E8B">
        <w:t xml:space="preserve"> </w:t>
      </w:r>
      <w:r w:rsidR="00A45166" w:rsidRPr="00CB3E8B">
        <w:rPr>
          <w:rFonts w:ascii="宋体" w:hAnsi="宋体" w:cs="Arial"/>
          <w:color w:val="000000"/>
          <w:kern w:val="0"/>
          <w:szCs w:val="21"/>
          <w:u w:val="single"/>
        </w:rPr>
        <w:t>88227291</w:t>
      </w:r>
      <w:r w:rsidR="00A45166" w:rsidRPr="00CB3E8B">
        <w:rPr>
          <w:rFonts w:ascii="宋体" w:hAnsi="宋体" w:hint="eastAsia"/>
          <w:szCs w:val="21"/>
        </w:rPr>
        <w:t>。</w:t>
      </w:r>
    </w:p>
    <w:p w:rsidR="00DA45A4" w:rsidRDefault="00DA45A4" w:rsidP="00B70A59">
      <w:pPr>
        <w:spacing w:line="360" w:lineRule="auto"/>
        <w:ind w:firstLineChars="200" w:firstLine="420"/>
        <w:jc w:val="left"/>
        <w:rPr>
          <w:rFonts w:ascii="宋体" w:hAnsi="宋体"/>
          <w:szCs w:val="21"/>
        </w:rPr>
      </w:pPr>
      <w:r>
        <w:rPr>
          <w:rFonts w:ascii="宋体" w:hAnsi="宋体"/>
          <w:szCs w:val="21"/>
        </w:rPr>
        <w:t>8</w:t>
      </w:r>
      <w:r>
        <w:rPr>
          <w:rFonts w:ascii="宋体" w:hAnsi="宋体" w:hint="eastAsia"/>
          <w:szCs w:val="21"/>
        </w:rPr>
        <w:t>.2.2 供应商投诉时,应当提交投诉书和必要的证明材料，并按照被投诉采购人、采购代理机构（以下简称被投诉人）和与投诉事项有关的供应商数量提供投诉书的副本。投诉书应当包括下列内容：</w:t>
      </w:r>
    </w:p>
    <w:p w:rsidR="00DA45A4" w:rsidRDefault="00DA45A4" w:rsidP="00B70A59">
      <w:pPr>
        <w:widowControl/>
        <w:spacing w:line="360" w:lineRule="auto"/>
        <w:ind w:firstLineChars="200" w:firstLine="420"/>
        <w:rPr>
          <w:rFonts w:ascii="宋体" w:hAnsi="宋体"/>
          <w:szCs w:val="21"/>
        </w:rPr>
      </w:pPr>
      <w:r>
        <w:rPr>
          <w:rFonts w:ascii="宋体" w:hAnsi="宋体" w:hint="eastAsia"/>
          <w:szCs w:val="21"/>
        </w:rPr>
        <w:t>（1）投诉人和被投诉人的姓名或者名称、通讯地址、邮编、联系人及联系电话；</w:t>
      </w:r>
    </w:p>
    <w:p w:rsidR="00DA45A4" w:rsidRDefault="00DA45A4" w:rsidP="00B70A59">
      <w:pPr>
        <w:widowControl/>
        <w:spacing w:line="360" w:lineRule="auto"/>
        <w:ind w:firstLineChars="200" w:firstLine="420"/>
        <w:rPr>
          <w:rFonts w:ascii="宋体" w:hAnsi="宋体"/>
          <w:szCs w:val="21"/>
        </w:rPr>
      </w:pPr>
      <w:r>
        <w:rPr>
          <w:rFonts w:ascii="宋体" w:hAnsi="宋体" w:hint="eastAsia"/>
          <w:szCs w:val="21"/>
        </w:rPr>
        <w:t>（2）质疑和质疑答复情况说明及相关证明材料；</w:t>
      </w:r>
    </w:p>
    <w:p w:rsidR="00DA45A4" w:rsidRDefault="00DA45A4" w:rsidP="00B70A59">
      <w:pPr>
        <w:widowControl/>
        <w:spacing w:line="360" w:lineRule="auto"/>
        <w:ind w:firstLineChars="200" w:firstLine="420"/>
        <w:rPr>
          <w:rFonts w:ascii="宋体" w:hAnsi="宋体"/>
          <w:szCs w:val="21"/>
        </w:rPr>
      </w:pPr>
      <w:r>
        <w:rPr>
          <w:rFonts w:ascii="宋体" w:hAnsi="宋体" w:hint="eastAsia"/>
          <w:szCs w:val="21"/>
        </w:rPr>
        <w:t>（3）具体、明确的投诉事项和与投诉事项相关的投诉请求；</w:t>
      </w:r>
    </w:p>
    <w:p w:rsidR="00DA45A4" w:rsidRDefault="00DA45A4" w:rsidP="00B70A59">
      <w:pPr>
        <w:widowControl/>
        <w:spacing w:line="360" w:lineRule="auto"/>
        <w:ind w:firstLineChars="200" w:firstLine="420"/>
        <w:rPr>
          <w:rFonts w:ascii="宋体" w:hAnsi="宋体"/>
          <w:szCs w:val="21"/>
        </w:rPr>
      </w:pPr>
      <w:r>
        <w:rPr>
          <w:rFonts w:ascii="宋体" w:hAnsi="宋体" w:hint="eastAsia"/>
          <w:szCs w:val="21"/>
        </w:rPr>
        <w:t>（4）事实依据；</w:t>
      </w:r>
    </w:p>
    <w:p w:rsidR="00DA45A4" w:rsidRDefault="00DA45A4" w:rsidP="00B70A59">
      <w:pPr>
        <w:widowControl/>
        <w:spacing w:line="360" w:lineRule="auto"/>
        <w:ind w:firstLineChars="200" w:firstLine="420"/>
        <w:rPr>
          <w:rFonts w:ascii="宋体" w:hAnsi="宋体"/>
          <w:szCs w:val="21"/>
        </w:rPr>
      </w:pPr>
      <w:r>
        <w:rPr>
          <w:rFonts w:ascii="宋体" w:hAnsi="宋体" w:hint="eastAsia"/>
          <w:szCs w:val="21"/>
        </w:rPr>
        <w:t>（5）法律依据；</w:t>
      </w:r>
    </w:p>
    <w:p w:rsidR="00DA45A4" w:rsidRDefault="00DA45A4" w:rsidP="00B70A59">
      <w:pPr>
        <w:widowControl/>
        <w:spacing w:line="360" w:lineRule="auto"/>
        <w:ind w:firstLineChars="200" w:firstLine="420"/>
        <w:rPr>
          <w:rFonts w:ascii="宋体" w:hAnsi="宋体"/>
          <w:szCs w:val="21"/>
        </w:rPr>
      </w:pPr>
      <w:r>
        <w:rPr>
          <w:rFonts w:ascii="宋体" w:hAnsi="宋体" w:hint="eastAsia"/>
          <w:szCs w:val="21"/>
        </w:rPr>
        <w:t>（6）提起投诉的日期。</w:t>
      </w:r>
    </w:p>
    <w:p w:rsidR="00DA45A4" w:rsidRDefault="00DA45A4" w:rsidP="00B70A59">
      <w:pPr>
        <w:widowControl/>
        <w:spacing w:line="360" w:lineRule="auto"/>
        <w:ind w:firstLineChars="200" w:firstLine="420"/>
        <w:rPr>
          <w:rFonts w:ascii="宋体" w:hAnsi="宋体"/>
          <w:szCs w:val="21"/>
        </w:rPr>
      </w:pPr>
      <w:r>
        <w:rPr>
          <w:rFonts w:ascii="宋体" w:hAnsi="宋体" w:hint="eastAsia"/>
          <w:szCs w:val="21"/>
        </w:rPr>
        <w:t xml:space="preserve"> 投诉人为自然人的，应当由本人签字；投诉人为法人或者其他组织的，应当由法定代表人、主要负责人，或者其委托代理人签字或者盖章，并加盖单位章。</w:t>
      </w:r>
    </w:p>
    <w:p w:rsidR="00DA45A4" w:rsidRDefault="00DA45A4" w:rsidP="00B70A59">
      <w:pPr>
        <w:widowControl/>
        <w:spacing w:line="360" w:lineRule="auto"/>
        <w:ind w:firstLineChars="200" w:firstLine="420"/>
        <w:rPr>
          <w:rFonts w:ascii="宋体" w:hAnsi="宋体"/>
          <w:szCs w:val="21"/>
        </w:rPr>
      </w:pPr>
      <w:r>
        <w:rPr>
          <w:rFonts w:ascii="宋体" w:hAnsi="宋体"/>
          <w:szCs w:val="21"/>
        </w:rPr>
        <w:t>8</w:t>
      </w:r>
      <w:r>
        <w:rPr>
          <w:rFonts w:ascii="宋体" w:hAnsi="宋体" w:hint="eastAsia"/>
          <w:szCs w:val="21"/>
        </w:rPr>
        <w:t>.2.3 投诉书范本格式在中国政府采购网站（</w:t>
      </w:r>
      <w:r>
        <w:rPr>
          <w:rFonts w:ascii="宋体" w:hAnsi="宋体"/>
          <w:szCs w:val="21"/>
        </w:rPr>
        <w:t>http://www.ccgp.gov.cn/</w:t>
      </w:r>
      <w:r>
        <w:rPr>
          <w:rFonts w:ascii="宋体" w:hAnsi="宋体" w:hint="eastAsia"/>
          <w:szCs w:val="21"/>
        </w:rPr>
        <w:t>）自行下载。</w:t>
      </w:r>
    </w:p>
    <w:p w:rsidR="00DA45A4" w:rsidRDefault="00DA45A4" w:rsidP="00B70A59">
      <w:pPr>
        <w:widowControl/>
        <w:spacing w:line="360" w:lineRule="auto"/>
        <w:ind w:firstLineChars="200" w:firstLine="420"/>
        <w:rPr>
          <w:rFonts w:ascii="宋体" w:hAnsi="宋体"/>
          <w:szCs w:val="21"/>
        </w:rPr>
      </w:pPr>
      <w:r>
        <w:rPr>
          <w:rFonts w:ascii="宋体" w:hAnsi="宋体"/>
          <w:szCs w:val="21"/>
        </w:rPr>
        <w:t>8</w:t>
      </w:r>
      <w:r>
        <w:rPr>
          <w:rFonts w:ascii="宋体" w:hAnsi="宋体" w:hint="eastAsia"/>
          <w:szCs w:val="21"/>
        </w:rPr>
        <w:t>.2.4 投诉人提起投诉应当符合下列条件：</w:t>
      </w:r>
    </w:p>
    <w:p w:rsidR="00DA45A4" w:rsidRDefault="00DA45A4" w:rsidP="00B70A59">
      <w:pPr>
        <w:widowControl/>
        <w:spacing w:line="360" w:lineRule="auto"/>
        <w:ind w:firstLineChars="200" w:firstLine="420"/>
        <w:rPr>
          <w:rFonts w:ascii="宋体" w:hAnsi="宋体"/>
          <w:szCs w:val="21"/>
        </w:rPr>
      </w:pPr>
      <w:r>
        <w:rPr>
          <w:rFonts w:ascii="宋体" w:hAnsi="宋体" w:hint="eastAsia"/>
          <w:szCs w:val="21"/>
        </w:rPr>
        <w:t>（1）提起投诉前已依法进行质疑；</w:t>
      </w:r>
    </w:p>
    <w:p w:rsidR="00DA45A4" w:rsidRDefault="00DA45A4" w:rsidP="00B70A59">
      <w:pPr>
        <w:widowControl/>
        <w:spacing w:line="360" w:lineRule="auto"/>
        <w:ind w:firstLineChars="200" w:firstLine="420"/>
        <w:rPr>
          <w:rFonts w:ascii="宋体" w:hAnsi="宋体"/>
          <w:szCs w:val="21"/>
        </w:rPr>
      </w:pPr>
      <w:r>
        <w:rPr>
          <w:rFonts w:ascii="宋体" w:hAnsi="宋体" w:hint="eastAsia"/>
          <w:szCs w:val="21"/>
        </w:rPr>
        <w:t>（2）投诉书内容符合财政部94号令的规定；</w:t>
      </w:r>
    </w:p>
    <w:p w:rsidR="00DA45A4" w:rsidRDefault="00DA45A4" w:rsidP="00B70A59">
      <w:pPr>
        <w:widowControl/>
        <w:spacing w:line="360" w:lineRule="auto"/>
        <w:ind w:firstLineChars="200" w:firstLine="420"/>
        <w:rPr>
          <w:rFonts w:ascii="宋体" w:hAnsi="宋体"/>
          <w:szCs w:val="21"/>
        </w:rPr>
      </w:pPr>
      <w:r>
        <w:rPr>
          <w:rFonts w:ascii="宋体" w:hAnsi="宋体" w:hint="eastAsia"/>
          <w:szCs w:val="21"/>
        </w:rPr>
        <w:t>（3）在投诉有效期限内提起投诉；</w:t>
      </w:r>
    </w:p>
    <w:p w:rsidR="00DA45A4" w:rsidRDefault="00DA45A4" w:rsidP="00B70A59">
      <w:pPr>
        <w:widowControl/>
        <w:spacing w:line="360" w:lineRule="auto"/>
        <w:ind w:firstLineChars="200" w:firstLine="420"/>
        <w:rPr>
          <w:rFonts w:ascii="宋体" w:hAnsi="宋体"/>
          <w:szCs w:val="21"/>
        </w:rPr>
      </w:pPr>
      <w:r>
        <w:rPr>
          <w:rFonts w:ascii="宋体" w:hAnsi="宋体" w:hint="eastAsia"/>
          <w:szCs w:val="21"/>
        </w:rPr>
        <w:t>（4）同一投诉事项未经财政部门投诉处理；</w:t>
      </w:r>
    </w:p>
    <w:p w:rsidR="00DA45A4" w:rsidRDefault="00DA45A4" w:rsidP="00B70A59">
      <w:pPr>
        <w:widowControl/>
        <w:spacing w:line="360" w:lineRule="auto"/>
        <w:ind w:firstLineChars="200" w:firstLine="420"/>
        <w:rPr>
          <w:rFonts w:ascii="宋体" w:hAnsi="宋体"/>
          <w:szCs w:val="21"/>
        </w:rPr>
      </w:pPr>
      <w:r>
        <w:rPr>
          <w:rFonts w:ascii="宋体" w:hAnsi="宋体" w:hint="eastAsia"/>
          <w:szCs w:val="21"/>
        </w:rPr>
        <w:t>（5）财政部规定的其他条件。</w:t>
      </w:r>
    </w:p>
    <w:p w:rsidR="00DA45A4" w:rsidRDefault="00DA45A4" w:rsidP="00B70A59">
      <w:pPr>
        <w:widowControl/>
        <w:spacing w:line="360" w:lineRule="auto"/>
        <w:ind w:firstLineChars="200" w:firstLine="420"/>
        <w:rPr>
          <w:rFonts w:ascii="宋体" w:hAnsi="宋体"/>
          <w:szCs w:val="21"/>
        </w:rPr>
      </w:pPr>
      <w:r>
        <w:rPr>
          <w:rFonts w:ascii="宋体" w:hAnsi="宋体"/>
          <w:szCs w:val="21"/>
        </w:rPr>
        <w:t>8</w:t>
      </w:r>
      <w:r>
        <w:rPr>
          <w:rFonts w:ascii="宋体" w:hAnsi="宋体" w:hint="eastAsia"/>
          <w:szCs w:val="21"/>
        </w:rPr>
        <w:t>.2.5  投诉人投诉的事项不得超出已质疑事项的范围，但基于质疑答复内容提出的投诉事项除外。</w:t>
      </w:r>
    </w:p>
    <w:p w:rsidR="00A45166" w:rsidRPr="00CB3E8B" w:rsidRDefault="00A45166" w:rsidP="00B70A59">
      <w:pPr>
        <w:spacing w:line="360" w:lineRule="auto"/>
        <w:jc w:val="left"/>
        <w:rPr>
          <w:rFonts w:ascii="宋体" w:hAnsi="宋体"/>
          <w:b/>
          <w:sz w:val="30"/>
          <w:szCs w:val="30"/>
        </w:rPr>
      </w:pPr>
      <w:r>
        <w:rPr>
          <w:rFonts w:ascii="宋体" w:hAnsi="宋体"/>
          <w:b/>
          <w:sz w:val="30"/>
          <w:szCs w:val="30"/>
        </w:rPr>
        <w:t>8.3</w:t>
      </w:r>
      <w:r w:rsidRPr="00CB3E8B">
        <w:rPr>
          <w:rFonts w:ascii="宋体" w:hAnsi="宋体" w:hint="eastAsia"/>
          <w:b/>
          <w:sz w:val="30"/>
          <w:szCs w:val="30"/>
        </w:rPr>
        <w:t>恶意质疑、投诉的法律后果</w:t>
      </w:r>
    </w:p>
    <w:p w:rsidR="00A45166" w:rsidRPr="00CB3E8B" w:rsidRDefault="00A45166" w:rsidP="00B70A59">
      <w:pPr>
        <w:spacing w:line="360" w:lineRule="auto"/>
        <w:ind w:firstLineChars="200" w:firstLine="422"/>
        <w:jc w:val="left"/>
        <w:rPr>
          <w:rFonts w:ascii="宋体" w:hAnsi="宋体"/>
          <w:b/>
          <w:szCs w:val="21"/>
        </w:rPr>
      </w:pPr>
      <w:r>
        <w:rPr>
          <w:rFonts w:ascii="宋体" w:hAnsi="宋体"/>
          <w:b/>
          <w:szCs w:val="21"/>
        </w:rPr>
        <w:t>8</w:t>
      </w:r>
      <w:r w:rsidRPr="00CB3E8B">
        <w:rPr>
          <w:rFonts w:ascii="宋体" w:hAnsi="宋体" w:hint="eastAsia"/>
          <w:b/>
          <w:szCs w:val="21"/>
        </w:rPr>
        <w:t>.3.1对捏造事实、提供虚假材料进行质疑、投诉的行为将予以严肃处理：</w:t>
      </w:r>
    </w:p>
    <w:p w:rsidR="00A45166" w:rsidRPr="00CB3E8B" w:rsidRDefault="00A45166" w:rsidP="00B70A59">
      <w:pPr>
        <w:spacing w:line="360" w:lineRule="auto"/>
        <w:ind w:firstLineChars="200" w:firstLine="420"/>
        <w:jc w:val="left"/>
        <w:rPr>
          <w:rFonts w:ascii="宋体" w:hAnsi="宋体"/>
          <w:szCs w:val="21"/>
        </w:rPr>
      </w:pPr>
      <w:r w:rsidRPr="00CB3E8B">
        <w:rPr>
          <w:rFonts w:ascii="宋体" w:hAnsi="宋体" w:hint="eastAsia"/>
          <w:szCs w:val="21"/>
        </w:rPr>
        <w:t>《政府采购质疑和投诉办法》（财政部令第94号）规定，投诉人在全国范围内十二个月内三次以上投诉查无实据的，由财政部门列入不良行为记录名单。对于捏造事实、或提供虚假材料、</w:t>
      </w:r>
      <w:r w:rsidRPr="00CB3E8B">
        <w:rPr>
          <w:rFonts w:ascii="宋体" w:hAnsi="宋体" w:hint="eastAsia"/>
          <w:szCs w:val="21"/>
        </w:rPr>
        <w:lastRenderedPageBreak/>
        <w:t>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rsidR="00A45166" w:rsidRPr="00CB3E8B" w:rsidRDefault="00A45166" w:rsidP="00B70A59">
      <w:pPr>
        <w:spacing w:line="360" w:lineRule="auto"/>
        <w:ind w:firstLineChars="200" w:firstLine="422"/>
        <w:jc w:val="left"/>
        <w:rPr>
          <w:rFonts w:ascii="宋体" w:hAnsi="宋体"/>
          <w:b/>
          <w:szCs w:val="21"/>
        </w:rPr>
      </w:pPr>
      <w:r>
        <w:rPr>
          <w:rFonts w:ascii="宋体" w:hAnsi="宋体"/>
          <w:b/>
          <w:szCs w:val="21"/>
        </w:rPr>
        <w:t>8</w:t>
      </w:r>
      <w:r w:rsidRPr="00CB3E8B">
        <w:rPr>
          <w:rFonts w:ascii="宋体" w:hAnsi="宋体" w:hint="eastAsia"/>
          <w:b/>
          <w:szCs w:val="21"/>
        </w:rPr>
        <w:t>.3.2对捏造事实诬告陷害他人、诽谤他人的法律适用：</w:t>
      </w:r>
    </w:p>
    <w:p w:rsidR="00A45166" w:rsidRPr="00CB3E8B" w:rsidRDefault="00A45166" w:rsidP="00B70A59">
      <w:pPr>
        <w:spacing w:line="360" w:lineRule="auto"/>
        <w:ind w:firstLineChars="200" w:firstLine="420"/>
        <w:jc w:val="left"/>
        <w:rPr>
          <w:rFonts w:ascii="宋体" w:hAnsi="宋体"/>
          <w:szCs w:val="21"/>
        </w:rPr>
      </w:pPr>
      <w:r w:rsidRPr="00CB3E8B">
        <w:rPr>
          <w:rFonts w:ascii="宋体" w:hAnsi="宋体" w:hint="eastAsia"/>
          <w:szCs w:val="21"/>
        </w:rPr>
        <w:t>（1）《中华人民共和国刑法》第243条【诬告陷害罪】捏造事实诬告陷害他人，意图使他人受刑事追究，情节严重的，处三年以下有期徒刑、拘役或者管制；造成严重后果的，处三年以上十年以下有期徒刑。</w:t>
      </w:r>
    </w:p>
    <w:p w:rsidR="00A45166" w:rsidRPr="00A45166" w:rsidRDefault="00A45166" w:rsidP="00B70A59">
      <w:pPr>
        <w:spacing w:line="360" w:lineRule="auto"/>
        <w:ind w:firstLineChars="200" w:firstLine="420"/>
        <w:jc w:val="left"/>
        <w:rPr>
          <w:rFonts w:ascii="宋体" w:hAnsi="宋体"/>
          <w:szCs w:val="21"/>
        </w:rPr>
      </w:pPr>
      <w:r w:rsidRPr="00CB3E8B">
        <w:rPr>
          <w:rFonts w:ascii="宋体" w:hAnsi="宋体" w:hint="eastAsia"/>
          <w:szCs w:val="21"/>
        </w:rPr>
        <w:t>（2）《中华人民共和国刑法》第246条【侮辱罪、诽谤罪】以暴力或者其他方法公然侮辱他人或者捏造事实诽谤他人，情节严重的，处三年以下有期徒刑、拘役、管制或者剥夺政治权利。</w:t>
      </w:r>
    </w:p>
    <w:p w:rsidR="00DA45A4" w:rsidRPr="00DF776A" w:rsidRDefault="00DA45A4" w:rsidP="00B70A59">
      <w:pPr>
        <w:pStyle w:val="2"/>
        <w:spacing w:before="0" w:after="0" w:line="360" w:lineRule="auto"/>
        <w:rPr>
          <w:rFonts w:ascii="宋体" w:hAnsi="宋体"/>
          <w:sz w:val="36"/>
          <w:szCs w:val="36"/>
        </w:rPr>
      </w:pPr>
      <w:r>
        <w:rPr>
          <w:rFonts w:ascii="宋体" w:hAnsi="宋体" w:hint="eastAsia"/>
          <w:sz w:val="36"/>
          <w:szCs w:val="36"/>
        </w:rPr>
        <w:t>9.</w:t>
      </w:r>
      <w:r w:rsidR="00A45166">
        <w:rPr>
          <w:rFonts w:ascii="宋体" w:hAnsi="宋体" w:hint="eastAsia"/>
          <w:sz w:val="36"/>
          <w:szCs w:val="36"/>
        </w:rPr>
        <w:t>采购</w:t>
      </w:r>
      <w:r>
        <w:rPr>
          <w:rFonts w:ascii="宋体" w:hAnsi="宋体" w:hint="eastAsia"/>
          <w:sz w:val="36"/>
          <w:szCs w:val="36"/>
        </w:rPr>
        <w:t>代理服务费</w:t>
      </w:r>
      <w:bookmarkEnd w:id="91"/>
    </w:p>
    <w:p w:rsidR="00DA45A4" w:rsidRDefault="00DA45A4" w:rsidP="00B70A59">
      <w:pPr>
        <w:spacing w:line="360" w:lineRule="auto"/>
        <w:ind w:firstLineChars="200" w:firstLine="420"/>
        <w:rPr>
          <w:rFonts w:ascii="宋体" w:hAnsi="宋体"/>
          <w:szCs w:val="21"/>
        </w:rPr>
      </w:pPr>
      <w:bookmarkStart w:id="93" w:name="_Toc36814683"/>
      <w:r>
        <w:rPr>
          <w:rFonts w:ascii="宋体" w:hAnsi="宋体"/>
          <w:szCs w:val="21"/>
        </w:rPr>
        <w:t>9</w:t>
      </w:r>
      <w:r>
        <w:rPr>
          <w:rFonts w:ascii="宋体" w:hAnsi="宋体" w:hint="eastAsia"/>
          <w:szCs w:val="21"/>
        </w:rPr>
        <w:t>.2.1采购人与采购代理机构约定，由成交供应商支付采购代理服务费的，成交供应商在领取《成交通知书》之前，应当向采购代理机构交纳采购代理服务费。</w:t>
      </w:r>
    </w:p>
    <w:p w:rsidR="00A45166" w:rsidRPr="00CB3E8B" w:rsidRDefault="00DA45A4" w:rsidP="00B70A59">
      <w:pPr>
        <w:spacing w:line="360" w:lineRule="auto"/>
        <w:ind w:firstLineChars="200" w:firstLine="420"/>
        <w:rPr>
          <w:rFonts w:ascii="宋体" w:hAnsi="宋体"/>
          <w:szCs w:val="21"/>
        </w:rPr>
      </w:pPr>
      <w:r>
        <w:rPr>
          <w:rFonts w:ascii="宋体" w:hAnsi="宋体"/>
          <w:szCs w:val="21"/>
        </w:rPr>
        <w:t>9</w:t>
      </w:r>
      <w:r>
        <w:rPr>
          <w:rFonts w:ascii="宋体" w:hAnsi="宋体" w:hint="eastAsia"/>
          <w:szCs w:val="21"/>
        </w:rPr>
        <w:t>.2.2</w:t>
      </w:r>
      <w:r w:rsidR="00A45166" w:rsidRPr="00CB3E8B">
        <w:rPr>
          <w:rFonts w:ascii="宋体" w:hAnsi="宋体" w:hint="eastAsia"/>
          <w:szCs w:val="21"/>
        </w:rPr>
        <w:t>采购代理服务费参照《国家计委关于印发招标代理服务收费管理暂行办法的通知》（计价格〔2002〕1980号）和国家发改委办公厅颁发的《关于招标代理服务收费有关问题的通知》（发改办价格〔2003〕857号）文件规定标准收取，不足捌仟元按捌仟元收取。以上费用由成交供应商支付，具体收费金额将在成交公告中公布。</w:t>
      </w:r>
    </w:p>
    <w:p w:rsidR="00DA45A4" w:rsidRDefault="00DA45A4" w:rsidP="00B70A59">
      <w:pPr>
        <w:spacing w:line="360" w:lineRule="auto"/>
        <w:ind w:firstLineChars="200" w:firstLine="420"/>
        <w:rPr>
          <w:rFonts w:ascii="宋体" w:hAnsi="宋体"/>
          <w:szCs w:val="21"/>
        </w:rPr>
      </w:pPr>
      <w:r>
        <w:rPr>
          <w:rFonts w:ascii="宋体" w:hAnsi="宋体"/>
          <w:szCs w:val="21"/>
        </w:rPr>
        <w:t>9</w:t>
      </w:r>
      <w:r>
        <w:rPr>
          <w:rFonts w:ascii="宋体" w:hAnsi="宋体" w:hint="eastAsia"/>
          <w:szCs w:val="21"/>
        </w:rPr>
        <w:t>.2.3 采购代理服务费，成交供应商可以采取现金或者支票、银行汇票、电汇、网银等金融机构转账方式交纳。</w:t>
      </w:r>
    </w:p>
    <w:p w:rsidR="00DA45A4" w:rsidRPr="00DF776A" w:rsidRDefault="00DA45A4" w:rsidP="00B70A59">
      <w:pPr>
        <w:pStyle w:val="2"/>
        <w:spacing w:before="0" w:after="0" w:line="360" w:lineRule="auto"/>
        <w:rPr>
          <w:rFonts w:ascii="宋体" w:hAnsi="宋体"/>
          <w:b w:val="0"/>
          <w:sz w:val="36"/>
          <w:szCs w:val="36"/>
        </w:rPr>
      </w:pPr>
      <w:r w:rsidRPr="00DF776A">
        <w:rPr>
          <w:rFonts w:ascii="宋体" w:hAnsi="宋体" w:hint="eastAsia"/>
          <w:sz w:val="36"/>
          <w:szCs w:val="36"/>
        </w:rPr>
        <w:t>10.</w:t>
      </w:r>
      <w:r w:rsidRPr="00DF776A">
        <w:rPr>
          <w:rFonts w:ascii="宋体" w:hAnsi="宋体" w:hint="eastAsia"/>
          <w:sz w:val="36"/>
          <w:szCs w:val="36"/>
        </w:rPr>
        <w:t>其他</w:t>
      </w:r>
      <w:bookmarkEnd w:id="93"/>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hint="eastAsia"/>
          <w:b/>
          <w:color w:val="000000"/>
          <w:sz w:val="30"/>
          <w:szCs w:val="30"/>
        </w:rPr>
        <w:t>10.1</w:t>
      </w:r>
      <w:r w:rsidR="008F1955">
        <w:rPr>
          <w:rFonts w:hAnsi="宋体" w:hint="eastAsia"/>
          <w:b/>
          <w:color w:val="000000"/>
          <w:sz w:val="30"/>
          <w:szCs w:val="30"/>
        </w:rPr>
        <w:t>谈判文件</w:t>
      </w:r>
      <w:r w:rsidRPr="00033E74">
        <w:rPr>
          <w:rFonts w:hAnsi="宋体" w:hint="eastAsia"/>
          <w:b/>
          <w:color w:val="000000"/>
          <w:sz w:val="30"/>
          <w:szCs w:val="30"/>
        </w:rPr>
        <w:t>解释权</w:t>
      </w:r>
    </w:p>
    <w:p w:rsidR="00A45166" w:rsidRPr="00A45166" w:rsidRDefault="008F1955" w:rsidP="00B70A59">
      <w:pPr>
        <w:pStyle w:val="a1"/>
        <w:spacing w:line="360" w:lineRule="auto"/>
        <w:ind w:firstLineChars="200"/>
        <w:rPr>
          <w:rFonts w:ascii="宋体" w:hAnsi="宋体"/>
          <w:szCs w:val="21"/>
        </w:rPr>
      </w:pPr>
      <w:r>
        <w:rPr>
          <w:rFonts w:hint="eastAsia"/>
          <w:szCs w:val="21"/>
        </w:rPr>
        <w:t>谈判文件</w:t>
      </w:r>
      <w:r w:rsidR="00DA45A4">
        <w:rPr>
          <w:rFonts w:hint="eastAsia"/>
          <w:szCs w:val="21"/>
        </w:rPr>
        <w:t>解释权归采购人，</w:t>
      </w:r>
      <w:r w:rsidR="00DA45A4">
        <w:rPr>
          <w:rFonts w:ascii="宋体" w:hAnsi="宋体" w:hint="eastAsia"/>
          <w:szCs w:val="21"/>
        </w:rPr>
        <w:t>如发现</w:t>
      </w:r>
      <w:r>
        <w:rPr>
          <w:rFonts w:ascii="宋体" w:hAnsi="宋体" w:hint="eastAsia"/>
          <w:szCs w:val="21"/>
        </w:rPr>
        <w:t>谈判文件</w:t>
      </w:r>
      <w:r w:rsidR="00DA45A4">
        <w:rPr>
          <w:rFonts w:ascii="宋体" w:hAnsi="宋体" w:hint="eastAsia"/>
          <w:szCs w:val="21"/>
        </w:rPr>
        <w:t>内容与现行法律法规不相符的情况，以现行法律法规为准。</w:t>
      </w:r>
    </w:p>
    <w:p w:rsidR="00DA45A4" w:rsidRPr="00033E74" w:rsidRDefault="00DA45A4" w:rsidP="00B70A59">
      <w:pPr>
        <w:pStyle w:val="a8"/>
        <w:adjustRightInd w:val="0"/>
        <w:snapToGrid w:val="0"/>
        <w:spacing w:line="360" w:lineRule="auto"/>
        <w:ind w:firstLineChars="49" w:firstLine="148"/>
        <w:outlineLvl w:val="2"/>
        <w:rPr>
          <w:rFonts w:hAnsi="宋体"/>
          <w:b/>
          <w:color w:val="000000"/>
          <w:sz w:val="30"/>
          <w:szCs w:val="30"/>
        </w:rPr>
      </w:pPr>
      <w:r w:rsidRPr="00033E74">
        <w:rPr>
          <w:rFonts w:hAnsi="宋体" w:hint="eastAsia"/>
          <w:b/>
          <w:color w:val="000000"/>
          <w:sz w:val="30"/>
          <w:szCs w:val="30"/>
        </w:rPr>
        <w:t>10.2谈判现场录像</w:t>
      </w:r>
    </w:p>
    <w:p w:rsidR="00DA45A4" w:rsidRDefault="00DA45A4" w:rsidP="00B70A59">
      <w:pPr>
        <w:pStyle w:val="a1"/>
        <w:spacing w:line="360" w:lineRule="auto"/>
        <w:ind w:firstLineChars="200"/>
        <w:rPr>
          <w:szCs w:val="21"/>
        </w:rPr>
      </w:pPr>
      <w:r>
        <w:rPr>
          <w:rFonts w:hint="eastAsia"/>
          <w:szCs w:val="21"/>
        </w:rPr>
        <w:t>根据政府采购法等相关规定，本采购项目将对谈判现场进行全程录音录像，其影像资料与采购活动资料一起存档。</w:t>
      </w:r>
    </w:p>
    <w:p w:rsidR="001C6B2C" w:rsidRDefault="001C6B2C" w:rsidP="00B70A59">
      <w:pPr>
        <w:pStyle w:val="a8"/>
        <w:adjustRightInd w:val="0"/>
        <w:snapToGrid w:val="0"/>
        <w:spacing w:line="360" w:lineRule="auto"/>
        <w:ind w:firstLineChars="49" w:firstLine="148"/>
        <w:outlineLvl w:val="2"/>
        <w:rPr>
          <w:rFonts w:hAnsi="宋体"/>
          <w:b/>
          <w:color w:val="000000"/>
          <w:sz w:val="30"/>
          <w:szCs w:val="30"/>
        </w:rPr>
      </w:pPr>
      <w:r w:rsidRPr="001C6B2C">
        <w:rPr>
          <w:rFonts w:hAnsi="宋体" w:hint="eastAsia"/>
          <w:b/>
          <w:color w:val="000000"/>
          <w:sz w:val="30"/>
          <w:szCs w:val="30"/>
        </w:rPr>
        <w:t>1</w:t>
      </w:r>
      <w:r w:rsidR="00086E26">
        <w:rPr>
          <w:rFonts w:hAnsi="宋体"/>
          <w:b/>
          <w:color w:val="000000"/>
          <w:sz w:val="30"/>
          <w:szCs w:val="30"/>
        </w:rPr>
        <w:t>0</w:t>
      </w:r>
      <w:r w:rsidRPr="001C6B2C">
        <w:rPr>
          <w:rFonts w:hAnsi="宋体" w:hint="eastAsia"/>
          <w:b/>
          <w:color w:val="000000"/>
          <w:sz w:val="30"/>
          <w:szCs w:val="30"/>
        </w:rPr>
        <w:t>.</w:t>
      </w:r>
      <w:r w:rsidR="00086E26">
        <w:rPr>
          <w:rFonts w:hAnsi="宋体"/>
          <w:b/>
          <w:color w:val="000000"/>
          <w:sz w:val="30"/>
          <w:szCs w:val="30"/>
        </w:rPr>
        <w:t>3</w:t>
      </w:r>
      <w:r w:rsidRPr="001C6B2C">
        <w:rPr>
          <w:rFonts w:hAnsi="宋体" w:hint="eastAsia"/>
          <w:b/>
          <w:color w:val="000000"/>
          <w:sz w:val="30"/>
          <w:szCs w:val="30"/>
        </w:rPr>
        <w:t xml:space="preserve"> 需要补充的其他内容</w:t>
      </w:r>
    </w:p>
    <w:p w:rsidR="00086E26" w:rsidRPr="00CB3E8B" w:rsidRDefault="00086E26" w:rsidP="00B70A59">
      <w:pPr>
        <w:adjustRightInd w:val="0"/>
        <w:snapToGrid w:val="0"/>
        <w:spacing w:line="360" w:lineRule="auto"/>
        <w:ind w:firstLineChars="200" w:firstLine="420"/>
        <w:jc w:val="left"/>
        <w:rPr>
          <w:rFonts w:ascii="宋体" w:hAnsi="宋体"/>
        </w:rPr>
      </w:pPr>
      <w:r w:rsidRPr="00CB3E8B">
        <w:rPr>
          <w:rFonts w:ascii="宋体" w:hAnsi="宋体" w:hint="eastAsia"/>
        </w:rPr>
        <w:t>12.4.1 属于西安市（含区、县）政府采购项目的，采购代理机构向采购人提交</w:t>
      </w:r>
      <w:r>
        <w:rPr>
          <w:rFonts w:ascii="宋体" w:hAnsi="宋体" w:hint="eastAsia"/>
        </w:rPr>
        <w:t>协商</w:t>
      </w:r>
      <w:r w:rsidRPr="00CB3E8B">
        <w:rPr>
          <w:rFonts w:ascii="宋体" w:hAnsi="宋体" w:hint="eastAsia"/>
        </w:rPr>
        <w:t>报告、采购人确定成交供应商、采购代理机构发布成交结果公告和采购人或采购代理机构发出成交通知书的期限要求，均在法定期限要求基础上提前1个工作日。</w:t>
      </w:r>
    </w:p>
    <w:p w:rsidR="00086E26" w:rsidRPr="00CB3E8B" w:rsidRDefault="00086E26" w:rsidP="00B70A59">
      <w:pPr>
        <w:spacing w:line="360" w:lineRule="auto"/>
        <w:ind w:firstLineChars="200" w:firstLine="420"/>
        <w:rPr>
          <w:sz w:val="24"/>
        </w:rPr>
      </w:pPr>
      <w:r w:rsidRPr="00CB3E8B">
        <w:rPr>
          <w:rFonts w:ascii="宋体" w:hAnsi="宋体" w:hint="eastAsia"/>
        </w:rPr>
        <w:t xml:space="preserve">12.4.2 </w:t>
      </w:r>
      <w:r>
        <w:rPr>
          <w:rFonts w:ascii="宋体" w:hAnsi="宋体" w:hint="eastAsia"/>
        </w:rPr>
        <w:t>谈判</w:t>
      </w:r>
      <w:r w:rsidRPr="00CB3E8B">
        <w:rPr>
          <w:rFonts w:ascii="宋体" w:hAnsi="宋体" w:hint="eastAsia"/>
        </w:rPr>
        <w:t>文件需要补充的其</w:t>
      </w:r>
      <w:r w:rsidRPr="00CB3E8B">
        <w:rPr>
          <w:rFonts w:ascii="宋体" w:hAnsi="宋体" w:hint="eastAsia"/>
          <w:szCs w:val="21"/>
        </w:rPr>
        <w:t>他内容，见供应商须知前附表。</w:t>
      </w:r>
    </w:p>
    <w:p w:rsidR="00086E26" w:rsidRPr="001C6B2C" w:rsidRDefault="00086E26" w:rsidP="00086E26">
      <w:pPr>
        <w:pStyle w:val="a8"/>
        <w:adjustRightInd w:val="0"/>
        <w:snapToGrid w:val="0"/>
        <w:spacing w:beforeLines="50" w:before="120" w:afterLines="50" w:after="120"/>
        <w:ind w:firstLineChars="49" w:firstLine="157"/>
        <w:outlineLvl w:val="2"/>
        <w:rPr>
          <w:rFonts w:hAnsi="宋体"/>
          <w:b/>
          <w:color w:val="000000"/>
          <w:sz w:val="30"/>
          <w:szCs w:val="30"/>
        </w:rPr>
      </w:pPr>
      <w:r w:rsidRPr="00CB3E8B">
        <w:rPr>
          <w:rFonts w:ascii="黑体" w:eastAsia="黑体" w:hAnsi="黑体" w:cs="黑体" w:hint="eastAsia"/>
          <w:bCs/>
          <w:sz w:val="32"/>
          <w:szCs w:val="32"/>
        </w:rPr>
        <w:br w:type="page"/>
      </w:r>
    </w:p>
    <w:p w:rsidR="00DA45A4" w:rsidRDefault="00DA45A4" w:rsidP="00DA45A4">
      <w:pPr>
        <w:pStyle w:val="a1"/>
        <w:spacing w:beforeLines="50" w:before="120" w:afterLines="50" w:after="120"/>
        <w:ind w:firstLine="0"/>
        <w:jc w:val="center"/>
        <w:outlineLvl w:val="0"/>
        <w:rPr>
          <w:rFonts w:ascii="方正小标宋简体" w:eastAsia="方正小标宋简体" w:hAnsi="宋体"/>
          <w:kern w:val="44"/>
          <w:sz w:val="44"/>
          <w:szCs w:val="44"/>
        </w:rPr>
      </w:pPr>
      <w:bookmarkStart w:id="94" w:name="_Toc217446093"/>
      <w:bookmarkStart w:id="95" w:name="_Toc36814684"/>
      <w:r>
        <w:rPr>
          <w:rFonts w:ascii="方正小标宋简体" w:eastAsia="方正小标宋简体" w:hAnsi="宋体" w:hint="eastAsia"/>
          <w:kern w:val="44"/>
          <w:sz w:val="44"/>
          <w:szCs w:val="44"/>
        </w:rPr>
        <w:lastRenderedPageBreak/>
        <w:t xml:space="preserve">第三章 </w:t>
      </w:r>
      <w:r w:rsidR="0000064E">
        <w:rPr>
          <w:rFonts w:ascii="方正小标宋简体" w:eastAsia="方正小标宋简体" w:hAnsi="宋体" w:hint="eastAsia"/>
          <w:kern w:val="44"/>
          <w:sz w:val="44"/>
          <w:szCs w:val="44"/>
        </w:rPr>
        <w:t>采购需求</w:t>
      </w:r>
      <w:bookmarkEnd w:id="94"/>
      <w:bookmarkEnd w:id="95"/>
    </w:p>
    <w:p w:rsidR="00B70A59" w:rsidRPr="00CB3E8B" w:rsidRDefault="00B70A59" w:rsidP="00B70A59">
      <w:pPr>
        <w:pStyle w:val="2"/>
        <w:spacing w:before="0" w:after="0" w:line="336" w:lineRule="auto"/>
        <w:rPr>
          <w:rFonts w:ascii="宋体" w:eastAsia="宋体" w:hAnsi="宋体"/>
          <w:sz w:val="30"/>
          <w:szCs w:val="30"/>
        </w:rPr>
      </w:pPr>
      <w:bookmarkStart w:id="96" w:name="_Toc24722"/>
      <w:bookmarkStart w:id="97" w:name="_Toc5354"/>
      <w:bookmarkStart w:id="98" w:name="_Toc36814691"/>
      <w:r w:rsidRPr="00CB3E8B">
        <w:rPr>
          <w:rFonts w:ascii="宋体" w:eastAsia="宋体" w:hAnsi="宋体" w:hint="eastAsia"/>
          <w:sz w:val="30"/>
          <w:szCs w:val="30"/>
        </w:rPr>
        <w:t>1.项目概况及总体要求</w:t>
      </w:r>
      <w:bookmarkEnd w:id="96"/>
      <w:bookmarkEnd w:id="97"/>
    </w:p>
    <w:p w:rsidR="00B70A59" w:rsidRPr="00CB3E8B" w:rsidRDefault="00B70A59" w:rsidP="00B70A59">
      <w:pPr>
        <w:pStyle w:val="a1"/>
        <w:spacing w:line="336" w:lineRule="auto"/>
        <w:ind w:firstLineChars="175" w:firstLine="368"/>
        <w:rPr>
          <w:rFonts w:ascii="宋体" w:hAnsi="宋体"/>
          <w:bCs/>
          <w:szCs w:val="21"/>
        </w:rPr>
      </w:pPr>
      <w:r w:rsidRPr="00CB3E8B">
        <w:rPr>
          <w:rFonts w:ascii="宋体" w:hAnsi="宋体" w:hint="eastAsia"/>
          <w:bCs/>
          <w:szCs w:val="21"/>
        </w:rPr>
        <w:t>根据</w:t>
      </w:r>
      <w:r>
        <w:rPr>
          <w:rFonts w:ascii="宋体" w:hAnsi="宋体" w:hint="eastAsia"/>
          <w:bCs/>
          <w:szCs w:val="21"/>
        </w:rPr>
        <w:t>西安市常宁新区开发建设管理委员</w:t>
      </w:r>
      <w:r w:rsidRPr="00CB3E8B">
        <w:rPr>
          <w:rFonts w:ascii="宋体" w:hAnsi="宋体" w:hint="eastAsia"/>
          <w:bCs/>
          <w:szCs w:val="21"/>
        </w:rPr>
        <w:t>会要求</w:t>
      </w:r>
      <w:r>
        <w:rPr>
          <w:rFonts w:ascii="宋体" w:hAnsi="宋体" w:hint="eastAsia"/>
          <w:szCs w:val="21"/>
        </w:rPr>
        <w:t>对西沣路以东、香积大街以南一宗商业用地（</w:t>
      </w:r>
      <w:r w:rsidRPr="00E16264">
        <w:rPr>
          <w:rFonts w:ascii="宋体" w:hAnsi="宋体" w:hint="eastAsia"/>
          <w:szCs w:val="21"/>
        </w:rPr>
        <w:t>占地面积约203亩）进行文物勘探服务</w:t>
      </w:r>
      <w:r w:rsidRPr="00CB3E8B">
        <w:rPr>
          <w:rFonts w:ascii="宋体" w:hAnsi="宋体" w:hint="eastAsia"/>
          <w:bCs/>
          <w:szCs w:val="21"/>
        </w:rPr>
        <w:t>，并提交符合国家相关标准的《文物勘探工作报告》。</w:t>
      </w:r>
    </w:p>
    <w:p w:rsidR="00B70A59" w:rsidRPr="00B70A59" w:rsidRDefault="00187E5E" w:rsidP="00B70A59">
      <w:pPr>
        <w:pStyle w:val="3"/>
        <w:spacing w:before="0" w:after="0" w:line="360" w:lineRule="auto"/>
        <w:ind w:firstLineChars="200" w:firstLine="422"/>
        <w:rPr>
          <w:rFonts w:ascii="宋体" w:hAnsi="宋体"/>
          <w:bCs/>
          <w:sz w:val="21"/>
          <w:szCs w:val="21"/>
        </w:rPr>
      </w:pPr>
      <w:bookmarkStart w:id="99" w:name="_Toc12211"/>
      <w:r>
        <w:rPr>
          <w:rFonts w:ascii="宋体" w:hAnsi="宋体" w:hint="eastAsia"/>
          <w:bCs/>
          <w:sz w:val="21"/>
          <w:szCs w:val="21"/>
        </w:rPr>
        <w:t>采购需求中</w:t>
      </w:r>
      <w:r w:rsidR="00B70A59" w:rsidRPr="00CB3E8B">
        <w:rPr>
          <w:rFonts w:ascii="宋体" w:hAnsi="宋体" w:hint="eastAsia"/>
          <w:bCs/>
          <w:sz w:val="21"/>
          <w:szCs w:val="21"/>
        </w:rPr>
        <w:t>带有☆号的条款为实质性条款不得有</w:t>
      </w:r>
      <w:r w:rsidR="00844546">
        <w:rPr>
          <w:rFonts w:ascii="宋体" w:hAnsi="宋体" w:hint="eastAsia"/>
          <w:bCs/>
          <w:sz w:val="21"/>
          <w:szCs w:val="21"/>
        </w:rPr>
        <w:t>负偏</w:t>
      </w:r>
      <w:r w:rsidR="00150DC0">
        <w:rPr>
          <w:rFonts w:ascii="宋体" w:hAnsi="宋体" w:hint="eastAsia"/>
          <w:bCs/>
          <w:sz w:val="21"/>
          <w:szCs w:val="21"/>
        </w:rPr>
        <w:t>离</w:t>
      </w:r>
      <w:r w:rsidR="00B70A59" w:rsidRPr="00CB3E8B">
        <w:rPr>
          <w:rFonts w:ascii="宋体" w:hAnsi="宋体" w:hint="eastAsia"/>
          <w:bCs/>
          <w:sz w:val="21"/>
          <w:szCs w:val="21"/>
        </w:rPr>
        <w:t>。</w:t>
      </w:r>
    </w:p>
    <w:p w:rsidR="00B70A59" w:rsidRPr="00CB3E8B" w:rsidRDefault="00B70A59" w:rsidP="00B70A59">
      <w:pPr>
        <w:pStyle w:val="2"/>
        <w:spacing w:before="0" w:after="0" w:line="336" w:lineRule="auto"/>
        <w:rPr>
          <w:rFonts w:ascii="宋体" w:eastAsia="宋体" w:hAnsi="宋体"/>
          <w:sz w:val="30"/>
          <w:szCs w:val="30"/>
        </w:rPr>
      </w:pPr>
      <w:r w:rsidRPr="00CB3E8B">
        <w:rPr>
          <w:rFonts w:ascii="宋体" w:eastAsia="宋体" w:hAnsi="宋体" w:hint="eastAsia"/>
          <w:sz w:val="30"/>
          <w:szCs w:val="30"/>
        </w:rPr>
        <w:t>2.采购内容</w:t>
      </w:r>
      <w:bookmarkEnd w:id="99"/>
    </w:p>
    <w:p w:rsidR="00B70A59" w:rsidRPr="00CB3E8B" w:rsidRDefault="00B70A59" w:rsidP="00B70A59">
      <w:pPr>
        <w:pStyle w:val="3"/>
        <w:spacing w:before="0" w:after="0" w:line="360" w:lineRule="auto"/>
        <w:ind w:firstLineChars="200" w:firstLine="422"/>
        <w:rPr>
          <w:rFonts w:ascii="宋体" w:hAnsi="宋体"/>
          <w:b w:val="0"/>
          <w:bCs/>
          <w:sz w:val="21"/>
          <w:szCs w:val="21"/>
        </w:rPr>
      </w:pPr>
      <w:r w:rsidRPr="00CB3E8B">
        <w:rPr>
          <w:rFonts w:ascii="宋体" w:hAnsi="宋体" w:hint="eastAsia"/>
          <w:bCs/>
          <w:sz w:val="21"/>
          <w:szCs w:val="21"/>
        </w:rPr>
        <w:t>2.</w:t>
      </w:r>
      <w:r>
        <w:rPr>
          <w:rFonts w:ascii="宋体" w:hAnsi="宋体"/>
          <w:bCs/>
          <w:sz w:val="21"/>
          <w:szCs w:val="21"/>
        </w:rPr>
        <w:t>1</w:t>
      </w:r>
      <w:r w:rsidRPr="00CB3E8B">
        <w:rPr>
          <w:rFonts w:ascii="宋体" w:hAnsi="宋体" w:hint="eastAsia"/>
          <w:bCs/>
          <w:sz w:val="21"/>
          <w:szCs w:val="21"/>
        </w:rPr>
        <w:t>.下列产品为强制采购的节能产品（如有）：</w:t>
      </w:r>
      <w:r w:rsidRPr="00CB3E8B">
        <w:rPr>
          <w:rFonts w:ascii="宋体" w:hAnsi="宋体" w:hint="eastAsia"/>
          <w:b w:val="0"/>
          <w:bCs/>
          <w:sz w:val="21"/>
          <w:szCs w:val="21"/>
          <w:u w:val="single"/>
        </w:rPr>
        <w:t xml:space="preserve"> </w:t>
      </w:r>
      <w:r w:rsidRPr="00CB3E8B">
        <w:rPr>
          <w:rFonts w:ascii="宋体" w:hAnsi="宋体"/>
          <w:b w:val="0"/>
          <w:bCs/>
          <w:sz w:val="21"/>
          <w:szCs w:val="21"/>
          <w:u w:val="single"/>
        </w:rPr>
        <w:t xml:space="preserve">  /   </w:t>
      </w:r>
      <w:r w:rsidRPr="00CB3E8B">
        <w:rPr>
          <w:rFonts w:ascii="宋体" w:hAnsi="宋体"/>
          <w:b w:val="0"/>
          <w:bCs/>
          <w:sz w:val="21"/>
          <w:szCs w:val="21"/>
        </w:rPr>
        <w:t xml:space="preserve">           </w:t>
      </w:r>
    </w:p>
    <w:p w:rsidR="00B70A59" w:rsidRPr="00CB3E8B" w:rsidRDefault="00B70A59" w:rsidP="00B70A59">
      <w:pPr>
        <w:pStyle w:val="a1"/>
        <w:spacing w:line="360" w:lineRule="auto"/>
        <w:ind w:firstLineChars="200" w:firstLine="422"/>
        <w:rPr>
          <w:rFonts w:ascii="宋体" w:hAnsi="宋体"/>
          <w:b/>
          <w:bCs/>
          <w:szCs w:val="21"/>
        </w:rPr>
      </w:pPr>
      <w:r w:rsidRPr="00CB3E8B">
        <w:rPr>
          <w:rFonts w:ascii="宋体" w:hAnsi="宋体" w:hint="eastAsia"/>
          <w:b/>
          <w:bCs/>
          <w:szCs w:val="21"/>
        </w:rPr>
        <w:t>2.</w:t>
      </w:r>
      <w:r>
        <w:rPr>
          <w:rFonts w:ascii="宋体" w:hAnsi="宋体"/>
          <w:b/>
          <w:bCs/>
          <w:szCs w:val="21"/>
        </w:rPr>
        <w:t>2</w:t>
      </w:r>
      <w:r w:rsidRPr="00CB3E8B">
        <w:rPr>
          <w:rFonts w:ascii="宋体" w:hAnsi="宋体" w:hint="eastAsia"/>
          <w:b/>
          <w:bCs/>
          <w:szCs w:val="21"/>
        </w:rPr>
        <w:t>. 服务要求：</w:t>
      </w:r>
    </w:p>
    <w:p w:rsidR="00B70A59" w:rsidRPr="00CB3E8B" w:rsidRDefault="00B70A59" w:rsidP="00B70A59">
      <w:pPr>
        <w:pStyle w:val="a1"/>
        <w:spacing w:line="360" w:lineRule="auto"/>
        <w:ind w:firstLineChars="200" w:firstLine="422"/>
        <w:rPr>
          <w:rFonts w:ascii="宋体" w:hAnsi="宋体"/>
          <w:bCs/>
          <w:szCs w:val="21"/>
        </w:rPr>
      </w:pPr>
      <w:r w:rsidRPr="00CB3E8B">
        <w:rPr>
          <w:rFonts w:ascii="宋体" w:hAnsi="宋体" w:hint="eastAsia"/>
          <w:b/>
          <w:bCs/>
          <w:szCs w:val="21"/>
        </w:rPr>
        <w:t>（1）</w:t>
      </w:r>
      <w:r w:rsidRPr="00CB3E8B">
        <w:rPr>
          <w:rFonts w:ascii="宋体" w:hAnsi="宋体" w:hint="eastAsia"/>
          <w:bCs/>
          <w:szCs w:val="21"/>
        </w:rPr>
        <w:t>按照《田野考古工作规程》、《文物勘探工作规程》（试行）的要求，结合现场实际、文化遗产保护及科学研究的需要，合理设计工作方法，制定工作预案，对采购指定区域进行文物勘探。</w:t>
      </w:r>
    </w:p>
    <w:p w:rsidR="00B70A59" w:rsidRPr="00CB3E8B" w:rsidRDefault="00B70A59" w:rsidP="00B70A59">
      <w:pPr>
        <w:spacing w:line="360" w:lineRule="auto"/>
        <w:ind w:firstLineChars="200" w:firstLine="420"/>
      </w:pPr>
      <w:r w:rsidRPr="00CB3E8B">
        <w:rPr>
          <w:rFonts w:hint="eastAsia"/>
        </w:rPr>
        <w:t>（</w:t>
      </w:r>
      <w:r w:rsidRPr="00CB3E8B">
        <w:t>2</w:t>
      </w:r>
      <w:r w:rsidRPr="00CB3E8B">
        <w:rPr>
          <w:rFonts w:hint="eastAsia"/>
        </w:rPr>
        <w:t>）根据国家和省、市有关法律法规及采购人的有关规定，科学、客观、公正地开展工作，根据委托要求按时按质完成相关勘探服务，提供相关资料数据，对资料的真实性、准确性负责，并负有保密责任。</w:t>
      </w:r>
    </w:p>
    <w:p w:rsidR="00B70A59" w:rsidRPr="00CB3E8B" w:rsidRDefault="00B70A59" w:rsidP="00B70A59">
      <w:pPr>
        <w:spacing w:line="360" w:lineRule="auto"/>
        <w:ind w:firstLineChars="200" w:firstLine="420"/>
        <w:rPr>
          <w:rFonts w:ascii="宋体" w:hAnsi="宋体"/>
          <w:bCs/>
          <w:szCs w:val="21"/>
        </w:rPr>
      </w:pPr>
      <w:r w:rsidRPr="00CB3E8B">
        <w:rPr>
          <w:rFonts w:hint="eastAsia"/>
        </w:rPr>
        <w:t>（</w:t>
      </w:r>
      <w:r w:rsidRPr="00CB3E8B">
        <w:t>3</w:t>
      </w:r>
      <w:r w:rsidRPr="00CB3E8B">
        <w:rPr>
          <w:rFonts w:hint="eastAsia"/>
        </w:rPr>
        <w:t>）</w:t>
      </w:r>
      <w:r w:rsidRPr="00CB3E8B">
        <w:rPr>
          <w:rFonts w:ascii="宋体" w:hAnsi="宋体" w:hint="eastAsia"/>
          <w:bCs/>
          <w:szCs w:val="21"/>
        </w:rPr>
        <w:t>勘探需达到但不限于下列现行主要的中华人民共和国以及省、市或行业的沉降观测技术标准或规范的要求</w:t>
      </w:r>
    </w:p>
    <w:p w:rsidR="00B70A59" w:rsidRPr="00CB3E8B" w:rsidRDefault="00B70A59" w:rsidP="00B70A59">
      <w:pPr>
        <w:spacing w:line="360" w:lineRule="auto"/>
        <w:ind w:firstLineChars="300" w:firstLine="630"/>
        <w:rPr>
          <w:rFonts w:ascii="宋体" w:hAnsi="宋体"/>
          <w:bCs/>
          <w:szCs w:val="21"/>
        </w:rPr>
      </w:pPr>
      <w:r w:rsidRPr="00CB3E8B">
        <w:rPr>
          <w:rFonts w:ascii="宋体" w:hAnsi="宋体" w:hint="eastAsia"/>
          <w:bCs/>
          <w:szCs w:val="21"/>
        </w:rPr>
        <w:t>1）《中华人民共和国文物保护法》；</w:t>
      </w:r>
    </w:p>
    <w:p w:rsidR="00B70A59" w:rsidRPr="00CB3E8B" w:rsidRDefault="00B70A59" w:rsidP="00B70A59">
      <w:pPr>
        <w:spacing w:line="360" w:lineRule="auto"/>
        <w:ind w:firstLineChars="300" w:firstLine="630"/>
        <w:rPr>
          <w:rFonts w:ascii="宋体" w:hAnsi="宋体"/>
          <w:bCs/>
          <w:szCs w:val="21"/>
        </w:rPr>
      </w:pPr>
      <w:r w:rsidRPr="00CB3E8B">
        <w:rPr>
          <w:rFonts w:ascii="宋体" w:hAnsi="宋体" w:hint="eastAsia"/>
          <w:bCs/>
          <w:szCs w:val="21"/>
        </w:rPr>
        <w:t>2）《中华人民共和国文物保护法实施条例》；</w:t>
      </w:r>
    </w:p>
    <w:p w:rsidR="00B70A59" w:rsidRPr="00CB3E8B" w:rsidRDefault="00B70A59" w:rsidP="00B70A59">
      <w:pPr>
        <w:spacing w:line="360" w:lineRule="auto"/>
        <w:ind w:firstLineChars="300" w:firstLine="630"/>
        <w:rPr>
          <w:rFonts w:ascii="宋体" w:hAnsi="宋体"/>
          <w:bCs/>
          <w:szCs w:val="21"/>
        </w:rPr>
      </w:pPr>
      <w:r w:rsidRPr="00CB3E8B">
        <w:rPr>
          <w:rFonts w:ascii="宋体" w:hAnsi="宋体" w:hint="eastAsia"/>
          <w:bCs/>
          <w:szCs w:val="21"/>
        </w:rPr>
        <w:t>3）《陕西省文物保护条例》；</w:t>
      </w:r>
    </w:p>
    <w:p w:rsidR="00B70A59" w:rsidRPr="00CB3E8B" w:rsidRDefault="00B70A59" w:rsidP="00B70A59">
      <w:pPr>
        <w:spacing w:line="360" w:lineRule="auto"/>
        <w:ind w:firstLineChars="300" w:firstLine="630"/>
        <w:rPr>
          <w:rFonts w:ascii="宋体" w:hAnsi="宋体"/>
          <w:bCs/>
          <w:szCs w:val="21"/>
        </w:rPr>
      </w:pPr>
      <w:r w:rsidRPr="00CB3E8B">
        <w:rPr>
          <w:rFonts w:ascii="宋体" w:hAnsi="宋体" w:hint="eastAsia"/>
          <w:bCs/>
          <w:szCs w:val="21"/>
        </w:rPr>
        <w:t>4）《田野考古工作规程》；</w:t>
      </w:r>
    </w:p>
    <w:p w:rsidR="00B70A59" w:rsidRPr="00CB3E8B" w:rsidRDefault="00B70A59" w:rsidP="00B70A59">
      <w:pPr>
        <w:spacing w:line="360" w:lineRule="auto"/>
        <w:ind w:firstLine="435"/>
      </w:pPr>
      <w:r w:rsidRPr="00CB3E8B">
        <w:rPr>
          <w:rFonts w:hint="eastAsia"/>
        </w:rPr>
        <w:t>（</w:t>
      </w:r>
      <w:r w:rsidRPr="00CB3E8B">
        <w:t>4</w:t>
      </w:r>
      <w:r w:rsidRPr="00CB3E8B">
        <w:rPr>
          <w:rFonts w:hint="eastAsia"/>
        </w:rPr>
        <w:t>）供应商负责办理本项目文物勘探报告（证照）的有关申报（报批）手续，负责勘探报告的编制并协助办理相关文件的批复手续；</w:t>
      </w:r>
    </w:p>
    <w:p w:rsidR="00B70A59" w:rsidRPr="00CB3E8B" w:rsidRDefault="00B70A59" w:rsidP="00B70A59">
      <w:pPr>
        <w:pStyle w:val="a1"/>
        <w:spacing w:line="360" w:lineRule="auto"/>
        <w:ind w:firstLineChars="200"/>
        <w:rPr>
          <w:rFonts w:ascii="宋体" w:hAnsi="宋体"/>
          <w:bCs/>
          <w:szCs w:val="21"/>
        </w:rPr>
      </w:pPr>
      <w:r w:rsidRPr="00CB3E8B">
        <w:rPr>
          <w:rFonts w:ascii="宋体" w:hAnsi="宋体" w:hint="eastAsia"/>
          <w:bCs/>
          <w:szCs w:val="21"/>
        </w:rPr>
        <w:t>（</w:t>
      </w:r>
      <w:r w:rsidRPr="00CB3E8B">
        <w:rPr>
          <w:rFonts w:ascii="宋体" w:hAnsi="宋体"/>
          <w:bCs/>
          <w:szCs w:val="21"/>
        </w:rPr>
        <w:t>5</w:t>
      </w:r>
      <w:r w:rsidRPr="00CB3E8B">
        <w:rPr>
          <w:rFonts w:ascii="宋体" w:hAnsi="宋体" w:hint="eastAsia"/>
          <w:bCs/>
          <w:szCs w:val="21"/>
        </w:rPr>
        <w:t>）供应商所提供的人员及设备需满足项目实际需求，服务质量需满足国家及行业相关技术要求。</w:t>
      </w:r>
    </w:p>
    <w:p w:rsidR="00B70A59" w:rsidRPr="00CB3E8B" w:rsidRDefault="00B70A59" w:rsidP="00B70A59">
      <w:pPr>
        <w:pStyle w:val="a1"/>
        <w:spacing w:line="360" w:lineRule="auto"/>
        <w:ind w:firstLineChars="200"/>
        <w:rPr>
          <w:rFonts w:ascii="宋体" w:hAnsi="宋体"/>
          <w:bCs/>
          <w:szCs w:val="21"/>
        </w:rPr>
      </w:pPr>
      <w:r w:rsidRPr="00CB3E8B">
        <w:rPr>
          <w:rFonts w:ascii="宋体" w:hAnsi="宋体" w:hint="eastAsia"/>
          <w:bCs/>
          <w:szCs w:val="21"/>
        </w:rPr>
        <w:t>（</w:t>
      </w:r>
      <w:r w:rsidRPr="00CB3E8B">
        <w:rPr>
          <w:rFonts w:ascii="宋体" w:hAnsi="宋体"/>
          <w:bCs/>
          <w:szCs w:val="21"/>
        </w:rPr>
        <w:t>6</w:t>
      </w:r>
      <w:r w:rsidRPr="00CB3E8B">
        <w:rPr>
          <w:rFonts w:ascii="宋体" w:hAnsi="宋体" w:hint="eastAsia"/>
          <w:bCs/>
          <w:szCs w:val="21"/>
        </w:rPr>
        <w:t>）工作结束后，向甲方提交符合国家相关标准的纸质《文物勘探工作报告》5份。</w:t>
      </w:r>
    </w:p>
    <w:p w:rsidR="00B70A59" w:rsidRPr="00CB3E8B" w:rsidRDefault="00B70A59" w:rsidP="00B70A59">
      <w:pPr>
        <w:pStyle w:val="a1"/>
        <w:spacing w:line="360" w:lineRule="auto"/>
        <w:ind w:firstLineChars="199"/>
        <w:rPr>
          <w:rFonts w:ascii="宋体" w:hAnsi="宋体"/>
          <w:b/>
          <w:bCs/>
          <w:szCs w:val="21"/>
        </w:rPr>
      </w:pPr>
      <w:r w:rsidRPr="00CB3E8B">
        <w:rPr>
          <w:rFonts w:ascii="宋体" w:hAnsi="宋体" w:hint="eastAsia"/>
          <w:b/>
          <w:bCs/>
          <w:szCs w:val="21"/>
        </w:rPr>
        <w:t>2.</w:t>
      </w:r>
      <w:r>
        <w:rPr>
          <w:rFonts w:ascii="宋体" w:hAnsi="宋体"/>
          <w:b/>
          <w:bCs/>
          <w:szCs w:val="21"/>
        </w:rPr>
        <w:t>3</w:t>
      </w:r>
      <w:r w:rsidRPr="00CB3E8B">
        <w:rPr>
          <w:rFonts w:ascii="宋体" w:hAnsi="宋体" w:hint="eastAsia"/>
          <w:b/>
          <w:bCs/>
          <w:szCs w:val="21"/>
        </w:rPr>
        <w:t>.服务质量</w:t>
      </w:r>
      <w:r w:rsidRPr="00CB3E8B">
        <w:rPr>
          <w:rFonts w:ascii="宋体" w:hAnsi="宋体"/>
          <w:b/>
          <w:bCs/>
          <w:szCs w:val="21"/>
        </w:rPr>
        <w:t>：</w:t>
      </w:r>
    </w:p>
    <w:p w:rsidR="00B70A59" w:rsidRPr="00CB3E8B" w:rsidRDefault="00B70A59" w:rsidP="00B70A59">
      <w:pPr>
        <w:pStyle w:val="a1"/>
        <w:spacing w:line="336" w:lineRule="auto"/>
        <w:ind w:firstLineChars="200" w:firstLine="422"/>
        <w:rPr>
          <w:rFonts w:ascii="宋体" w:hAnsi="宋体"/>
          <w:szCs w:val="21"/>
        </w:rPr>
      </w:pPr>
      <w:r w:rsidRPr="00CD71F5">
        <w:rPr>
          <w:rFonts w:ascii="宋体" w:hAnsi="宋体" w:hint="eastAsia"/>
          <w:b/>
          <w:bCs/>
          <w:szCs w:val="21"/>
        </w:rPr>
        <w:t>☆</w:t>
      </w:r>
      <w:r w:rsidRPr="00CB3E8B">
        <w:rPr>
          <w:rFonts w:ascii="宋体" w:hAnsi="宋体" w:hint="eastAsia"/>
          <w:bCs/>
          <w:szCs w:val="21"/>
        </w:rPr>
        <w:t>2</w:t>
      </w:r>
      <w:r w:rsidRPr="00CB3E8B">
        <w:rPr>
          <w:rFonts w:ascii="宋体" w:hAnsi="宋体"/>
          <w:bCs/>
          <w:szCs w:val="21"/>
        </w:rPr>
        <w:t>.</w:t>
      </w:r>
      <w:r>
        <w:rPr>
          <w:rFonts w:ascii="宋体" w:hAnsi="宋体"/>
          <w:bCs/>
          <w:szCs w:val="21"/>
        </w:rPr>
        <w:t>3</w:t>
      </w:r>
      <w:r w:rsidRPr="00CB3E8B">
        <w:rPr>
          <w:rFonts w:ascii="宋体" w:hAnsi="宋体"/>
          <w:bCs/>
          <w:szCs w:val="21"/>
        </w:rPr>
        <w:t>.1</w:t>
      </w:r>
      <w:r w:rsidRPr="00CB3E8B">
        <w:rPr>
          <w:rFonts w:ascii="宋体" w:hAnsi="宋体" w:hint="eastAsia"/>
          <w:szCs w:val="21"/>
        </w:rPr>
        <w:t>质量要求：满足国家及行业相关技术要求。</w:t>
      </w:r>
    </w:p>
    <w:p w:rsidR="00B70A59" w:rsidRPr="00CB3E8B" w:rsidRDefault="00B70A59" w:rsidP="00B70A59">
      <w:pPr>
        <w:pStyle w:val="a1"/>
        <w:spacing w:line="336" w:lineRule="auto"/>
        <w:ind w:firstLineChars="199" w:firstLine="418"/>
        <w:rPr>
          <w:rFonts w:ascii="宋体" w:hAnsi="宋体"/>
          <w:b/>
          <w:bCs/>
          <w:szCs w:val="21"/>
        </w:rPr>
      </w:pPr>
      <w:r w:rsidRPr="00CB3E8B">
        <w:rPr>
          <w:rFonts w:ascii="宋体" w:hAnsi="宋体" w:hint="eastAsia"/>
          <w:bCs/>
          <w:szCs w:val="21"/>
        </w:rPr>
        <w:t>2</w:t>
      </w:r>
      <w:r w:rsidRPr="00CB3E8B">
        <w:rPr>
          <w:rFonts w:ascii="宋体" w:hAnsi="宋体"/>
          <w:bCs/>
          <w:szCs w:val="21"/>
        </w:rPr>
        <w:t>.</w:t>
      </w:r>
      <w:r>
        <w:rPr>
          <w:rFonts w:ascii="宋体" w:hAnsi="宋体"/>
          <w:bCs/>
          <w:szCs w:val="21"/>
        </w:rPr>
        <w:t>3</w:t>
      </w:r>
      <w:r w:rsidRPr="00CB3E8B">
        <w:rPr>
          <w:rFonts w:ascii="宋体" w:hAnsi="宋体"/>
          <w:bCs/>
          <w:szCs w:val="21"/>
        </w:rPr>
        <w:t>.2</w:t>
      </w:r>
      <w:r w:rsidRPr="00CB3E8B">
        <w:rPr>
          <w:rFonts w:ascii="宋体" w:hAnsi="宋体" w:hint="eastAsia"/>
          <w:bCs/>
          <w:szCs w:val="21"/>
        </w:rPr>
        <w:t>服务、产品（如有）执行的标准、规范：</w:t>
      </w:r>
    </w:p>
    <w:p w:rsidR="00B70A59" w:rsidRPr="00CB3E8B" w:rsidRDefault="00B70A59" w:rsidP="00B70A59">
      <w:pPr>
        <w:pStyle w:val="a1"/>
        <w:spacing w:line="336" w:lineRule="auto"/>
        <w:ind w:firstLineChars="275" w:firstLine="578"/>
        <w:rPr>
          <w:rFonts w:ascii="宋体" w:hAnsi="宋体"/>
          <w:bCs/>
          <w:szCs w:val="21"/>
        </w:rPr>
      </w:pPr>
      <w:r w:rsidRPr="00CB3E8B">
        <w:rPr>
          <w:rFonts w:ascii="宋体" w:hAnsi="宋体" w:hint="eastAsia"/>
          <w:bCs/>
          <w:szCs w:val="21"/>
        </w:rPr>
        <w:t>（1）国家标准、规范；</w:t>
      </w:r>
    </w:p>
    <w:p w:rsidR="00B70A59" w:rsidRPr="00CB3E8B" w:rsidRDefault="00B70A59" w:rsidP="00B70A59">
      <w:pPr>
        <w:pStyle w:val="a1"/>
        <w:spacing w:line="336" w:lineRule="auto"/>
        <w:ind w:firstLineChars="275" w:firstLine="578"/>
        <w:rPr>
          <w:rFonts w:ascii="宋体" w:hAnsi="宋体"/>
          <w:bCs/>
          <w:szCs w:val="21"/>
        </w:rPr>
      </w:pPr>
      <w:r w:rsidRPr="00CB3E8B">
        <w:rPr>
          <w:rFonts w:ascii="宋体" w:hAnsi="宋体" w:hint="eastAsia"/>
          <w:bCs/>
          <w:szCs w:val="21"/>
        </w:rPr>
        <w:t>（2）行业标准、规范；</w:t>
      </w:r>
    </w:p>
    <w:p w:rsidR="00B70A59" w:rsidRPr="00CB3E8B" w:rsidRDefault="00B70A59" w:rsidP="00B70A59">
      <w:pPr>
        <w:pStyle w:val="a1"/>
        <w:spacing w:line="336" w:lineRule="auto"/>
        <w:ind w:firstLineChars="275" w:firstLine="578"/>
        <w:rPr>
          <w:rFonts w:ascii="宋体" w:hAnsi="宋体"/>
          <w:bCs/>
          <w:szCs w:val="21"/>
        </w:rPr>
      </w:pPr>
      <w:r w:rsidRPr="00CB3E8B">
        <w:rPr>
          <w:rFonts w:ascii="宋体" w:hAnsi="宋体" w:hint="eastAsia"/>
          <w:bCs/>
          <w:szCs w:val="21"/>
        </w:rPr>
        <w:t>（3）地方标准、规范；</w:t>
      </w:r>
    </w:p>
    <w:p w:rsidR="00B70A59" w:rsidRPr="00CB3E8B" w:rsidRDefault="00B70A59" w:rsidP="00B70A59">
      <w:pPr>
        <w:pStyle w:val="a1"/>
        <w:spacing w:line="336" w:lineRule="auto"/>
        <w:ind w:firstLineChars="275" w:firstLine="578"/>
        <w:rPr>
          <w:rFonts w:ascii="宋体" w:hAnsi="宋体"/>
          <w:bCs/>
          <w:szCs w:val="21"/>
        </w:rPr>
      </w:pPr>
      <w:r w:rsidRPr="00CB3E8B">
        <w:rPr>
          <w:rFonts w:ascii="宋体" w:hAnsi="宋体" w:hint="eastAsia"/>
          <w:bCs/>
          <w:szCs w:val="21"/>
        </w:rPr>
        <w:t>（4）团体标准、规范；</w:t>
      </w:r>
    </w:p>
    <w:p w:rsidR="00B70A59" w:rsidRPr="00CB3E8B" w:rsidRDefault="00B70A59" w:rsidP="00B70A59">
      <w:pPr>
        <w:pStyle w:val="a1"/>
        <w:spacing w:line="336" w:lineRule="auto"/>
        <w:ind w:firstLineChars="275" w:firstLine="578"/>
        <w:rPr>
          <w:rFonts w:ascii="宋体" w:hAnsi="宋体"/>
          <w:bCs/>
          <w:szCs w:val="21"/>
        </w:rPr>
      </w:pPr>
      <w:r w:rsidRPr="00CB3E8B">
        <w:rPr>
          <w:rFonts w:ascii="宋体" w:hAnsi="宋体" w:hint="eastAsia"/>
          <w:bCs/>
          <w:szCs w:val="21"/>
        </w:rPr>
        <w:t>（5）企业标准、规范。</w:t>
      </w:r>
    </w:p>
    <w:p w:rsidR="00B70A59" w:rsidRPr="00CB3E8B" w:rsidRDefault="00B70A59" w:rsidP="00B70A59">
      <w:pPr>
        <w:pStyle w:val="a1"/>
        <w:spacing w:line="336" w:lineRule="auto"/>
        <w:ind w:firstLineChars="200"/>
        <w:rPr>
          <w:rFonts w:ascii="宋体" w:hAnsi="宋体"/>
          <w:szCs w:val="21"/>
        </w:rPr>
      </w:pPr>
      <w:r w:rsidRPr="00CB3E8B">
        <w:rPr>
          <w:rFonts w:ascii="宋体" w:hAnsi="宋体" w:hint="eastAsia"/>
          <w:szCs w:val="21"/>
        </w:rPr>
        <w:t>2.</w:t>
      </w:r>
      <w:r>
        <w:rPr>
          <w:rFonts w:ascii="宋体" w:hAnsi="宋体"/>
          <w:szCs w:val="21"/>
        </w:rPr>
        <w:t>3</w:t>
      </w:r>
      <w:r w:rsidRPr="00CB3E8B">
        <w:rPr>
          <w:rFonts w:ascii="宋体" w:hAnsi="宋体" w:hint="eastAsia"/>
          <w:szCs w:val="21"/>
        </w:rPr>
        <w:t>.</w:t>
      </w:r>
      <w:r w:rsidRPr="00CB3E8B">
        <w:rPr>
          <w:rFonts w:ascii="宋体" w:hAnsi="宋体"/>
          <w:szCs w:val="21"/>
        </w:rPr>
        <w:t>3</w:t>
      </w:r>
      <w:r w:rsidRPr="00CB3E8B">
        <w:rPr>
          <w:rFonts w:ascii="宋体" w:hAnsi="宋体" w:hint="eastAsia"/>
          <w:szCs w:val="21"/>
        </w:rPr>
        <w:t>本章2.</w:t>
      </w:r>
      <w:r>
        <w:rPr>
          <w:rFonts w:ascii="宋体" w:hAnsi="宋体"/>
          <w:szCs w:val="21"/>
        </w:rPr>
        <w:t>3</w:t>
      </w:r>
      <w:r w:rsidRPr="00CB3E8B">
        <w:rPr>
          <w:rFonts w:ascii="宋体" w:hAnsi="宋体" w:hint="eastAsia"/>
          <w:szCs w:val="21"/>
        </w:rPr>
        <w:t>.</w:t>
      </w:r>
      <w:r w:rsidRPr="00CB3E8B">
        <w:rPr>
          <w:rFonts w:ascii="宋体" w:hAnsi="宋体"/>
          <w:szCs w:val="21"/>
        </w:rPr>
        <w:t>2</w:t>
      </w:r>
      <w:r w:rsidRPr="00CB3E8B">
        <w:rPr>
          <w:rFonts w:ascii="宋体" w:hAnsi="宋体" w:hint="eastAsia"/>
          <w:szCs w:val="21"/>
        </w:rPr>
        <w:t>条款未明确服务（产品）执行标准、规范的，按下列方法进行选择：</w:t>
      </w:r>
    </w:p>
    <w:p w:rsidR="00B70A59" w:rsidRPr="00CB3E8B" w:rsidRDefault="00B70A59" w:rsidP="00B70A59">
      <w:pPr>
        <w:pStyle w:val="a1"/>
        <w:spacing w:line="336" w:lineRule="auto"/>
        <w:ind w:left="945" w:hangingChars="450" w:hanging="945"/>
        <w:rPr>
          <w:rFonts w:ascii="宋体" w:hAnsi="宋体"/>
          <w:szCs w:val="21"/>
        </w:rPr>
      </w:pPr>
      <w:r w:rsidRPr="00CB3E8B">
        <w:rPr>
          <w:rFonts w:ascii="宋体" w:hAnsi="宋体" w:hint="eastAsia"/>
          <w:szCs w:val="21"/>
        </w:rPr>
        <w:lastRenderedPageBreak/>
        <w:t xml:space="preserve">        □ 顺序执行：国家标准→行业标准→地方标准→团体标准→企业标准（有国家标准按国家标准执行，没有国家标准按行业标准，以此类推）；</w:t>
      </w:r>
    </w:p>
    <w:p w:rsidR="00B70A59" w:rsidRPr="00CB3E8B" w:rsidRDefault="00B70A59" w:rsidP="00B70A59">
      <w:pPr>
        <w:pStyle w:val="a1"/>
        <w:spacing w:line="336" w:lineRule="auto"/>
        <w:ind w:left="945" w:hangingChars="450" w:hanging="945"/>
        <w:rPr>
          <w:rFonts w:ascii="宋体" w:hAnsi="宋体"/>
          <w:szCs w:val="21"/>
        </w:rPr>
      </w:pPr>
      <w:r w:rsidRPr="00CB3E8B">
        <w:rPr>
          <w:rFonts w:ascii="宋体" w:hAnsi="宋体" w:hint="eastAsia"/>
          <w:szCs w:val="21"/>
        </w:rPr>
        <w:t xml:space="preserve">        □ 最高标准执行：国家标准，行业标准，地方标准，团体标准，企业标准（那个标准高执行那个标准）</w:t>
      </w:r>
    </w:p>
    <w:p w:rsidR="00B70A59" w:rsidRPr="00CB3E8B" w:rsidRDefault="00B70A59" w:rsidP="00B70A59">
      <w:pPr>
        <w:pStyle w:val="a1"/>
        <w:spacing w:line="336" w:lineRule="auto"/>
        <w:ind w:leftChars="400" w:left="945" w:hangingChars="50" w:hanging="105"/>
        <w:rPr>
          <w:rFonts w:ascii="宋体" w:hAnsi="宋体"/>
          <w:szCs w:val="21"/>
        </w:rPr>
      </w:pPr>
      <w:r w:rsidRPr="00CB3E8B">
        <w:rPr>
          <w:rFonts w:ascii="宋体" w:hAnsi="宋体"/>
          <w:szCs w:val="21"/>
        </w:rPr>
        <w:fldChar w:fldCharType="begin"/>
      </w:r>
      <w:r w:rsidRPr="00CB3E8B">
        <w:rPr>
          <w:rFonts w:ascii="宋体" w:hAnsi="宋体"/>
          <w:szCs w:val="21"/>
        </w:rPr>
        <w:instrText xml:space="preserve"> </w:instrText>
      </w:r>
      <w:r w:rsidRPr="00CB3E8B">
        <w:rPr>
          <w:rFonts w:ascii="宋体" w:hAnsi="宋体" w:hint="eastAsia"/>
          <w:szCs w:val="21"/>
        </w:rPr>
        <w:instrText>eq \o\ac(□,</w:instrText>
      </w:r>
      <w:r w:rsidRPr="00CB3E8B">
        <w:rPr>
          <w:rFonts w:ascii="宋体" w:hAnsi="宋体" w:hint="eastAsia"/>
          <w:position w:val="2"/>
          <w:szCs w:val="21"/>
        </w:rPr>
        <w:instrText>√</w:instrText>
      </w:r>
      <w:r w:rsidRPr="00CB3E8B">
        <w:rPr>
          <w:rFonts w:ascii="宋体" w:hAnsi="宋体" w:hint="eastAsia"/>
          <w:szCs w:val="21"/>
        </w:rPr>
        <w:instrText>)</w:instrText>
      </w:r>
      <w:r w:rsidRPr="00CB3E8B">
        <w:rPr>
          <w:rFonts w:ascii="宋体" w:hAnsi="宋体"/>
          <w:szCs w:val="21"/>
        </w:rPr>
        <w:fldChar w:fldCharType="end"/>
      </w:r>
      <w:r w:rsidRPr="00CB3E8B">
        <w:rPr>
          <w:rFonts w:ascii="宋体" w:hAnsi="宋体" w:hint="eastAsia"/>
          <w:szCs w:val="21"/>
        </w:rPr>
        <w:t xml:space="preserve"> 必须执行：国家（行业）强制性标准。</w:t>
      </w:r>
    </w:p>
    <w:p w:rsidR="00B70A59" w:rsidRPr="00CB3E8B" w:rsidRDefault="00B70A59" w:rsidP="00B70A59">
      <w:pPr>
        <w:widowControl/>
        <w:autoSpaceDE w:val="0"/>
        <w:autoSpaceDN w:val="0"/>
        <w:spacing w:line="336" w:lineRule="auto"/>
        <w:ind w:right="51" w:firstLineChars="49" w:firstLine="148"/>
        <w:textAlignment w:val="bottom"/>
        <w:rPr>
          <w:rFonts w:ascii="宋体" w:hAnsi="宋体"/>
          <w:b/>
          <w:sz w:val="30"/>
          <w:szCs w:val="30"/>
        </w:rPr>
      </w:pPr>
      <w:r w:rsidRPr="00CB3E8B">
        <w:rPr>
          <w:rFonts w:ascii="宋体" w:hAnsi="宋体" w:hint="eastAsia"/>
          <w:b/>
          <w:sz w:val="30"/>
          <w:szCs w:val="30"/>
        </w:rPr>
        <w:t>3. 商务要求</w:t>
      </w:r>
    </w:p>
    <w:p w:rsidR="00B70A59" w:rsidRPr="00CB3E8B" w:rsidRDefault="00B70A59" w:rsidP="00B70A59">
      <w:pPr>
        <w:pStyle w:val="a1"/>
        <w:spacing w:line="336" w:lineRule="auto"/>
        <w:ind w:firstLineChars="250" w:firstLine="527"/>
        <w:rPr>
          <w:rFonts w:ascii="宋体" w:hAnsi="宋体"/>
          <w:b/>
          <w:szCs w:val="21"/>
        </w:rPr>
      </w:pPr>
      <w:r w:rsidRPr="00CD71F5">
        <w:rPr>
          <w:rFonts w:ascii="宋体" w:hAnsi="宋体" w:hint="eastAsia"/>
          <w:b/>
          <w:bCs/>
          <w:szCs w:val="21"/>
        </w:rPr>
        <w:t>☆</w:t>
      </w:r>
      <w:r w:rsidRPr="00CB3E8B">
        <w:rPr>
          <w:rFonts w:ascii="宋体" w:hAnsi="宋体" w:hint="eastAsia"/>
          <w:b/>
          <w:szCs w:val="21"/>
        </w:rPr>
        <w:t>3.</w:t>
      </w:r>
      <w:r>
        <w:rPr>
          <w:rFonts w:ascii="宋体" w:hAnsi="宋体"/>
          <w:b/>
          <w:szCs w:val="21"/>
        </w:rPr>
        <w:t>1</w:t>
      </w:r>
      <w:r w:rsidRPr="00CB3E8B">
        <w:rPr>
          <w:rFonts w:ascii="宋体" w:hAnsi="宋体" w:hint="eastAsia"/>
          <w:b/>
          <w:szCs w:val="21"/>
        </w:rPr>
        <w:t>服务期限：</w:t>
      </w:r>
      <w:r w:rsidRPr="00CB3E8B">
        <w:rPr>
          <w:rFonts w:ascii="宋体" w:hAnsi="宋体" w:hint="eastAsia"/>
          <w:bCs/>
          <w:szCs w:val="21"/>
        </w:rPr>
        <w:t>自合同签订生效之日起</w:t>
      </w:r>
      <w:r w:rsidRPr="008453BC">
        <w:rPr>
          <w:rFonts w:ascii="宋体" w:hAnsi="宋体"/>
          <w:bCs/>
          <w:szCs w:val="21"/>
        </w:rPr>
        <w:t>60</w:t>
      </w:r>
      <w:r w:rsidRPr="008453BC">
        <w:rPr>
          <w:rFonts w:ascii="宋体" w:hAnsi="宋体" w:hint="eastAsia"/>
          <w:bCs/>
          <w:szCs w:val="21"/>
        </w:rPr>
        <w:t>工作日</w:t>
      </w:r>
      <w:r w:rsidRPr="00CB3E8B">
        <w:rPr>
          <w:rFonts w:ascii="宋体" w:hAnsi="宋体" w:hint="eastAsia"/>
          <w:b/>
          <w:szCs w:val="21"/>
        </w:rPr>
        <w:t>。</w:t>
      </w:r>
    </w:p>
    <w:p w:rsidR="00B70A59" w:rsidRPr="00CB3E8B" w:rsidRDefault="00B70A59" w:rsidP="00B70A59">
      <w:pPr>
        <w:pStyle w:val="a1"/>
        <w:spacing w:line="336" w:lineRule="auto"/>
        <w:ind w:firstLineChars="250" w:firstLine="527"/>
        <w:outlineLvl w:val="0"/>
        <w:rPr>
          <w:rFonts w:ascii="宋体" w:hAnsi="宋体"/>
          <w:bCs/>
          <w:szCs w:val="21"/>
        </w:rPr>
      </w:pPr>
      <w:bookmarkStart w:id="100" w:name="_Toc11568"/>
      <w:r w:rsidRPr="00CD71F5">
        <w:rPr>
          <w:rFonts w:ascii="宋体" w:hAnsi="宋体" w:hint="eastAsia"/>
          <w:b/>
          <w:bCs/>
          <w:szCs w:val="21"/>
        </w:rPr>
        <w:t>☆</w:t>
      </w:r>
      <w:r w:rsidRPr="00CB3E8B">
        <w:rPr>
          <w:rFonts w:ascii="宋体" w:hAnsi="宋体" w:hint="eastAsia"/>
          <w:b/>
          <w:szCs w:val="21"/>
        </w:rPr>
        <w:t>3.</w:t>
      </w:r>
      <w:r>
        <w:rPr>
          <w:rFonts w:ascii="宋体" w:hAnsi="宋体"/>
          <w:b/>
          <w:szCs w:val="21"/>
        </w:rPr>
        <w:t>2</w:t>
      </w:r>
      <w:r w:rsidRPr="00CB3E8B">
        <w:rPr>
          <w:rFonts w:ascii="宋体" w:hAnsi="宋体" w:hint="eastAsia"/>
          <w:b/>
          <w:bCs/>
          <w:szCs w:val="21"/>
        </w:rPr>
        <w:t>服务地点：</w:t>
      </w:r>
      <w:r w:rsidRPr="00CB3E8B">
        <w:rPr>
          <w:rFonts w:ascii="宋体" w:hAnsi="宋体" w:hint="eastAsia"/>
          <w:bCs/>
          <w:szCs w:val="21"/>
        </w:rPr>
        <w:t>具体按</w:t>
      </w:r>
      <w:r w:rsidRPr="00CB3E8B">
        <w:rPr>
          <w:rFonts w:ascii="宋体" w:hAnsi="宋体" w:hint="eastAsia"/>
          <w:szCs w:val="21"/>
        </w:rPr>
        <w:t>采购人指定地点</w:t>
      </w:r>
      <w:bookmarkEnd w:id="100"/>
      <w:r w:rsidRPr="00CB3E8B">
        <w:rPr>
          <w:rFonts w:ascii="宋体" w:hAnsi="宋体" w:hint="eastAsia"/>
          <w:bCs/>
          <w:szCs w:val="21"/>
        </w:rPr>
        <w:t>。</w:t>
      </w:r>
    </w:p>
    <w:p w:rsidR="00B70A59" w:rsidRPr="00CB3E8B" w:rsidRDefault="00B70A59" w:rsidP="00B70A59">
      <w:pPr>
        <w:pStyle w:val="a1"/>
        <w:spacing w:line="336" w:lineRule="auto"/>
        <w:ind w:firstLineChars="250" w:firstLine="527"/>
        <w:outlineLvl w:val="0"/>
        <w:rPr>
          <w:rFonts w:ascii="宋体" w:hAnsi="宋体"/>
          <w:bCs/>
          <w:szCs w:val="21"/>
        </w:rPr>
      </w:pPr>
      <w:r w:rsidRPr="00CB3E8B">
        <w:rPr>
          <w:rFonts w:ascii="宋体" w:hAnsi="宋体" w:hint="eastAsia"/>
          <w:b/>
          <w:szCs w:val="21"/>
        </w:rPr>
        <w:t>3</w:t>
      </w:r>
      <w:r w:rsidRPr="00CB3E8B">
        <w:rPr>
          <w:rFonts w:ascii="宋体" w:hAnsi="宋体"/>
          <w:b/>
          <w:szCs w:val="21"/>
        </w:rPr>
        <w:t>.</w:t>
      </w:r>
      <w:r>
        <w:rPr>
          <w:rFonts w:ascii="宋体" w:hAnsi="宋体"/>
          <w:b/>
          <w:szCs w:val="21"/>
        </w:rPr>
        <w:t>3</w:t>
      </w:r>
      <w:r w:rsidRPr="00CB3E8B">
        <w:rPr>
          <w:rFonts w:ascii="宋体" w:hAnsi="宋体" w:hint="eastAsia"/>
          <w:b/>
          <w:szCs w:val="21"/>
        </w:rPr>
        <w:t>服务费用及支付方式</w:t>
      </w:r>
      <w:r w:rsidRPr="00CB3E8B">
        <w:rPr>
          <w:rFonts w:ascii="宋体" w:hAnsi="宋体" w:hint="eastAsia"/>
          <w:b/>
          <w:bCs/>
          <w:szCs w:val="21"/>
        </w:rPr>
        <w:t>：</w:t>
      </w:r>
      <w:r w:rsidRPr="005E0969">
        <w:rPr>
          <w:rFonts w:ascii="宋体" w:hAnsi="宋体" w:hint="eastAsia"/>
          <w:szCs w:val="21"/>
        </w:rPr>
        <w:t>详见</w:t>
      </w:r>
      <w:r w:rsidR="008F1955">
        <w:rPr>
          <w:rFonts w:ascii="宋体" w:hAnsi="宋体" w:hint="eastAsia"/>
          <w:szCs w:val="21"/>
        </w:rPr>
        <w:t>谈判文件</w:t>
      </w:r>
      <w:r w:rsidRPr="005E0969">
        <w:rPr>
          <w:rFonts w:ascii="宋体" w:hAnsi="宋体" w:hint="eastAsia"/>
          <w:szCs w:val="21"/>
        </w:rPr>
        <w:t>“政府采购合同格式”中“</w:t>
      </w:r>
      <w:r w:rsidRPr="005E0969">
        <w:rPr>
          <w:rFonts w:ascii="宋体" w:hAnsi="宋体"/>
          <w:szCs w:val="21"/>
        </w:rPr>
        <w:t>工作费用及支付方式</w:t>
      </w:r>
      <w:r w:rsidRPr="005E0969">
        <w:rPr>
          <w:rFonts w:ascii="宋体" w:hAnsi="宋体" w:hint="eastAsia"/>
          <w:szCs w:val="21"/>
        </w:rPr>
        <w:t>”条款。</w:t>
      </w:r>
    </w:p>
    <w:p w:rsidR="00DA45A4" w:rsidRDefault="00B70A59" w:rsidP="00B70A59">
      <w:pPr>
        <w:pStyle w:val="a1"/>
        <w:spacing w:line="360" w:lineRule="auto"/>
        <w:ind w:firstLineChars="250" w:firstLine="803"/>
        <w:rPr>
          <w:rFonts w:ascii="方正小标宋简体" w:eastAsia="方正小标宋简体" w:hAnsi="宋体"/>
          <w:kern w:val="44"/>
          <w:sz w:val="44"/>
          <w:szCs w:val="44"/>
        </w:rPr>
      </w:pPr>
      <w:bookmarkStart w:id="101" w:name="_Toc22972"/>
      <w:bookmarkStart w:id="102" w:name="_Toc518"/>
      <w:r w:rsidRPr="00CB3E8B">
        <w:rPr>
          <w:rFonts w:ascii="黑体" w:hAnsi="宋体" w:hint="eastAsia"/>
          <w:b/>
          <w:bCs/>
          <w:sz w:val="32"/>
          <w:szCs w:val="32"/>
        </w:rPr>
        <w:br w:type="page"/>
      </w:r>
      <w:bookmarkEnd w:id="101"/>
      <w:bookmarkEnd w:id="102"/>
    </w:p>
    <w:p w:rsidR="00DA45A4" w:rsidRPr="009A4B5F" w:rsidRDefault="00DA45A4" w:rsidP="00DA45A4">
      <w:pPr>
        <w:pStyle w:val="a1"/>
        <w:spacing w:beforeLines="50" w:before="120" w:afterLines="50" w:after="120"/>
        <w:ind w:firstLine="0"/>
        <w:jc w:val="center"/>
        <w:outlineLvl w:val="0"/>
        <w:rPr>
          <w:rFonts w:ascii="方正小标宋简体" w:eastAsia="方正小标宋简体" w:hAnsi="宋体"/>
          <w:kern w:val="44"/>
          <w:sz w:val="44"/>
          <w:szCs w:val="44"/>
        </w:rPr>
      </w:pPr>
      <w:r>
        <w:rPr>
          <w:rFonts w:ascii="方正小标宋简体" w:eastAsia="方正小标宋简体" w:hAnsi="宋体" w:hint="eastAsia"/>
          <w:kern w:val="44"/>
          <w:sz w:val="44"/>
          <w:szCs w:val="44"/>
        </w:rPr>
        <w:lastRenderedPageBreak/>
        <w:t>第四章  政府采购合同格式</w:t>
      </w:r>
      <w:bookmarkEnd w:id="98"/>
    </w:p>
    <w:p w:rsidR="008B2E3E" w:rsidRDefault="008B2E3E" w:rsidP="008B2E3E">
      <w:pPr>
        <w:spacing w:line="360" w:lineRule="auto"/>
        <w:rPr>
          <w:rFonts w:ascii="宋体" w:hAnsi="宋体"/>
          <w:b/>
          <w:szCs w:val="21"/>
        </w:rPr>
      </w:pPr>
      <w:r>
        <w:rPr>
          <w:rFonts w:ascii="宋体" w:hAnsi="宋体"/>
          <w:b/>
          <w:szCs w:val="21"/>
        </w:rPr>
        <w:t>甲    方：</w:t>
      </w:r>
      <w:r>
        <w:rPr>
          <w:rFonts w:ascii="宋体" w:hAnsi="宋体" w:hint="eastAsia"/>
          <w:b/>
          <w:szCs w:val="21"/>
          <w:u w:val="single"/>
        </w:rPr>
        <w:t xml:space="preserve"> </w:t>
      </w:r>
      <w:r>
        <w:rPr>
          <w:rFonts w:ascii="宋体" w:hAnsi="宋体"/>
          <w:b/>
          <w:szCs w:val="21"/>
          <w:u w:val="single"/>
        </w:rPr>
        <w:t xml:space="preserve">                         </w:t>
      </w:r>
      <w:r>
        <w:rPr>
          <w:rFonts w:ascii="宋体" w:hAnsi="宋体"/>
          <w:b/>
          <w:color w:val="C00000"/>
          <w:szCs w:val="21"/>
        </w:rPr>
        <w:t xml:space="preserve">  </w:t>
      </w:r>
    </w:p>
    <w:p w:rsidR="008B2E3E" w:rsidRDefault="008B2E3E" w:rsidP="008B2E3E">
      <w:pPr>
        <w:spacing w:line="360" w:lineRule="auto"/>
        <w:rPr>
          <w:rFonts w:ascii="宋体" w:hAnsi="宋体"/>
          <w:b/>
          <w:szCs w:val="21"/>
          <w:u w:val="single"/>
        </w:rPr>
      </w:pPr>
      <w:r>
        <w:rPr>
          <w:rFonts w:ascii="宋体" w:hAnsi="宋体"/>
          <w:b/>
          <w:szCs w:val="21"/>
        </w:rPr>
        <w:t>乙    方：</w:t>
      </w:r>
      <w:r>
        <w:rPr>
          <w:rFonts w:ascii="宋体" w:hAnsi="宋体" w:hint="eastAsia"/>
          <w:b/>
          <w:szCs w:val="21"/>
          <w:u w:val="single"/>
        </w:rPr>
        <w:t xml:space="preserve"> </w:t>
      </w:r>
      <w:r>
        <w:rPr>
          <w:rFonts w:ascii="宋体" w:hAnsi="宋体"/>
          <w:b/>
          <w:szCs w:val="21"/>
          <w:u w:val="single"/>
        </w:rPr>
        <w:t xml:space="preserve">                         </w:t>
      </w:r>
    </w:p>
    <w:p w:rsidR="008B2E3E" w:rsidRDefault="008B2E3E" w:rsidP="008B2E3E">
      <w:pPr>
        <w:spacing w:line="360" w:lineRule="auto"/>
        <w:ind w:firstLineChars="200" w:firstLine="420"/>
        <w:textAlignment w:val="baseline"/>
        <w:rPr>
          <w:rFonts w:ascii="宋体" w:hAnsi="宋体"/>
          <w:szCs w:val="21"/>
        </w:rPr>
      </w:pPr>
      <w:r>
        <w:rPr>
          <w:rFonts w:ascii="宋体" w:hAnsi="宋体"/>
          <w:szCs w:val="21"/>
        </w:rPr>
        <w:t>为了解</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区域内地下文化遗存的内涵与分布</w:t>
      </w:r>
      <w:r>
        <w:rPr>
          <w:rStyle w:val="NormalCharacter"/>
          <w:rFonts w:ascii="宋体" w:hAnsi="宋体"/>
          <w:iCs/>
          <w:szCs w:val="21"/>
        </w:rPr>
        <w:t>情况</w:t>
      </w:r>
      <w:r>
        <w:rPr>
          <w:rFonts w:ascii="宋体" w:hAnsi="宋体"/>
          <w:szCs w:val="21"/>
        </w:rPr>
        <w:t>，</w:t>
      </w:r>
      <w:r>
        <w:rPr>
          <w:rStyle w:val="NormalCharacter"/>
          <w:rFonts w:ascii="宋体" w:hAnsi="宋体"/>
          <w:iCs/>
          <w:szCs w:val="21"/>
        </w:rPr>
        <w:t>为项目报建与后续文物保护提供依据，</w:t>
      </w:r>
      <w:r>
        <w:rPr>
          <w:rFonts w:ascii="宋体" w:hAnsi="宋体"/>
          <w:szCs w:val="21"/>
        </w:rPr>
        <w:t>同时做好</w:t>
      </w:r>
      <w:r>
        <w:rPr>
          <w:rFonts w:ascii="宋体" w:hAnsi="宋体" w:hint="eastAsia"/>
          <w:szCs w:val="21"/>
        </w:rPr>
        <w:t>项目</w:t>
      </w:r>
      <w:r>
        <w:rPr>
          <w:rFonts w:ascii="宋体" w:hAnsi="宋体"/>
          <w:szCs w:val="21"/>
        </w:rPr>
        <w:t>建设中的文化遗产保护工作，确保</w:t>
      </w:r>
      <w:r>
        <w:rPr>
          <w:rStyle w:val="NormalCharacter"/>
          <w:rFonts w:ascii="宋体" w:hAnsi="宋体"/>
          <w:iCs/>
          <w:szCs w:val="21"/>
        </w:rPr>
        <w:t>项目</w:t>
      </w:r>
      <w:r>
        <w:rPr>
          <w:rFonts w:ascii="宋体" w:hAnsi="宋体"/>
          <w:szCs w:val="21"/>
        </w:rPr>
        <w:t>建设科学决策、顺利实施，根据相关法律、法规之规定，</w:t>
      </w:r>
      <w:r>
        <w:rPr>
          <w:rStyle w:val="NormalCharacter"/>
          <w:rFonts w:ascii="宋体" w:hAnsi="宋体"/>
          <w:iCs/>
          <w:szCs w:val="21"/>
        </w:rPr>
        <w:t>甲、乙双方</w:t>
      </w:r>
      <w:r>
        <w:rPr>
          <w:rStyle w:val="NormalCharacter"/>
          <w:rFonts w:ascii="宋体" w:hAnsi="宋体" w:hint="eastAsia"/>
          <w:iCs/>
          <w:szCs w:val="21"/>
        </w:rPr>
        <w:t>本着</w:t>
      </w:r>
      <w:r>
        <w:rPr>
          <w:rStyle w:val="NormalCharacter"/>
          <w:rFonts w:ascii="宋体" w:hAnsi="宋体"/>
          <w:iCs/>
          <w:szCs w:val="21"/>
        </w:rPr>
        <w:t>“既有利于文物保护、又有利于基本建设”的</w:t>
      </w:r>
      <w:r>
        <w:rPr>
          <w:rStyle w:val="NormalCharacter"/>
          <w:rFonts w:ascii="宋体" w:hAnsi="宋体" w:hint="eastAsia"/>
          <w:iCs/>
          <w:szCs w:val="21"/>
        </w:rPr>
        <w:t>原则</w:t>
      </w:r>
      <w:r>
        <w:rPr>
          <w:rFonts w:ascii="宋体" w:hAnsi="宋体"/>
          <w:szCs w:val="21"/>
        </w:rPr>
        <w:t>，</w:t>
      </w:r>
      <w:r>
        <w:rPr>
          <w:rStyle w:val="NormalCharacter"/>
          <w:rFonts w:ascii="宋体" w:hAnsi="宋体"/>
          <w:iCs/>
          <w:szCs w:val="21"/>
        </w:rPr>
        <w:t>根据《</w:t>
      </w:r>
      <w:r>
        <w:rPr>
          <w:rFonts w:ascii="宋体" w:hAnsi="宋体"/>
          <w:szCs w:val="21"/>
        </w:rPr>
        <w:t>中华人民共和国民法典</w:t>
      </w:r>
      <w:r>
        <w:rPr>
          <w:rStyle w:val="NormalCharacter"/>
          <w:rFonts w:ascii="宋体" w:hAnsi="宋体"/>
          <w:iCs/>
          <w:szCs w:val="21"/>
        </w:rPr>
        <w:t>》的规定，遵循平等、自愿、公平和诚信原则，就该项目的考古勘探有关事项协商一致，达成如下协议:</w:t>
      </w:r>
    </w:p>
    <w:p w:rsidR="008B2E3E" w:rsidRDefault="008B2E3E" w:rsidP="008B2E3E">
      <w:pPr>
        <w:spacing w:line="360" w:lineRule="auto"/>
        <w:rPr>
          <w:rFonts w:ascii="宋体" w:hAnsi="宋体"/>
          <w:b/>
          <w:szCs w:val="21"/>
        </w:rPr>
      </w:pPr>
      <w:r>
        <w:rPr>
          <w:rFonts w:ascii="宋体" w:hAnsi="宋体"/>
          <w:b/>
          <w:szCs w:val="21"/>
        </w:rPr>
        <w:t xml:space="preserve">第一条  </w:t>
      </w:r>
      <w:r>
        <w:rPr>
          <w:rStyle w:val="NormalCharacter"/>
          <w:rFonts w:ascii="宋体" w:hAnsi="宋体"/>
          <w:b/>
          <w:szCs w:val="21"/>
        </w:rPr>
        <w:t>法律法规依据</w:t>
      </w:r>
    </w:p>
    <w:p w:rsidR="008B2E3E" w:rsidRDefault="008B2E3E" w:rsidP="008B2E3E">
      <w:pPr>
        <w:spacing w:line="360" w:lineRule="auto"/>
        <w:ind w:firstLineChars="200" w:firstLine="420"/>
        <w:textAlignment w:val="baseline"/>
        <w:rPr>
          <w:rStyle w:val="NormalCharacter"/>
          <w:rFonts w:ascii="宋体" w:hAnsi="宋体"/>
          <w:iCs/>
          <w:szCs w:val="21"/>
        </w:rPr>
      </w:pPr>
      <w:r>
        <w:rPr>
          <w:rStyle w:val="NormalCharacter"/>
          <w:rFonts w:ascii="宋体" w:hAnsi="宋体"/>
          <w:iCs/>
          <w:szCs w:val="21"/>
        </w:rPr>
        <w:t>1.1</w:t>
      </w:r>
      <w:r>
        <w:rPr>
          <w:rFonts w:ascii="宋体" w:hAnsi="宋体"/>
          <w:szCs w:val="21"/>
        </w:rPr>
        <w:t>《中华人民共和国民法典》（中华人民共和国主席令〔十三届第四十五号令〕）2020年5月28日第十三届全国人民代表大会第三次会议通过，自2021年1月1日起施行。</w:t>
      </w:r>
    </w:p>
    <w:p w:rsidR="008B2E3E" w:rsidRDefault="008B2E3E" w:rsidP="008B2E3E">
      <w:pPr>
        <w:spacing w:line="360" w:lineRule="auto"/>
        <w:ind w:firstLineChars="200" w:firstLine="420"/>
        <w:textAlignment w:val="baseline"/>
        <w:rPr>
          <w:rStyle w:val="NormalCharacter"/>
          <w:rFonts w:ascii="宋体" w:hAnsi="宋体"/>
          <w:iCs/>
          <w:szCs w:val="21"/>
        </w:rPr>
      </w:pPr>
      <w:r>
        <w:rPr>
          <w:rStyle w:val="NormalCharacter"/>
          <w:rFonts w:ascii="宋体" w:hAnsi="宋体"/>
          <w:iCs/>
          <w:szCs w:val="21"/>
        </w:rPr>
        <w:t>1.2</w:t>
      </w:r>
      <w:r>
        <w:rPr>
          <w:rFonts w:ascii="宋体" w:hAnsi="宋体"/>
          <w:szCs w:val="21"/>
        </w:rPr>
        <w:t>《中华人民共和国文物保护法》第五次修正（中华人民共和国主席令〔十二届第八十一号〕）2017年11月4日第十二届全国人民代表大会常务委员会第三十次会议通过并施行</w:t>
      </w:r>
      <w:r>
        <w:rPr>
          <w:rStyle w:val="NormalCharacter"/>
          <w:rFonts w:ascii="宋体" w:hAnsi="宋体"/>
          <w:iCs/>
          <w:szCs w:val="21"/>
        </w:rPr>
        <w:t>。</w:t>
      </w:r>
    </w:p>
    <w:p w:rsidR="008B2E3E" w:rsidRDefault="008B2E3E" w:rsidP="008B2E3E">
      <w:pPr>
        <w:spacing w:line="360" w:lineRule="auto"/>
        <w:ind w:firstLineChars="200" w:firstLine="420"/>
        <w:textAlignment w:val="baseline"/>
        <w:rPr>
          <w:rStyle w:val="NormalCharacter"/>
          <w:rFonts w:ascii="宋体" w:hAnsi="宋体"/>
          <w:iCs/>
          <w:szCs w:val="21"/>
        </w:rPr>
      </w:pPr>
      <w:r>
        <w:rPr>
          <w:rStyle w:val="NormalCharacter"/>
          <w:rFonts w:ascii="宋体" w:hAnsi="宋体"/>
          <w:iCs/>
          <w:szCs w:val="21"/>
        </w:rPr>
        <w:t>1.3《考古调查、勘探、发掘经费预算定额管理办法》国家文物局〔90</w:t>
      </w:r>
      <w:r>
        <w:rPr>
          <w:rFonts w:ascii="宋体" w:hAnsi="宋体"/>
          <w:szCs w:val="21"/>
        </w:rPr>
        <w:t>〕</w:t>
      </w:r>
      <w:r>
        <w:rPr>
          <w:rStyle w:val="NormalCharacter"/>
          <w:rFonts w:ascii="宋体" w:hAnsi="宋体"/>
          <w:iCs/>
          <w:szCs w:val="21"/>
        </w:rPr>
        <w:t>文物字第248号。</w:t>
      </w:r>
    </w:p>
    <w:p w:rsidR="008B2E3E" w:rsidRDefault="008B2E3E" w:rsidP="008B2E3E">
      <w:pPr>
        <w:spacing w:line="360" w:lineRule="auto"/>
        <w:ind w:firstLineChars="200" w:firstLine="420"/>
        <w:textAlignment w:val="baseline"/>
        <w:rPr>
          <w:rStyle w:val="NormalCharacter"/>
          <w:rFonts w:ascii="宋体" w:hAnsi="宋体"/>
          <w:iCs/>
          <w:szCs w:val="21"/>
        </w:rPr>
      </w:pPr>
      <w:r>
        <w:rPr>
          <w:rStyle w:val="NormalCharacter"/>
          <w:rFonts w:ascii="宋体" w:hAnsi="宋体"/>
          <w:iCs/>
          <w:szCs w:val="21"/>
        </w:rPr>
        <w:t>1.4《关于加强基本建设工程中考古工作的指导意见》国家文物局文物保发</w:t>
      </w:r>
      <w:r>
        <w:rPr>
          <w:rFonts w:ascii="宋体" w:hAnsi="宋体"/>
          <w:szCs w:val="21"/>
        </w:rPr>
        <w:t>〔</w:t>
      </w:r>
      <w:r>
        <w:rPr>
          <w:rStyle w:val="NormalCharacter"/>
          <w:rFonts w:ascii="宋体" w:hAnsi="宋体"/>
          <w:iCs/>
          <w:szCs w:val="21"/>
        </w:rPr>
        <w:t>2006</w:t>
      </w:r>
      <w:r>
        <w:rPr>
          <w:rFonts w:ascii="宋体" w:hAnsi="宋体"/>
          <w:szCs w:val="21"/>
        </w:rPr>
        <w:t>〕</w:t>
      </w:r>
      <w:r>
        <w:rPr>
          <w:rStyle w:val="NormalCharacter"/>
          <w:rFonts w:ascii="宋体" w:hAnsi="宋体"/>
          <w:iCs/>
          <w:szCs w:val="21"/>
        </w:rPr>
        <w:t>42号。</w:t>
      </w:r>
    </w:p>
    <w:p w:rsidR="008B2E3E" w:rsidRDefault="008B2E3E" w:rsidP="008B2E3E">
      <w:pPr>
        <w:spacing w:line="360" w:lineRule="auto"/>
        <w:ind w:firstLineChars="200" w:firstLine="420"/>
        <w:textAlignment w:val="baseline"/>
        <w:rPr>
          <w:rFonts w:ascii="宋体" w:hAnsi="宋体"/>
          <w:szCs w:val="21"/>
        </w:rPr>
      </w:pPr>
      <w:r>
        <w:rPr>
          <w:rStyle w:val="NormalCharacter"/>
          <w:rFonts w:ascii="宋体" w:hAnsi="宋体"/>
          <w:iCs/>
          <w:szCs w:val="21"/>
        </w:rPr>
        <w:t>1.5</w:t>
      </w:r>
      <w:r>
        <w:rPr>
          <w:rFonts w:ascii="宋体" w:hAnsi="宋体"/>
          <w:szCs w:val="21"/>
        </w:rPr>
        <w:t xml:space="preserve">《陕西省文物保护条例》陕西省人民代表大会常务委员会公告第55号。 </w:t>
      </w:r>
    </w:p>
    <w:p w:rsidR="008B2E3E" w:rsidRDefault="008B2E3E" w:rsidP="008B2E3E">
      <w:pPr>
        <w:spacing w:line="360" w:lineRule="auto"/>
        <w:ind w:firstLineChars="200" w:firstLine="420"/>
        <w:textAlignment w:val="baseline"/>
        <w:rPr>
          <w:rFonts w:ascii="宋体" w:hAnsi="宋体"/>
          <w:szCs w:val="21"/>
        </w:rPr>
      </w:pPr>
      <w:r>
        <w:rPr>
          <w:rStyle w:val="NormalCharacter"/>
          <w:rFonts w:ascii="宋体" w:hAnsi="宋体"/>
          <w:iCs/>
          <w:szCs w:val="21"/>
        </w:rPr>
        <w:t>1.6</w:t>
      </w:r>
      <w:r>
        <w:rPr>
          <w:rFonts w:ascii="宋体" w:hAnsi="宋体"/>
          <w:szCs w:val="21"/>
        </w:rPr>
        <w:t>《关于将建设项目中的文物勘探费用列入项目总投资的通知》陕计设计〔2000〕747号。</w:t>
      </w:r>
    </w:p>
    <w:p w:rsidR="008B2E3E" w:rsidRDefault="008B2E3E" w:rsidP="008B2E3E">
      <w:pPr>
        <w:spacing w:line="360" w:lineRule="auto"/>
        <w:ind w:firstLineChars="200" w:firstLine="420"/>
        <w:textAlignment w:val="baseline"/>
        <w:rPr>
          <w:rFonts w:ascii="宋体" w:hAnsi="宋体"/>
          <w:szCs w:val="21"/>
        </w:rPr>
      </w:pPr>
      <w:r>
        <w:rPr>
          <w:rFonts w:ascii="宋体" w:hAnsi="宋体"/>
          <w:szCs w:val="21"/>
        </w:rPr>
        <w:t>1.7陕西省文物局《关于加强基本建设工程中考古工作的通知》陕文物发〔2014〕147号。</w:t>
      </w:r>
    </w:p>
    <w:p w:rsidR="008B2E3E" w:rsidRDefault="008B2E3E" w:rsidP="008B2E3E">
      <w:pPr>
        <w:autoSpaceDE w:val="0"/>
        <w:autoSpaceDN w:val="0"/>
        <w:adjustRightInd w:val="0"/>
        <w:spacing w:line="360" w:lineRule="auto"/>
        <w:ind w:firstLineChars="200" w:firstLine="420"/>
        <w:rPr>
          <w:rFonts w:ascii="宋体" w:hAnsi="宋体"/>
          <w:szCs w:val="21"/>
        </w:rPr>
      </w:pPr>
      <w:r>
        <w:rPr>
          <w:rFonts w:ascii="宋体" w:hAnsi="宋体"/>
          <w:szCs w:val="21"/>
        </w:rPr>
        <w:t>1.8</w:t>
      </w:r>
      <w:r>
        <w:rPr>
          <w:rStyle w:val="NormalCharacter"/>
          <w:rFonts w:ascii="宋体" w:hAnsi="宋体"/>
          <w:iCs/>
          <w:szCs w:val="21"/>
        </w:rPr>
        <w:t>陕西省财政厅、陕西省文物局《关于加强建设项目考古收费管理工作的通知》陕财办税〔2021〕15号</w:t>
      </w:r>
      <w:r>
        <w:rPr>
          <w:rFonts w:ascii="宋体" w:hAnsi="宋体"/>
          <w:szCs w:val="21"/>
        </w:rPr>
        <w:t>。</w:t>
      </w:r>
    </w:p>
    <w:p w:rsidR="008B2E3E" w:rsidRDefault="008B2E3E" w:rsidP="008B2E3E">
      <w:pPr>
        <w:autoSpaceDE w:val="0"/>
        <w:autoSpaceDN w:val="0"/>
        <w:adjustRightInd w:val="0"/>
        <w:spacing w:line="360" w:lineRule="auto"/>
        <w:ind w:firstLineChars="200" w:firstLine="420"/>
        <w:rPr>
          <w:rFonts w:ascii="宋体" w:hAnsi="宋体"/>
          <w:szCs w:val="21"/>
        </w:rPr>
      </w:pPr>
      <w:r>
        <w:rPr>
          <w:rFonts w:ascii="宋体" w:hAnsi="宋体"/>
          <w:szCs w:val="21"/>
        </w:rPr>
        <w:t>1.9《关于调整陕西省最低工资标准的通知》陕人社发〔20</w:t>
      </w:r>
      <w:r>
        <w:rPr>
          <w:rFonts w:ascii="宋体" w:hAnsi="宋体" w:hint="eastAsia"/>
          <w:szCs w:val="21"/>
        </w:rPr>
        <w:t>21</w:t>
      </w:r>
      <w:r>
        <w:rPr>
          <w:rFonts w:ascii="宋体" w:hAnsi="宋体"/>
          <w:szCs w:val="21"/>
        </w:rPr>
        <w:t>〕</w:t>
      </w:r>
      <w:r>
        <w:rPr>
          <w:rFonts w:ascii="宋体" w:hAnsi="宋体" w:hint="eastAsia"/>
          <w:szCs w:val="21"/>
        </w:rPr>
        <w:t>5</w:t>
      </w:r>
      <w:r>
        <w:rPr>
          <w:rFonts w:ascii="宋体" w:hAnsi="宋体"/>
          <w:szCs w:val="21"/>
        </w:rPr>
        <w:t>号。</w:t>
      </w:r>
    </w:p>
    <w:p w:rsidR="008B2E3E" w:rsidRDefault="008B2E3E" w:rsidP="008B2E3E">
      <w:pPr>
        <w:spacing w:line="360" w:lineRule="auto"/>
        <w:ind w:firstLineChars="200" w:firstLine="420"/>
        <w:textAlignment w:val="baseline"/>
        <w:rPr>
          <w:rStyle w:val="NormalCharacter"/>
          <w:rFonts w:ascii="宋体" w:hAnsi="宋体"/>
          <w:iCs/>
          <w:szCs w:val="21"/>
        </w:rPr>
      </w:pPr>
      <w:r>
        <w:rPr>
          <w:rStyle w:val="NormalCharacter"/>
          <w:rFonts w:ascii="宋体" w:hAnsi="宋体" w:hint="eastAsia"/>
          <w:iCs/>
          <w:szCs w:val="21"/>
        </w:rPr>
        <w:t>1.1</w:t>
      </w:r>
      <w:r>
        <w:rPr>
          <w:rStyle w:val="NormalCharacter"/>
          <w:rFonts w:ascii="宋体" w:hAnsi="宋体"/>
          <w:iCs/>
          <w:szCs w:val="21"/>
        </w:rPr>
        <w:t>0初步选址图纸。</w:t>
      </w:r>
    </w:p>
    <w:p w:rsidR="008B2E3E" w:rsidRDefault="008B2E3E" w:rsidP="008B2E3E">
      <w:pPr>
        <w:autoSpaceDE w:val="0"/>
        <w:autoSpaceDN w:val="0"/>
        <w:adjustRightInd w:val="0"/>
        <w:spacing w:line="360" w:lineRule="auto"/>
        <w:ind w:right="326"/>
        <w:rPr>
          <w:rFonts w:ascii="宋体" w:hAnsi="宋体"/>
          <w:b/>
          <w:szCs w:val="21"/>
        </w:rPr>
      </w:pPr>
      <w:r>
        <w:rPr>
          <w:rFonts w:ascii="宋体" w:hAnsi="宋体"/>
          <w:b/>
          <w:szCs w:val="21"/>
        </w:rPr>
        <w:t xml:space="preserve">第二条  </w:t>
      </w:r>
      <w:r>
        <w:rPr>
          <w:rStyle w:val="NormalCharacter"/>
          <w:rFonts w:ascii="宋体" w:hAnsi="宋体"/>
          <w:b/>
          <w:szCs w:val="21"/>
        </w:rPr>
        <w:t>建设项目概况</w:t>
      </w:r>
    </w:p>
    <w:p w:rsidR="008B2E3E" w:rsidRDefault="008B2E3E" w:rsidP="008B2E3E">
      <w:pPr>
        <w:pStyle w:val="ac"/>
        <w:shd w:val="clear" w:color="auto" w:fill="FFFFFF"/>
        <w:spacing w:before="0" w:beforeAutospacing="0" w:after="0" w:afterAutospacing="0" w:line="360" w:lineRule="auto"/>
        <w:ind w:firstLine="480"/>
        <w:jc w:val="both"/>
        <w:rPr>
          <w:rStyle w:val="NormalCharacter"/>
          <w:rFonts w:cs="宋体"/>
          <w:szCs w:val="21"/>
        </w:rPr>
      </w:pPr>
      <w:r>
        <w:rPr>
          <w:rStyle w:val="NormalCharacter"/>
          <w:iCs/>
          <w:szCs w:val="21"/>
        </w:rPr>
        <w:t>2.1项目名称：</w:t>
      </w:r>
      <w:r>
        <w:rPr>
          <w:rFonts w:hint="eastAsia"/>
          <w:kern w:val="2"/>
          <w:sz w:val="21"/>
          <w:szCs w:val="21"/>
        </w:rPr>
        <w:t>西安市常宁新区开发建设管理委员会子午大道以东、锦湖街以南79.239亩储备用地文物勘探服务项目</w:t>
      </w:r>
    </w:p>
    <w:p w:rsidR="008B2E3E" w:rsidRDefault="008B2E3E" w:rsidP="008B2E3E">
      <w:pPr>
        <w:spacing w:line="360" w:lineRule="auto"/>
        <w:ind w:firstLineChars="200" w:firstLine="420"/>
        <w:textAlignment w:val="baseline"/>
        <w:rPr>
          <w:rStyle w:val="NormalCharacter"/>
          <w:rFonts w:ascii="宋体" w:hAnsi="宋体"/>
          <w:iCs/>
          <w:szCs w:val="21"/>
        </w:rPr>
      </w:pPr>
      <w:r>
        <w:rPr>
          <w:rStyle w:val="NormalCharacter"/>
          <w:rFonts w:ascii="宋体" w:hAnsi="宋体"/>
          <w:iCs/>
          <w:szCs w:val="21"/>
        </w:rPr>
        <w:t>2.2项目位置：项目位于陕西省</w:t>
      </w:r>
      <w:r>
        <w:rPr>
          <w:rStyle w:val="NormalCharacter"/>
          <w:rFonts w:ascii="宋体" w:hAnsi="宋体" w:hint="eastAsia"/>
          <w:iCs/>
          <w:szCs w:val="21"/>
        </w:rPr>
        <w:t>长安区</w:t>
      </w:r>
      <w:r>
        <w:rPr>
          <w:rStyle w:val="NormalCharacter"/>
          <w:rFonts w:ascii="宋体" w:hAnsi="宋体"/>
          <w:iCs/>
          <w:szCs w:val="21"/>
        </w:rPr>
        <w:t>。</w:t>
      </w:r>
    </w:p>
    <w:p w:rsidR="008B2E3E" w:rsidRDefault="008B2E3E" w:rsidP="008B2E3E">
      <w:pPr>
        <w:spacing w:line="360" w:lineRule="auto"/>
        <w:ind w:firstLineChars="200" w:firstLine="420"/>
        <w:jc w:val="left"/>
        <w:textAlignment w:val="baseline"/>
        <w:rPr>
          <w:rStyle w:val="NormalCharacter"/>
          <w:rFonts w:ascii="宋体" w:hAnsi="宋体"/>
          <w:iCs/>
          <w:szCs w:val="21"/>
        </w:rPr>
      </w:pPr>
      <w:r>
        <w:rPr>
          <w:rStyle w:val="NormalCharacter"/>
          <w:rFonts w:ascii="宋体" w:hAnsi="宋体"/>
          <w:iCs/>
          <w:szCs w:val="21"/>
        </w:rPr>
        <w:t xml:space="preserve">四至坐标：西北角坐标： </w:t>
      </w:r>
      <w:r>
        <w:rPr>
          <w:rFonts w:ascii="宋体" w:hAnsi="宋体"/>
          <w:szCs w:val="21"/>
        </w:rPr>
        <w:t xml:space="preserve">X=   Y=   </w:t>
      </w:r>
    </w:p>
    <w:p w:rsidR="008B2E3E" w:rsidRDefault="008B2E3E" w:rsidP="008B2E3E">
      <w:pPr>
        <w:spacing w:line="360" w:lineRule="auto"/>
        <w:ind w:firstLineChars="700" w:firstLine="1470"/>
        <w:textAlignment w:val="baseline"/>
        <w:rPr>
          <w:rStyle w:val="NormalCharacter"/>
          <w:rFonts w:ascii="宋体" w:hAnsi="宋体"/>
          <w:iCs/>
          <w:szCs w:val="21"/>
        </w:rPr>
      </w:pPr>
      <w:r>
        <w:rPr>
          <w:rStyle w:val="NormalCharacter"/>
          <w:rFonts w:ascii="宋体" w:hAnsi="宋体"/>
          <w:iCs/>
          <w:szCs w:val="21"/>
        </w:rPr>
        <w:t>东北角坐标：</w:t>
      </w:r>
      <w:r>
        <w:rPr>
          <w:rFonts w:ascii="宋体" w:hAnsi="宋体"/>
          <w:szCs w:val="21"/>
        </w:rPr>
        <w:t xml:space="preserve"> X=   Y= </w:t>
      </w:r>
      <w:r>
        <w:rPr>
          <w:rStyle w:val="NormalCharacter"/>
          <w:rFonts w:ascii="宋体" w:hAnsi="宋体"/>
          <w:iCs/>
          <w:szCs w:val="21"/>
        </w:rPr>
        <w:t xml:space="preserve">  </w:t>
      </w:r>
    </w:p>
    <w:p w:rsidR="008B2E3E" w:rsidRDefault="008B2E3E" w:rsidP="008B2E3E">
      <w:pPr>
        <w:spacing w:line="360" w:lineRule="auto"/>
        <w:ind w:firstLineChars="700" w:firstLine="1470"/>
        <w:textAlignment w:val="baseline"/>
        <w:rPr>
          <w:rStyle w:val="NormalCharacter"/>
          <w:rFonts w:ascii="宋体" w:hAnsi="宋体"/>
          <w:iCs/>
          <w:szCs w:val="21"/>
        </w:rPr>
      </w:pPr>
      <w:r>
        <w:rPr>
          <w:rStyle w:val="NormalCharacter"/>
          <w:rFonts w:ascii="宋体" w:hAnsi="宋体"/>
          <w:iCs/>
          <w:szCs w:val="21"/>
        </w:rPr>
        <w:t xml:space="preserve">西南角坐标： </w:t>
      </w:r>
      <w:r>
        <w:rPr>
          <w:rFonts w:ascii="宋体" w:hAnsi="宋体"/>
          <w:szCs w:val="21"/>
        </w:rPr>
        <w:t xml:space="preserve">X=   Y=    </w:t>
      </w:r>
    </w:p>
    <w:p w:rsidR="008B2E3E" w:rsidRDefault="008B2E3E" w:rsidP="008B2E3E">
      <w:pPr>
        <w:spacing w:line="360" w:lineRule="auto"/>
        <w:ind w:firstLineChars="700" w:firstLine="1470"/>
        <w:textAlignment w:val="baseline"/>
        <w:rPr>
          <w:rStyle w:val="NormalCharacter"/>
          <w:rFonts w:ascii="宋体" w:hAnsi="宋体"/>
          <w:iCs/>
          <w:szCs w:val="21"/>
        </w:rPr>
      </w:pPr>
      <w:r>
        <w:rPr>
          <w:rStyle w:val="NormalCharacter"/>
          <w:rFonts w:ascii="宋体" w:hAnsi="宋体"/>
          <w:iCs/>
          <w:szCs w:val="21"/>
        </w:rPr>
        <w:t xml:space="preserve">东南角坐标： </w:t>
      </w:r>
      <w:r>
        <w:rPr>
          <w:rFonts w:ascii="宋体" w:hAnsi="宋体"/>
          <w:szCs w:val="21"/>
        </w:rPr>
        <w:t xml:space="preserve">X=   Y=  </w:t>
      </w:r>
    </w:p>
    <w:p w:rsidR="008B2E3E" w:rsidRDefault="008B2E3E" w:rsidP="008B2E3E">
      <w:pPr>
        <w:spacing w:line="360" w:lineRule="auto"/>
        <w:rPr>
          <w:rStyle w:val="NormalCharacter"/>
          <w:rFonts w:ascii="宋体" w:hAnsi="宋体"/>
          <w:b/>
          <w:szCs w:val="21"/>
        </w:rPr>
      </w:pPr>
      <w:r>
        <w:rPr>
          <w:rStyle w:val="NormalCharacter"/>
          <w:rFonts w:ascii="宋体" w:hAnsi="宋体"/>
          <w:b/>
          <w:szCs w:val="21"/>
        </w:rPr>
        <w:t>第三条 工作内容与工期</w:t>
      </w:r>
    </w:p>
    <w:p w:rsidR="008B2E3E" w:rsidRDefault="008B2E3E" w:rsidP="008B2E3E">
      <w:pPr>
        <w:spacing w:line="360" w:lineRule="auto"/>
        <w:ind w:firstLineChars="200" w:firstLine="420"/>
        <w:rPr>
          <w:rFonts w:ascii="宋体" w:hAnsi="宋体"/>
          <w:szCs w:val="21"/>
        </w:rPr>
      </w:pPr>
      <w:r>
        <w:rPr>
          <w:rFonts w:ascii="宋体" w:hAnsi="宋体"/>
          <w:szCs w:val="21"/>
        </w:rPr>
        <w:t>3.1完成项目用地范围（项目用地红线图）内的考古勘探工作。</w:t>
      </w:r>
      <w:bookmarkStart w:id="103" w:name="文字16"/>
      <w:r>
        <w:rPr>
          <w:rFonts w:ascii="宋体" w:hAnsi="宋体"/>
          <w:szCs w:val="21"/>
        </w:rPr>
        <w:t>勘探总面积</w:t>
      </w:r>
      <w:r>
        <w:rPr>
          <w:rFonts w:ascii="宋体" w:hAnsi="宋体" w:hint="eastAsia"/>
          <w:szCs w:val="21"/>
        </w:rPr>
        <w:t>约</w:t>
      </w:r>
      <w:r>
        <w:rPr>
          <w:rFonts w:ascii="宋体" w:hAnsi="宋体"/>
          <w:szCs w:val="21"/>
          <w:u w:val="single"/>
        </w:rPr>
        <w:t xml:space="preserve">    </w:t>
      </w:r>
      <w:r>
        <w:rPr>
          <w:rFonts w:ascii="宋体" w:hAnsi="宋体"/>
          <w:szCs w:val="21"/>
        </w:rPr>
        <w:t>平</w:t>
      </w:r>
      <w:r>
        <w:rPr>
          <w:rFonts w:ascii="宋体" w:hAnsi="宋体"/>
          <w:color w:val="262626"/>
          <w:szCs w:val="21"/>
        </w:rPr>
        <w:t>方米</w:t>
      </w:r>
      <w:bookmarkEnd w:id="103"/>
      <w:r>
        <w:rPr>
          <w:rFonts w:ascii="宋体" w:hAnsi="宋体"/>
          <w:color w:val="262626"/>
          <w:szCs w:val="21"/>
        </w:rPr>
        <w:t>（合</w:t>
      </w:r>
      <w:r>
        <w:rPr>
          <w:rFonts w:ascii="宋体" w:hAnsi="宋体" w:hint="eastAsia"/>
          <w:color w:val="262626"/>
          <w:szCs w:val="21"/>
        </w:rPr>
        <w:t>约</w:t>
      </w:r>
      <w:r>
        <w:rPr>
          <w:rFonts w:ascii="宋体" w:hAnsi="宋体" w:hint="eastAsia"/>
          <w:color w:val="262626"/>
          <w:szCs w:val="21"/>
          <w:u w:val="single"/>
        </w:rPr>
        <w:t xml:space="preserve"> </w:t>
      </w:r>
      <w:r>
        <w:rPr>
          <w:rFonts w:ascii="宋体" w:hAnsi="宋体"/>
          <w:color w:val="262626"/>
          <w:szCs w:val="21"/>
          <w:u w:val="single"/>
        </w:rPr>
        <w:t xml:space="preserve">   </w:t>
      </w:r>
      <w:r>
        <w:rPr>
          <w:rFonts w:ascii="宋体" w:hAnsi="宋体"/>
          <w:szCs w:val="21"/>
        </w:rPr>
        <w:t>亩</w:t>
      </w:r>
      <w:r>
        <w:rPr>
          <w:rFonts w:ascii="宋体" w:hAnsi="宋体"/>
          <w:color w:val="262626"/>
          <w:szCs w:val="21"/>
        </w:rPr>
        <w:t>）</w:t>
      </w:r>
      <w:r>
        <w:rPr>
          <w:rFonts w:ascii="宋体" w:hAnsi="宋体"/>
          <w:szCs w:val="21"/>
        </w:rPr>
        <w:t>，编制并提交该项目《文物勘探工作报告》。</w:t>
      </w:r>
    </w:p>
    <w:p w:rsidR="008B2E3E" w:rsidRDefault="008B2E3E" w:rsidP="008B2E3E">
      <w:pPr>
        <w:spacing w:line="360" w:lineRule="auto"/>
        <w:ind w:firstLineChars="200" w:firstLine="420"/>
        <w:rPr>
          <w:rFonts w:ascii="宋体" w:hAnsi="宋体"/>
          <w:szCs w:val="21"/>
        </w:rPr>
      </w:pPr>
      <w:r>
        <w:rPr>
          <w:rFonts w:ascii="宋体" w:hAnsi="宋体"/>
          <w:szCs w:val="21"/>
        </w:rPr>
        <w:lastRenderedPageBreak/>
        <w:t>3.2工作期限：自甲方工作经费到账并通知进场开展工作之日起，乙方野外工作共需</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个工作日，其中雨雪天气或因甲方要求以及其他不可抗拒外力而造成的延误，不计入工期。</w:t>
      </w:r>
    </w:p>
    <w:p w:rsidR="008B2E3E" w:rsidRDefault="008B2E3E" w:rsidP="008B2E3E">
      <w:pPr>
        <w:spacing w:line="360" w:lineRule="auto"/>
        <w:textAlignment w:val="baseline"/>
        <w:rPr>
          <w:rStyle w:val="NormalCharacter"/>
          <w:rFonts w:ascii="宋体" w:hAnsi="宋体"/>
          <w:b/>
          <w:szCs w:val="21"/>
        </w:rPr>
      </w:pPr>
      <w:r>
        <w:rPr>
          <w:rStyle w:val="NormalCharacter"/>
          <w:rFonts w:ascii="宋体" w:hAnsi="宋体"/>
          <w:b/>
          <w:szCs w:val="21"/>
        </w:rPr>
        <w:t>第四条  勘探原则及工作要求</w:t>
      </w:r>
    </w:p>
    <w:p w:rsidR="008B2E3E" w:rsidRDefault="008B2E3E" w:rsidP="008B2E3E">
      <w:pPr>
        <w:spacing w:line="360" w:lineRule="auto"/>
        <w:ind w:firstLineChars="200" w:firstLine="420"/>
        <w:textAlignment w:val="baseline"/>
        <w:rPr>
          <w:rFonts w:ascii="宋体" w:hAnsi="宋体"/>
          <w:szCs w:val="21"/>
        </w:rPr>
      </w:pPr>
      <w:r>
        <w:rPr>
          <w:rFonts w:ascii="宋体" w:hAnsi="宋体"/>
          <w:szCs w:val="21"/>
        </w:rPr>
        <w:t>4.1严格执行《中华人民共和国文物保护法》《陕西省文物保护条例》等有关法律条例规定进行考古勘探，确保地下文化遗存不受破坏。</w:t>
      </w:r>
    </w:p>
    <w:p w:rsidR="008B2E3E" w:rsidRDefault="008B2E3E" w:rsidP="008B2E3E">
      <w:pPr>
        <w:spacing w:line="360" w:lineRule="auto"/>
        <w:ind w:firstLineChars="200" w:firstLine="420"/>
        <w:textAlignment w:val="baseline"/>
        <w:rPr>
          <w:rFonts w:ascii="宋体" w:hAnsi="宋体"/>
          <w:szCs w:val="21"/>
        </w:rPr>
      </w:pPr>
      <w:r>
        <w:rPr>
          <w:rFonts w:ascii="宋体" w:hAnsi="宋体"/>
          <w:szCs w:val="21"/>
        </w:rPr>
        <w:t>4.2严格按照《考古勘探工作规程》（试行）等要求开展勘探工作。</w:t>
      </w:r>
      <w:r>
        <w:rPr>
          <w:rStyle w:val="NormalCharacter"/>
          <w:rFonts w:ascii="宋体" w:hAnsi="宋体"/>
          <w:iCs/>
          <w:szCs w:val="21"/>
        </w:rPr>
        <w:t>以普探1×1米的梅花点布孔密度</w:t>
      </w:r>
      <w:r>
        <w:rPr>
          <w:rFonts w:ascii="宋体" w:hAnsi="宋体"/>
          <w:szCs w:val="21"/>
        </w:rPr>
        <w:t>，加点位置偏差小于20厘米，深度为天然原始土层以下10厘米。</w:t>
      </w:r>
    </w:p>
    <w:p w:rsidR="008B2E3E" w:rsidRDefault="008B2E3E" w:rsidP="008B2E3E">
      <w:pPr>
        <w:pStyle w:val="af6"/>
        <w:spacing w:after="0" w:line="360" w:lineRule="auto"/>
        <w:ind w:leftChars="0" w:left="0"/>
        <w:rPr>
          <w:rFonts w:ascii="宋体" w:hAnsi="宋体"/>
          <w:szCs w:val="21"/>
        </w:rPr>
      </w:pPr>
      <w:r>
        <w:rPr>
          <w:rFonts w:ascii="宋体" w:hAnsi="宋体"/>
          <w:szCs w:val="21"/>
        </w:rPr>
        <w:t>4.3对勘探出的古遗址、古墓葬等做好绘图、照相、测绘、定点等工作，重要或代表性遗迹单位应有平、剖面图。</w:t>
      </w:r>
    </w:p>
    <w:p w:rsidR="008B2E3E" w:rsidRDefault="008B2E3E" w:rsidP="008B2E3E">
      <w:pPr>
        <w:spacing w:line="360" w:lineRule="auto"/>
        <w:rPr>
          <w:rFonts w:ascii="宋体" w:hAnsi="宋体"/>
          <w:b/>
          <w:szCs w:val="21"/>
        </w:rPr>
      </w:pPr>
      <w:r>
        <w:rPr>
          <w:rFonts w:ascii="宋体" w:hAnsi="宋体"/>
          <w:b/>
          <w:szCs w:val="21"/>
        </w:rPr>
        <w:t>第五条  工作费用及支付方式</w:t>
      </w:r>
    </w:p>
    <w:p w:rsidR="008B2E3E" w:rsidRDefault="008B2E3E" w:rsidP="008B2E3E">
      <w:pPr>
        <w:spacing w:line="360" w:lineRule="auto"/>
        <w:ind w:firstLineChars="200" w:firstLine="420"/>
        <w:rPr>
          <w:rStyle w:val="NormalCharacter"/>
          <w:rFonts w:ascii="宋体" w:hAnsi="宋体"/>
          <w:szCs w:val="21"/>
        </w:rPr>
      </w:pPr>
      <w:r>
        <w:rPr>
          <w:rFonts w:ascii="宋体" w:hAnsi="宋体"/>
          <w:szCs w:val="21"/>
        </w:rPr>
        <w:t>5.1取费标准：依据《考古调查、勘探、发掘经费预算定额管理办法》国家文物局〔90〕文物字第248号有关考古勘探项目的取费标准，并结合区域工作实际情况，本次考古勘探工作费用</w:t>
      </w:r>
      <w:r>
        <w:rPr>
          <w:rFonts w:ascii="宋体" w:hAnsi="宋体" w:hint="eastAsia"/>
          <w:szCs w:val="21"/>
        </w:rPr>
        <w:t>单价</w:t>
      </w:r>
      <w:r>
        <w:rPr>
          <w:rFonts w:ascii="宋体" w:hAnsi="宋体"/>
          <w:szCs w:val="21"/>
        </w:rPr>
        <w:t>为</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元/平方米。</w:t>
      </w:r>
    </w:p>
    <w:p w:rsidR="008B2E3E" w:rsidRDefault="008B2E3E" w:rsidP="008B2E3E">
      <w:pPr>
        <w:spacing w:line="360" w:lineRule="auto"/>
        <w:ind w:firstLineChars="200" w:firstLine="420"/>
        <w:rPr>
          <w:rFonts w:ascii="宋体" w:hAnsi="宋体"/>
          <w:szCs w:val="21"/>
        </w:rPr>
      </w:pPr>
      <w:r>
        <w:rPr>
          <w:rFonts w:ascii="宋体" w:hAnsi="宋体" w:hint="eastAsia"/>
          <w:szCs w:val="21"/>
        </w:rPr>
        <w:t>5</w:t>
      </w:r>
      <w:r>
        <w:rPr>
          <w:rFonts w:ascii="宋体" w:hAnsi="宋体"/>
          <w:szCs w:val="21"/>
        </w:rPr>
        <w:t>.2勘探费用：该项目勘探布孔密度为1×1米的梅花孔，项目规划占地面积</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平方米，勘探费用为人民币</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元）</w:t>
      </w:r>
      <w:r>
        <w:rPr>
          <w:rFonts w:ascii="宋体" w:hAnsi="宋体" w:hint="eastAsia"/>
          <w:szCs w:val="21"/>
        </w:rPr>
        <w:t>，</w:t>
      </w:r>
      <w:r w:rsidRPr="00F86EEF">
        <w:rPr>
          <w:rFonts w:ascii="宋体" w:hAnsi="宋体" w:hint="eastAsia"/>
          <w:szCs w:val="21"/>
        </w:rPr>
        <w:t>适用税率：</w:t>
      </w:r>
      <w:r w:rsidRPr="00F86EEF">
        <w:rPr>
          <w:rFonts w:ascii="宋体" w:hAnsi="宋体"/>
          <w:szCs w:val="21"/>
          <w:u w:val="single"/>
        </w:rPr>
        <w:t xml:space="preserve">   </w:t>
      </w:r>
      <w:r w:rsidRPr="00F86EEF">
        <w:rPr>
          <w:rFonts w:ascii="宋体" w:hAnsi="宋体" w:hint="eastAsia"/>
          <w:szCs w:val="21"/>
        </w:rPr>
        <w:t>%，税金为人民币（大写)</w:t>
      </w:r>
      <w:r w:rsidRPr="00F86EEF">
        <w:rPr>
          <w:rFonts w:ascii="宋体" w:hAnsi="宋体"/>
          <w:szCs w:val="21"/>
          <w:u w:val="single"/>
        </w:rPr>
        <w:t xml:space="preserve">          </w:t>
      </w:r>
      <w:r w:rsidRPr="00F86EEF">
        <w:rPr>
          <w:rFonts w:ascii="宋体" w:hAnsi="宋体" w:hint="eastAsia"/>
          <w:szCs w:val="21"/>
        </w:rPr>
        <w:t>（¥</w:t>
      </w:r>
      <w:r w:rsidRPr="00F86EEF">
        <w:rPr>
          <w:rFonts w:ascii="宋体" w:hAnsi="宋体"/>
          <w:szCs w:val="21"/>
          <w:u w:val="single"/>
        </w:rPr>
        <w:t xml:space="preserve">        </w:t>
      </w:r>
      <w:r w:rsidRPr="00F86EEF">
        <w:rPr>
          <w:rFonts w:ascii="宋体" w:hAnsi="宋体" w:hint="eastAsia"/>
          <w:szCs w:val="21"/>
        </w:rPr>
        <w:t>元）；</w:t>
      </w:r>
    </w:p>
    <w:p w:rsidR="008B2E3E" w:rsidRDefault="008B2E3E" w:rsidP="008B2E3E">
      <w:pPr>
        <w:spacing w:line="360" w:lineRule="auto"/>
        <w:ind w:firstLineChars="200" w:firstLine="420"/>
        <w:rPr>
          <w:rFonts w:ascii="宋体" w:hAnsi="宋体"/>
          <w:szCs w:val="21"/>
        </w:rPr>
      </w:pPr>
      <w:r>
        <w:rPr>
          <w:rFonts w:ascii="宋体" w:hAnsi="宋体"/>
          <w:szCs w:val="21"/>
        </w:rPr>
        <w:t>5.3协议签署生效后，甲方向乙方一次性支付全额考古勘探工作经费，即人民币</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元，以便于乙方顺利开展工作。所有考古勘探工作结束后，乙方确认全部工作经费已到账，向甲方提交符合要求的《文物勘探工作报告》。</w:t>
      </w:r>
    </w:p>
    <w:p w:rsidR="008B2E3E" w:rsidRDefault="008B2E3E" w:rsidP="008B2E3E">
      <w:pPr>
        <w:spacing w:line="360" w:lineRule="auto"/>
        <w:ind w:firstLineChars="200" w:firstLine="420"/>
        <w:textAlignment w:val="baseline"/>
        <w:rPr>
          <w:rFonts w:ascii="宋体" w:hAnsi="宋体"/>
          <w:szCs w:val="21"/>
        </w:rPr>
      </w:pPr>
      <w:r>
        <w:rPr>
          <w:rStyle w:val="NormalCharacter"/>
          <w:rFonts w:ascii="宋体" w:hAnsi="宋体"/>
          <w:iCs/>
          <w:szCs w:val="21"/>
        </w:rPr>
        <w:t>5.4付款采用银行转账方式（</w:t>
      </w:r>
      <w:r>
        <w:rPr>
          <w:rFonts w:ascii="宋体" w:hAnsi="宋体"/>
          <w:szCs w:val="21"/>
        </w:rPr>
        <w:t>以签署页乙方指定银行信息为准）</w:t>
      </w:r>
      <w:r>
        <w:rPr>
          <w:rStyle w:val="NormalCharacter"/>
          <w:rFonts w:ascii="宋体" w:hAnsi="宋体"/>
          <w:iCs/>
          <w:szCs w:val="21"/>
        </w:rPr>
        <w:t>。乙方</w:t>
      </w:r>
      <w:r>
        <w:rPr>
          <w:rStyle w:val="NormalCharacter"/>
          <w:rFonts w:ascii="宋体" w:hAnsi="宋体" w:hint="eastAsia"/>
          <w:iCs/>
          <w:szCs w:val="21"/>
        </w:rPr>
        <w:t>收到经费后，</w:t>
      </w:r>
      <w:r>
        <w:rPr>
          <w:rStyle w:val="NormalCharacter"/>
          <w:rFonts w:ascii="宋体" w:hAnsi="宋体"/>
          <w:iCs/>
          <w:szCs w:val="21"/>
        </w:rPr>
        <w:t>向甲方提供有效票据。</w:t>
      </w:r>
    </w:p>
    <w:p w:rsidR="008B2E3E" w:rsidRDefault="008B2E3E" w:rsidP="008B2E3E">
      <w:pPr>
        <w:spacing w:line="360" w:lineRule="auto"/>
        <w:ind w:firstLineChars="200" w:firstLine="420"/>
        <w:rPr>
          <w:rFonts w:ascii="宋体" w:hAnsi="宋体"/>
          <w:spacing w:val="-6"/>
          <w:szCs w:val="21"/>
        </w:rPr>
      </w:pPr>
      <w:r>
        <w:rPr>
          <w:rFonts w:ascii="宋体" w:hAnsi="宋体"/>
          <w:szCs w:val="21"/>
        </w:rPr>
        <w:t>5.5</w:t>
      </w:r>
      <w:r>
        <w:rPr>
          <w:rFonts w:ascii="宋体" w:hAnsi="宋体"/>
          <w:spacing w:val="-6"/>
          <w:szCs w:val="21"/>
        </w:rPr>
        <w:t>如因建设</w:t>
      </w:r>
      <w:r>
        <w:rPr>
          <w:rStyle w:val="NormalCharacter"/>
          <w:rFonts w:ascii="宋体" w:hAnsi="宋体"/>
          <w:iCs/>
          <w:szCs w:val="21"/>
        </w:rPr>
        <w:t>项目</w:t>
      </w:r>
      <w:r>
        <w:rPr>
          <w:rFonts w:ascii="宋体" w:hAnsi="宋体"/>
          <w:spacing w:val="-6"/>
          <w:szCs w:val="21"/>
        </w:rPr>
        <w:t>所需导致勘探范围有所变化，则甲、乙双方依据本协议之原则签署补充协议，由双方确定最终工作经费。</w:t>
      </w:r>
    </w:p>
    <w:p w:rsidR="008B2E3E" w:rsidRDefault="008B2E3E" w:rsidP="008B2E3E">
      <w:pPr>
        <w:spacing w:line="360" w:lineRule="auto"/>
        <w:rPr>
          <w:rFonts w:ascii="宋体" w:hAnsi="宋体"/>
          <w:b/>
          <w:szCs w:val="21"/>
        </w:rPr>
      </w:pPr>
      <w:r>
        <w:rPr>
          <w:rFonts w:ascii="宋体" w:hAnsi="宋体"/>
          <w:b/>
          <w:szCs w:val="21"/>
        </w:rPr>
        <w:t>第</w:t>
      </w:r>
      <w:r>
        <w:rPr>
          <w:rFonts w:ascii="宋体" w:hAnsi="宋体" w:hint="eastAsia"/>
          <w:b/>
          <w:szCs w:val="21"/>
        </w:rPr>
        <w:t>六</w:t>
      </w:r>
      <w:r>
        <w:rPr>
          <w:rFonts w:ascii="宋体" w:hAnsi="宋体"/>
          <w:b/>
          <w:szCs w:val="21"/>
        </w:rPr>
        <w:t>条  双方责任与义务</w:t>
      </w:r>
    </w:p>
    <w:p w:rsidR="008B2E3E" w:rsidRDefault="008B2E3E" w:rsidP="008B2E3E">
      <w:pPr>
        <w:spacing w:line="360" w:lineRule="auto"/>
        <w:ind w:firstLineChars="200" w:firstLine="420"/>
        <w:rPr>
          <w:rFonts w:ascii="宋体" w:hAnsi="宋体"/>
          <w:szCs w:val="21"/>
        </w:rPr>
      </w:pPr>
      <w:r>
        <w:rPr>
          <w:rFonts w:ascii="宋体" w:hAnsi="宋体" w:hint="eastAsia"/>
          <w:szCs w:val="21"/>
        </w:rPr>
        <w:t>6</w:t>
      </w:r>
      <w:r>
        <w:rPr>
          <w:rFonts w:ascii="宋体" w:hAnsi="宋体"/>
          <w:szCs w:val="21"/>
        </w:rPr>
        <w:t>.1甲方责任与义务</w:t>
      </w:r>
    </w:p>
    <w:p w:rsidR="008B2E3E" w:rsidRDefault="008B2E3E" w:rsidP="008B2E3E">
      <w:pPr>
        <w:spacing w:line="360" w:lineRule="auto"/>
        <w:ind w:firstLineChars="200" w:firstLine="420"/>
        <w:rPr>
          <w:rFonts w:ascii="宋体" w:hAnsi="宋体"/>
          <w:szCs w:val="21"/>
        </w:rPr>
      </w:pPr>
      <w:r>
        <w:rPr>
          <w:rFonts w:ascii="宋体" w:hAnsi="宋体" w:hint="eastAsia"/>
          <w:szCs w:val="21"/>
        </w:rPr>
        <w:t>6</w:t>
      </w:r>
      <w:r>
        <w:rPr>
          <w:rFonts w:ascii="宋体" w:hAnsi="宋体"/>
          <w:szCs w:val="21"/>
        </w:rPr>
        <w:t>.1.1</w:t>
      </w:r>
      <w:r>
        <w:rPr>
          <w:rFonts w:ascii="宋体" w:hAnsi="宋体"/>
          <w:spacing w:val="-6"/>
          <w:szCs w:val="21"/>
        </w:rPr>
        <w:t>阐明有关</w:t>
      </w:r>
      <w:r>
        <w:rPr>
          <w:rStyle w:val="NormalCharacter"/>
          <w:rFonts w:ascii="宋体" w:hAnsi="宋体"/>
          <w:iCs/>
          <w:szCs w:val="21"/>
        </w:rPr>
        <w:t>项目</w:t>
      </w:r>
      <w:r>
        <w:rPr>
          <w:rFonts w:ascii="宋体" w:hAnsi="宋体"/>
          <w:spacing w:val="-6"/>
          <w:szCs w:val="21"/>
        </w:rPr>
        <w:t>建设事项，向乙方提供</w:t>
      </w:r>
      <w:r>
        <w:rPr>
          <w:rFonts w:ascii="宋体" w:hAnsi="宋体"/>
          <w:spacing w:val="-6"/>
          <w:szCs w:val="21"/>
          <w:u w:val="single"/>
        </w:rPr>
        <w:t xml:space="preserve">         </w:t>
      </w:r>
      <w:r>
        <w:rPr>
          <w:rFonts w:ascii="宋体" w:hAnsi="宋体"/>
          <w:szCs w:val="21"/>
        </w:rPr>
        <w:t>用地1:10000规格的规划图纸、项目用地红线图（标注清楚的四至坐标）、详细数据</w:t>
      </w:r>
      <w:r>
        <w:rPr>
          <w:rStyle w:val="NormalCharacter"/>
          <w:rFonts w:ascii="宋体" w:hAnsi="宋体"/>
          <w:iCs/>
          <w:szCs w:val="21"/>
        </w:rPr>
        <w:t>等资料</w:t>
      </w:r>
      <w:r>
        <w:rPr>
          <w:rFonts w:ascii="宋体" w:hAnsi="宋体"/>
          <w:szCs w:val="21"/>
        </w:rPr>
        <w:t>，并对其真实性和准确性负责。</w:t>
      </w:r>
    </w:p>
    <w:p w:rsidR="008B2E3E" w:rsidRDefault="008B2E3E" w:rsidP="008B2E3E">
      <w:pPr>
        <w:spacing w:line="360" w:lineRule="auto"/>
        <w:ind w:firstLineChars="200" w:firstLine="420"/>
        <w:rPr>
          <w:rFonts w:ascii="宋体" w:hAnsi="宋体"/>
          <w:szCs w:val="21"/>
        </w:rPr>
      </w:pPr>
      <w:r>
        <w:rPr>
          <w:rFonts w:ascii="宋体" w:hAnsi="宋体" w:hint="eastAsia"/>
          <w:szCs w:val="21"/>
        </w:rPr>
        <w:t>6</w:t>
      </w:r>
      <w:r>
        <w:rPr>
          <w:rFonts w:ascii="宋体" w:hAnsi="宋体"/>
          <w:szCs w:val="21"/>
        </w:rPr>
        <w:t>.1.2承担考古勘探工作费用，并按协议约定及时足额向乙方支付。</w:t>
      </w:r>
    </w:p>
    <w:p w:rsidR="008B2E3E" w:rsidRDefault="008B2E3E" w:rsidP="008B2E3E">
      <w:pPr>
        <w:spacing w:line="360" w:lineRule="auto"/>
        <w:ind w:firstLineChars="200" w:firstLine="420"/>
        <w:rPr>
          <w:rFonts w:ascii="宋体" w:hAnsi="宋体"/>
          <w:szCs w:val="21"/>
        </w:rPr>
      </w:pPr>
      <w:r>
        <w:rPr>
          <w:rFonts w:ascii="宋体" w:hAnsi="宋体" w:hint="eastAsia"/>
          <w:szCs w:val="21"/>
        </w:rPr>
        <w:t>6</w:t>
      </w:r>
      <w:r>
        <w:rPr>
          <w:rFonts w:ascii="宋体" w:hAnsi="宋体"/>
          <w:szCs w:val="21"/>
        </w:rPr>
        <w:t>.1.3保证在乙方进场前，完成影响考古勘探的现场清障工作，并提供</w:t>
      </w:r>
      <w:r>
        <w:rPr>
          <w:rStyle w:val="NormalCharacter"/>
          <w:rFonts w:ascii="宋体" w:hAnsi="宋体"/>
          <w:iCs/>
          <w:szCs w:val="21"/>
        </w:rPr>
        <w:t>项目</w:t>
      </w:r>
      <w:r>
        <w:rPr>
          <w:rFonts w:ascii="宋体" w:hAnsi="宋体"/>
          <w:szCs w:val="21"/>
        </w:rPr>
        <w:t>场地内地下设施（包括电缆、光缆、天燃气管道及煤气管道等）的走向、深度、宽度及确切位置，以确保地下设施和工作人员的安全</w:t>
      </w:r>
      <w:r>
        <w:rPr>
          <w:rStyle w:val="NormalCharacter"/>
          <w:rFonts w:ascii="宋体" w:hAnsi="宋体"/>
          <w:iCs/>
          <w:szCs w:val="21"/>
        </w:rPr>
        <w:t>；考古工作未结束，不得开工建设。</w:t>
      </w:r>
    </w:p>
    <w:p w:rsidR="008B2E3E" w:rsidRDefault="008B2E3E" w:rsidP="008B2E3E">
      <w:pPr>
        <w:spacing w:line="360" w:lineRule="auto"/>
        <w:ind w:firstLineChars="200" w:firstLine="420"/>
        <w:rPr>
          <w:rFonts w:ascii="宋体" w:hAnsi="宋体"/>
          <w:szCs w:val="21"/>
        </w:rPr>
      </w:pPr>
      <w:r>
        <w:rPr>
          <w:rFonts w:ascii="宋体" w:hAnsi="宋体" w:hint="eastAsia"/>
          <w:szCs w:val="21"/>
        </w:rPr>
        <w:t>6</w:t>
      </w:r>
      <w:r>
        <w:rPr>
          <w:rFonts w:ascii="宋体" w:hAnsi="宋体"/>
          <w:szCs w:val="21"/>
        </w:rPr>
        <w:t>.1.4完成土地征用、使用的相关手续，青苗树木赔偿、拆除地上地下障碍物，负责与项目建设有关的当地政府、群众关系的协调，及时处理施工中一切干扰及影响施工正常进行的问题等，</w:t>
      </w:r>
      <w:r>
        <w:rPr>
          <w:rStyle w:val="NormalCharacter"/>
          <w:rFonts w:ascii="宋体" w:hAnsi="宋体"/>
          <w:iCs/>
          <w:szCs w:val="21"/>
        </w:rPr>
        <w:t>确保勘探工作不受外界干扰。</w:t>
      </w:r>
    </w:p>
    <w:p w:rsidR="008B2E3E" w:rsidRDefault="008B2E3E" w:rsidP="008B2E3E">
      <w:pPr>
        <w:spacing w:line="360" w:lineRule="auto"/>
        <w:ind w:firstLineChars="200" w:firstLine="420"/>
        <w:rPr>
          <w:rFonts w:ascii="宋体" w:hAnsi="宋体"/>
          <w:szCs w:val="21"/>
        </w:rPr>
      </w:pPr>
      <w:r>
        <w:rPr>
          <w:rFonts w:ascii="宋体" w:hAnsi="宋体" w:hint="eastAsia"/>
          <w:szCs w:val="21"/>
        </w:rPr>
        <w:lastRenderedPageBreak/>
        <w:t>6</w:t>
      </w:r>
      <w:r>
        <w:rPr>
          <w:rFonts w:ascii="宋体" w:hAnsi="宋体"/>
          <w:szCs w:val="21"/>
        </w:rPr>
        <w:t>.1.5</w:t>
      </w:r>
      <w:r>
        <w:rPr>
          <w:rStyle w:val="NormalCharacter"/>
          <w:rFonts w:ascii="宋体" w:hAnsi="宋体"/>
          <w:iCs/>
          <w:szCs w:val="21"/>
        </w:rPr>
        <w:t>负责考古勘探已发现用地区域内古代文化遗存的现场安全与保密工作。</w:t>
      </w:r>
    </w:p>
    <w:p w:rsidR="008B2E3E" w:rsidRDefault="008B2E3E" w:rsidP="008B2E3E">
      <w:pPr>
        <w:spacing w:line="360" w:lineRule="auto"/>
        <w:ind w:firstLineChars="200" w:firstLine="420"/>
        <w:rPr>
          <w:rFonts w:ascii="宋体" w:hAnsi="宋体"/>
          <w:szCs w:val="21"/>
        </w:rPr>
      </w:pPr>
      <w:r>
        <w:rPr>
          <w:rFonts w:ascii="宋体" w:hAnsi="宋体" w:hint="eastAsia"/>
          <w:szCs w:val="21"/>
        </w:rPr>
        <w:t>6</w:t>
      </w:r>
      <w:r>
        <w:rPr>
          <w:rFonts w:ascii="宋体" w:hAnsi="宋体"/>
          <w:szCs w:val="21"/>
        </w:rPr>
        <w:t>.1.6对因障碍暂时无法勘探的区域，待后续条件成熟时，须及时通知乙方进行补充考古勘探工作。</w:t>
      </w:r>
    </w:p>
    <w:p w:rsidR="008B2E3E" w:rsidRDefault="008B2E3E" w:rsidP="008B2E3E">
      <w:pPr>
        <w:spacing w:line="360" w:lineRule="auto"/>
        <w:ind w:firstLineChars="200" w:firstLine="420"/>
        <w:rPr>
          <w:rFonts w:ascii="宋体" w:hAnsi="宋体"/>
          <w:szCs w:val="21"/>
        </w:rPr>
      </w:pPr>
      <w:r>
        <w:rPr>
          <w:rFonts w:ascii="宋体" w:hAnsi="宋体" w:hint="eastAsia"/>
          <w:szCs w:val="21"/>
        </w:rPr>
        <w:t>6</w:t>
      </w:r>
      <w:r>
        <w:rPr>
          <w:rFonts w:ascii="宋体" w:hAnsi="宋体"/>
          <w:szCs w:val="21"/>
        </w:rPr>
        <w:t>.1.7对乙方提供的考古勘探成果文件不得擅自修改，亦不得转让给第三方使用，相关考古勘探成果仅用文物保护工作审批。</w:t>
      </w:r>
    </w:p>
    <w:p w:rsidR="008B2E3E" w:rsidRDefault="008B2E3E" w:rsidP="008B2E3E">
      <w:pPr>
        <w:spacing w:line="360" w:lineRule="auto"/>
        <w:ind w:firstLineChars="200" w:firstLine="420"/>
        <w:rPr>
          <w:rFonts w:ascii="宋体" w:hAnsi="宋体"/>
          <w:szCs w:val="21"/>
        </w:rPr>
      </w:pPr>
      <w:r>
        <w:rPr>
          <w:rFonts w:ascii="宋体" w:hAnsi="宋体" w:hint="eastAsia"/>
          <w:szCs w:val="21"/>
        </w:rPr>
        <w:t>6</w:t>
      </w:r>
      <w:r>
        <w:rPr>
          <w:rFonts w:ascii="宋体" w:hAnsi="宋体"/>
          <w:szCs w:val="21"/>
        </w:rPr>
        <w:t>.1.8组织</w:t>
      </w:r>
      <w:r>
        <w:rPr>
          <w:rStyle w:val="NormalCharacter"/>
          <w:rFonts w:ascii="宋体" w:hAnsi="宋体"/>
          <w:iCs/>
          <w:szCs w:val="21"/>
        </w:rPr>
        <w:t>并承办</w:t>
      </w:r>
      <w:r>
        <w:rPr>
          <w:rFonts w:ascii="宋体" w:hAnsi="宋体"/>
          <w:szCs w:val="21"/>
        </w:rPr>
        <w:t>项目区域内文物保护工作事项的论证等有关会议。</w:t>
      </w:r>
    </w:p>
    <w:p w:rsidR="008B2E3E" w:rsidRDefault="008B2E3E" w:rsidP="008B2E3E">
      <w:pPr>
        <w:spacing w:line="360" w:lineRule="auto"/>
        <w:ind w:firstLineChars="200" w:firstLine="420"/>
        <w:rPr>
          <w:rFonts w:ascii="宋体" w:hAnsi="宋体"/>
          <w:szCs w:val="21"/>
        </w:rPr>
      </w:pPr>
      <w:r>
        <w:rPr>
          <w:rFonts w:ascii="宋体" w:hAnsi="宋体" w:hint="eastAsia"/>
          <w:szCs w:val="21"/>
        </w:rPr>
        <w:t>6</w:t>
      </w:r>
      <w:r>
        <w:rPr>
          <w:rFonts w:ascii="宋体" w:hAnsi="宋体"/>
          <w:szCs w:val="21"/>
        </w:rPr>
        <w:t>.2乙方责任与义务</w:t>
      </w:r>
    </w:p>
    <w:p w:rsidR="008B2E3E" w:rsidRDefault="008B2E3E" w:rsidP="008B2E3E">
      <w:pPr>
        <w:spacing w:line="360" w:lineRule="auto"/>
        <w:ind w:firstLineChars="200" w:firstLine="420"/>
        <w:rPr>
          <w:rFonts w:ascii="宋体" w:hAnsi="宋体"/>
          <w:szCs w:val="21"/>
        </w:rPr>
      </w:pPr>
      <w:r>
        <w:rPr>
          <w:rFonts w:ascii="宋体" w:hAnsi="宋体" w:hint="eastAsia"/>
          <w:szCs w:val="21"/>
        </w:rPr>
        <w:t>6</w:t>
      </w:r>
      <w:r>
        <w:rPr>
          <w:rFonts w:ascii="宋体" w:hAnsi="宋体"/>
          <w:szCs w:val="21"/>
        </w:rPr>
        <w:t>.2.1严格按照《田野考古工作规程》《考古勘探工作规程》（试行）的要求，</w:t>
      </w:r>
      <w:r>
        <w:rPr>
          <w:rStyle w:val="NormalCharacter"/>
          <w:rFonts w:ascii="宋体" w:hAnsi="宋体"/>
          <w:iCs/>
          <w:szCs w:val="21"/>
        </w:rPr>
        <w:t>结合项目实际</w:t>
      </w:r>
      <w:r>
        <w:rPr>
          <w:rFonts w:ascii="宋体" w:hAnsi="宋体"/>
          <w:szCs w:val="21"/>
        </w:rPr>
        <w:t>、文化遗产保护及科学研究的需要，合理制定工作预案，确保其符合国家技术规范和标准，</w:t>
      </w:r>
      <w:r>
        <w:rPr>
          <w:rStyle w:val="NormalCharacter"/>
          <w:rFonts w:ascii="宋体" w:hAnsi="宋体"/>
          <w:iCs/>
          <w:szCs w:val="21"/>
        </w:rPr>
        <w:t>在约定工期内完成考古勘探工作</w:t>
      </w:r>
      <w:r>
        <w:rPr>
          <w:rFonts w:ascii="宋体" w:hAnsi="宋体"/>
          <w:szCs w:val="21"/>
        </w:rPr>
        <w:t>。</w:t>
      </w:r>
    </w:p>
    <w:p w:rsidR="008B2E3E" w:rsidRDefault="008B2E3E" w:rsidP="008B2E3E">
      <w:pPr>
        <w:spacing w:line="360" w:lineRule="auto"/>
        <w:ind w:firstLineChars="200" w:firstLine="420"/>
        <w:rPr>
          <w:rFonts w:ascii="宋体" w:hAnsi="宋体"/>
          <w:szCs w:val="21"/>
        </w:rPr>
      </w:pPr>
      <w:r>
        <w:rPr>
          <w:rFonts w:ascii="宋体" w:hAnsi="宋体" w:hint="eastAsia"/>
          <w:szCs w:val="21"/>
        </w:rPr>
        <w:t>6</w:t>
      </w:r>
      <w:r>
        <w:rPr>
          <w:rFonts w:ascii="宋体" w:hAnsi="宋体"/>
          <w:szCs w:val="21"/>
        </w:rPr>
        <w:t>.2.2</w:t>
      </w:r>
      <w:r>
        <w:rPr>
          <w:rStyle w:val="NormalCharacter"/>
          <w:rFonts w:ascii="宋体" w:hAnsi="宋体"/>
          <w:iCs/>
          <w:szCs w:val="21"/>
        </w:rPr>
        <w:t>负责管理指导现场勘探工作，组织勘探项目检查验收，以及</w:t>
      </w:r>
      <w:r>
        <w:rPr>
          <w:rStyle w:val="NormalCharacter"/>
          <w:rFonts w:ascii="宋体" w:hAnsi="宋体" w:hint="eastAsia"/>
          <w:iCs/>
          <w:szCs w:val="21"/>
          <w:u w:val="single"/>
        </w:rPr>
        <w:t xml:space="preserve"> </w:t>
      </w:r>
      <w:r>
        <w:rPr>
          <w:rStyle w:val="NormalCharacter"/>
          <w:rFonts w:ascii="宋体" w:hAnsi="宋体"/>
          <w:iCs/>
          <w:szCs w:val="21"/>
          <w:u w:val="single"/>
        </w:rPr>
        <w:t xml:space="preserve">          </w:t>
      </w:r>
      <w:r>
        <w:rPr>
          <w:rFonts w:ascii="宋体" w:hAnsi="宋体"/>
          <w:szCs w:val="21"/>
        </w:rPr>
        <w:t>区域内考古勘探资料的整理和《文物勘探工作报告》的编写，并解答甲方提出的建设</w:t>
      </w:r>
      <w:r>
        <w:rPr>
          <w:rStyle w:val="NormalCharacter"/>
          <w:rFonts w:ascii="宋体" w:hAnsi="宋体"/>
          <w:iCs/>
          <w:szCs w:val="21"/>
        </w:rPr>
        <w:t>项目</w:t>
      </w:r>
      <w:r>
        <w:rPr>
          <w:rFonts w:ascii="宋体" w:hAnsi="宋体"/>
          <w:szCs w:val="21"/>
        </w:rPr>
        <w:t>区域涉及文物保护的相关问题。</w:t>
      </w:r>
    </w:p>
    <w:p w:rsidR="008B2E3E" w:rsidRDefault="008B2E3E" w:rsidP="008B2E3E">
      <w:pPr>
        <w:spacing w:line="360" w:lineRule="auto"/>
        <w:ind w:firstLineChars="200" w:firstLine="420"/>
        <w:rPr>
          <w:rFonts w:ascii="宋体" w:hAnsi="宋体"/>
          <w:szCs w:val="21"/>
        </w:rPr>
      </w:pPr>
      <w:r>
        <w:rPr>
          <w:rFonts w:ascii="宋体" w:hAnsi="宋体" w:hint="eastAsia"/>
          <w:szCs w:val="21"/>
        </w:rPr>
        <w:t>6</w:t>
      </w:r>
      <w:r>
        <w:rPr>
          <w:rFonts w:ascii="宋体" w:hAnsi="宋体"/>
          <w:szCs w:val="21"/>
        </w:rPr>
        <w:t>.2.3</w:t>
      </w:r>
      <w:r>
        <w:rPr>
          <w:rStyle w:val="NormalCharacter"/>
          <w:rFonts w:ascii="宋体" w:hAnsi="宋体"/>
          <w:iCs/>
          <w:szCs w:val="21"/>
        </w:rPr>
        <w:t>考古勘探过程中若遇重要发现应及时通知甲方，客观准确地评估建设项目对文化遗产的影响，以便甲方对建设方案进行调整。</w:t>
      </w:r>
    </w:p>
    <w:p w:rsidR="008B2E3E" w:rsidRDefault="008B2E3E" w:rsidP="008B2E3E">
      <w:pPr>
        <w:spacing w:line="360" w:lineRule="auto"/>
        <w:ind w:firstLineChars="200" w:firstLine="420"/>
        <w:rPr>
          <w:rFonts w:ascii="宋体" w:hAnsi="宋体"/>
          <w:szCs w:val="21"/>
        </w:rPr>
      </w:pPr>
      <w:r>
        <w:rPr>
          <w:rFonts w:ascii="宋体" w:hAnsi="宋体" w:hint="eastAsia"/>
          <w:szCs w:val="21"/>
        </w:rPr>
        <w:t>6</w:t>
      </w:r>
      <w:r>
        <w:rPr>
          <w:rFonts w:ascii="宋体" w:hAnsi="宋体"/>
          <w:szCs w:val="21"/>
        </w:rPr>
        <w:t>.2.4协助甲方做好勘探期间现场发现的古代文化遗存的安全与保密工作。</w:t>
      </w:r>
    </w:p>
    <w:p w:rsidR="008B2E3E" w:rsidRDefault="008B2E3E" w:rsidP="008B2E3E">
      <w:pPr>
        <w:spacing w:line="360" w:lineRule="auto"/>
        <w:ind w:firstLineChars="200" w:firstLine="420"/>
        <w:rPr>
          <w:rFonts w:ascii="宋体" w:hAnsi="宋体"/>
          <w:szCs w:val="21"/>
        </w:rPr>
      </w:pPr>
      <w:r>
        <w:rPr>
          <w:rFonts w:ascii="宋体" w:hAnsi="宋体" w:hint="eastAsia"/>
          <w:szCs w:val="21"/>
        </w:rPr>
        <w:t>6</w:t>
      </w:r>
      <w:r>
        <w:rPr>
          <w:rFonts w:ascii="宋体" w:hAnsi="宋体"/>
          <w:szCs w:val="21"/>
        </w:rPr>
        <w:t>.2.5</w:t>
      </w:r>
      <w:r>
        <w:rPr>
          <w:rFonts w:ascii="宋体" w:hAnsi="宋体" w:hint="eastAsia"/>
          <w:szCs w:val="21"/>
        </w:rPr>
        <w:t>考古</w:t>
      </w:r>
      <w:r>
        <w:rPr>
          <w:rFonts w:ascii="宋体" w:hAnsi="宋体"/>
          <w:szCs w:val="21"/>
        </w:rPr>
        <w:t>勘探结束且确认经费全额到账后，向甲方提供正式的《文物勘探工作报告》一式陆份。</w:t>
      </w:r>
    </w:p>
    <w:p w:rsidR="008B2E3E" w:rsidRDefault="008B2E3E" w:rsidP="008B2E3E">
      <w:pPr>
        <w:spacing w:line="360" w:lineRule="auto"/>
        <w:ind w:firstLineChars="200" w:firstLine="420"/>
        <w:rPr>
          <w:rFonts w:ascii="宋体" w:hAnsi="宋体"/>
          <w:szCs w:val="21"/>
        </w:rPr>
      </w:pPr>
      <w:r>
        <w:rPr>
          <w:rFonts w:ascii="宋体" w:hAnsi="宋体" w:hint="eastAsia"/>
          <w:szCs w:val="21"/>
        </w:rPr>
        <w:t>6</w:t>
      </w:r>
      <w:r>
        <w:rPr>
          <w:rFonts w:ascii="宋体" w:hAnsi="宋体"/>
          <w:szCs w:val="21"/>
        </w:rPr>
        <w:t>.2.6切实履行协议约定的工作内容，严格在双方约定的工期内完成相关考古勘探工作。</w:t>
      </w:r>
    </w:p>
    <w:p w:rsidR="008B2E3E" w:rsidRDefault="008B2E3E" w:rsidP="008B2E3E">
      <w:pPr>
        <w:spacing w:line="360" w:lineRule="auto"/>
        <w:ind w:firstLineChars="200" w:firstLine="420"/>
        <w:rPr>
          <w:rFonts w:ascii="宋体" w:hAnsi="宋体"/>
          <w:b/>
          <w:szCs w:val="21"/>
        </w:rPr>
      </w:pPr>
      <w:r>
        <w:rPr>
          <w:rFonts w:ascii="宋体" w:hAnsi="宋体" w:hint="eastAsia"/>
          <w:szCs w:val="21"/>
        </w:rPr>
        <w:t>6</w:t>
      </w:r>
      <w:r>
        <w:rPr>
          <w:rFonts w:ascii="宋体" w:hAnsi="宋体"/>
          <w:szCs w:val="21"/>
        </w:rPr>
        <w:t>.2.7</w:t>
      </w:r>
      <w:r>
        <w:rPr>
          <w:rFonts w:ascii="宋体" w:hAnsi="宋体" w:hint="eastAsia"/>
          <w:szCs w:val="21"/>
        </w:rPr>
        <w:t>在现场工作的</w:t>
      </w:r>
      <w:r>
        <w:rPr>
          <w:rFonts w:ascii="宋体" w:hAnsi="宋体"/>
          <w:szCs w:val="21"/>
        </w:rPr>
        <w:t>乙方人员，应遵守甲方的安全制度及</w:t>
      </w:r>
      <w:r>
        <w:rPr>
          <w:rFonts w:ascii="宋体" w:hAnsi="宋体" w:hint="eastAsia"/>
          <w:szCs w:val="21"/>
        </w:rPr>
        <w:t>其他有</w:t>
      </w:r>
      <w:r>
        <w:rPr>
          <w:rFonts w:ascii="宋体" w:hAnsi="宋体"/>
          <w:szCs w:val="21"/>
        </w:rPr>
        <w:t>关的管理制度，承担有关资料的保密义务。</w:t>
      </w:r>
    </w:p>
    <w:p w:rsidR="008B2E3E" w:rsidRDefault="008B2E3E" w:rsidP="008B2E3E">
      <w:pPr>
        <w:spacing w:line="360" w:lineRule="auto"/>
        <w:rPr>
          <w:rFonts w:ascii="宋体" w:hAnsi="宋体"/>
          <w:b/>
          <w:szCs w:val="21"/>
        </w:rPr>
      </w:pPr>
      <w:r>
        <w:rPr>
          <w:rFonts w:ascii="宋体" w:hAnsi="宋体"/>
          <w:b/>
          <w:szCs w:val="21"/>
        </w:rPr>
        <w:t>第</w:t>
      </w:r>
      <w:r>
        <w:rPr>
          <w:rFonts w:ascii="宋体" w:hAnsi="宋体" w:hint="eastAsia"/>
          <w:b/>
          <w:szCs w:val="21"/>
        </w:rPr>
        <w:t>七</w:t>
      </w:r>
      <w:r>
        <w:rPr>
          <w:rFonts w:ascii="宋体" w:hAnsi="宋体"/>
          <w:b/>
          <w:szCs w:val="21"/>
        </w:rPr>
        <w:t>条  成果归属及保密条款</w:t>
      </w:r>
    </w:p>
    <w:p w:rsidR="008B2E3E" w:rsidRDefault="008B2E3E" w:rsidP="008B2E3E">
      <w:pPr>
        <w:spacing w:line="360" w:lineRule="auto"/>
        <w:ind w:firstLineChars="200" w:firstLine="420"/>
        <w:textAlignment w:val="baseline"/>
        <w:rPr>
          <w:rStyle w:val="NormalCharacter"/>
          <w:rFonts w:ascii="宋体" w:hAnsi="宋体"/>
          <w:iCs/>
          <w:szCs w:val="21"/>
        </w:rPr>
      </w:pPr>
      <w:r>
        <w:rPr>
          <w:rStyle w:val="NormalCharacter"/>
          <w:rFonts w:ascii="宋体" w:hAnsi="宋体" w:hint="eastAsia"/>
          <w:iCs/>
          <w:szCs w:val="21"/>
        </w:rPr>
        <w:t>7</w:t>
      </w:r>
      <w:r>
        <w:rPr>
          <w:rStyle w:val="NormalCharacter"/>
          <w:rFonts w:ascii="宋体" w:hAnsi="宋体"/>
          <w:iCs/>
          <w:szCs w:val="21"/>
        </w:rPr>
        <w:t>.1本次协议约定的考古勘探工作成果归属于甲、乙双方所有，未经甲、乙双方一致同意，任何一方不得擅自许可或转让给第三方使用，任何一方违反协议约定给对方造成损失的，应承担相应的法律责任。</w:t>
      </w:r>
    </w:p>
    <w:p w:rsidR="008B2E3E" w:rsidRDefault="008B2E3E" w:rsidP="008B2E3E">
      <w:pPr>
        <w:spacing w:line="360" w:lineRule="auto"/>
        <w:ind w:firstLineChars="200" w:firstLine="420"/>
        <w:textAlignment w:val="baseline"/>
        <w:rPr>
          <w:rFonts w:ascii="宋体" w:hAnsi="宋体"/>
          <w:szCs w:val="21"/>
        </w:rPr>
      </w:pPr>
      <w:r>
        <w:rPr>
          <w:rStyle w:val="NormalCharacter"/>
          <w:rFonts w:ascii="宋体" w:hAnsi="宋体" w:hint="eastAsia"/>
          <w:iCs/>
          <w:szCs w:val="21"/>
        </w:rPr>
        <w:t>7</w:t>
      </w:r>
      <w:r>
        <w:rPr>
          <w:rStyle w:val="NormalCharacter"/>
          <w:rFonts w:ascii="宋体" w:hAnsi="宋体"/>
          <w:iCs/>
          <w:szCs w:val="21"/>
        </w:rPr>
        <w:t>.2甲方提供的建设项目相关资料及经营、技术信息等，乙方有保密义务，不得向本协议以外的任何他方泄露，如违反本约定，甲方有权提出索赔。</w:t>
      </w:r>
    </w:p>
    <w:p w:rsidR="008B2E3E" w:rsidRDefault="008B2E3E" w:rsidP="008B2E3E">
      <w:pPr>
        <w:spacing w:line="360" w:lineRule="auto"/>
        <w:rPr>
          <w:rFonts w:ascii="宋体" w:hAnsi="宋体"/>
          <w:b/>
          <w:szCs w:val="21"/>
        </w:rPr>
      </w:pPr>
      <w:r>
        <w:rPr>
          <w:rFonts w:ascii="宋体" w:hAnsi="宋体"/>
          <w:b/>
          <w:szCs w:val="21"/>
        </w:rPr>
        <w:t>第</w:t>
      </w:r>
      <w:r>
        <w:rPr>
          <w:rFonts w:ascii="宋体" w:hAnsi="宋体" w:hint="eastAsia"/>
          <w:b/>
          <w:szCs w:val="21"/>
        </w:rPr>
        <w:t>八</w:t>
      </w:r>
      <w:r>
        <w:rPr>
          <w:rFonts w:ascii="宋体" w:hAnsi="宋体"/>
          <w:b/>
          <w:szCs w:val="21"/>
        </w:rPr>
        <w:t>条  违约责任及争议解决</w:t>
      </w:r>
    </w:p>
    <w:p w:rsidR="008B2E3E" w:rsidRDefault="008B2E3E" w:rsidP="008B2E3E">
      <w:pPr>
        <w:spacing w:line="360" w:lineRule="auto"/>
        <w:ind w:firstLineChars="200" w:firstLine="420"/>
        <w:rPr>
          <w:rFonts w:ascii="宋体" w:hAnsi="宋体"/>
          <w:szCs w:val="21"/>
        </w:rPr>
      </w:pPr>
      <w:r>
        <w:rPr>
          <w:rFonts w:ascii="宋体" w:hAnsi="宋体" w:hint="eastAsia"/>
          <w:szCs w:val="21"/>
        </w:rPr>
        <w:t>8</w:t>
      </w:r>
      <w:r>
        <w:rPr>
          <w:rFonts w:ascii="宋体" w:hAnsi="宋体"/>
          <w:szCs w:val="21"/>
        </w:rPr>
        <w:t>.1甲方违约责任</w:t>
      </w:r>
    </w:p>
    <w:p w:rsidR="008B2E3E" w:rsidRDefault="008B2E3E" w:rsidP="008B2E3E">
      <w:pPr>
        <w:spacing w:line="360" w:lineRule="auto"/>
        <w:ind w:firstLineChars="200" w:firstLine="420"/>
        <w:textAlignment w:val="baseline"/>
        <w:rPr>
          <w:rStyle w:val="NormalCharacter"/>
          <w:rFonts w:ascii="宋体" w:hAnsi="宋体"/>
          <w:iCs/>
          <w:szCs w:val="21"/>
        </w:rPr>
      </w:pPr>
      <w:r>
        <w:rPr>
          <w:rStyle w:val="NormalCharacter"/>
          <w:rFonts w:ascii="宋体" w:hAnsi="宋体" w:hint="eastAsia"/>
          <w:iCs/>
          <w:szCs w:val="21"/>
        </w:rPr>
        <w:t>8</w:t>
      </w:r>
      <w:r>
        <w:rPr>
          <w:rStyle w:val="NormalCharacter"/>
          <w:rFonts w:ascii="宋体" w:hAnsi="宋体"/>
          <w:iCs/>
          <w:szCs w:val="21"/>
        </w:rPr>
        <w:t>.1.1未按协议约定提供建设项目相关资料和工作条件，导致乙方无法按协议约定完成工作任务，甲方承担逾期责任。</w:t>
      </w:r>
    </w:p>
    <w:p w:rsidR="008B2E3E" w:rsidRDefault="008B2E3E" w:rsidP="008B2E3E">
      <w:pPr>
        <w:spacing w:line="360" w:lineRule="auto"/>
        <w:ind w:firstLineChars="200" w:firstLine="420"/>
        <w:textAlignment w:val="baseline"/>
        <w:rPr>
          <w:rStyle w:val="NormalCharacter"/>
          <w:rFonts w:ascii="宋体" w:hAnsi="宋体"/>
          <w:iCs/>
          <w:szCs w:val="21"/>
        </w:rPr>
      </w:pPr>
      <w:r>
        <w:rPr>
          <w:rStyle w:val="NormalCharacter"/>
          <w:rFonts w:ascii="宋体" w:hAnsi="宋体" w:hint="eastAsia"/>
          <w:iCs/>
          <w:szCs w:val="21"/>
        </w:rPr>
        <w:t>8</w:t>
      </w:r>
      <w:r>
        <w:rPr>
          <w:rStyle w:val="NormalCharacter"/>
          <w:rFonts w:ascii="宋体" w:hAnsi="宋体"/>
          <w:iCs/>
          <w:szCs w:val="21"/>
        </w:rPr>
        <w:t>.1.2未按协议约定向乙方支付工作费用，每逾期一日，按未付经费的百分之一向乙方支付违约金。</w:t>
      </w:r>
    </w:p>
    <w:p w:rsidR="008B2E3E" w:rsidRDefault="008B2E3E" w:rsidP="008B2E3E">
      <w:pPr>
        <w:spacing w:line="360" w:lineRule="auto"/>
        <w:ind w:firstLineChars="200" w:firstLine="420"/>
        <w:textAlignment w:val="baseline"/>
        <w:rPr>
          <w:rStyle w:val="NormalCharacter"/>
          <w:rFonts w:ascii="宋体" w:hAnsi="宋体"/>
          <w:iCs/>
          <w:szCs w:val="21"/>
        </w:rPr>
      </w:pPr>
      <w:r>
        <w:rPr>
          <w:rStyle w:val="NormalCharacter"/>
          <w:rFonts w:ascii="宋体" w:hAnsi="宋体" w:hint="eastAsia"/>
          <w:iCs/>
          <w:szCs w:val="21"/>
        </w:rPr>
        <w:t>8</w:t>
      </w:r>
      <w:r>
        <w:rPr>
          <w:rStyle w:val="NormalCharacter"/>
          <w:rFonts w:ascii="宋体" w:hAnsi="宋体"/>
          <w:iCs/>
          <w:szCs w:val="21"/>
        </w:rPr>
        <w:t>.1.3承担因提供资料有误造成乙方返工或工期延迟所增加的工作费用。</w:t>
      </w:r>
    </w:p>
    <w:p w:rsidR="008B2E3E" w:rsidRDefault="008B2E3E" w:rsidP="008B2E3E">
      <w:pPr>
        <w:spacing w:line="360" w:lineRule="auto"/>
        <w:ind w:firstLineChars="200" w:firstLine="420"/>
        <w:rPr>
          <w:rStyle w:val="NormalCharacter"/>
          <w:rFonts w:ascii="宋体" w:hAnsi="宋体"/>
          <w:iCs/>
          <w:szCs w:val="21"/>
        </w:rPr>
      </w:pPr>
      <w:r>
        <w:rPr>
          <w:rStyle w:val="NormalCharacter"/>
          <w:rFonts w:ascii="宋体" w:hAnsi="宋体" w:hint="eastAsia"/>
          <w:iCs/>
          <w:szCs w:val="21"/>
        </w:rPr>
        <w:lastRenderedPageBreak/>
        <w:t>8</w:t>
      </w:r>
      <w:r>
        <w:rPr>
          <w:rStyle w:val="NormalCharacter"/>
          <w:rFonts w:ascii="宋体" w:hAnsi="宋体"/>
          <w:iCs/>
          <w:szCs w:val="21"/>
        </w:rPr>
        <w:t>.1.4擅自终止协议，已支付工作费用不得要求返还，并向乙方支付相当于工作费用总额百分之五的违约金。</w:t>
      </w:r>
    </w:p>
    <w:p w:rsidR="008B2E3E" w:rsidRDefault="008B2E3E" w:rsidP="008B2E3E">
      <w:pPr>
        <w:spacing w:line="360" w:lineRule="auto"/>
        <w:ind w:firstLineChars="200" w:firstLine="420"/>
        <w:rPr>
          <w:rFonts w:ascii="宋体" w:hAnsi="宋体"/>
          <w:szCs w:val="21"/>
        </w:rPr>
      </w:pPr>
      <w:r>
        <w:rPr>
          <w:rFonts w:ascii="宋体" w:hAnsi="宋体" w:hint="eastAsia"/>
          <w:szCs w:val="21"/>
        </w:rPr>
        <w:t>8</w:t>
      </w:r>
      <w:r>
        <w:rPr>
          <w:rFonts w:ascii="宋体" w:hAnsi="宋体"/>
          <w:szCs w:val="21"/>
        </w:rPr>
        <w:t>.2乙方违约责任</w:t>
      </w:r>
    </w:p>
    <w:p w:rsidR="008B2E3E" w:rsidRDefault="008B2E3E" w:rsidP="008B2E3E">
      <w:pPr>
        <w:spacing w:line="360" w:lineRule="auto"/>
        <w:ind w:firstLineChars="200" w:firstLine="420"/>
        <w:textAlignment w:val="baseline"/>
        <w:rPr>
          <w:rStyle w:val="NormalCharacter"/>
          <w:rFonts w:ascii="宋体" w:hAnsi="宋体"/>
          <w:iCs/>
          <w:szCs w:val="21"/>
        </w:rPr>
      </w:pPr>
      <w:r>
        <w:rPr>
          <w:rStyle w:val="NormalCharacter"/>
          <w:rFonts w:ascii="宋体" w:hAnsi="宋体" w:hint="eastAsia"/>
          <w:iCs/>
          <w:szCs w:val="21"/>
        </w:rPr>
        <w:t>8</w:t>
      </w:r>
      <w:r>
        <w:rPr>
          <w:rStyle w:val="NormalCharacter"/>
          <w:rFonts w:ascii="宋体" w:hAnsi="宋体"/>
          <w:iCs/>
          <w:szCs w:val="21"/>
        </w:rPr>
        <w:t>.2.1逾期未交付文物勘探工作报告，每逾期一日，按已付工作经费的百分之一向甲方支付违约金，同时乙方应继续履行义务；逾期超过30日未交付文物勘探工作报告，甲方有权解除协议，并要求返还支付的工作费用及相当于已支付工作费用百分之五的违约金。</w:t>
      </w:r>
    </w:p>
    <w:p w:rsidR="008B2E3E" w:rsidRDefault="008B2E3E" w:rsidP="008B2E3E">
      <w:pPr>
        <w:spacing w:line="360" w:lineRule="auto"/>
        <w:ind w:firstLineChars="200" w:firstLine="420"/>
        <w:rPr>
          <w:rStyle w:val="NormalCharacter"/>
          <w:rFonts w:ascii="宋体" w:hAnsi="宋体"/>
          <w:iCs/>
          <w:szCs w:val="21"/>
        </w:rPr>
      </w:pPr>
      <w:r>
        <w:rPr>
          <w:rStyle w:val="NormalCharacter"/>
          <w:rFonts w:ascii="宋体" w:hAnsi="宋体" w:hint="eastAsia"/>
          <w:iCs/>
          <w:szCs w:val="21"/>
        </w:rPr>
        <w:t>8</w:t>
      </w:r>
      <w:r>
        <w:rPr>
          <w:rStyle w:val="NormalCharacter"/>
          <w:rFonts w:ascii="宋体" w:hAnsi="宋体"/>
          <w:iCs/>
          <w:szCs w:val="21"/>
        </w:rPr>
        <w:t>.2.2擅自终止协议，应退还甲方已支付的工作费用，并向甲方支付相当于工作费用总额百分之五的违约金。</w:t>
      </w:r>
    </w:p>
    <w:p w:rsidR="008B2E3E" w:rsidRDefault="008B2E3E" w:rsidP="008B2E3E">
      <w:pPr>
        <w:spacing w:line="360" w:lineRule="auto"/>
        <w:ind w:firstLineChars="200" w:firstLine="420"/>
        <w:rPr>
          <w:rFonts w:ascii="宋体" w:hAnsi="宋体"/>
          <w:szCs w:val="21"/>
        </w:rPr>
      </w:pPr>
      <w:r>
        <w:rPr>
          <w:rFonts w:ascii="宋体" w:hAnsi="宋体" w:hint="eastAsia"/>
          <w:szCs w:val="21"/>
        </w:rPr>
        <w:t>8</w:t>
      </w:r>
      <w:r>
        <w:rPr>
          <w:rFonts w:ascii="宋体" w:hAnsi="宋体"/>
          <w:szCs w:val="21"/>
        </w:rPr>
        <w:t>.2.3</w:t>
      </w:r>
      <w:r>
        <w:rPr>
          <w:rStyle w:val="NormalCharacter"/>
          <w:rFonts w:ascii="宋体" w:hAnsi="宋体"/>
          <w:iCs/>
          <w:szCs w:val="21"/>
        </w:rPr>
        <w:t>当本协议履行发生争议时</w:t>
      </w:r>
      <w:r>
        <w:rPr>
          <w:rFonts w:ascii="宋体" w:hAnsi="宋体"/>
          <w:szCs w:val="21"/>
        </w:rPr>
        <w:t>，双方应协商解决。协商未果，双方有权向项目所在地人民法院诉讼解决。</w:t>
      </w:r>
    </w:p>
    <w:p w:rsidR="008B2E3E" w:rsidRDefault="008B2E3E" w:rsidP="008B2E3E">
      <w:pPr>
        <w:spacing w:line="360" w:lineRule="auto"/>
        <w:rPr>
          <w:rFonts w:ascii="宋体" w:hAnsi="宋体"/>
          <w:b/>
          <w:szCs w:val="21"/>
        </w:rPr>
      </w:pPr>
      <w:r>
        <w:rPr>
          <w:rFonts w:ascii="宋体" w:hAnsi="宋体"/>
          <w:b/>
          <w:szCs w:val="21"/>
        </w:rPr>
        <w:t>第</w:t>
      </w:r>
      <w:r>
        <w:rPr>
          <w:rFonts w:ascii="宋体" w:hAnsi="宋体" w:hint="eastAsia"/>
          <w:b/>
          <w:szCs w:val="21"/>
        </w:rPr>
        <w:t>九</w:t>
      </w:r>
      <w:r>
        <w:rPr>
          <w:rFonts w:ascii="宋体" w:hAnsi="宋体"/>
          <w:b/>
          <w:szCs w:val="21"/>
        </w:rPr>
        <w:t>条  其他</w:t>
      </w:r>
    </w:p>
    <w:p w:rsidR="008B2E3E" w:rsidRDefault="008B2E3E" w:rsidP="008B2E3E">
      <w:pPr>
        <w:spacing w:line="360" w:lineRule="auto"/>
        <w:ind w:firstLineChars="200" w:firstLine="420"/>
        <w:rPr>
          <w:rFonts w:ascii="宋体" w:hAnsi="宋体"/>
          <w:szCs w:val="21"/>
        </w:rPr>
      </w:pPr>
      <w:r>
        <w:rPr>
          <w:rFonts w:ascii="宋体" w:hAnsi="宋体" w:hint="eastAsia"/>
          <w:szCs w:val="21"/>
        </w:rPr>
        <w:t>9</w:t>
      </w:r>
      <w:r>
        <w:rPr>
          <w:rFonts w:ascii="宋体" w:hAnsi="宋体"/>
          <w:szCs w:val="21"/>
        </w:rPr>
        <w:t>.1</w:t>
      </w:r>
      <w:r>
        <w:rPr>
          <w:rStyle w:val="NormalCharacter"/>
          <w:rFonts w:ascii="宋体" w:hAnsi="宋体"/>
          <w:iCs/>
          <w:szCs w:val="21"/>
        </w:rPr>
        <w:t>如建设项目涉及文物保护单位，甲方应按规定办理文物行政报批手续，乙方依据文物行政审批意见开展考古勘探工作。</w:t>
      </w:r>
    </w:p>
    <w:p w:rsidR="008B2E3E" w:rsidRDefault="008B2E3E" w:rsidP="008B2E3E">
      <w:pPr>
        <w:spacing w:line="360" w:lineRule="auto"/>
        <w:ind w:firstLineChars="200" w:firstLine="420"/>
        <w:rPr>
          <w:rFonts w:ascii="宋体" w:hAnsi="宋体"/>
          <w:szCs w:val="21"/>
        </w:rPr>
      </w:pPr>
      <w:r>
        <w:rPr>
          <w:rFonts w:ascii="宋体" w:hAnsi="宋体" w:hint="eastAsia"/>
          <w:szCs w:val="21"/>
        </w:rPr>
        <w:t>9</w:t>
      </w:r>
      <w:r>
        <w:rPr>
          <w:rFonts w:ascii="宋体" w:hAnsi="宋体"/>
          <w:szCs w:val="21"/>
        </w:rPr>
        <w:t>.2本次建设工程区域考古勘探成果仅用于建设项目的文物保护工作审批，不能挪作他用。</w:t>
      </w:r>
    </w:p>
    <w:p w:rsidR="008B2E3E" w:rsidRDefault="008B2E3E" w:rsidP="008B2E3E">
      <w:pPr>
        <w:spacing w:line="360" w:lineRule="auto"/>
        <w:ind w:firstLineChars="200" w:firstLine="420"/>
        <w:rPr>
          <w:rFonts w:ascii="宋体" w:hAnsi="宋体"/>
          <w:szCs w:val="21"/>
        </w:rPr>
      </w:pPr>
      <w:r>
        <w:rPr>
          <w:rFonts w:ascii="宋体" w:hAnsi="宋体" w:hint="eastAsia"/>
          <w:szCs w:val="21"/>
        </w:rPr>
        <w:t>9</w:t>
      </w:r>
      <w:r>
        <w:rPr>
          <w:rFonts w:ascii="宋体" w:hAnsi="宋体"/>
          <w:szCs w:val="21"/>
        </w:rPr>
        <w:t>.3如果项目建设用地区域内存在具有保护级别的文物保护单位，甲方应向相应的文物行政主管部门履行报批手续，待取得批复意见后，乙方依据批复意见对此类文物单位实施考古勘探工作。</w:t>
      </w:r>
    </w:p>
    <w:p w:rsidR="008B2E3E" w:rsidRDefault="008B2E3E" w:rsidP="008B2E3E">
      <w:pPr>
        <w:spacing w:line="360" w:lineRule="auto"/>
        <w:ind w:firstLineChars="200" w:firstLine="420"/>
        <w:rPr>
          <w:rFonts w:ascii="宋体" w:hAnsi="宋体"/>
          <w:szCs w:val="21"/>
        </w:rPr>
      </w:pPr>
      <w:r>
        <w:rPr>
          <w:rFonts w:ascii="宋体" w:hAnsi="宋体" w:hint="eastAsia"/>
          <w:szCs w:val="21"/>
        </w:rPr>
        <w:t>9</w:t>
      </w:r>
      <w:r>
        <w:rPr>
          <w:rFonts w:ascii="宋体" w:hAnsi="宋体"/>
          <w:szCs w:val="21"/>
        </w:rPr>
        <w:t>.4对于考古勘探发现的古代文化遗存，甲方应依据乙方编制的《文物勘探工作报告》，及时向</w:t>
      </w:r>
      <w:r>
        <w:rPr>
          <w:rFonts w:ascii="宋体" w:hAnsi="宋体" w:hint="eastAsia"/>
          <w:szCs w:val="21"/>
        </w:rPr>
        <w:t>相应的</w:t>
      </w:r>
      <w:r>
        <w:rPr>
          <w:rFonts w:ascii="宋体" w:hAnsi="宋体"/>
          <w:szCs w:val="21"/>
        </w:rPr>
        <w:t>文物行政主管部门上报，并依据文物行政主管部门的批复意见，切实做好</w:t>
      </w:r>
      <w:r>
        <w:rPr>
          <w:rStyle w:val="NormalCharacter"/>
          <w:rFonts w:ascii="宋体" w:hAnsi="宋体"/>
          <w:iCs/>
          <w:szCs w:val="21"/>
        </w:rPr>
        <w:t>项目</w:t>
      </w:r>
      <w:r>
        <w:rPr>
          <w:rFonts w:ascii="宋体" w:hAnsi="宋体"/>
          <w:szCs w:val="21"/>
        </w:rPr>
        <w:t>建设区域的文化遗产保护审批及后续考古发掘工作。</w:t>
      </w:r>
    </w:p>
    <w:p w:rsidR="008B2E3E" w:rsidRDefault="008B2E3E" w:rsidP="008B2E3E">
      <w:pPr>
        <w:spacing w:line="360" w:lineRule="auto"/>
        <w:ind w:firstLineChars="200" w:firstLine="420"/>
        <w:rPr>
          <w:rFonts w:ascii="宋体" w:hAnsi="宋体"/>
          <w:szCs w:val="21"/>
        </w:rPr>
      </w:pPr>
      <w:r>
        <w:rPr>
          <w:rFonts w:ascii="宋体" w:hAnsi="宋体" w:hint="eastAsia"/>
          <w:szCs w:val="21"/>
        </w:rPr>
        <w:t>9</w:t>
      </w:r>
      <w:r>
        <w:rPr>
          <w:rFonts w:ascii="宋体" w:hAnsi="宋体"/>
          <w:szCs w:val="21"/>
        </w:rPr>
        <w:t>.5甲、乙双方应本着积极配合、相互协作、精心组织、保证质量、按期完成的原则开展工作，重大事项双方应共同协商解决。</w:t>
      </w:r>
    </w:p>
    <w:p w:rsidR="008B2E3E" w:rsidRDefault="008B2E3E" w:rsidP="008B2E3E">
      <w:pPr>
        <w:spacing w:line="360" w:lineRule="auto"/>
        <w:ind w:firstLineChars="200" w:firstLine="420"/>
        <w:rPr>
          <w:rFonts w:ascii="宋体" w:hAnsi="宋体"/>
          <w:szCs w:val="21"/>
        </w:rPr>
      </w:pPr>
      <w:r>
        <w:rPr>
          <w:rFonts w:ascii="宋体" w:hAnsi="宋体" w:hint="eastAsia"/>
          <w:szCs w:val="21"/>
        </w:rPr>
        <w:t>9</w:t>
      </w:r>
      <w:r>
        <w:rPr>
          <w:rFonts w:ascii="宋体" w:hAnsi="宋体"/>
          <w:szCs w:val="21"/>
        </w:rPr>
        <w:t>.6乙方可根据该项目的具体情况进行劳务协作，乙方对协作方的工作成果向甲方负责。协作方的劳务费用由乙方承担，因协作方履行劳务协作而造成的任何人身、财产损害，由乙方及协作方承担，与甲方无关。</w:t>
      </w:r>
    </w:p>
    <w:p w:rsidR="008B2E3E" w:rsidRDefault="008B2E3E" w:rsidP="008B2E3E">
      <w:pPr>
        <w:spacing w:line="360" w:lineRule="auto"/>
        <w:ind w:firstLineChars="200" w:firstLine="420"/>
        <w:rPr>
          <w:rFonts w:ascii="宋体" w:hAnsi="宋体"/>
          <w:szCs w:val="21"/>
        </w:rPr>
      </w:pPr>
      <w:r>
        <w:rPr>
          <w:rFonts w:ascii="宋体" w:hAnsi="宋体" w:hint="eastAsia"/>
          <w:szCs w:val="21"/>
        </w:rPr>
        <w:t>9.7</w:t>
      </w:r>
      <w:r>
        <w:rPr>
          <w:rFonts w:ascii="宋体" w:hAnsi="宋体"/>
          <w:szCs w:val="21"/>
        </w:rPr>
        <w:t>本协议自甲、乙双方签字盖章后生效，双方履行完协议规定的义务后，本协议终止。</w:t>
      </w:r>
    </w:p>
    <w:p w:rsidR="008B2E3E" w:rsidRPr="00F86EEF" w:rsidRDefault="008B2E3E" w:rsidP="008B2E3E">
      <w:pPr>
        <w:spacing w:line="360" w:lineRule="auto"/>
        <w:ind w:firstLineChars="200" w:firstLine="420"/>
        <w:rPr>
          <w:rFonts w:ascii="宋体" w:hAnsi="宋体"/>
          <w:i/>
          <w:szCs w:val="21"/>
        </w:rPr>
      </w:pPr>
      <w:r>
        <w:rPr>
          <w:rFonts w:ascii="宋体" w:hAnsi="宋体" w:hint="eastAsia"/>
          <w:szCs w:val="21"/>
        </w:rPr>
        <w:t>9</w:t>
      </w:r>
      <w:r>
        <w:rPr>
          <w:rFonts w:ascii="宋体" w:hAnsi="宋体"/>
          <w:szCs w:val="21"/>
        </w:rPr>
        <w:t>.</w:t>
      </w:r>
      <w:r>
        <w:rPr>
          <w:rFonts w:ascii="宋体" w:hAnsi="宋体" w:hint="eastAsia"/>
          <w:szCs w:val="21"/>
        </w:rPr>
        <w:t>8</w:t>
      </w:r>
      <w:r>
        <w:rPr>
          <w:rFonts w:ascii="宋体" w:hAnsi="宋体"/>
          <w:szCs w:val="21"/>
        </w:rPr>
        <w:t>本协议一式捌份，甲乙双方各执肆份。</w:t>
      </w:r>
    </w:p>
    <w:p w:rsidR="008B2E3E" w:rsidRPr="008B2E3E" w:rsidRDefault="008B2E3E" w:rsidP="008B2E3E">
      <w:pPr>
        <w:spacing w:line="360" w:lineRule="auto"/>
        <w:ind w:firstLineChars="1000" w:firstLine="2100"/>
        <w:rPr>
          <w:rFonts w:ascii="宋体" w:hAnsi="宋体"/>
          <w:szCs w:val="21"/>
        </w:rPr>
      </w:pPr>
      <w:r>
        <w:rPr>
          <w:rFonts w:ascii="宋体" w:hAnsi="宋体"/>
          <w:szCs w:val="21"/>
        </w:rPr>
        <w:t>（正文完）</w:t>
      </w:r>
    </w:p>
    <w:p w:rsidR="008B2E3E" w:rsidRPr="00CB3E8B" w:rsidRDefault="008B2E3E" w:rsidP="008B2E3E">
      <w:pPr>
        <w:spacing w:line="360" w:lineRule="auto"/>
        <w:rPr>
          <w:rFonts w:ascii="宋体" w:hAnsi="宋体"/>
          <w:szCs w:val="21"/>
        </w:rPr>
      </w:pPr>
    </w:p>
    <w:p w:rsidR="008B2E3E" w:rsidRPr="00CB3E8B" w:rsidRDefault="008B2E3E" w:rsidP="008B2E3E">
      <w:pPr>
        <w:spacing w:line="360" w:lineRule="auto"/>
        <w:ind w:left="4725" w:hangingChars="2250" w:hanging="4725"/>
        <w:rPr>
          <w:rFonts w:ascii="宋体" w:hAnsi="宋体"/>
          <w:szCs w:val="21"/>
        </w:rPr>
      </w:pPr>
      <w:r w:rsidRPr="00CB3E8B">
        <w:rPr>
          <w:rFonts w:ascii="宋体" w:hAnsi="宋体"/>
          <w:szCs w:val="21"/>
        </w:rPr>
        <w:t>甲方：</w:t>
      </w:r>
      <w:r w:rsidRPr="00CB3E8B">
        <w:rPr>
          <w:rFonts w:ascii="宋体" w:hAnsi="宋体" w:hint="eastAsia"/>
          <w:szCs w:val="21"/>
        </w:rPr>
        <w:t xml:space="preserve"> </w:t>
      </w:r>
      <w:r w:rsidRPr="00CB3E8B">
        <w:rPr>
          <w:rFonts w:ascii="宋体" w:hAnsi="宋体"/>
          <w:szCs w:val="21"/>
        </w:rPr>
        <w:t xml:space="preserve">                      </w:t>
      </w:r>
      <w:r w:rsidRPr="00CB3E8B">
        <w:rPr>
          <w:rFonts w:ascii="宋体" w:hAnsi="宋体"/>
          <w:color w:val="FF0000"/>
          <w:szCs w:val="21"/>
        </w:rPr>
        <w:t xml:space="preserve">                     </w:t>
      </w:r>
      <w:r w:rsidRPr="00CB3E8B">
        <w:rPr>
          <w:rFonts w:ascii="宋体" w:hAnsi="宋体"/>
          <w:szCs w:val="21"/>
        </w:rPr>
        <w:t xml:space="preserve">乙方： </w:t>
      </w:r>
    </w:p>
    <w:p w:rsidR="008B2E3E" w:rsidRPr="00CB3E8B" w:rsidRDefault="008B2E3E" w:rsidP="008B2E3E">
      <w:pPr>
        <w:spacing w:line="360" w:lineRule="auto"/>
        <w:rPr>
          <w:rFonts w:ascii="宋体" w:hAnsi="宋体"/>
          <w:szCs w:val="21"/>
        </w:rPr>
      </w:pPr>
      <w:r w:rsidRPr="00CB3E8B">
        <w:rPr>
          <w:rFonts w:ascii="宋体" w:hAnsi="宋体"/>
          <w:szCs w:val="21"/>
        </w:rPr>
        <w:t>法定代表人：                                      法定代表人：</w:t>
      </w:r>
    </w:p>
    <w:p w:rsidR="008B2E3E" w:rsidRPr="00CB3E8B" w:rsidRDefault="008B2E3E" w:rsidP="008B2E3E">
      <w:pPr>
        <w:spacing w:line="360" w:lineRule="auto"/>
        <w:rPr>
          <w:rFonts w:ascii="宋体" w:hAnsi="宋体"/>
          <w:szCs w:val="21"/>
        </w:rPr>
      </w:pPr>
      <w:r w:rsidRPr="00CB3E8B">
        <w:rPr>
          <w:rFonts w:ascii="宋体" w:hAnsi="宋体"/>
          <w:szCs w:val="21"/>
        </w:rPr>
        <w:t>或委托代理人：                                    或委托代理人：</w:t>
      </w:r>
    </w:p>
    <w:p w:rsidR="008B2E3E" w:rsidRPr="00CB3E8B" w:rsidRDefault="008B2E3E" w:rsidP="008B2E3E">
      <w:pPr>
        <w:spacing w:line="360" w:lineRule="auto"/>
        <w:rPr>
          <w:rFonts w:ascii="宋体" w:hAnsi="宋体"/>
          <w:szCs w:val="21"/>
        </w:rPr>
      </w:pPr>
      <w:r w:rsidRPr="00CB3E8B">
        <w:rPr>
          <w:rFonts w:ascii="宋体" w:hAnsi="宋体"/>
          <w:szCs w:val="21"/>
        </w:rPr>
        <w:t>电话：                                            电话：</w:t>
      </w:r>
    </w:p>
    <w:p w:rsidR="008B2E3E" w:rsidRPr="00CB3E8B" w:rsidRDefault="008B2E3E" w:rsidP="008B2E3E">
      <w:pPr>
        <w:spacing w:line="360" w:lineRule="auto"/>
        <w:rPr>
          <w:rFonts w:ascii="宋体" w:hAnsi="宋体"/>
          <w:szCs w:val="21"/>
        </w:rPr>
      </w:pPr>
      <w:r w:rsidRPr="00CB3E8B">
        <w:rPr>
          <w:rFonts w:ascii="宋体" w:hAnsi="宋体"/>
          <w:szCs w:val="21"/>
        </w:rPr>
        <w:t>传真：                                            传真：</w:t>
      </w:r>
    </w:p>
    <w:p w:rsidR="008B2E3E" w:rsidRPr="00CB3E8B" w:rsidRDefault="008B2E3E" w:rsidP="008B2E3E">
      <w:pPr>
        <w:spacing w:line="360" w:lineRule="auto"/>
        <w:rPr>
          <w:rFonts w:ascii="宋体" w:hAnsi="宋体"/>
          <w:szCs w:val="21"/>
        </w:rPr>
      </w:pPr>
      <w:r w:rsidRPr="00CB3E8B">
        <w:rPr>
          <w:rFonts w:ascii="宋体" w:hAnsi="宋体"/>
          <w:szCs w:val="21"/>
        </w:rPr>
        <w:t>联系人：                                          联系人：</w:t>
      </w:r>
    </w:p>
    <w:p w:rsidR="008B2E3E" w:rsidRPr="00CB3E8B" w:rsidRDefault="008B2E3E" w:rsidP="008B2E3E">
      <w:pPr>
        <w:spacing w:line="360" w:lineRule="auto"/>
        <w:rPr>
          <w:rFonts w:ascii="宋体" w:hAnsi="宋体"/>
          <w:szCs w:val="21"/>
        </w:rPr>
      </w:pPr>
      <w:r w:rsidRPr="00CB3E8B">
        <w:rPr>
          <w:rFonts w:ascii="宋体" w:hAnsi="宋体"/>
          <w:szCs w:val="21"/>
        </w:rPr>
        <w:lastRenderedPageBreak/>
        <w:t>开户银行：                                        开户银行：</w:t>
      </w:r>
    </w:p>
    <w:p w:rsidR="008B2E3E" w:rsidRPr="00CB3E8B" w:rsidRDefault="008B2E3E" w:rsidP="008B2E3E">
      <w:pPr>
        <w:spacing w:line="360" w:lineRule="auto"/>
        <w:rPr>
          <w:rFonts w:ascii="宋体" w:hAnsi="宋体"/>
          <w:szCs w:val="21"/>
        </w:rPr>
      </w:pPr>
      <w:r w:rsidRPr="00CB3E8B">
        <w:rPr>
          <w:rFonts w:ascii="宋体" w:hAnsi="宋体"/>
          <w:szCs w:val="21"/>
        </w:rPr>
        <w:t>账户：                                            账户：</w:t>
      </w:r>
    </w:p>
    <w:p w:rsidR="008B2E3E" w:rsidRPr="00CB3E8B" w:rsidRDefault="008B2E3E" w:rsidP="008B2E3E">
      <w:pPr>
        <w:spacing w:line="360" w:lineRule="auto"/>
        <w:rPr>
          <w:rFonts w:ascii="宋体" w:hAnsi="宋体"/>
          <w:szCs w:val="21"/>
        </w:rPr>
      </w:pPr>
      <w:r w:rsidRPr="00CB3E8B">
        <w:rPr>
          <w:rFonts w:ascii="宋体" w:hAnsi="宋体"/>
          <w:szCs w:val="21"/>
        </w:rPr>
        <w:t>账号：                                            账号：</w:t>
      </w:r>
    </w:p>
    <w:p w:rsidR="008B2E3E" w:rsidRPr="00CB3E8B" w:rsidRDefault="008B2E3E" w:rsidP="008B2E3E">
      <w:pPr>
        <w:spacing w:line="360" w:lineRule="auto"/>
        <w:rPr>
          <w:rFonts w:ascii="宋体" w:hAnsi="宋体"/>
          <w:szCs w:val="21"/>
        </w:rPr>
      </w:pPr>
      <w:r w:rsidRPr="00CB3E8B">
        <w:rPr>
          <w:rFonts w:ascii="宋体" w:hAnsi="宋体"/>
          <w:szCs w:val="21"/>
        </w:rPr>
        <w:t>日期：   年  月   日                              日期：   年  月  日</w:t>
      </w:r>
    </w:p>
    <w:p w:rsidR="00DA45A4" w:rsidRDefault="00DA45A4" w:rsidP="00DA45A4">
      <w:pPr>
        <w:widowControl/>
        <w:jc w:val="center"/>
        <w:rPr>
          <w:rFonts w:ascii="黑体" w:eastAsia="黑体" w:hAnsi="宋体"/>
          <w:sz w:val="28"/>
          <w:szCs w:val="28"/>
        </w:rPr>
      </w:pPr>
      <w:r>
        <w:rPr>
          <w:rFonts w:ascii="黑体" w:eastAsia="黑体" w:hAnsi="宋体"/>
          <w:sz w:val="28"/>
          <w:szCs w:val="28"/>
        </w:rPr>
        <w:br w:type="page"/>
      </w:r>
    </w:p>
    <w:p w:rsidR="008B2E3E" w:rsidRDefault="008B2E3E" w:rsidP="008B2E3E">
      <w:pPr>
        <w:pStyle w:val="a1"/>
        <w:spacing w:line="336" w:lineRule="auto"/>
        <w:ind w:firstLine="0"/>
        <w:outlineLvl w:val="0"/>
        <w:rPr>
          <w:rFonts w:ascii="宋体" w:hAnsi="宋体" w:cs="宋体"/>
          <w:color w:val="000000"/>
          <w:spacing w:val="30"/>
          <w:kern w:val="0"/>
          <w:sz w:val="24"/>
          <w:lang w:bidi="ar"/>
        </w:rPr>
      </w:pPr>
      <w:r>
        <w:rPr>
          <w:rFonts w:ascii="黑体" w:eastAsia="黑体" w:hAnsi="黑体" w:cs="黑体" w:hint="eastAsia"/>
          <w:color w:val="333333"/>
          <w:sz w:val="32"/>
          <w:szCs w:val="32"/>
          <w:shd w:val="clear" w:color="auto" w:fill="FFFFFF"/>
        </w:rPr>
        <w:lastRenderedPageBreak/>
        <w:t>附件1</w:t>
      </w:r>
    </w:p>
    <w:p w:rsidR="008B2E3E" w:rsidRDefault="008B2E3E" w:rsidP="008B2E3E">
      <w:pPr>
        <w:pStyle w:val="ac"/>
        <w:shd w:val="clear" w:color="auto" w:fill="FFFFFF"/>
        <w:spacing w:before="0" w:beforeAutospacing="0" w:after="0" w:afterAutospacing="0" w:line="560" w:lineRule="exact"/>
        <w:jc w:val="cente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lang w:bidi="ar"/>
        </w:rPr>
        <w:t>“政采贷”业务介绍</w:t>
      </w:r>
    </w:p>
    <w:p w:rsidR="008B2E3E" w:rsidRDefault="008B2E3E" w:rsidP="008B2E3E">
      <w:pPr>
        <w:pStyle w:val="ac"/>
        <w:shd w:val="clear" w:color="auto" w:fill="FFFFFF"/>
        <w:spacing w:before="0" w:beforeAutospacing="0" w:after="0" w:afterAutospacing="0" w:line="560" w:lineRule="exact"/>
        <w:ind w:firstLineChars="200" w:firstLine="640"/>
        <w:jc w:val="both"/>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采贷以中小企业的政府采购信用和国库集中支付作为履约保障的政府采购合同为基础，借力政府采购诚信保障，提供了银企对接的机会和相关的服务支持。</w:t>
      </w:r>
    </w:p>
    <w:p w:rsidR="008B2E3E" w:rsidRDefault="008B2E3E" w:rsidP="008B2E3E">
      <w:pPr>
        <w:pStyle w:val="ac"/>
        <w:shd w:val="clear" w:color="auto" w:fill="FFFFFF"/>
        <w:spacing w:before="0" w:beforeAutospacing="0" w:after="0" w:afterAutospacing="0" w:line="560" w:lineRule="exact"/>
        <w:ind w:firstLine="420"/>
        <w:jc w:val="both"/>
        <w:rPr>
          <w:rFonts w:ascii="仿宋_GB2312" w:eastAsia="仿宋_GB2312" w:hAnsi="仿宋_GB2312" w:cs="仿宋_GB2312"/>
          <w:color w:val="333333"/>
          <w:sz w:val="32"/>
          <w:szCs w:val="32"/>
          <w:shd w:val="clear" w:color="auto" w:fill="FFFFFF"/>
        </w:rPr>
      </w:pPr>
    </w:p>
    <w:p w:rsidR="008B2E3E" w:rsidRDefault="008B2E3E" w:rsidP="008B2E3E">
      <w:pPr>
        <w:pStyle w:val="ac"/>
        <w:shd w:val="clear" w:color="auto" w:fill="FFFFFF"/>
        <w:spacing w:before="0" w:beforeAutospacing="0" w:after="0" w:afterAutospacing="0" w:line="560" w:lineRule="exact"/>
        <w:ind w:firstLine="420"/>
        <w:jc w:val="both"/>
        <w:rPr>
          <w:rFonts w:ascii="仿宋_GB2312" w:eastAsia="仿宋_GB2312" w:hAnsi="仿宋_GB2312" w:cs="仿宋_GB2312"/>
          <w:color w:val="333333"/>
          <w:sz w:val="32"/>
          <w:szCs w:val="32"/>
          <w:shd w:val="clear" w:color="auto" w:fill="FFFFFF"/>
        </w:rPr>
      </w:pPr>
    </w:p>
    <w:p w:rsidR="008B2E3E" w:rsidRDefault="008B2E3E" w:rsidP="008B2E3E">
      <w:pPr>
        <w:pStyle w:val="ac"/>
        <w:shd w:val="clear" w:color="auto" w:fill="FFFFFF"/>
        <w:spacing w:before="0" w:beforeAutospacing="0" w:after="0" w:afterAutospacing="0" w:line="560" w:lineRule="exact"/>
        <w:ind w:firstLine="420"/>
        <w:jc w:val="both"/>
        <w:rPr>
          <w:rFonts w:ascii="仿宋_GB2312" w:eastAsia="仿宋_GB2312" w:hAnsi="仿宋_GB2312" w:cs="仿宋_GB2312"/>
          <w:color w:val="333333"/>
          <w:sz w:val="32"/>
          <w:szCs w:val="32"/>
          <w:shd w:val="clear" w:color="auto" w:fill="FFFFFF"/>
        </w:rPr>
      </w:pPr>
    </w:p>
    <w:p w:rsidR="008B2E3E" w:rsidRDefault="008B2E3E" w:rsidP="008B2E3E">
      <w:pPr>
        <w:pStyle w:val="ac"/>
        <w:shd w:val="clear" w:color="auto" w:fill="FFFFFF"/>
        <w:spacing w:before="0" w:beforeAutospacing="0" w:after="0" w:afterAutospacing="0" w:line="560" w:lineRule="exact"/>
        <w:ind w:firstLine="420"/>
        <w:jc w:val="both"/>
        <w:rPr>
          <w:rFonts w:ascii="仿宋_GB2312" w:eastAsia="仿宋_GB2312" w:hAnsi="仿宋_GB2312" w:cs="仿宋_GB2312"/>
          <w:color w:val="333333"/>
          <w:sz w:val="32"/>
          <w:szCs w:val="32"/>
          <w:shd w:val="clear" w:color="auto" w:fill="FFFFFF"/>
        </w:rPr>
      </w:pPr>
    </w:p>
    <w:p w:rsidR="008B2E3E" w:rsidRDefault="008B2E3E" w:rsidP="008B2E3E">
      <w:pPr>
        <w:pStyle w:val="ac"/>
        <w:shd w:val="clear" w:color="auto" w:fill="FFFFFF"/>
        <w:spacing w:before="0" w:beforeAutospacing="0" w:after="0" w:afterAutospacing="0" w:line="560" w:lineRule="exact"/>
        <w:ind w:firstLine="420"/>
        <w:jc w:val="both"/>
        <w:rPr>
          <w:rFonts w:ascii="仿宋_GB2312" w:eastAsia="仿宋_GB2312" w:hAnsi="仿宋_GB2312" w:cs="仿宋_GB2312"/>
          <w:color w:val="333333"/>
          <w:sz w:val="32"/>
          <w:szCs w:val="32"/>
          <w:shd w:val="clear" w:color="auto" w:fill="FFFFFF"/>
        </w:rPr>
      </w:pPr>
    </w:p>
    <w:p w:rsidR="008B2E3E" w:rsidRDefault="008B2E3E" w:rsidP="008B2E3E">
      <w:pPr>
        <w:ind w:firstLineChars="100" w:firstLine="320"/>
        <w:rPr>
          <w:rFonts w:ascii="黑体" w:eastAsia="黑体" w:hAnsi="黑体" w:cs="黑体"/>
          <w:color w:val="333333"/>
          <w:sz w:val="32"/>
          <w:szCs w:val="32"/>
          <w:shd w:val="clear" w:color="auto" w:fill="FFFFFF"/>
        </w:rPr>
      </w:pPr>
    </w:p>
    <w:p w:rsidR="008B2E3E" w:rsidRDefault="008B2E3E" w:rsidP="008B2E3E">
      <w:pPr>
        <w:ind w:firstLineChars="100" w:firstLine="320"/>
        <w:rPr>
          <w:rFonts w:ascii="黑体" w:eastAsia="黑体" w:hAnsi="黑体" w:cs="黑体"/>
          <w:color w:val="333333"/>
          <w:sz w:val="32"/>
          <w:szCs w:val="32"/>
          <w:shd w:val="clear" w:color="auto" w:fill="FFFFFF"/>
        </w:rPr>
      </w:pPr>
    </w:p>
    <w:p w:rsidR="008B2E3E" w:rsidRDefault="008B2E3E" w:rsidP="008B2E3E">
      <w:pPr>
        <w:ind w:firstLineChars="100" w:firstLine="320"/>
        <w:rPr>
          <w:rFonts w:ascii="黑体" w:eastAsia="黑体" w:hAnsi="黑体" w:cs="黑体"/>
          <w:color w:val="333333"/>
          <w:sz w:val="32"/>
          <w:szCs w:val="32"/>
          <w:shd w:val="clear" w:color="auto" w:fill="FFFFFF"/>
        </w:rPr>
      </w:pPr>
    </w:p>
    <w:p w:rsidR="008B2E3E" w:rsidRDefault="008B2E3E" w:rsidP="008B2E3E">
      <w:pPr>
        <w:ind w:firstLineChars="100" w:firstLine="320"/>
        <w:rPr>
          <w:rFonts w:ascii="黑体" w:eastAsia="黑体" w:hAnsi="黑体" w:cs="黑体"/>
          <w:color w:val="333333"/>
          <w:sz w:val="32"/>
          <w:szCs w:val="32"/>
          <w:shd w:val="clear" w:color="auto" w:fill="FFFFFF"/>
        </w:rPr>
      </w:pPr>
    </w:p>
    <w:p w:rsidR="008B2E3E" w:rsidRDefault="008B2E3E" w:rsidP="008B2E3E">
      <w:pPr>
        <w:ind w:firstLineChars="100" w:firstLine="320"/>
        <w:rPr>
          <w:rFonts w:ascii="黑体" w:eastAsia="黑体" w:hAnsi="黑体" w:cs="黑体"/>
          <w:color w:val="333333"/>
          <w:sz w:val="32"/>
          <w:szCs w:val="32"/>
          <w:shd w:val="clear" w:color="auto" w:fill="FFFFFF"/>
        </w:rPr>
      </w:pPr>
    </w:p>
    <w:p w:rsidR="008B2E3E" w:rsidRDefault="008B2E3E" w:rsidP="008B2E3E">
      <w:pPr>
        <w:ind w:firstLineChars="100" w:firstLine="320"/>
        <w:rPr>
          <w:rFonts w:ascii="黑体" w:eastAsia="黑体" w:hAnsi="黑体" w:cs="黑体"/>
          <w:color w:val="333333"/>
          <w:sz w:val="32"/>
          <w:szCs w:val="32"/>
          <w:shd w:val="clear" w:color="auto" w:fill="FFFFFF"/>
        </w:rPr>
      </w:pPr>
    </w:p>
    <w:p w:rsidR="008B2E3E" w:rsidRDefault="008B2E3E" w:rsidP="008B2E3E">
      <w:pPr>
        <w:ind w:firstLineChars="100" w:firstLine="320"/>
        <w:rPr>
          <w:rFonts w:ascii="黑体" w:eastAsia="黑体" w:hAnsi="黑体" w:cs="黑体"/>
          <w:color w:val="333333"/>
          <w:sz w:val="32"/>
          <w:szCs w:val="32"/>
          <w:shd w:val="clear" w:color="auto" w:fill="FFFFFF"/>
        </w:rPr>
      </w:pPr>
    </w:p>
    <w:p w:rsidR="008B2E3E" w:rsidRDefault="008B2E3E" w:rsidP="008B2E3E">
      <w:pPr>
        <w:ind w:firstLineChars="100" w:firstLine="320"/>
        <w:rPr>
          <w:rFonts w:ascii="黑体" w:eastAsia="黑体" w:hAnsi="黑体" w:cs="黑体"/>
          <w:color w:val="333333"/>
          <w:sz w:val="32"/>
          <w:szCs w:val="32"/>
          <w:shd w:val="clear" w:color="auto" w:fill="FFFFFF"/>
        </w:rPr>
      </w:pPr>
    </w:p>
    <w:p w:rsidR="008B2E3E" w:rsidRDefault="008B2E3E" w:rsidP="008B2E3E">
      <w:pPr>
        <w:ind w:firstLineChars="100" w:firstLine="320"/>
        <w:rPr>
          <w:rFonts w:ascii="黑体" w:eastAsia="黑体" w:hAnsi="黑体" w:cs="黑体"/>
          <w:color w:val="333333"/>
          <w:sz w:val="32"/>
          <w:szCs w:val="32"/>
          <w:shd w:val="clear" w:color="auto" w:fill="FFFFFF"/>
        </w:rPr>
      </w:pPr>
    </w:p>
    <w:p w:rsidR="008B2E3E" w:rsidRDefault="008B2E3E" w:rsidP="008B2E3E">
      <w:pPr>
        <w:ind w:firstLineChars="100" w:firstLine="320"/>
        <w:rPr>
          <w:rFonts w:ascii="黑体" w:eastAsia="黑体" w:hAnsi="黑体" w:cs="黑体"/>
          <w:color w:val="333333"/>
          <w:sz w:val="32"/>
          <w:szCs w:val="32"/>
          <w:shd w:val="clear" w:color="auto" w:fill="FFFFFF"/>
        </w:rPr>
      </w:pPr>
    </w:p>
    <w:p w:rsidR="008B2E3E" w:rsidRDefault="008B2E3E" w:rsidP="008B2E3E">
      <w:pPr>
        <w:ind w:firstLineChars="100" w:firstLine="320"/>
        <w:rPr>
          <w:rFonts w:ascii="黑体" w:eastAsia="黑体" w:hAnsi="黑体" w:cs="黑体"/>
          <w:color w:val="333333"/>
          <w:sz w:val="32"/>
          <w:szCs w:val="32"/>
          <w:shd w:val="clear" w:color="auto" w:fill="FFFFFF"/>
        </w:rPr>
      </w:pPr>
    </w:p>
    <w:p w:rsidR="008B2E3E" w:rsidRDefault="008B2E3E" w:rsidP="008B2E3E">
      <w:pPr>
        <w:ind w:firstLineChars="100" w:firstLine="320"/>
        <w:rPr>
          <w:rFonts w:ascii="黑体" w:eastAsia="黑体" w:hAnsi="黑体" w:cs="黑体"/>
          <w:color w:val="333333"/>
          <w:sz w:val="32"/>
          <w:szCs w:val="32"/>
          <w:shd w:val="clear" w:color="auto" w:fill="FFFFFF"/>
        </w:rPr>
      </w:pPr>
    </w:p>
    <w:p w:rsidR="008B2E3E" w:rsidRDefault="008B2E3E" w:rsidP="008B2E3E">
      <w:pPr>
        <w:ind w:firstLineChars="100" w:firstLine="320"/>
        <w:rPr>
          <w:rFonts w:ascii="黑体" w:eastAsia="黑体" w:hAnsi="黑体" w:cs="黑体"/>
          <w:color w:val="333333"/>
          <w:sz w:val="32"/>
          <w:szCs w:val="32"/>
          <w:shd w:val="clear" w:color="auto" w:fill="FFFFFF"/>
        </w:rPr>
      </w:pPr>
    </w:p>
    <w:p w:rsidR="008B2E3E" w:rsidRDefault="008B2E3E" w:rsidP="008B2E3E">
      <w:pPr>
        <w:ind w:firstLineChars="100" w:firstLine="320"/>
        <w:rPr>
          <w:rFonts w:ascii="黑体" w:eastAsia="黑体" w:hAnsi="黑体" w:cs="黑体"/>
          <w:color w:val="333333"/>
          <w:sz w:val="32"/>
          <w:szCs w:val="32"/>
          <w:shd w:val="clear" w:color="auto" w:fill="FFFFFF"/>
        </w:rPr>
      </w:pPr>
    </w:p>
    <w:p w:rsidR="008B2E3E" w:rsidRDefault="008B2E3E" w:rsidP="008B2E3E">
      <w:pPr>
        <w:ind w:firstLineChars="100" w:firstLine="320"/>
        <w:rPr>
          <w:rFonts w:ascii="黑体" w:eastAsia="黑体" w:hAnsi="黑体" w:cs="黑体"/>
          <w:color w:val="333333"/>
          <w:sz w:val="32"/>
          <w:szCs w:val="32"/>
          <w:shd w:val="clear" w:color="auto" w:fill="FFFFFF"/>
        </w:rPr>
      </w:pPr>
      <w:r>
        <w:rPr>
          <w:rFonts w:ascii="黑体" w:eastAsia="黑体" w:hAnsi="黑体" w:cs="黑体" w:hint="eastAsia"/>
          <w:color w:val="333333"/>
          <w:sz w:val="32"/>
          <w:szCs w:val="32"/>
          <w:shd w:val="clear" w:color="auto" w:fill="FFFFFF"/>
        </w:rPr>
        <w:lastRenderedPageBreak/>
        <w:t>附件2</w:t>
      </w:r>
    </w:p>
    <w:p w:rsidR="008B2E3E" w:rsidRDefault="008B2E3E" w:rsidP="008B2E3E">
      <w:pPr>
        <w:spacing w:beforeLines="100" w:before="240" w:afterLines="50" w:after="120" w:line="360" w:lineRule="auto"/>
        <w:jc w:val="center"/>
        <w:rPr>
          <w:rFonts w:ascii="仿宋_GB2312" w:eastAsia="仿宋_GB2312" w:hAnsi="仿宋_GB2312" w:cs="仿宋_GB2312"/>
          <w:b/>
          <w:bCs/>
          <w:spacing w:val="-4"/>
          <w:w w:val="95"/>
          <w:sz w:val="28"/>
          <w:szCs w:val="28"/>
        </w:rPr>
      </w:pPr>
      <w:r>
        <w:rPr>
          <w:rFonts w:ascii="仿宋_GB2312" w:eastAsia="仿宋_GB2312" w:hAnsi="仿宋_GB2312" w:cs="仿宋_GB2312" w:hint="eastAsia"/>
          <w:b/>
          <w:bCs/>
          <w:spacing w:val="-4"/>
          <w:w w:val="95"/>
          <w:sz w:val="28"/>
          <w:szCs w:val="28"/>
        </w:rPr>
        <w:t>陕西政府采购供应商信用融资信息服务平台操作手册</w:t>
      </w:r>
    </w:p>
    <w:p w:rsidR="008B2E3E" w:rsidRDefault="008B2E3E" w:rsidP="008B2E3E">
      <w:pPr>
        <w:pStyle w:val="a6"/>
        <w:autoSpaceDE w:val="0"/>
        <w:autoSpaceDN w:val="0"/>
        <w:spacing w:line="360" w:lineRule="auto"/>
        <w:ind w:firstLineChars="200" w:firstLine="520"/>
        <w:rPr>
          <w:rFonts w:ascii="仿宋_GB2312" w:eastAsia="仿宋_GB2312" w:hAnsi="仿宋_GB2312" w:cs="仿宋_GB2312"/>
          <w:szCs w:val="28"/>
        </w:rPr>
      </w:pPr>
      <w:r>
        <w:rPr>
          <w:rFonts w:ascii="仿宋_GB2312" w:eastAsia="仿宋_GB2312" w:hAnsi="仿宋_GB2312" w:cs="仿宋_GB2312" w:hint="eastAsia"/>
          <w:spacing w:val="-4"/>
          <w:w w:val="95"/>
          <w:szCs w:val="28"/>
        </w:rPr>
        <w:t>陕西政府采购供应商信用融资信息服务平台主要功能为：供应商凭中标项目或成交合</w:t>
      </w:r>
      <w:r>
        <w:rPr>
          <w:rFonts w:ascii="仿宋_GB2312" w:eastAsia="仿宋_GB2312" w:hAnsi="仿宋_GB2312" w:cs="仿宋_GB2312" w:hint="eastAsia"/>
          <w:spacing w:val="-4"/>
          <w:szCs w:val="28"/>
        </w:rPr>
        <w:t>提交融资意向，查看融资申请进度等功能，本操作手册将详细说明这些功能。</w:t>
      </w:r>
    </w:p>
    <w:p w:rsidR="008B2E3E" w:rsidRDefault="008B2E3E" w:rsidP="008B2E3E">
      <w:pPr>
        <w:pStyle w:val="a6"/>
        <w:autoSpaceDE w:val="0"/>
        <w:autoSpaceDN w:val="0"/>
        <w:spacing w:line="360" w:lineRule="auto"/>
        <w:ind w:firstLineChars="200" w:firstLine="593"/>
        <w:rPr>
          <w:rFonts w:ascii="仿宋_GB2312" w:eastAsia="仿宋_GB2312" w:hAnsi="仿宋_GB2312" w:cs="仿宋_GB2312"/>
          <w:szCs w:val="28"/>
        </w:rPr>
      </w:pPr>
      <w:r>
        <w:rPr>
          <w:rFonts w:ascii="仿宋_GB2312" w:eastAsia="仿宋_GB2312" w:hAnsi="仿宋_GB2312" w:cs="仿宋_GB2312" w:hint="eastAsia"/>
          <w:w w:val="105"/>
          <w:szCs w:val="28"/>
        </w:rPr>
        <w:t>1、首页</w:t>
      </w:r>
    </w:p>
    <w:p w:rsidR="008B2E3E" w:rsidRDefault="008B2E3E" w:rsidP="008B2E3E">
      <w:pPr>
        <w:pStyle w:val="a6"/>
        <w:autoSpaceDE w:val="0"/>
        <w:autoSpaceDN w:val="0"/>
        <w:spacing w:line="360" w:lineRule="auto"/>
        <w:ind w:firstLineChars="200" w:firstLine="520"/>
        <w:rPr>
          <w:rFonts w:ascii="仿宋_GB2312" w:eastAsia="仿宋_GB2312" w:hAnsi="仿宋_GB2312" w:cs="仿宋_GB2312"/>
          <w:szCs w:val="28"/>
        </w:rPr>
      </w:pPr>
      <w:r>
        <w:rPr>
          <w:rFonts w:ascii="仿宋_GB2312" w:eastAsia="仿宋_GB2312" w:hAnsi="仿宋_GB2312" w:cs="仿宋_GB2312" w:hint="eastAsia"/>
          <w:spacing w:val="-4"/>
          <w:w w:val="95"/>
          <w:szCs w:val="28"/>
        </w:rPr>
        <w:t>平台首页主要呈现陕西政府采购信用融资相关政策法规、基本操作流程及供应商帮助</w:t>
      </w:r>
      <w:r>
        <w:rPr>
          <w:rFonts w:ascii="仿宋_GB2312" w:eastAsia="仿宋_GB2312" w:hAnsi="仿宋_GB2312" w:cs="仿宋_GB2312" w:hint="eastAsia"/>
          <w:spacing w:val="-4"/>
          <w:szCs w:val="28"/>
        </w:rPr>
        <w:t>内容，供应商企业可由登录注册模块登录平台。</w:t>
      </w:r>
    </w:p>
    <w:p w:rsidR="008B2E3E" w:rsidRDefault="008B2E3E" w:rsidP="008B2E3E">
      <w:pPr>
        <w:pStyle w:val="a6"/>
        <w:autoSpaceDE w:val="0"/>
        <w:autoSpaceDN w:val="0"/>
        <w:spacing w:line="360" w:lineRule="auto"/>
        <w:ind w:firstLineChars="200" w:firstLine="562"/>
        <w:jc w:val="left"/>
        <w:rPr>
          <w:rFonts w:ascii="仿宋_GB2312" w:eastAsia="仿宋_GB2312" w:hAnsi="仿宋_GB2312" w:cs="仿宋_GB2312"/>
          <w:szCs w:val="28"/>
        </w:rPr>
      </w:pPr>
      <w:r>
        <w:rPr>
          <w:rFonts w:ascii="仿宋_GB2312" w:eastAsia="仿宋_GB2312" w:hAnsi="仿宋_GB2312" w:cs="仿宋_GB2312" w:hint="eastAsia"/>
          <w:szCs w:val="28"/>
        </w:rPr>
        <w:t>2、登录</w:t>
      </w:r>
    </w:p>
    <w:p w:rsidR="008B2E3E" w:rsidRDefault="008B2E3E" w:rsidP="008B2E3E">
      <w:pPr>
        <w:pStyle w:val="a6"/>
        <w:autoSpaceDE w:val="0"/>
        <w:autoSpaceDN w:val="0"/>
        <w:spacing w:line="360" w:lineRule="auto"/>
        <w:jc w:val="left"/>
        <w:rPr>
          <w:rFonts w:ascii="仿宋_GB2312" w:eastAsia="仿宋_GB2312" w:hAnsi="仿宋_GB2312" w:cs="仿宋_GB2312"/>
          <w:szCs w:val="28"/>
        </w:rPr>
      </w:pPr>
      <w:r>
        <w:rPr>
          <w:rFonts w:ascii="仿宋_GB2312" w:eastAsia="仿宋_GB2312" w:hAnsi="仿宋_GB2312" w:cs="仿宋_GB2312" w:hint="eastAsia"/>
          <w:spacing w:val="-5"/>
          <w:w w:val="95"/>
          <w:szCs w:val="28"/>
        </w:rPr>
        <w:t xml:space="preserve">    陕西政府采购网的中标企业可用手机号注册用户，注册时需要填写企业名称及社会统</w:t>
      </w:r>
      <w:r>
        <w:rPr>
          <w:rFonts w:ascii="仿宋_GB2312" w:eastAsia="仿宋_GB2312" w:hAnsi="仿宋_GB2312" w:cs="仿宋_GB2312" w:hint="eastAsia"/>
          <w:spacing w:val="-5"/>
          <w:szCs w:val="28"/>
        </w:rPr>
        <w:t>一信用代码等信息，如下图：</w:t>
      </w:r>
    </w:p>
    <w:p w:rsidR="008B2E3E" w:rsidRDefault="008B2E3E" w:rsidP="008B2E3E">
      <w:pPr>
        <w:pStyle w:val="a6"/>
        <w:rPr>
          <w:rFonts w:ascii="宋体" w:hAnsi="宋体" w:cs="宋体"/>
          <w:szCs w:val="28"/>
        </w:rPr>
      </w:pPr>
      <w:r w:rsidRPr="00C45BDF">
        <w:rPr>
          <w:rFonts w:ascii="宋体" w:hAnsi="宋体" w:cs="宋体"/>
          <w:noProof/>
          <w:szCs w:val="28"/>
        </w:rPr>
        <w:drawing>
          <wp:inline distT="0" distB="0" distL="0" distR="0">
            <wp:extent cx="6123748" cy="3922635"/>
            <wp:effectExtent l="0" t="0" r="0" b="1905"/>
            <wp:docPr id="7" name="图片 7" descr="mmexport163004883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mmexport16300488362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8835" cy="3932299"/>
                    </a:xfrm>
                    <a:prstGeom prst="rect">
                      <a:avLst/>
                    </a:prstGeom>
                    <a:noFill/>
                    <a:ln>
                      <a:noFill/>
                    </a:ln>
                  </pic:spPr>
                </pic:pic>
              </a:graphicData>
            </a:graphic>
          </wp:inline>
        </w:drawing>
      </w:r>
    </w:p>
    <w:p w:rsidR="008B2E3E" w:rsidRDefault="008B2E3E" w:rsidP="008B2E3E">
      <w:pPr>
        <w:pStyle w:val="a6"/>
        <w:spacing w:before="69"/>
        <w:rPr>
          <w:rFonts w:ascii="仿宋_GB2312" w:eastAsia="仿宋_GB2312" w:hAnsi="仿宋_GB2312" w:cs="仿宋_GB2312"/>
          <w:szCs w:val="28"/>
        </w:rPr>
      </w:pPr>
      <w:r>
        <w:rPr>
          <w:rFonts w:ascii="仿宋_GB2312" w:eastAsia="仿宋_GB2312" w:hAnsi="仿宋_GB2312" w:cs="仿宋_GB2312" w:hint="eastAsia"/>
          <w:szCs w:val="28"/>
        </w:rPr>
        <w:t xml:space="preserve">     </w:t>
      </w:r>
    </w:p>
    <w:p w:rsidR="008B2E3E" w:rsidRDefault="008B2E3E" w:rsidP="008B2E3E">
      <w:pPr>
        <w:pStyle w:val="a6"/>
        <w:spacing w:before="69"/>
        <w:rPr>
          <w:rFonts w:ascii="仿宋_GB2312" w:eastAsia="仿宋_GB2312" w:hAnsi="仿宋_GB2312" w:cs="仿宋_GB2312"/>
          <w:szCs w:val="28"/>
        </w:rPr>
      </w:pPr>
    </w:p>
    <w:p w:rsidR="008B2E3E" w:rsidRDefault="008B2E3E" w:rsidP="008B2E3E">
      <w:pPr>
        <w:pStyle w:val="a6"/>
        <w:spacing w:before="69"/>
        <w:rPr>
          <w:rFonts w:ascii="仿宋_GB2312" w:eastAsia="仿宋_GB2312" w:hAnsi="仿宋_GB2312" w:cs="仿宋_GB2312"/>
          <w:szCs w:val="28"/>
        </w:rPr>
      </w:pPr>
    </w:p>
    <w:p w:rsidR="008B2E3E" w:rsidRDefault="008B2E3E" w:rsidP="008B2E3E">
      <w:pPr>
        <w:pStyle w:val="a6"/>
        <w:spacing w:before="69"/>
        <w:rPr>
          <w:rFonts w:ascii="宋体" w:hAnsi="宋体" w:cs="宋体"/>
          <w:szCs w:val="28"/>
        </w:rPr>
      </w:pPr>
      <w:r>
        <w:rPr>
          <w:rFonts w:ascii="仿宋_GB2312" w:eastAsia="仿宋_GB2312" w:hAnsi="仿宋_GB2312" w:cs="仿宋_GB2312" w:hint="eastAsia"/>
          <w:szCs w:val="28"/>
        </w:rPr>
        <w:lastRenderedPageBreak/>
        <w:t>注册成功后，凭手机登录平台，如下图，点击首页：</w:t>
      </w:r>
    </w:p>
    <w:p w:rsidR="008B2E3E" w:rsidRDefault="008B2E3E" w:rsidP="008B2E3E">
      <w:pPr>
        <w:pStyle w:val="a6"/>
        <w:spacing w:before="1"/>
        <w:rPr>
          <w:rFonts w:ascii="宋体" w:hAnsi="宋体" w:cs="宋体"/>
          <w:szCs w:val="28"/>
        </w:rPr>
      </w:pPr>
      <w:r w:rsidRPr="00C45BDF">
        <w:rPr>
          <w:rFonts w:ascii="宋体" w:hAnsi="宋体" w:cs="宋体"/>
          <w:noProof/>
          <w:szCs w:val="28"/>
        </w:rPr>
        <w:drawing>
          <wp:inline distT="0" distB="0" distL="0" distR="0">
            <wp:extent cx="5943600" cy="3954780"/>
            <wp:effectExtent l="0" t="0" r="0" b="7620"/>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9791" cy="3965553"/>
                    </a:xfrm>
                    <a:prstGeom prst="rect">
                      <a:avLst/>
                    </a:prstGeom>
                    <a:noFill/>
                    <a:ln>
                      <a:noFill/>
                    </a:ln>
                  </pic:spPr>
                </pic:pic>
              </a:graphicData>
            </a:graphic>
          </wp:inline>
        </w:drawing>
      </w:r>
    </w:p>
    <w:p w:rsidR="008B2E3E" w:rsidRDefault="008B2E3E" w:rsidP="008B2E3E">
      <w:pPr>
        <w:pStyle w:val="a6"/>
        <w:autoSpaceDE w:val="0"/>
        <w:autoSpaceDN w:val="0"/>
        <w:ind w:firstLineChars="200" w:firstLine="562"/>
        <w:jc w:val="left"/>
        <w:rPr>
          <w:rFonts w:ascii="宋体" w:hAnsi="宋体" w:cs="宋体"/>
          <w:szCs w:val="28"/>
        </w:rPr>
      </w:pPr>
      <w:r>
        <w:rPr>
          <w:rFonts w:ascii="仿宋_GB2312" w:eastAsia="仿宋_GB2312" w:hAnsi="仿宋_GB2312" w:cs="仿宋_GB2312" w:hint="eastAsia"/>
          <w:szCs w:val="28"/>
        </w:rPr>
        <w:t>3.点击“可融资项目/合同”，再点击申请贷款：</w:t>
      </w:r>
      <w:r w:rsidRPr="00C45BDF">
        <w:rPr>
          <w:rFonts w:ascii="宋体" w:hAnsi="宋体" w:cs="宋体"/>
          <w:noProof/>
          <w:szCs w:val="28"/>
        </w:rPr>
        <w:drawing>
          <wp:inline distT="0" distB="0" distL="0" distR="0">
            <wp:extent cx="5986130" cy="4114800"/>
            <wp:effectExtent l="0" t="0" r="0" b="0"/>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8734" cy="4123464"/>
                    </a:xfrm>
                    <a:prstGeom prst="rect">
                      <a:avLst/>
                    </a:prstGeom>
                    <a:noFill/>
                    <a:ln>
                      <a:noFill/>
                    </a:ln>
                  </pic:spPr>
                </pic:pic>
              </a:graphicData>
            </a:graphic>
          </wp:inline>
        </w:drawing>
      </w:r>
    </w:p>
    <w:p w:rsidR="008B2E3E" w:rsidRDefault="008B2E3E" w:rsidP="008B2E3E">
      <w:pPr>
        <w:pStyle w:val="a6"/>
        <w:rPr>
          <w:rFonts w:ascii="宋体" w:hAnsi="宋体" w:cs="宋体"/>
          <w:szCs w:val="28"/>
        </w:rPr>
      </w:pPr>
    </w:p>
    <w:p w:rsidR="008B2E3E" w:rsidRDefault="008B2E3E" w:rsidP="008B2E3E">
      <w:pPr>
        <w:pStyle w:val="a6"/>
        <w:jc w:val="left"/>
        <w:rPr>
          <w:rFonts w:ascii="宋体" w:hAnsi="宋体" w:cs="宋体"/>
          <w:szCs w:val="28"/>
        </w:rPr>
      </w:pPr>
      <w:r>
        <w:rPr>
          <w:rFonts w:ascii="仿宋_GB2312" w:eastAsia="仿宋_GB2312" w:hAnsi="仿宋_GB2312" w:cs="仿宋_GB2312" w:hint="eastAsia"/>
          <w:szCs w:val="28"/>
        </w:rPr>
        <w:lastRenderedPageBreak/>
        <w:t>4.勾选融资意向书：</w:t>
      </w:r>
      <w:r w:rsidRPr="00C45BDF">
        <w:rPr>
          <w:rFonts w:ascii="宋体" w:hAnsi="宋体" w:cs="宋体"/>
          <w:noProof/>
          <w:szCs w:val="28"/>
        </w:rPr>
        <w:drawing>
          <wp:inline distT="0" distB="0" distL="0" distR="0">
            <wp:extent cx="6081823" cy="3795395"/>
            <wp:effectExtent l="0" t="0" r="0" b="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1691" cy="3801553"/>
                    </a:xfrm>
                    <a:prstGeom prst="rect">
                      <a:avLst/>
                    </a:prstGeom>
                    <a:noFill/>
                    <a:ln>
                      <a:noFill/>
                    </a:ln>
                  </pic:spPr>
                </pic:pic>
              </a:graphicData>
            </a:graphic>
          </wp:inline>
        </w:drawing>
      </w:r>
    </w:p>
    <w:p w:rsidR="008B2E3E" w:rsidRDefault="008B2E3E" w:rsidP="008B2E3E">
      <w:pPr>
        <w:pStyle w:val="a6"/>
        <w:numPr>
          <w:ilvl w:val="0"/>
          <w:numId w:val="7"/>
        </w:numPr>
        <w:ind w:firstLineChars="200" w:firstLine="562"/>
        <w:jc w:val="left"/>
        <w:rPr>
          <w:rFonts w:ascii="宋体" w:hAnsi="宋体" w:cs="宋体"/>
          <w:szCs w:val="28"/>
        </w:rPr>
      </w:pPr>
      <w:r>
        <w:rPr>
          <w:rFonts w:ascii="仿宋_GB2312" w:eastAsia="仿宋_GB2312" w:hAnsi="仿宋_GB2312" w:cs="仿宋_GB2312" w:hint="eastAsia"/>
          <w:szCs w:val="28"/>
        </w:rPr>
        <w:t>页面下拉，输入贷款金额、预计用款周期、可接受利率、贷款资金用途，点击保存，选择办理贷款机构所在地，例如：长安区韦曲街道，然后点击下一步。</w:t>
      </w:r>
      <w:r w:rsidRPr="00C45BDF">
        <w:rPr>
          <w:rFonts w:ascii="宋体" w:hAnsi="宋体" w:cs="宋体"/>
          <w:noProof/>
          <w:szCs w:val="28"/>
        </w:rPr>
        <w:drawing>
          <wp:inline distT="0" distB="0" distL="0" distR="0">
            <wp:extent cx="6166485" cy="3965944"/>
            <wp:effectExtent l="0" t="0" r="5715" b="0"/>
            <wp:docPr id="3" name="图片 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3811" cy="3983519"/>
                    </a:xfrm>
                    <a:prstGeom prst="rect">
                      <a:avLst/>
                    </a:prstGeom>
                    <a:noFill/>
                    <a:ln>
                      <a:noFill/>
                    </a:ln>
                  </pic:spPr>
                </pic:pic>
              </a:graphicData>
            </a:graphic>
          </wp:inline>
        </w:drawing>
      </w:r>
    </w:p>
    <w:p w:rsidR="008B2E3E" w:rsidRDefault="008B2E3E" w:rsidP="008B2E3E">
      <w:pPr>
        <w:pStyle w:val="a6"/>
        <w:numPr>
          <w:ilvl w:val="0"/>
          <w:numId w:val="7"/>
        </w:numPr>
        <w:spacing w:before="10"/>
        <w:rPr>
          <w:rFonts w:ascii="仿宋_GB2312" w:eastAsia="仿宋_GB2312" w:hAnsi="仿宋_GB2312" w:cs="仿宋_GB2312"/>
          <w:szCs w:val="28"/>
        </w:rPr>
      </w:pPr>
      <w:r>
        <w:rPr>
          <w:rFonts w:ascii="仿宋_GB2312" w:eastAsia="仿宋_GB2312" w:hAnsi="仿宋_GB2312" w:cs="仿宋_GB2312" w:hint="eastAsia"/>
          <w:szCs w:val="28"/>
        </w:rPr>
        <w:lastRenderedPageBreak/>
        <w:t>在意向银行列点击提交贷款意向并确定：</w:t>
      </w:r>
    </w:p>
    <w:p w:rsidR="008B2E3E" w:rsidRDefault="008B2E3E" w:rsidP="00FC5211">
      <w:pPr>
        <w:pStyle w:val="a6"/>
        <w:spacing w:before="10"/>
        <w:jc w:val="center"/>
        <w:rPr>
          <w:rFonts w:ascii="宋体" w:hAnsi="宋体" w:cs="宋体"/>
          <w:szCs w:val="28"/>
        </w:rPr>
      </w:pPr>
      <w:r w:rsidRPr="00C45BDF">
        <w:rPr>
          <w:rFonts w:ascii="宋体" w:hAnsi="宋体" w:cs="宋体"/>
          <w:noProof/>
          <w:szCs w:val="28"/>
        </w:rPr>
        <w:drawing>
          <wp:inline distT="0" distB="0" distL="0" distR="0">
            <wp:extent cx="6188149" cy="4029710"/>
            <wp:effectExtent l="0" t="0" r="3175" b="8890"/>
            <wp:docPr id="2" name="图片 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4837" cy="4034065"/>
                    </a:xfrm>
                    <a:prstGeom prst="rect">
                      <a:avLst/>
                    </a:prstGeom>
                    <a:noFill/>
                    <a:ln>
                      <a:noFill/>
                    </a:ln>
                  </pic:spPr>
                </pic:pic>
              </a:graphicData>
            </a:graphic>
          </wp:inline>
        </w:drawing>
      </w:r>
    </w:p>
    <w:p w:rsidR="008B2E3E" w:rsidRDefault="008B2E3E" w:rsidP="008B2E3E">
      <w:pPr>
        <w:pStyle w:val="a6"/>
        <w:spacing w:before="10"/>
        <w:jc w:val="left"/>
        <w:rPr>
          <w:rFonts w:ascii="宋体" w:hAnsi="宋体" w:cs="宋体"/>
          <w:szCs w:val="28"/>
        </w:rPr>
      </w:pPr>
      <w:r>
        <w:rPr>
          <w:rFonts w:ascii="仿宋_GB2312" w:eastAsia="仿宋_GB2312" w:hAnsi="仿宋_GB2312" w:cs="仿宋_GB2312" w:hint="eastAsia"/>
          <w:szCs w:val="28"/>
        </w:rPr>
        <w:t>7.在申请进度栏即可查看本笔融资进度：</w:t>
      </w:r>
      <w:r w:rsidRPr="00C45BDF">
        <w:rPr>
          <w:rFonts w:ascii="宋体" w:hAnsi="宋体" w:cs="宋体"/>
          <w:noProof/>
          <w:szCs w:val="28"/>
        </w:rPr>
        <w:drawing>
          <wp:inline distT="0" distB="0" distL="0" distR="0">
            <wp:extent cx="6188075" cy="4146550"/>
            <wp:effectExtent l="0" t="0" r="3175" b="6350"/>
            <wp:docPr id="1" name="图片 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4058" cy="4157260"/>
                    </a:xfrm>
                    <a:prstGeom prst="rect">
                      <a:avLst/>
                    </a:prstGeom>
                    <a:noFill/>
                    <a:ln>
                      <a:noFill/>
                    </a:ln>
                  </pic:spPr>
                </pic:pic>
              </a:graphicData>
            </a:graphic>
          </wp:inline>
        </w:drawing>
      </w:r>
    </w:p>
    <w:p w:rsidR="008B2E3E" w:rsidRDefault="008B2E3E" w:rsidP="008B2E3E">
      <w:pPr>
        <w:ind w:firstLineChars="100" w:firstLine="320"/>
        <w:rPr>
          <w:rFonts w:ascii="微软雅黑" w:eastAsia="微软雅黑" w:hAnsi="微软雅黑" w:cs="微软雅黑"/>
          <w:color w:val="333333"/>
          <w:sz w:val="24"/>
          <w:shd w:val="clear" w:color="auto" w:fill="FFFFFF"/>
        </w:rPr>
      </w:pPr>
      <w:r>
        <w:rPr>
          <w:rFonts w:ascii="黑体" w:eastAsia="黑体" w:hAnsi="黑体" w:cs="黑体" w:hint="eastAsia"/>
          <w:color w:val="333333"/>
          <w:sz w:val="32"/>
          <w:szCs w:val="32"/>
          <w:shd w:val="clear" w:color="auto" w:fill="FFFFFF"/>
        </w:rPr>
        <w:lastRenderedPageBreak/>
        <w:t>附件3</w:t>
      </w:r>
    </w:p>
    <w:tbl>
      <w:tblPr>
        <w:tblpPr w:leftFromText="180" w:rightFromText="180" w:vertAnchor="text" w:horzAnchor="page" w:tblpX="1585" w:tblpY="614"/>
        <w:tblOverlap w:val="never"/>
        <w:tblW w:w="8970" w:type="dxa"/>
        <w:tblLayout w:type="fixed"/>
        <w:tblLook w:val="04A0" w:firstRow="1" w:lastRow="0" w:firstColumn="1" w:lastColumn="0" w:noHBand="0" w:noVBand="1"/>
      </w:tblPr>
      <w:tblGrid>
        <w:gridCol w:w="750"/>
        <w:gridCol w:w="4275"/>
        <w:gridCol w:w="1665"/>
        <w:gridCol w:w="2280"/>
      </w:tblGrid>
      <w:tr w:rsidR="008B2E3E" w:rsidTr="00801F5A">
        <w:trPr>
          <w:trHeight w:val="1060"/>
        </w:trPr>
        <w:tc>
          <w:tcPr>
            <w:tcW w:w="8970" w:type="dxa"/>
            <w:gridSpan w:val="4"/>
            <w:tcBorders>
              <w:top w:val="nil"/>
              <w:left w:val="nil"/>
              <w:bottom w:val="nil"/>
              <w:right w:val="nil"/>
            </w:tcBorders>
            <w:noWrap/>
            <w:vAlign w:val="center"/>
          </w:tcPr>
          <w:p w:rsidR="008B2E3E" w:rsidRDefault="008B2E3E" w:rsidP="00801F5A">
            <w:pPr>
              <w:widowControl/>
              <w:jc w:val="center"/>
              <w:textAlignment w:val="center"/>
              <w:rPr>
                <w:rFonts w:ascii="方正小标宋简体" w:eastAsia="方正小标宋简体" w:hAnsi="方正小标宋简体" w:cs="方正小标宋简体"/>
                <w:color w:val="000000"/>
                <w:sz w:val="36"/>
                <w:szCs w:val="36"/>
              </w:rPr>
            </w:pPr>
            <w:r>
              <w:rPr>
                <w:rFonts w:ascii="方正小标宋简体" w:eastAsia="方正小标宋简体" w:hAnsi="方正小标宋简体" w:cs="方正小标宋简体" w:hint="eastAsia"/>
                <w:color w:val="000000"/>
                <w:kern w:val="0"/>
                <w:sz w:val="36"/>
                <w:szCs w:val="36"/>
                <w:lang w:bidi="ar"/>
              </w:rPr>
              <w:t>长安区开展政采贷业务银行联系方式</w:t>
            </w:r>
          </w:p>
        </w:tc>
      </w:tr>
      <w:tr w:rsidR="008B2E3E" w:rsidTr="00801F5A">
        <w:trPr>
          <w:trHeight w:val="600"/>
        </w:trPr>
        <w:tc>
          <w:tcPr>
            <w:tcW w:w="750"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序号</w:t>
            </w:r>
          </w:p>
        </w:tc>
        <w:tc>
          <w:tcPr>
            <w:tcW w:w="4275"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b/>
                <w:bCs/>
                <w:color w:val="000000"/>
                <w:sz w:val="24"/>
              </w:rPr>
            </w:pPr>
            <w:r>
              <w:rPr>
                <w:rFonts w:ascii="宋体" w:hAnsi="宋体" w:cs="宋体" w:hint="eastAsia"/>
                <w:b/>
                <w:bCs/>
                <w:color w:val="000000"/>
                <w:kern w:val="0"/>
                <w:sz w:val="24"/>
                <w:lang w:bidi="ar"/>
              </w:rPr>
              <w:t>银行名称</w:t>
            </w:r>
          </w:p>
        </w:tc>
        <w:tc>
          <w:tcPr>
            <w:tcW w:w="1665"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b/>
                <w:bCs/>
                <w:color w:val="000000"/>
                <w:sz w:val="24"/>
              </w:rPr>
            </w:pPr>
            <w:r>
              <w:rPr>
                <w:rFonts w:ascii="宋体" w:hAnsi="宋体" w:cs="宋体" w:hint="eastAsia"/>
                <w:b/>
                <w:bCs/>
                <w:color w:val="000000"/>
                <w:kern w:val="0"/>
                <w:sz w:val="24"/>
                <w:lang w:bidi="ar"/>
              </w:rPr>
              <w:t>联系人</w:t>
            </w:r>
          </w:p>
        </w:tc>
        <w:tc>
          <w:tcPr>
            <w:tcW w:w="2280"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b/>
                <w:bCs/>
                <w:color w:val="000000"/>
                <w:sz w:val="24"/>
              </w:rPr>
            </w:pPr>
            <w:r>
              <w:rPr>
                <w:rFonts w:ascii="宋体" w:hAnsi="宋体" w:cs="宋体" w:hint="eastAsia"/>
                <w:b/>
                <w:bCs/>
                <w:color w:val="000000"/>
                <w:kern w:val="0"/>
                <w:sz w:val="24"/>
                <w:lang w:bidi="ar"/>
              </w:rPr>
              <w:t>电话</w:t>
            </w:r>
          </w:p>
        </w:tc>
      </w:tr>
      <w:tr w:rsidR="008B2E3E" w:rsidTr="00801F5A">
        <w:trPr>
          <w:trHeight w:val="600"/>
        </w:trPr>
        <w:tc>
          <w:tcPr>
            <w:tcW w:w="750"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4275"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4"/>
              </w:rPr>
            </w:pPr>
            <w:r>
              <w:rPr>
                <w:rFonts w:ascii="宋体" w:hAnsi="宋体" w:cs="宋体" w:hint="eastAsia"/>
                <w:color w:val="000000"/>
                <w:kern w:val="0"/>
                <w:sz w:val="24"/>
                <w:lang w:bidi="ar"/>
              </w:rPr>
              <w:t>中信银行</w:t>
            </w:r>
          </w:p>
        </w:tc>
        <w:tc>
          <w:tcPr>
            <w:tcW w:w="1665"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4"/>
              </w:rPr>
            </w:pPr>
            <w:r>
              <w:rPr>
                <w:rFonts w:ascii="宋体" w:hAnsi="宋体" w:cs="宋体" w:hint="eastAsia"/>
                <w:color w:val="000000"/>
                <w:kern w:val="0"/>
                <w:sz w:val="24"/>
                <w:lang w:bidi="ar"/>
              </w:rPr>
              <w:t>张天宇</w:t>
            </w:r>
          </w:p>
        </w:tc>
        <w:tc>
          <w:tcPr>
            <w:tcW w:w="2280"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4"/>
              </w:rPr>
            </w:pPr>
            <w:r>
              <w:rPr>
                <w:rFonts w:ascii="宋体" w:hAnsi="宋体" w:cs="宋体" w:hint="eastAsia"/>
                <w:color w:val="000000"/>
                <w:kern w:val="0"/>
                <w:sz w:val="24"/>
                <w:lang w:bidi="ar"/>
              </w:rPr>
              <w:t>15102968497</w:t>
            </w:r>
          </w:p>
        </w:tc>
      </w:tr>
      <w:tr w:rsidR="008B2E3E" w:rsidTr="00801F5A">
        <w:trPr>
          <w:trHeight w:val="600"/>
        </w:trPr>
        <w:tc>
          <w:tcPr>
            <w:tcW w:w="750"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4275"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4"/>
              </w:rPr>
            </w:pPr>
            <w:r>
              <w:rPr>
                <w:rFonts w:ascii="宋体" w:hAnsi="宋体" w:cs="宋体" w:hint="eastAsia"/>
                <w:color w:val="000000"/>
                <w:kern w:val="0"/>
                <w:sz w:val="24"/>
                <w:lang w:bidi="ar"/>
              </w:rPr>
              <w:t>中国银行</w:t>
            </w:r>
          </w:p>
        </w:tc>
        <w:tc>
          <w:tcPr>
            <w:tcW w:w="1665"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4"/>
              </w:rPr>
            </w:pPr>
            <w:r>
              <w:rPr>
                <w:rFonts w:ascii="宋体" w:hAnsi="宋体" w:cs="宋体" w:hint="eastAsia"/>
                <w:color w:val="000000"/>
                <w:kern w:val="0"/>
                <w:sz w:val="24"/>
                <w:lang w:bidi="ar"/>
              </w:rPr>
              <w:t>王  羡</w:t>
            </w:r>
          </w:p>
        </w:tc>
        <w:tc>
          <w:tcPr>
            <w:tcW w:w="2280"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4"/>
              </w:rPr>
            </w:pPr>
            <w:r>
              <w:rPr>
                <w:rFonts w:ascii="宋体" w:hAnsi="宋体" w:cs="宋体" w:hint="eastAsia"/>
                <w:color w:val="000000"/>
                <w:kern w:val="0"/>
                <w:sz w:val="24"/>
                <w:lang w:bidi="ar"/>
              </w:rPr>
              <w:t>029-81563158</w:t>
            </w:r>
          </w:p>
        </w:tc>
      </w:tr>
      <w:tr w:rsidR="008B2E3E" w:rsidTr="00801F5A">
        <w:trPr>
          <w:trHeight w:val="600"/>
        </w:trPr>
        <w:tc>
          <w:tcPr>
            <w:tcW w:w="750"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w:t>
            </w:r>
          </w:p>
        </w:tc>
        <w:tc>
          <w:tcPr>
            <w:tcW w:w="4275"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4"/>
              </w:rPr>
            </w:pPr>
            <w:r>
              <w:rPr>
                <w:rFonts w:ascii="宋体" w:hAnsi="宋体" w:cs="宋体" w:hint="eastAsia"/>
                <w:color w:val="000000"/>
                <w:kern w:val="0"/>
                <w:sz w:val="24"/>
                <w:lang w:bidi="ar"/>
              </w:rPr>
              <w:t>西安市长安区农村信用合作联社</w:t>
            </w:r>
          </w:p>
        </w:tc>
        <w:tc>
          <w:tcPr>
            <w:tcW w:w="1665"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4"/>
              </w:rPr>
            </w:pPr>
            <w:r>
              <w:rPr>
                <w:rFonts w:ascii="宋体" w:hAnsi="宋体" w:cs="宋体" w:hint="eastAsia"/>
                <w:color w:val="000000"/>
                <w:kern w:val="0"/>
                <w:sz w:val="24"/>
                <w:lang w:bidi="ar"/>
              </w:rPr>
              <w:t>高  锋</w:t>
            </w:r>
          </w:p>
        </w:tc>
        <w:tc>
          <w:tcPr>
            <w:tcW w:w="2280"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4"/>
              </w:rPr>
            </w:pPr>
            <w:r>
              <w:rPr>
                <w:rFonts w:ascii="宋体" w:hAnsi="宋体" w:cs="宋体" w:hint="eastAsia"/>
                <w:color w:val="000000"/>
                <w:kern w:val="0"/>
                <w:sz w:val="24"/>
                <w:lang w:bidi="ar"/>
              </w:rPr>
              <w:t>029-89230551</w:t>
            </w:r>
          </w:p>
        </w:tc>
      </w:tr>
      <w:tr w:rsidR="008B2E3E" w:rsidTr="00801F5A">
        <w:trPr>
          <w:trHeight w:val="600"/>
        </w:trPr>
        <w:tc>
          <w:tcPr>
            <w:tcW w:w="750" w:type="dxa"/>
            <w:vMerge w:val="restart"/>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p>
        </w:tc>
        <w:tc>
          <w:tcPr>
            <w:tcW w:w="4275" w:type="dxa"/>
            <w:vMerge w:val="restart"/>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4"/>
              </w:rPr>
            </w:pPr>
            <w:r>
              <w:rPr>
                <w:rFonts w:ascii="宋体" w:hAnsi="宋体" w:cs="宋体" w:hint="eastAsia"/>
                <w:color w:val="000000"/>
                <w:kern w:val="0"/>
                <w:sz w:val="24"/>
                <w:lang w:bidi="ar"/>
              </w:rPr>
              <w:t>浦发银行</w:t>
            </w:r>
          </w:p>
        </w:tc>
        <w:tc>
          <w:tcPr>
            <w:tcW w:w="1665"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4"/>
              </w:rPr>
            </w:pPr>
            <w:r>
              <w:rPr>
                <w:rFonts w:ascii="宋体" w:hAnsi="宋体" w:cs="宋体" w:hint="eastAsia"/>
                <w:color w:val="000000"/>
                <w:kern w:val="0"/>
                <w:sz w:val="24"/>
                <w:lang w:bidi="ar"/>
              </w:rPr>
              <w:t>雷  超</w:t>
            </w:r>
          </w:p>
        </w:tc>
        <w:tc>
          <w:tcPr>
            <w:tcW w:w="2280"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4"/>
              </w:rPr>
            </w:pPr>
            <w:r>
              <w:rPr>
                <w:rFonts w:ascii="宋体" w:hAnsi="宋体" w:cs="宋体" w:hint="eastAsia"/>
                <w:color w:val="000000"/>
                <w:kern w:val="0"/>
                <w:sz w:val="24"/>
                <w:lang w:bidi="ar"/>
              </w:rPr>
              <w:t>13992895375</w:t>
            </w:r>
          </w:p>
        </w:tc>
      </w:tr>
      <w:tr w:rsidR="008B2E3E" w:rsidTr="00801F5A">
        <w:trPr>
          <w:trHeight w:val="600"/>
        </w:trPr>
        <w:tc>
          <w:tcPr>
            <w:tcW w:w="750" w:type="dxa"/>
            <w:vMerge/>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jc w:val="center"/>
              <w:rPr>
                <w:rFonts w:ascii="宋体" w:hAnsi="宋体" w:cs="宋体"/>
                <w:color w:val="000000"/>
                <w:sz w:val="22"/>
                <w:szCs w:val="22"/>
              </w:rPr>
            </w:pPr>
          </w:p>
        </w:tc>
        <w:tc>
          <w:tcPr>
            <w:tcW w:w="4275" w:type="dxa"/>
            <w:vMerge/>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jc w:val="center"/>
              <w:rPr>
                <w:rFonts w:ascii="宋体" w:hAnsi="宋体" w:cs="宋体"/>
                <w:color w:val="000000"/>
                <w:sz w:val="24"/>
              </w:rPr>
            </w:pPr>
          </w:p>
        </w:tc>
        <w:tc>
          <w:tcPr>
            <w:tcW w:w="1665"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4"/>
              </w:rPr>
            </w:pPr>
            <w:r>
              <w:rPr>
                <w:rFonts w:ascii="宋体" w:hAnsi="宋体" w:cs="宋体" w:hint="eastAsia"/>
                <w:color w:val="000000"/>
                <w:kern w:val="0"/>
                <w:sz w:val="24"/>
                <w:lang w:bidi="ar"/>
              </w:rPr>
              <w:t>李  昊</w:t>
            </w:r>
          </w:p>
        </w:tc>
        <w:tc>
          <w:tcPr>
            <w:tcW w:w="2280"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4"/>
              </w:rPr>
            </w:pPr>
            <w:r>
              <w:rPr>
                <w:rFonts w:ascii="宋体" w:hAnsi="宋体" w:cs="宋体" w:hint="eastAsia"/>
                <w:color w:val="000000"/>
                <w:kern w:val="0"/>
                <w:sz w:val="24"/>
                <w:lang w:bidi="ar"/>
              </w:rPr>
              <w:t>15209277417</w:t>
            </w:r>
          </w:p>
        </w:tc>
      </w:tr>
      <w:tr w:rsidR="008B2E3E" w:rsidTr="00801F5A">
        <w:trPr>
          <w:trHeight w:val="600"/>
        </w:trPr>
        <w:tc>
          <w:tcPr>
            <w:tcW w:w="750"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w:t>
            </w:r>
          </w:p>
        </w:tc>
        <w:tc>
          <w:tcPr>
            <w:tcW w:w="4275"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4"/>
              </w:rPr>
            </w:pPr>
            <w:r>
              <w:rPr>
                <w:rFonts w:ascii="宋体" w:hAnsi="宋体" w:cs="宋体" w:hint="eastAsia"/>
                <w:color w:val="000000"/>
                <w:kern w:val="0"/>
                <w:sz w:val="24"/>
                <w:lang w:bidi="ar"/>
              </w:rPr>
              <w:t>北京银行</w:t>
            </w:r>
          </w:p>
        </w:tc>
        <w:tc>
          <w:tcPr>
            <w:tcW w:w="1665"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4"/>
              </w:rPr>
            </w:pPr>
            <w:r>
              <w:rPr>
                <w:rFonts w:ascii="宋体" w:hAnsi="宋体" w:cs="宋体" w:hint="eastAsia"/>
                <w:color w:val="000000"/>
                <w:kern w:val="0"/>
                <w:sz w:val="24"/>
                <w:lang w:bidi="ar"/>
              </w:rPr>
              <w:t>陈  明</w:t>
            </w:r>
          </w:p>
        </w:tc>
        <w:tc>
          <w:tcPr>
            <w:tcW w:w="2280"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4"/>
              </w:rPr>
            </w:pPr>
            <w:r>
              <w:rPr>
                <w:rFonts w:ascii="宋体" w:hAnsi="宋体" w:cs="宋体" w:hint="eastAsia"/>
                <w:color w:val="000000"/>
                <w:kern w:val="0"/>
                <w:sz w:val="24"/>
                <w:lang w:bidi="ar"/>
              </w:rPr>
              <w:t>18149209660</w:t>
            </w:r>
          </w:p>
        </w:tc>
      </w:tr>
      <w:tr w:rsidR="008B2E3E" w:rsidTr="00801F5A">
        <w:trPr>
          <w:trHeight w:val="600"/>
        </w:trPr>
        <w:tc>
          <w:tcPr>
            <w:tcW w:w="750"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w:t>
            </w:r>
          </w:p>
        </w:tc>
        <w:tc>
          <w:tcPr>
            <w:tcW w:w="4275"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4"/>
              </w:rPr>
            </w:pPr>
            <w:r>
              <w:rPr>
                <w:rFonts w:ascii="宋体" w:hAnsi="宋体" w:cs="宋体" w:hint="eastAsia"/>
                <w:color w:val="000000"/>
                <w:kern w:val="0"/>
                <w:sz w:val="24"/>
                <w:lang w:bidi="ar"/>
              </w:rPr>
              <w:t>兴业银行</w:t>
            </w:r>
          </w:p>
        </w:tc>
        <w:tc>
          <w:tcPr>
            <w:tcW w:w="1665"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4"/>
              </w:rPr>
            </w:pPr>
            <w:r>
              <w:rPr>
                <w:rFonts w:ascii="宋体" w:hAnsi="宋体" w:cs="宋体" w:hint="eastAsia"/>
                <w:color w:val="000000"/>
                <w:kern w:val="0"/>
                <w:sz w:val="24"/>
                <w:lang w:bidi="ar"/>
              </w:rPr>
              <w:t>孙  健</w:t>
            </w:r>
          </w:p>
        </w:tc>
        <w:tc>
          <w:tcPr>
            <w:tcW w:w="2280"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4"/>
              </w:rPr>
            </w:pPr>
            <w:r>
              <w:rPr>
                <w:rFonts w:ascii="宋体" w:hAnsi="宋体" w:cs="宋体" w:hint="eastAsia"/>
                <w:color w:val="000000"/>
                <w:kern w:val="0"/>
                <w:sz w:val="24"/>
                <w:lang w:bidi="ar"/>
              </w:rPr>
              <w:t>18591051627</w:t>
            </w:r>
          </w:p>
        </w:tc>
      </w:tr>
      <w:tr w:rsidR="008B2E3E" w:rsidTr="00801F5A">
        <w:trPr>
          <w:trHeight w:val="600"/>
        </w:trPr>
        <w:tc>
          <w:tcPr>
            <w:tcW w:w="750"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w:t>
            </w:r>
          </w:p>
        </w:tc>
        <w:tc>
          <w:tcPr>
            <w:tcW w:w="4275"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4"/>
              </w:rPr>
            </w:pPr>
            <w:r>
              <w:rPr>
                <w:rFonts w:ascii="宋体" w:hAnsi="宋体" w:cs="宋体" w:hint="eastAsia"/>
                <w:color w:val="000000"/>
                <w:kern w:val="0"/>
                <w:sz w:val="24"/>
                <w:lang w:bidi="ar"/>
              </w:rPr>
              <w:t>中国建设银行</w:t>
            </w:r>
          </w:p>
        </w:tc>
        <w:tc>
          <w:tcPr>
            <w:tcW w:w="1665"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4"/>
              </w:rPr>
            </w:pPr>
            <w:r>
              <w:rPr>
                <w:rFonts w:ascii="宋体" w:hAnsi="宋体" w:cs="宋体" w:hint="eastAsia"/>
                <w:color w:val="000000"/>
                <w:kern w:val="0"/>
                <w:sz w:val="24"/>
                <w:lang w:bidi="ar"/>
              </w:rPr>
              <w:t>孙振荣</w:t>
            </w:r>
          </w:p>
        </w:tc>
        <w:tc>
          <w:tcPr>
            <w:tcW w:w="2280"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4"/>
              </w:rPr>
            </w:pPr>
            <w:r>
              <w:rPr>
                <w:rFonts w:ascii="宋体" w:hAnsi="宋体" w:cs="宋体" w:hint="eastAsia"/>
                <w:color w:val="000000"/>
                <w:kern w:val="0"/>
                <w:sz w:val="24"/>
                <w:lang w:bidi="ar"/>
              </w:rPr>
              <w:t>18792546729</w:t>
            </w:r>
          </w:p>
        </w:tc>
      </w:tr>
      <w:tr w:rsidR="008B2E3E" w:rsidTr="00801F5A">
        <w:trPr>
          <w:trHeight w:val="600"/>
        </w:trPr>
        <w:tc>
          <w:tcPr>
            <w:tcW w:w="750"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w:t>
            </w:r>
          </w:p>
        </w:tc>
        <w:tc>
          <w:tcPr>
            <w:tcW w:w="4275"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4"/>
              </w:rPr>
            </w:pPr>
            <w:r>
              <w:rPr>
                <w:rFonts w:ascii="宋体" w:hAnsi="宋体" w:cs="宋体" w:hint="eastAsia"/>
                <w:color w:val="000000"/>
                <w:kern w:val="0"/>
                <w:sz w:val="24"/>
                <w:lang w:bidi="ar"/>
              </w:rPr>
              <w:t>中国工商银行</w:t>
            </w:r>
          </w:p>
        </w:tc>
        <w:tc>
          <w:tcPr>
            <w:tcW w:w="1665"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4"/>
              </w:rPr>
            </w:pPr>
            <w:r>
              <w:rPr>
                <w:rFonts w:ascii="宋体" w:hAnsi="宋体" w:cs="宋体" w:hint="eastAsia"/>
                <w:color w:val="000000"/>
                <w:kern w:val="0"/>
                <w:sz w:val="24"/>
                <w:lang w:bidi="ar"/>
              </w:rPr>
              <w:t>李碧莹</w:t>
            </w:r>
          </w:p>
        </w:tc>
        <w:tc>
          <w:tcPr>
            <w:tcW w:w="2280" w:type="dxa"/>
            <w:tcBorders>
              <w:top w:val="single" w:sz="4" w:space="0" w:color="000000"/>
              <w:left w:val="single" w:sz="4" w:space="0" w:color="000000"/>
              <w:bottom w:val="single" w:sz="4" w:space="0" w:color="000000"/>
              <w:right w:val="single" w:sz="4" w:space="0" w:color="000000"/>
            </w:tcBorders>
            <w:noWrap/>
            <w:vAlign w:val="center"/>
          </w:tcPr>
          <w:p w:rsidR="008B2E3E" w:rsidRDefault="008B2E3E" w:rsidP="00801F5A">
            <w:pPr>
              <w:widowControl/>
              <w:jc w:val="center"/>
              <w:textAlignment w:val="center"/>
              <w:rPr>
                <w:rFonts w:ascii="宋体" w:hAnsi="宋体" w:cs="宋体"/>
                <w:color w:val="000000"/>
                <w:sz w:val="24"/>
              </w:rPr>
            </w:pPr>
            <w:r>
              <w:rPr>
                <w:rFonts w:ascii="宋体" w:hAnsi="宋体" w:cs="宋体" w:hint="eastAsia"/>
                <w:color w:val="000000"/>
                <w:kern w:val="0"/>
                <w:sz w:val="24"/>
                <w:lang w:bidi="ar"/>
              </w:rPr>
              <w:t>13809159860</w:t>
            </w:r>
          </w:p>
        </w:tc>
      </w:tr>
    </w:tbl>
    <w:p w:rsidR="008B2E3E" w:rsidRDefault="008B2E3E" w:rsidP="008B2E3E">
      <w:pPr>
        <w:rPr>
          <w:rFonts w:ascii="仿宋_GB2312" w:eastAsia="仿宋_GB2312" w:hAnsi="仿宋_GB2312" w:cs="仿宋_GB2312"/>
          <w:color w:val="333333"/>
          <w:kern w:val="0"/>
          <w:sz w:val="32"/>
          <w:szCs w:val="32"/>
          <w:shd w:val="clear" w:color="auto" w:fill="FFFFFF"/>
          <w:lang w:bidi="ar"/>
        </w:rPr>
      </w:pPr>
    </w:p>
    <w:p w:rsidR="008B2E3E" w:rsidRDefault="008B2E3E" w:rsidP="008B2E3E"/>
    <w:p w:rsidR="00DA45A4" w:rsidRDefault="00DA45A4" w:rsidP="00DA45A4">
      <w:pPr>
        <w:jc w:val="center"/>
        <w:rPr>
          <w:rFonts w:ascii="方正小标宋简体" w:eastAsia="方正小标宋简体" w:hAnsi="宋体"/>
          <w:kern w:val="44"/>
          <w:sz w:val="44"/>
          <w:szCs w:val="44"/>
        </w:rPr>
      </w:pPr>
      <w:r>
        <w:rPr>
          <w:rFonts w:ascii="宋体" w:hAnsi="宋体"/>
          <w:szCs w:val="21"/>
        </w:rPr>
        <w:br w:type="page"/>
      </w:r>
      <w:bookmarkStart w:id="104" w:name="_Toc36814692"/>
      <w:r>
        <w:rPr>
          <w:rFonts w:ascii="方正小标宋简体" w:eastAsia="方正小标宋简体" w:hAnsi="宋体" w:hint="eastAsia"/>
          <w:kern w:val="44"/>
          <w:sz w:val="44"/>
          <w:szCs w:val="44"/>
        </w:rPr>
        <w:lastRenderedPageBreak/>
        <w:t>第五章 响应文件格式</w:t>
      </w:r>
      <w:bookmarkEnd w:id="92"/>
      <w:bookmarkEnd w:id="104"/>
    </w:p>
    <w:p w:rsidR="00DA45A4" w:rsidRDefault="00DA45A4" w:rsidP="00DA45A4">
      <w:pPr>
        <w:spacing w:line="520" w:lineRule="exact"/>
        <w:jc w:val="center"/>
        <w:rPr>
          <w:rFonts w:ascii="仿宋_GB2312" w:eastAsia="仿宋_GB2312"/>
          <w:b/>
          <w:sz w:val="32"/>
          <w:szCs w:val="32"/>
        </w:rPr>
      </w:pPr>
    </w:p>
    <w:p w:rsidR="00DA45A4" w:rsidRDefault="00DA45A4" w:rsidP="00DA45A4">
      <w:pPr>
        <w:spacing w:line="400" w:lineRule="exact"/>
        <w:jc w:val="center"/>
        <w:rPr>
          <w:rFonts w:ascii="仿宋_GB2312" w:eastAsia="仿宋_GB2312"/>
          <w:b/>
          <w:sz w:val="32"/>
          <w:szCs w:val="32"/>
        </w:rPr>
      </w:pPr>
    </w:p>
    <w:p w:rsidR="00DA45A4" w:rsidRDefault="00DA45A4" w:rsidP="00DA45A4">
      <w:pPr>
        <w:spacing w:line="360" w:lineRule="auto"/>
        <w:ind w:firstLineChars="196" w:firstLine="412"/>
        <w:rPr>
          <w:rFonts w:ascii="宋体" w:hAnsi="宋体"/>
          <w:color w:val="000000"/>
          <w:szCs w:val="21"/>
        </w:rPr>
      </w:pPr>
      <w:r>
        <w:rPr>
          <w:rFonts w:ascii="宋体" w:hAnsi="宋体" w:hint="eastAsia"/>
          <w:color w:val="000000"/>
          <w:szCs w:val="21"/>
        </w:rPr>
        <w:t>响应文件格式是供应商的部分响应文件格式，供应商应按照这些格式编制响应文件。编制响应文件前，请详细阅读</w:t>
      </w:r>
      <w:r w:rsidR="008F1955">
        <w:rPr>
          <w:rFonts w:ascii="宋体" w:hAnsi="宋体" w:hint="eastAsia"/>
          <w:color w:val="000000"/>
          <w:szCs w:val="21"/>
        </w:rPr>
        <w:t>谈判文件</w:t>
      </w:r>
      <w:r>
        <w:rPr>
          <w:rFonts w:ascii="宋体" w:hAnsi="宋体" w:hint="eastAsia"/>
          <w:color w:val="000000"/>
          <w:szCs w:val="21"/>
        </w:rPr>
        <w:t>，理解文件中的每一项要求，做出逐一实质性响应，认为有必要，可做补充说明。</w:t>
      </w:r>
    </w:p>
    <w:p w:rsidR="00DA45A4" w:rsidRDefault="00DA45A4" w:rsidP="00DA45A4">
      <w:pPr>
        <w:spacing w:line="400" w:lineRule="exact"/>
        <w:jc w:val="center"/>
        <w:rPr>
          <w:rFonts w:ascii="仿宋_GB2312" w:eastAsia="仿宋_GB2312" w:hAnsi="宋体"/>
          <w:b/>
          <w:color w:val="000000"/>
          <w:sz w:val="28"/>
          <w:szCs w:val="28"/>
        </w:rPr>
      </w:pPr>
    </w:p>
    <w:p w:rsidR="00DA45A4" w:rsidRDefault="00DA45A4" w:rsidP="00DA45A4">
      <w:pPr>
        <w:spacing w:line="400" w:lineRule="exact"/>
        <w:ind w:firstLine="570"/>
        <w:rPr>
          <w:rFonts w:ascii="仿宋_GB2312" w:eastAsia="仿宋_GB2312" w:hAnsi="宋体"/>
          <w:b/>
          <w:color w:val="000000"/>
          <w:sz w:val="28"/>
          <w:szCs w:val="28"/>
        </w:rPr>
      </w:pPr>
    </w:p>
    <w:p w:rsidR="00DA45A4" w:rsidRDefault="00DA45A4" w:rsidP="00DA45A4">
      <w:pPr>
        <w:rPr>
          <w:rFonts w:ascii="宋体" w:hAnsi="宋体"/>
          <w:sz w:val="24"/>
          <w:szCs w:val="28"/>
        </w:rPr>
        <w:sectPr w:rsidR="00DA45A4">
          <w:headerReference w:type="first" r:id="rId24"/>
          <w:footerReference w:type="first" r:id="rId25"/>
          <w:pgSz w:w="11907" w:h="16840"/>
          <w:pgMar w:top="1440" w:right="1474" w:bottom="1440" w:left="1474" w:header="851" w:footer="992" w:gutter="0"/>
          <w:cols w:space="720"/>
          <w:titlePg/>
        </w:sectPr>
      </w:pPr>
      <w:bookmarkStart w:id="105" w:name="_Toc217446082"/>
    </w:p>
    <w:p w:rsidR="00DA45A4" w:rsidRDefault="00DA45A4" w:rsidP="00DA45A4">
      <w:pPr>
        <w:pStyle w:val="2"/>
        <w:spacing w:line="400" w:lineRule="exact"/>
        <w:ind w:right="840"/>
        <w:jc w:val="right"/>
        <w:rPr>
          <w:rFonts w:ascii="仿宋_GB2312" w:eastAsia="仿宋_GB2312"/>
          <w:szCs w:val="28"/>
        </w:rPr>
      </w:pPr>
      <w:bookmarkStart w:id="106" w:name="_Toc7635"/>
      <w:r>
        <w:rPr>
          <w:rFonts w:ascii="宋体" w:eastAsia="宋体" w:hAnsi="宋体" w:hint="eastAsia"/>
          <w:szCs w:val="28"/>
        </w:rPr>
        <w:lastRenderedPageBreak/>
        <w:t>正本/副本</w:t>
      </w:r>
      <w:bookmarkEnd w:id="106"/>
    </w:p>
    <w:p w:rsidR="00DA45A4" w:rsidRPr="00B263D5" w:rsidRDefault="00DA45A4" w:rsidP="00DA45A4">
      <w:pPr>
        <w:pStyle w:val="2"/>
        <w:spacing w:before="0" w:after="0" w:line="400" w:lineRule="exact"/>
        <w:rPr>
          <w:rFonts w:ascii="宋体" w:eastAsia="宋体" w:hAnsi="宋体"/>
          <w:szCs w:val="28"/>
        </w:rPr>
      </w:pPr>
      <w:bookmarkStart w:id="107" w:name="_Toc29883"/>
      <w:r w:rsidRPr="00B263D5">
        <w:rPr>
          <w:rFonts w:ascii="宋体" w:eastAsia="宋体" w:hAnsi="宋体" w:hint="eastAsia"/>
          <w:szCs w:val="28"/>
        </w:rPr>
        <w:t>政府采购项目</w:t>
      </w:r>
    </w:p>
    <w:p w:rsidR="00DA45A4" w:rsidRDefault="00DA45A4" w:rsidP="00DA45A4">
      <w:pPr>
        <w:pStyle w:val="2"/>
        <w:spacing w:before="0" w:after="0" w:line="400" w:lineRule="exact"/>
        <w:rPr>
          <w:rFonts w:ascii="宋体" w:eastAsia="宋体" w:hAnsi="宋体"/>
          <w:b w:val="0"/>
          <w:szCs w:val="28"/>
        </w:rPr>
      </w:pPr>
      <w:r>
        <w:rPr>
          <w:rFonts w:ascii="宋体" w:eastAsia="宋体" w:hAnsi="宋体" w:hint="eastAsia"/>
          <w:szCs w:val="28"/>
        </w:rPr>
        <w:t>采购项目编号：</w:t>
      </w:r>
      <w:bookmarkEnd w:id="107"/>
      <w:r>
        <w:rPr>
          <w:rFonts w:ascii="宋体" w:eastAsia="宋体" w:hAnsi="宋体" w:hint="eastAsia"/>
          <w:szCs w:val="28"/>
        </w:rPr>
        <w:t>SXLX23-01-013Z(F)</w:t>
      </w:r>
    </w:p>
    <w:p w:rsidR="00DA45A4" w:rsidRDefault="00DA45A4" w:rsidP="00DA45A4">
      <w:pPr>
        <w:pStyle w:val="2"/>
        <w:spacing w:line="400" w:lineRule="exact"/>
        <w:rPr>
          <w:rFonts w:ascii="仿宋_GB2312" w:eastAsia="仿宋_GB2312"/>
          <w:szCs w:val="28"/>
        </w:rPr>
      </w:pPr>
      <w:r>
        <w:rPr>
          <w:rFonts w:ascii="仿宋_GB2312" w:eastAsia="仿宋_GB2312" w:hint="eastAsia"/>
          <w:szCs w:val="28"/>
        </w:rPr>
        <w:t xml:space="preserve">                           </w:t>
      </w:r>
    </w:p>
    <w:p w:rsidR="00DA45A4" w:rsidRDefault="00DA45A4" w:rsidP="00DA45A4">
      <w:pPr>
        <w:pStyle w:val="2"/>
        <w:spacing w:line="400" w:lineRule="exact"/>
        <w:jc w:val="center"/>
        <w:rPr>
          <w:rFonts w:ascii="仿宋_GB2312" w:eastAsia="仿宋_GB2312"/>
          <w:szCs w:val="28"/>
        </w:rPr>
      </w:pPr>
    </w:p>
    <w:p w:rsidR="00DA45A4" w:rsidRDefault="00DA45A4" w:rsidP="00DA45A4">
      <w:pPr>
        <w:pStyle w:val="2"/>
        <w:spacing w:line="680" w:lineRule="exact"/>
        <w:jc w:val="center"/>
        <w:rPr>
          <w:rFonts w:ascii="宋体" w:eastAsia="宋体" w:hAnsi="宋体"/>
          <w:sz w:val="44"/>
          <w:szCs w:val="44"/>
        </w:rPr>
      </w:pPr>
      <w:r>
        <w:rPr>
          <w:rFonts w:ascii="宋体" w:eastAsia="宋体" w:hAnsi="宋体" w:hint="eastAsia"/>
          <w:sz w:val="44"/>
          <w:szCs w:val="44"/>
        </w:rPr>
        <w:t xml:space="preserve">西安市常宁新区开发建设管理委员会西沣路以东、香积大街以南一宗储备土地文物勘探服务采购项目 </w:t>
      </w:r>
    </w:p>
    <w:p w:rsidR="00DA45A4" w:rsidRDefault="00DA45A4" w:rsidP="00DA45A4">
      <w:pPr>
        <w:pStyle w:val="2"/>
        <w:spacing w:line="400" w:lineRule="exact"/>
        <w:jc w:val="center"/>
        <w:rPr>
          <w:rFonts w:ascii="宋体" w:eastAsia="宋体" w:hAnsi="宋体"/>
          <w:sz w:val="44"/>
          <w:szCs w:val="44"/>
        </w:rPr>
      </w:pPr>
    </w:p>
    <w:p w:rsidR="00DA45A4" w:rsidRDefault="00DA45A4" w:rsidP="00DA45A4">
      <w:pPr>
        <w:pStyle w:val="a1"/>
        <w:ind w:firstLine="0"/>
      </w:pPr>
    </w:p>
    <w:p w:rsidR="00DA45A4" w:rsidRDefault="00DA45A4" w:rsidP="00DA45A4">
      <w:pPr>
        <w:pStyle w:val="2"/>
        <w:spacing w:line="900" w:lineRule="exact"/>
        <w:jc w:val="center"/>
        <w:rPr>
          <w:rFonts w:ascii="方正小标宋简体" w:eastAsia="方正小标宋简体" w:hAnsi="宋体"/>
          <w:b w:val="0"/>
          <w:sz w:val="56"/>
          <w:szCs w:val="56"/>
        </w:rPr>
      </w:pPr>
      <w:bookmarkStart w:id="108" w:name="_Toc22061"/>
      <w:r>
        <w:rPr>
          <w:rFonts w:ascii="方正小标宋简体" w:eastAsia="方正小标宋简体" w:hAnsi="宋体" w:hint="eastAsia"/>
          <w:b w:val="0"/>
          <w:sz w:val="56"/>
          <w:szCs w:val="56"/>
        </w:rPr>
        <w:t>单一来源采购响应文件</w:t>
      </w:r>
      <w:bookmarkEnd w:id="108"/>
    </w:p>
    <w:p w:rsidR="00DA45A4" w:rsidRDefault="00DA45A4" w:rsidP="00DA45A4">
      <w:pPr>
        <w:pStyle w:val="a1"/>
        <w:rPr>
          <w:sz w:val="28"/>
          <w:szCs w:val="28"/>
        </w:rPr>
      </w:pPr>
    </w:p>
    <w:p w:rsidR="00DA45A4" w:rsidRDefault="00DA45A4" w:rsidP="00DA45A4">
      <w:pPr>
        <w:pStyle w:val="a1"/>
        <w:rPr>
          <w:sz w:val="28"/>
          <w:szCs w:val="28"/>
        </w:rPr>
      </w:pPr>
    </w:p>
    <w:p w:rsidR="00DA45A4" w:rsidRDefault="00DA45A4" w:rsidP="00DA45A4">
      <w:pPr>
        <w:pStyle w:val="a1"/>
        <w:rPr>
          <w:sz w:val="28"/>
          <w:szCs w:val="28"/>
        </w:rPr>
      </w:pPr>
    </w:p>
    <w:p w:rsidR="00DA45A4" w:rsidRDefault="00DA45A4" w:rsidP="00DA45A4">
      <w:pPr>
        <w:pStyle w:val="a1"/>
        <w:rPr>
          <w:sz w:val="28"/>
          <w:szCs w:val="28"/>
        </w:rPr>
      </w:pPr>
    </w:p>
    <w:p w:rsidR="00DA45A4" w:rsidRDefault="00DA45A4" w:rsidP="00DA45A4">
      <w:pPr>
        <w:pStyle w:val="a1"/>
        <w:rPr>
          <w:sz w:val="28"/>
          <w:szCs w:val="28"/>
        </w:rPr>
      </w:pPr>
    </w:p>
    <w:p w:rsidR="00DA45A4" w:rsidRDefault="00DA45A4" w:rsidP="00410342">
      <w:pPr>
        <w:pStyle w:val="a1"/>
        <w:ind w:firstLine="0"/>
        <w:rPr>
          <w:sz w:val="28"/>
          <w:szCs w:val="28"/>
        </w:rPr>
      </w:pPr>
    </w:p>
    <w:p w:rsidR="00DA45A4" w:rsidRDefault="00DA45A4" w:rsidP="00DA45A4">
      <w:pPr>
        <w:pStyle w:val="a1"/>
        <w:spacing w:beforeLines="50" w:before="120"/>
        <w:ind w:firstLineChars="580" w:firstLine="1630"/>
        <w:rPr>
          <w:rFonts w:ascii="宋体" w:hAnsi="宋体"/>
          <w:b/>
          <w:sz w:val="28"/>
          <w:szCs w:val="28"/>
        </w:rPr>
      </w:pPr>
    </w:p>
    <w:p w:rsidR="00DA45A4" w:rsidRDefault="00DA45A4" w:rsidP="00DA45A4">
      <w:pPr>
        <w:pStyle w:val="a1"/>
        <w:spacing w:beforeLines="50" w:before="120"/>
        <w:ind w:firstLineChars="580" w:firstLine="1630"/>
        <w:rPr>
          <w:rFonts w:ascii="宋体" w:hAnsi="宋体"/>
          <w:b/>
          <w:sz w:val="28"/>
          <w:szCs w:val="28"/>
        </w:rPr>
      </w:pPr>
    </w:p>
    <w:p w:rsidR="00DA45A4" w:rsidRDefault="00DA45A4" w:rsidP="00DA45A4">
      <w:pPr>
        <w:pStyle w:val="a1"/>
        <w:spacing w:beforeLines="50" w:before="120"/>
        <w:ind w:firstLineChars="580" w:firstLine="1630"/>
        <w:rPr>
          <w:rFonts w:ascii="宋体" w:hAnsi="宋体"/>
          <w:b/>
          <w:sz w:val="28"/>
          <w:szCs w:val="28"/>
        </w:rPr>
      </w:pPr>
    </w:p>
    <w:p w:rsidR="00DA45A4" w:rsidRDefault="00DA45A4" w:rsidP="00DA45A4">
      <w:pPr>
        <w:pStyle w:val="a1"/>
        <w:spacing w:beforeLines="50" w:before="120"/>
        <w:ind w:firstLineChars="580" w:firstLine="1630"/>
        <w:outlineLvl w:val="0"/>
        <w:rPr>
          <w:rFonts w:ascii="宋体" w:hAnsi="宋体"/>
          <w:sz w:val="28"/>
          <w:szCs w:val="28"/>
        </w:rPr>
      </w:pPr>
      <w:bookmarkStart w:id="109" w:name="_Toc3948"/>
      <w:r>
        <w:rPr>
          <w:rFonts w:ascii="宋体" w:hAnsi="宋体" w:hint="eastAsia"/>
          <w:b/>
          <w:sz w:val="28"/>
          <w:szCs w:val="28"/>
        </w:rPr>
        <w:t>供应商：</w:t>
      </w:r>
      <w:r>
        <w:rPr>
          <w:rFonts w:ascii="宋体" w:hAnsi="宋体" w:hint="eastAsia"/>
          <w:b/>
          <w:sz w:val="28"/>
          <w:szCs w:val="28"/>
          <w:u w:val="single"/>
        </w:rPr>
        <w:t xml:space="preserve">                          </w:t>
      </w:r>
      <w:bookmarkEnd w:id="109"/>
      <w:r w:rsidR="00410342" w:rsidRPr="00CB3E8B">
        <w:rPr>
          <w:rFonts w:ascii="宋体" w:hAnsi="宋体" w:hint="eastAsia"/>
          <w:sz w:val="28"/>
          <w:szCs w:val="28"/>
        </w:rPr>
        <w:t>（盖单位章）</w:t>
      </w:r>
    </w:p>
    <w:p w:rsidR="00DA45A4" w:rsidRDefault="00DA45A4" w:rsidP="00DA45A4">
      <w:pPr>
        <w:pStyle w:val="a1"/>
        <w:spacing w:beforeLines="50" w:before="120"/>
        <w:ind w:firstLineChars="580" w:firstLine="1630"/>
        <w:outlineLvl w:val="0"/>
        <w:rPr>
          <w:rFonts w:ascii="宋体" w:hAnsi="宋体"/>
          <w:sz w:val="28"/>
          <w:szCs w:val="28"/>
        </w:rPr>
      </w:pPr>
      <w:bookmarkStart w:id="110" w:name="_Toc16416"/>
      <w:r>
        <w:rPr>
          <w:rFonts w:ascii="宋体" w:hAnsi="宋体" w:hint="eastAsia"/>
          <w:b/>
          <w:sz w:val="28"/>
          <w:szCs w:val="28"/>
        </w:rPr>
        <w:t>法定代表人或其委托代理人：</w:t>
      </w:r>
      <w:r>
        <w:rPr>
          <w:rFonts w:ascii="宋体" w:hAnsi="宋体" w:hint="eastAsia"/>
          <w:b/>
          <w:sz w:val="28"/>
          <w:szCs w:val="28"/>
          <w:u w:val="single"/>
        </w:rPr>
        <w:t xml:space="preserve">          </w:t>
      </w:r>
      <w:r w:rsidR="00410342">
        <w:rPr>
          <w:rFonts w:ascii="宋体" w:hAnsi="宋体" w:hint="eastAsia"/>
          <w:sz w:val="28"/>
          <w:szCs w:val="28"/>
        </w:rPr>
        <w:t>（签名）</w:t>
      </w:r>
      <w:bookmarkEnd w:id="110"/>
    </w:p>
    <w:p w:rsidR="00DA45A4" w:rsidRDefault="00DA45A4" w:rsidP="00DA45A4">
      <w:pPr>
        <w:pStyle w:val="a1"/>
        <w:spacing w:beforeLines="50" w:before="120"/>
        <w:ind w:firstLineChars="580" w:firstLine="1630"/>
        <w:outlineLvl w:val="0"/>
        <w:rPr>
          <w:sz w:val="28"/>
          <w:szCs w:val="28"/>
        </w:rPr>
      </w:pPr>
      <w:bookmarkStart w:id="111" w:name="_Toc30642"/>
      <w:r>
        <w:rPr>
          <w:rFonts w:hint="eastAsia"/>
          <w:b/>
          <w:sz w:val="28"/>
          <w:szCs w:val="28"/>
        </w:rPr>
        <w:t>时</w:t>
      </w:r>
      <w:r>
        <w:rPr>
          <w:rFonts w:hint="eastAsia"/>
          <w:b/>
          <w:sz w:val="28"/>
          <w:szCs w:val="28"/>
        </w:rPr>
        <w:t xml:space="preserve">  </w:t>
      </w:r>
      <w:r>
        <w:rPr>
          <w:rFonts w:hint="eastAsia"/>
          <w:b/>
          <w:sz w:val="28"/>
          <w:szCs w:val="28"/>
        </w:rPr>
        <w:t>间：</w:t>
      </w:r>
      <w:r>
        <w:rPr>
          <w:rFonts w:hint="eastAsia"/>
          <w:b/>
          <w:sz w:val="28"/>
          <w:szCs w:val="28"/>
        </w:rPr>
        <w:t xml:space="preserve">      </w:t>
      </w:r>
      <w:r>
        <w:rPr>
          <w:rFonts w:hint="eastAsia"/>
          <w:sz w:val="28"/>
          <w:szCs w:val="28"/>
        </w:rPr>
        <w:t xml:space="preserve">20   </w:t>
      </w:r>
      <w:r>
        <w:rPr>
          <w:rFonts w:hint="eastAsia"/>
          <w:sz w:val="28"/>
          <w:szCs w:val="28"/>
        </w:rPr>
        <w:t>年</w:t>
      </w:r>
      <w:r>
        <w:rPr>
          <w:rFonts w:hint="eastAsia"/>
          <w:sz w:val="28"/>
          <w:szCs w:val="28"/>
        </w:rPr>
        <w:t xml:space="preserve">  </w:t>
      </w:r>
      <w:r>
        <w:rPr>
          <w:rFonts w:hint="eastAsia"/>
          <w:sz w:val="28"/>
          <w:szCs w:val="28"/>
        </w:rPr>
        <w:t>月</w:t>
      </w:r>
      <w:r>
        <w:rPr>
          <w:rFonts w:hint="eastAsia"/>
          <w:sz w:val="28"/>
          <w:szCs w:val="28"/>
        </w:rPr>
        <w:t xml:space="preserve">  </w:t>
      </w:r>
      <w:r>
        <w:rPr>
          <w:rFonts w:hint="eastAsia"/>
          <w:sz w:val="28"/>
          <w:szCs w:val="28"/>
        </w:rPr>
        <w:t>日</w:t>
      </w:r>
      <w:bookmarkEnd w:id="111"/>
    </w:p>
    <w:p w:rsidR="00DA45A4" w:rsidRDefault="00DA45A4" w:rsidP="00DA45A4">
      <w:pPr>
        <w:pStyle w:val="a1"/>
        <w:spacing w:beforeLines="50" w:before="120"/>
        <w:ind w:firstLine="0"/>
        <w:rPr>
          <w:rFonts w:ascii="仿宋_GB2312" w:eastAsia="仿宋_GB2312"/>
          <w:sz w:val="36"/>
          <w:szCs w:val="36"/>
        </w:rPr>
      </w:pPr>
    </w:p>
    <w:bookmarkEnd w:id="105"/>
    <w:p w:rsidR="00DA45A4" w:rsidRDefault="00DA45A4" w:rsidP="00DA45A4">
      <w:pPr>
        <w:pStyle w:val="a1"/>
        <w:spacing w:beforeLines="50" w:before="120"/>
        <w:ind w:firstLine="0"/>
        <w:jc w:val="center"/>
        <w:outlineLvl w:val="0"/>
        <w:rPr>
          <w:rFonts w:ascii="黑体" w:eastAsia="黑体"/>
          <w:sz w:val="72"/>
          <w:szCs w:val="72"/>
        </w:rPr>
      </w:pPr>
    </w:p>
    <w:p w:rsidR="00DA45A4" w:rsidRDefault="00DA45A4" w:rsidP="00DA45A4">
      <w:pPr>
        <w:pStyle w:val="a1"/>
        <w:spacing w:beforeLines="50" w:before="120"/>
        <w:ind w:firstLine="0"/>
        <w:jc w:val="center"/>
        <w:outlineLvl w:val="0"/>
        <w:rPr>
          <w:rFonts w:ascii="黑体" w:eastAsia="黑体"/>
          <w:sz w:val="72"/>
          <w:szCs w:val="72"/>
        </w:rPr>
      </w:pPr>
    </w:p>
    <w:p w:rsidR="00DA45A4" w:rsidRDefault="00DA45A4" w:rsidP="00DA45A4">
      <w:pPr>
        <w:pStyle w:val="a1"/>
        <w:spacing w:beforeLines="50" w:before="120"/>
        <w:ind w:firstLine="0"/>
        <w:jc w:val="center"/>
        <w:outlineLvl w:val="0"/>
        <w:rPr>
          <w:rFonts w:ascii="黑体" w:eastAsia="黑体"/>
          <w:sz w:val="72"/>
          <w:szCs w:val="72"/>
        </w:rPr>
      </w:pPr>
    </w:p>
    <w:p w:rsidR="00DA45A4" w:rsidRDefault="00DA45A4" w:rsidP="00165E4D">
      <w:pPr>
        <w:pStyle w:val="a1"/>
        <w:spacing w:beforeLines="50" w:before="120"/>
        <w:ind w:firstLine="0"/>
        <w:outlineLvl w:val="0"/>
        <w:rPr>
          <w:rFonts w:ascii="黑体" w:eastAsia="黑体"/>
          <w:sz w:val="72"/>
          <w:szCs w:val="72"/>
        </w:rPr>
      </w:pPr>
    </w:p>
    <w:p w:rsidR="00DA45A4" w:rsidRDefault="00DA45A4" w:rsidP="00DA45A4">
      <w:pPr>
        <w:pStyle w:val="a1"/>
        <w:spacing w:beforeLines="50" w:before="120"/>
        <w:ind w:firstLine="0"/>
        <w:jc w:val="center"/>
        <w:outlineLvl w:val="0"/>
        <w:rPr>
          <w:rFonts w:ascii="黑体" w:eastAsia="黑体"/>
          <w:sz w:val="72"/>
          <w:szCs w:val="72"/>
        </w:rPr>
      </w:pPr>
      <w:r>
        <w:rPr>
          <w:rFonts w:ascii="黑体" w:eastAsia="黑体" w:hint="eastAsia"/>
          <w:sz w:val="72"/>
          <w:szCs w:val="72"/>
        </w:rPr>
        <w:t>商务技术文件</w:t>
      </w:r>
    </w:p>
    <w:p w:rsidR="00DA45A4" w:rsidRDefault="00DA45A4" w:rsidP="00DA45A4">
      <w:pPr>
        <w:pStyle w:val="a1"/>
        <w:spacing w:beforeLines="50" w:before="120"/>
        <w:ind w:firstLine="0"/>
        <w:rPr>
          <w:rFonts w:ascii="仿宋_GB2312" w:eastAsia="仿宋_GB2312"/>
          <w:sz w:val="36"/>
          <w:szCs w:val="36"/>
        </w:rPr>
      </w:pPr>
    </w:p>
    <w:p w:rsidR="00DA45A4" w:rsidRDefault="00DA45A4" w:rsidP="00DA45A4">
      <w:pPr>
        <w:pStyle w:val="a1"/>
        <w:spacing w:beforeLines="50" w:before="120"/>
        <w:ind w:firstLine="0"/>
        <w:rPr>
          <w:rFonts w:ascii="仿宋_GB2312" w:eastAsia="仿宋_GB2312"/>
          <w:sz w:val="36"/>
          <w:szCs w:val="36"/>
        </w:rPr>
      </w:pPr>
    </w:p>
    <w:p w:rsidR="00DA45A4" w:rsidRDefault="00DA45A4" w:rsidP="00DA45A4">
      <w:pPr>
        <w:pStyle w:val="a1"/>
        <w:spacing w:beforeLines="50" w:before="120"/>
        <w:ind w:firstLine="0"/>
        <w:rPr>
          <w:rFonts w:ascii="仿宋_GB2312" w:eastAsia="仿宋_GB2312"/>
          <w:sz w:val="36"/>
          <w:szCs w:val="36"/>
        </w:rPr>
      </w:pPr>
    </w:p>
    <w:p w:rsidR="00DA45A4" w:rsidRDefault="00DA45A4" w:rsidP="00DA45A4">
      <w:pPr>
        <w:pStyle w:val="a1"/>
        <w:spacing w:beforeLines="50" w:before="120"/>
        <w:ind w:firstLine="0"/>
        <w:rPr>
          <w:rFonts w:ascii="仿宋_GB2312" w:eastAsia="仿宋_GB2312"/>
          <w:sz w:val="36"/>
          <w:szCs w:val="36"/>
        </w:rPr>
      </w:pPr>
    </w:p>
    <w:p w:rsidR="00DA45A4" w:rsidRDefault="00DA45A4" w:rsidP="00DA45A4">
      <w:pPr>
        <w:pStyle w:val="a1"/>
        <w:spacing w:beforeLines="50" w:before="120"/>
        <w:ind w:firstLine="0"/>
        <w:rPr>
          <w:rFonts w:ascii="仿宋_GB2312" w:eastAsia="仿宋_GB2312"/>
          <w:sz w:val="36"/>
          <w:szCs w:val="36"/>
        </w:rPr>
      </w:pPr>
    </w:p>
    <w:p w:rsidR="00DA45A4" w:rsidRDefault="00DA45A4" w:rsidP="00DA45A4">
      <w:pPr>
        <w:pStyle w:val="a1"/>
        <w:spacing w:beforeLines="50" w:before="120"/>
        <w:ind w:firstLine="0"/>
        <w:rPr>
          <w:rFonts w:ascii="仿宋_GB2312" w:eastAsia="仿宋_GB2312"/>
          <w:sz w:val="36"/>
          <w:szCs w:val="36"/>
        </w:rPr>
      </w:pPr>
    </w:p>
    <w:p w:rsidR="00DA45A4" w:rsidRDefault="00DA45A4" w:rsidP="00DA45A4">
      <w:pPr>
        <w:pStyle w:val="a1"/>
        <w:spacing w:beforeLines="50" w:before="120"/>
        <w:ind w:firstLine="0"/>
        <w:rPr>
          <w:rFonts w:ascii="仿宋_GB2312" w:eastAsia="仿宋_GB2312"/>
          <w:sz w:val="36"/>
          <w:szCs w:val="36"/>
        </w:rPr>
      </w:pPr>
    </w:p>
    <w:p w:rsidR="00DA45A4" w:rsidRDefault="00DA45A4" w:rsidP="00DA45A4">
      <w:pPr>
        <w:pStyle w:val="a1"/>
        <w:spacing w:beforeLines="50" w:before="120"/>
        <w:ind w:firstLine="0"/>
        <w:rPr>
          <w:rFonts w:ascii="仿宋_GB2312" w:eastAsia="仿宋_GB2312"/>
          <w:sz w:val="36"/>
          <w:szCs w:val="36"/>
        </w:rPr>
      </w:pPr>
    </w:p>
    <w:p w:rsidR="00DA45A4" w:rsidRDefault="00DA45A4" w:rsidP="00DA45A4">
      <w:pPr>
        <w:pStyle w:val="a1"/>
        <w:spacing w:beforeLines="50" w:before="120"/>
        <w:ind w:firstLine="0"/>
        <w:rPr>
          <w:rFonts w:ascii="仿宋_GB2312" w:eastAsia="仿宋_GB2312"/>
          <w:sz w:val="36"/>
          <w:szCs w:val="36"/>
        </w:rPr>
      </w:pPr>
    </w:p>
    <w:p w:rsidR="00DA45A4" w:rsidRDefault="00DA45A4" w:rsidP="00DA45A4">
      <w:pPr>
        <w:pStyle w:val="a1"/>
        <w:spacing w:beforeLines="50" w:before="120"/>
        <w:ind w:firstLine="0"/>
        <w:rPr>
          <w:rFonts w:ascii="仿宋_GB2312" w:eastAsia="仿宋_GB2312"/>
          <w:sz w:val="36"/>
          <w:szCs w:val="36"/>
        </w:rPr>
      </w:pPr>
    </w:p>
    <w:p w:rsidR="00DA45A4" w:rsidRPr="00223AAC" w:rsidRDefault="00DA45A4" w:rsidP="00DA45A4">
      <w:pPr>
        <w:pStyle w:val="a1"/>
        <w:spacing w:beforeLines="50" w:before="120" w:afterLines="50" w:after="120"/>
        <w:ind w:firstLine="0"/>
        <w:jc w:val="center"/>
        <w:rPr>
          <w:rFonts w:ascii="方正小标宋简体" w:eastAsia="方正小标宋简体"/>
          <w:sz w:val="44"/>
          <w:szCs w:val="44"/>
        </w:rPr>
      </w:pPr>
      <w:r>
        <w:rPr>
          <w:rFonts w:ascii="黑体" w:eastAsia="黑体" w:hAnsi="黑体" w:cs="黑体"/>
          <w:sz w:val="32"/>
          <w:szCs w:val="32"/>
        </w:rPr>
        <w:br w:type="page"/>
      </w:r>
      <w:r w:rsidRPr="00223AAC">
        <w:rPr>
          <w:rFonts w:ascii="方正小标宋简体" w:eastAsia="方正小标宋简体" w:hint="eastAsia"/>
          <w:sz w:val="44"/>
          <w:szCs w:val="44"/>
        </w:rPr>
        <w:lastRenderedPageBreak/>
        <w:t>目  录</w:t>
      </w:r>
    </w:p>
    <w:p w:rsidR="00DA45A4" w:rsidRPr="00667D84" w:rsidRDefault="00DA45A4" w:rsidP="00DA45A4">
      <w:pPr>
        <w:pStyle w:val="a1"/>
        <w:spacing w:beforeLines="150" w:before="360" w:line="360" w:lineRule="auto"/>
        <w:ind w:firstLineChars="300" w:firstLine="630"/>
        <w:rPr>
          <w:szCs w:val="21"/>
        </w:rPr>
      </w:pPr>
      <w:r w:rsidRPr="00667D84">
        <w:rPr>
          <w:rFonts w:hint="eastAsia"/>
          <w:szCs w:val="21"/>
        </w:rPr>
        <w:t>一、</w:t>
      </w:r>
      <w:r w:rsidRPr="006F3C7C">
        <w:rPr>
          <w:rFonts w:hint="eastAsia"/>
          <w:szCs w:val="21"/>
        </w:rPr>
        <w:t>单一来源采购响应函</w:t>
      </w:r>
      <w:r w:rsidRPr="00667D84">
        <w:rPr>
          <w:rFonts w:hint="eastAsia"/>
          <w:szCs w:val="21"/>
        </w:rPr>
        <w:t xml:space="preserve"> </w:t>
      </w:r>
      <w:r w:rsidRPr="00667D84">
        <w:rPr>
          <w:rFonts w:hint="eastAsia"/>
          <w:szCs w:val="21"/>
        </w:rPr>
        <w:t>……………………………………………………………页码</w:t>
      </w:r>
    </w:p>
    <w:p w:rsidR="00DA45A4" w:rsidRPr="00667D84" w:rsidRDefault="00DA45A4" w:rsidP="00DA45A4">
      <w:pPr>
        <w:pStyle w:val="a1"/>
        <w:spacing w:beforeLines="50" w:before="120" w:line="360" w:lineRule="auto"/>
        <w:ind w:firstLineChars="300" w:firstLine="630"/>
        <w:rPr>
          <w:szCs w:val="21"/>
        </w:rPr>
      </w:pPr>
      <w:r w:rsidRPr="00667D84">
        <w:rPr>
          <w:rFonts w:hint="eastAsia"/>
          <w:szCs w:val="21"/>
        </w:rPr>
        <w:t>二、</w:t>
      </w:r>
      <w:r w:rsidR="00F1106E" w:rsidRPr="00F1106E">
        <w:rPr>
          <w:rFonts w:hint="eastAsia"/>
          <w:szCs w:val="21"/>
        </w:rPr>
        <w:t>首次报价表</w:t>
      </w:r>
      <w:r w:rsidRPr="00667D84">
        <w:rPr>
          <w:rFonts w:hint="eastAsia"/>
          <w:szCs w:val="21"/>
        </w:rPr>
        <w:t>…………………………………………………………………</w:t>
      </w:r>
      <w:r w:rsidR="00F1106E" w:rsidRPr="00667D84">
        <w:rPr>
          <w:rFonts w:hint="eastAsia"/>
          <w:szCs w:val="21"/>
        </w:rPr>
        <w:t>……</w:t>
      </w:r>
    </w:p>
    <w:p w:rsidR="00DA45A4" w:rsidRPr="00667D84" w:rsidRDefault="00F1106E" w:rsidP="00DA45A4">
      <w:pPr>
        <w:pStyle w:val="a1"/>
        <w:spacing w:beforeLines="50" w:before="120" w:line="360" w:lineRule="auto"/>
        <w:ind w:firstLineChars="300" w:firstLine="630"/>
        <w:rPr>
          <w:szCs w:val="21"/>
        </w:rPr>
      </w:pPr>
      <w:r>
        <w:rPr>
          <w:rFonts w:hint="eastAsia"/>
          <w:szCs w:val="21"/>
        </w:rPr>
        <w:t>三</w:t>
      </w:r>
      <w:r w:rsidR="00DA45A4" w:rsidRPr="00667D84">
        <w:rPr>
          <w:rFonts w:hint="eastAsia"/>
          <w:szCs w:val="21"/>
        </w:rPr>
        <w:t>、商务</w:t>
      </w:r>
      <w:r w:rsidR="00DA45A4">
        <w:rPr>
          <w:rFonts w:hint="eastAsia"/>
          <w:szCs w:val="21"/>
        </w:rPr>
        <w:t>条款</w:t>
      </w:r>
      <w:r w:rsidR="00DA45A4" w:rsidRPr="00667D84">
        <w:rPr>
          <w:rFonts w:hint="eastAsia"/>
          <w:szCs w:val="21"/>
        </w:rPr>
        <w:t>偏离表</w:t>
      </w:r>
      <w:r w:rsidR="00DA45A4" w:rsidRPr="00667D84">
        <w:rPr>
          <w:rFonts w:hint="eastAsia"/>
          <w:szCs w:val="21"/>
        </w:rPr>
        <w:t xml:space="preserve"> </w:t>
      </w:r>
      <w:r w:rsidR="00DA45A4" w:rsidRPr="00667D84">
        <w:rPr>
          <w:rFonts w:hint="eastAsia"/>
          <w:szCs w:val="21"/>
        </w:rPr>
        <w:t>…………………………………………………………………</w:t>
      </w:r>
    </w:p>
    <w:p w:rsidR="00DA45A4" w:rsidRPr="00667D84" w:rsidRDefault="00F1106E" w:rsidP="00DA45A4">
      <w:pPr>
        <w:pStyle w:val="a1"/>
        <w:spacing w:beforeLines="50" w:before="120" w:line="360" w:lineRule="auto"/>
        <w:ind w:firstLineChars="300" w:firstLine="630"/>
        <w:rPr>
          <w:szCs w:val="21"/>
        </w:rPr>
      </w:pPr>
      <w:r>
        <w:rPr>
          <w:rFonts w:hint="eastAsia"/>
          <w:szCs w:val="21"/>
        </w:rPr>
        <w:t>四</w:t>
      </w:r>
      <w:r w:rsidR="00DA45A4" w:rsidRPr="00667D84">
        <w:rPr>
          <w:rFonts w:hint="eastAsia"/>
          <w:szCs w:val="21"/>
        </w:rPr>
        <w:t>、</w:t>
      </w:r>
      <w:r w:rsidRPr="00F1106E">
        <w:rPr>
          <w:rFonts w:hint="eastAsia"/>
          <w:szCs w:val="21"/>
        </w:rPr>
        <w:t>服务要求偏离表</w:t>
      </w:r>
      <w:r w:rsidR="00DA45A4" w:rsidRPr="00667D84">
        <w:rPr>
          <w:rFonts w:hint="eastAsia"/>
          <w:szCs w:val="21"/>
        </w:rPr>
        <w:t xml:space="preserve"> </w:t>
      </w:r>
      <w:r w:rsidR="00DA45A4" w:rsidRPr="00667D84">
        <w:rPr>
          <w:rFonts w:hint="eastAsia"/>
          <w:szCs w:val="21"/>
        </w:rPr>
        <w:t>…………………………………………………………………</w:t>
      </w:r>
    </w:p>
    <w:p w:rsidR="00DA45A4" w:rsidRPr="00667D84" w:rsidRDefault="00F1106E" w:rsidP="00DA45A4">
      <w:pPr>
        <w:pStyle w:val="a1"/>
        <w:spacing w:beforeLines="50" w:before="120" w:line="360" w:lineRule="auto"/>
        <w:ind w:firstLineChars="300" w:firstLine="630"/>
        <w:rPr>
          <w:szCs w:val="21"/>
        </w:rPr>
      </w:pPr>
      <w:r>
        <w:rPr>
          <w:rFonts w:hint="eastAsia"/>
          <w:szCs w:val="21"/>
        </w:rPr>
        <w:t>五</w:t>
      </w:r>
      <w:r w:rsidR="00DA45A4" w:rsidRPr="00667D84">
        <w:rPr>
          <w:rFonts w:hint="eastAsia"/>
          <w:szCs w:val="21"/>
        </w:rPr>
        <w:t>、</w:t>
      </w:r>
      <w:r w:rsidRPr="00F1106E">
        <w:rPr>
          <w:rFonts w:hint="eastAsia"/>
          <w:szCs w:val="21"/>
        </w:rPr>
        <w:t>承诺文件</w:t>
      </w:r>
      <w:r w:rsidR="00DA45A4" w:rsidRPr="00667D84">
        <w:rPr>
          <w:rFonts w:hint="eastAsia"/>
          <w:szCs w:val="21"/>
        </w:rPr>
        <w:t xml:space="preserve"> </w:t>
      </w:r>
      <w:r w:rsidR="00DA45A4" w:rsidRPr="00667D84">
        <w:rPr>
          <w:rFonts w:hint="eastAsia"/>
          <w:szCs w:val="21"/>
        </w:rPr>
        <w:t>……………………………………………………………………</w:t>
      </w:r>
    </w:p>
    <w:p w:rsidR="00F1106E" w:rsidRDefault="00F1106E" w:rsidP="00DA45A4">
      <w:pPr>
        <w:pStyle w:val="a1"/>
        <w:spacing w:beforeLines="50" w:before="120" w:line="360" w:lineRule="auto"/>
        <w:ind w:firstLineChars="300" w:firstLine="630"/>
        <w:rPr>
          <w:szCs w:val="21"/>
        </w:rPr>
      </w:pPr>
      <w:r>
        <w:rPr>
          <w:rFonts w:hint="eastAsia"/>
          <w:szCs w:val="21"/>
        </w:rPr>
        <w:t>六</w:t>
      </w:r>
      <w:r w:rsidR="00DA45A4">
        <w:rPr>
          <w:rFonts w:hint="eastAsia"/>
          <w:szCs w:val="21"/>
        </w:rPr>
        <w:t>、</w:t>
      </w:r>
      <w:r>
        <w:rPr>
          <w:rFonts w:hint="eastAsia"/>
          <w:szCs w:val="21"/>
        </w:rPr>
        <w:t>享受</w:t>
      </w:r>
      <w:r w:rsidR="00DA45A4">
        <w:rPr>
          <w:rFonts w:hint="eastAsia"/>
          <w:szCs w:val="21"/>
        </w:rPr>
        <w:t>政府采购</w:t>
      </w:r>
      <w:r>
        <w:rPr>
          <w:rFonts w:hint="eastAsia"/>
          <w:szCs w:val="21"/>
        </w:rPr>
        <w:t>优惠</w:t>
      </w:r>
      <w:r w:rsidR="00DA45A4">
        <w:rPr>
          <w:rFonts w:hint="eastAsia"/>
          <w:szCs w:val="21"/>
        </w:rPr>
        <w:t>政策证明材料</w:t>
      </w:r>
      <w:r w:rsidR="00DA45A4">
        <w:rPr>
          <w:rFonts w:hint="eastAsia"/>
          <w:szCs w:val="21"/>
        </w:rPr>
        <w:t xml:space="preserve"> </w:t>
      </w:r>
      <w:r w:rsidR="00DA45A4">
        <w:rPr>
          <w:rFonts w:hint="eastAsia"/>
          <w:szCs w:val="21"/>
        </w:rPr>
        <w:t>……………………………………………</w:t>
      </w:r>
      <w:r w:rsidRPr="00667D84">
        <w:rPr>
          <w:rFonts w:hint="eastAsia"/>
          <w:szCs w:val="21"/>
        </w:rPr>
        <w:t>…</w:t>
      </w:r>
    </w:p>
    <w:p w:rsidR="00DA45A4" w:rsidRDefault="00F1106E" w:rsidP="00DA45A4">
      <w:pPr>
        <w:pStyle w:val="a1"/>
        <w:spacing w:beforeLines="50" w:before="120" w:line="360" w:lineRule="auto"/>
        <w:ind w:firstLineChars="300" w:firstLine="630"/>
        <w:rPr>
          <w:szCs w:val="21"/>
        </w:rPr>
      </w:pPr>
      <w:r>
        <w:rPr>
          <w:rFonts w:hint="eastAsia"/>
          <w:szCs w:val="21"/>
        </w:rPr>
        <w:t>七</w:t>
      </w:r>
      <w:r w:rsidR="00DA45A4">
        <w:rPr>
          <w:rFonts w:hint="eastAsia"/>
          <w:szCs w:val="21"/>
        </w:rPr>
        <w:t>、业绩</w:t>
      </w:r>
      <w:r w:rsidRPr="00F1106E">
        <w:rPr>
          <w:rFonts w:hint="eastAsia"/>
          <w:szCs w:val="21"/>
        </w:rPr>
        <w:t>及其他证明材料</w:t>
      </w:r>
      <w:r w:rsidR="00DA45A4">
        <w:rPr>
          <w:rFonts w:hint="eastAsia"/>
          <w:szCs w:val="21"/>
        </w:rPr>
        <w:t>……………………………………………………………</w:t>
      </w:r>
    </w:p>
    <w:p w:rsidR="00DA45A4" w:rsidRDefault="00F1106E" w:rsidP="00DA45A4">
      <w:pPr>
        <w:pStyle w:val="a1"/>
        <w:spacing w:beforeLines="50" w:before="120" w:line="360" w:lineRule="auto"/>
        <w:ind w:firstLineChars="300" w:firstLine="630"/>
        <w:rPr>
          <w:szCs w:val="21"/>
        </w:rPr>
      </w:pPr>
      <w:r>
        <w:rPr>
          <w:rFonts w:hint="eastAsia"/>
          <w:szCs w:val="21"/>
        </w:rPr>
        <w:t>八</w:t>
      </w:r>
      <w:r w:rsidR="00DA45A4">
        <w:rPr>
          <w:rFonts w:hint="eastAsia"/>
          <w:szCs w:val="21"/>
        </w:rPr>
        <w:t>、技术文件</w:t>
      </w:r>
      <w:r w:rsidR="00DA45A4">
        <w:rPr>
          <w:rFonts w:hint="eastAsia"/>
          <w:szCs w:val="21"/>
        </w:rPr>
        <w:t xml:space="preserve"> </w:t>
      </w:r>
      <w:r w:rsidR="00DA45A4">
        <w:rPr>
          <w:rFonts w:hint="eastAsia"/>
          <w:szCs w:val="21"/>
        </w:rPr>
        <w:t>…………………………………………………………………………</w:t>
      </w:r>
    </w:p>
    <w:p w:rsidR="00DA45A4" w:rsidRDefault="00F1106E" w:rsidP="00F1106E">
      <w:pPr>
        <w:pStyle w:val="a1"/>
        <w:spacing w:beforeLines="50" w:before="120" w:line="360" w:lineRule="auto"/>
        <w:ind w:firstLineChars="300" w:firstLine="630"/>
        <w:rPr>
          <w:szCs w:val="21"/>
        </w:rPr>
      </w:pPr>
      <w:r>
        <w:rPr>
          <w:rFonts w:hint="eastAsia"/>
          <w:szCs w:val="21"/>
        </w:rPr>
        <w:t>九</w:t>
      </w:r>
      <w:r w:rsidR="00DA45A4">
        <w:rPr>
          <w:rFonts w:hint="eastAsia"/>
          <w:szCs w:val="21"/>
        </w:rPr>
        <w:t>、供应商认为有必要补充说明的事项</w:t>
      </w:r>
      <w:r w:rsidR="00DA45A4">
        <w:rPr>
          <w:rFonts w:hint="eastAsia"/>
          <w:szCs w:val="21"/>
        </w:rPr>
        <w:t xml:space="preserve"> </w:t>
      </w:r>
      <w:r w:rsidR="00DA45A4">
        <w:rPr>
          <w:rFonts w:hint="eastAsia"/>
          <w:szCs w:val="21"/>
        </w:rPr>
        <w:t>…………………………………………</w:t>
      </w:r>
    </w:p>
    <w:p w:rsidR="00DA45A4" w:rsidRDefault="00DA45A4" w:rsidP="00DA45A4">
      <w:pPr>
        <w:pStyle w:val="a1"/>
        <w:spacing w:beforeLines="50" w:before="120" w:line="360" w:lineRule="auto"/>
        <w:ind w:firstLineChars="580" w:firstLine="1218"/>
        <w:rPr>
          <w:szCs w:val="21"/>
        </w:rPr>
      </w:pPr>
    </w:p>
    <w:p w:rsidR="00DA45A4" w:rsidRDefault="00DA45A4" w:rsidP="00DA45A4">
      <w:pPr>
        <w:pStyle w:val="a1"/>
        <w:spacing w:beforeLines="50" w:before="120"/>
        <w:ind w:firstLine="0"/>
        <w:rPr>
          <w:rFonts w:ascii="宋体" w:hAnsi="宋体"/>
          <w:b/>
          <w:sz w:val="36"/>
          <w:szCs w:val="36"/>
        </w:rPr>
      </w:pPr>
    </w:p>
    <w:p w:rsidR="00DA45A4" w:rsidRDefault="00DA45A4" w:rsidP="00DA45A4">
      <w:pPr>
        <w:pStyle w:val="a1"/>
        <w:spacing w:beforeLines="50" w:before="120"/>
        <w:ind w:firstLine="0"/>
        <w:rPr>
          <w:rFonts w:ascii="宋体" w:hAnsi="宋体"/>
          <w:b/>
          <w:sz w:val="36"/>
          <w:szCs w:val="36"/>
        </w:rPr>
      </w:pPr>
    </w:p>
    <w:p w:rsidR="00DA45A4" w:rsidRDefault="00DA45A4" w:rsidP="00DA45A4">
      <w:pPr>
        <w:pStyle w:val="a1"/>
        <w:spacing w:beforeLines="50" w:before="120"/>
        <w:ind w:firstLine="0"/>
        <w:rPr>
          <w:rFonts w:ascii="宋体" w:hAnsi="宋体"/>
          <w:b/>
          <w:sz w:val="36"/>
          <w:szCs w:val="36"/>
        </w:rPr>
      </w:pPr>
    </w:p>
    <w:p w:rsidR="00DA45A4" w:rsidRDefault="00DA45A4" w:rsidP="00DA45A4">
      <w:pPr>
        <w:pStyle w:val="a1"/>
        <w:spacing w:beforeLines="50" w:before="120"/>
        <w:ind w:firstLine="0"/>
        <w:rPr>
          <w:rFonts w:ascii="宋体" w:hAnsi="宋体"/>
          <w:b/>
          <w:sz w:val="36"/>
          <w:szCs w:val="36"/>
        </w:rPr>
      </w:pPr>
    </w:p>
    <w:p w:rsidR="00DA45A4" w:rsidRDefault="00DA45A4" w:rsidP="00DA45A4">
      <w:pPr>
        <w:pStyle w:val="a1"/>
        <w:spacing w:beforeLines="50" w:before="120"/>
        <w:ind w:firstLine="0"/>
        <w:rPr>
          <w:rFonts w:ascii="宋体" w:hAnsi="宋体"/>
          <w:b/>
          <w:sz w:val="36"/>
          <w:szCs w:val="36"/>
        </w:rPr>
      </w:pPr>
    </w:p>
    <w:p w:rsidR="00DA45A4" w:rsidRDefault="00DA45A4" w:rsidP="00DA45A4">
      <w:pPr>
        <w:pStyle w:val="a1"/>
        <w:spacing w:beforeLines="50" w:before="120"/>
        <w:ind w:firstLine="0"/>
        <w:rPr>
          <w:rFonts w:ascii="宋体" w:hAnsi="宋体"/>
          <w:b/>
          <w:sz w:val="36"/>
          <w:szCs w:val="36"/>
        </w:rPr>
      </w:pPr>
    </w:p>
    <w:p w:rsidR="00DA45A4" w:rsidRDefault="00DA45A4" w:rsidP="00DA45A4">
      <w:pPr>
        <w:pStyle w:val="a1"/>
        <w:spacing w:beforeLines="50" w:before="120"/>
        <w:ind w:firstLine="0"/>
        <w:rPr>
          <w:rFonts w:ascii="宋体" w:hAnsi="宋体"/>
          <w:b/>
          <w:sz w:val="36"/>
          <w:szCs w:val="36"/>
        </w:rPr>
      </w:pPr>
    </w:p>
    <w:p w:rsidR="00DA45A4" w:rsidRDefault="00DA45A4" w:rsidP="00DA45A4">
      <w:pPr>
        <w:pStyle w:val="a1"/>
        <w:spacing w:beforeLines="50" w:before="120"/>
        <w:ind w:firstLine="0"/>
        <w:rPr>
          <w:rFonts w:ascii="宋体" w:hAnsi="宋体"/>
          <w:b/>
          <w:sz w:val="36"/>
          <w:szCs w:val="36"/>
        </w:rPr>
      </w:pPr>
    </w:p>
    <w:p w:rsidR="00DA45A4" w:rsidRDefault="00DA45A4" w:rsidP="00DA45A4">
      <w:pPr>
        <w:pStyle w:val="a1"/>
        <w:spacing w:beforeLines="50" w:before="120"/>
        <w:ind w:firstLine="0"/>
        <w:rPr>
          <w:rFonts w:ascii="宋体" w:hAnsi="宋体"/>
          <w:b/>
          <w:sz w:val="36"/>
          <w:szCs w:val="36"/>
        </w:rPr>
      </w:pPr>
    </w:p>
    <w:p w:rsidR="00DA45A4" w:rsidRDefault="00DA45A4" w:rsidP="00DA45A4">
      <w:pPr>
        <w:pStyle w:val="a1"/>
        <w:spacing w:beforeLines="50" w:before="120"/>
        <w:ind w:firstLine="0"/>
        <w:rPr>
          <w:rFonts w:ascii="宋体" w:hAnsi="宋体"/>
          <w:b/>
          <w:sz w:val="36"/>
          <w:szCs w:val="36"/>
        </w:rPr>
      </w:pPr>
    </w:p>
    <w:p w:rsidR="00DA45A4" w:rsidRDefault="00DA45A4" w:rsidP="00DA45A4">
      <w:pPr>
        <w:pStyle w:val="20"/>
        <w:spacing w:beforeLines="50" w:before="120" w:afterLines="50" w:after="120"/>
        <w:ind w:firstLine="0"/>
        <w:jc w:val="center"/>
        <w:outlineLvl w:val="0"/>
        <w:rPr>
          <w:rFonts w:ascii="黑体" w:eastAsia="黑体"/>
          <w:bCs/>
          <w:sz w:val="28"/>
          <w:szCs w:val="28"/>
        </w:rPr>
      </w:pPr>
      <w:r>
        <w:rPr>
          <w:rFonts w:ascii="宋体" w:hAnsi="宋体"/>
          <w:b/>
          <w:szCs w:val="32"/>
        </w:rPr>
        <w:br w:type="page"/>
      </w:r>
      <w:r w:rsidRPr="00CD5AB4">
        <w:rPr>
          <w:rFonts w:ascii="宋体" w:hAnsi="宋体" w:hint="eastAsia"/>
          <w:b/>
          <w:szCs w:val="32"/>
        </w:rPr>
        <w:lastRenderedPageBreak/>
        <w:t>一、单一来源采购响应函</w:t>
      </w:r>
    </w:p>
    <w:p w:rsidR="00DA45A4" w:rsidRDefault="00DA45A4" w:rsidP="00DA45A4">
      <w:pPr>
        <w:pStyle w:val="20"/>
        <w:spacing w:afterLines="100" w:after="240" w:line="400" w:lineRule="exact"/>
        <w:ind w:firstLine="0"/>
        <w:rPr>
          <w:rFonts w:ascii="宋体" w:hAnsi="宋体"/>
          <w:b/>
          <w:bCs/>
          <w:sz w:val="24"/>
          <w:szCs w:val="24"/>
        </w:rPr>
      </w:pPr>
      <w:r>
        <w:rPr>
          <w:rFonts w:ascii="宋体" w:hAnsi="宋体" w:hint="eastAsia"/>
          <w:b/>
          <w:bCs/>
          <w:sz w:val="24"/>
          <w:szCs w:val="24"/>
        </w:rPr>
        <w:t>陕西隆信项目管理有限公司：</w:t>
      </w:r>
    </w:p>
    <w:p w:rsidR="00DA45A4" w:rsidRDefault="00DA45A4" w:rsidP="00DA45A4">
      <w:pPr>
        <w:pStyle w:val="20"/>
        <w:spacing w:line="360" w:lineRule="auto"/>
        <w:ind w:firstLineChars="200" w:firstLine="420"/>
        <w:rPr>
          <w:sz w:val="21"/>
          <w:szCs w:val="21"/>
        </w:rPr>
      </w:pPr>
      <w:r>
        <w:rPr>
          <w:rFonts w:hint="eastAsia"/>
          <w:sz w:val="21"/>
          <w:szCs w:val="21"/>
        </w:rPr>
        <w:t>我方已仔细研究了</w:t>
      </w:r>
      <w:r>
        <w:rPr>
          <w:rFonts w:ascii="宋体" w:hAnsi="宋体" w:hint="eastAsia"/>
          <w:sz w:val="21"/>
          <w:szCs w:val="21"/>
          <w:u w:val="single"/>
        </w:rPr>
        <w:t xml:space="preserve"> </w:t>
      </w:r>
      <w:r>
        <w:rPr>
          <w:rFonts w:ascii="宋体" w:hAnsi="宋体"/>
          <w:sz w:val="21"/>
          <w:szCs w:val="21"/>
          <w:u w:val="single"/>
        </w:rPr>
        <w:t xml:space="preserve">  </w:t>
      </w:r>
      <w:r>
        <w:rPr>
          <w:rFonts w:ascii="宋体" w:hAnsi="宋体" w:hint="eastAsia"/>
          <w:sz w:val="21"/>
          <w:szCs w:val="21"/>
          <w:u w:val="single"/>
        </w:rPr>
        <w:t>（项目名称）</w:t>
      </w:r>
      <w:r>
        <w:rPr>
          <w:rFonts w:ascii="宋体" w:hAnsi="宋体"/>
          <w:sz w:val="21"/>
          <w:szCs w:val="21"/>
          <w:u w:val="single"/>
        </w:rPr>
        <w:t xml:space="preserve">   </w:t>
      </w:r>
      <w:r>
        <w:rPr>
          <w:rFonts w:hint="eastAsia"/>
          <w:sz w:val="21"/>
          <w:szCs w:val="21"/>
        </w:rPr>
        <w:t>的单一来源</w:t>
      </w:r>
      <w:r w:rsidR="008F1955">
        <w:rPr>
          <w:rFonts w:hint="eastAsia"/>
          <w:sz w:val="21"/>
          <w:szCs w:val="21"/>
        </w:rPr>
        <w:t>谈判文件</w:t>
      </w:r>
      <w:r>
        <w:rPr>
          <w:rFonts w:hint="eastAsia"/>
          <w:sz w:val="21"/>
          <w:szCs w:val="21"/>
          <w:u w:val="single"/>
        </w:rPr>
        <w:t>(</w:t>
      </w:r>
      <w:r>
        <w:rPr>
          <w:rFonts w:hint="eastAsia"/>
          <w:sz w:val="21"/>
          <w:szCs w:val="21"/>
        </w:rPr>
        <w:t>项目编号：</w:t>
      </w:r>
      <w:r w:rsidRPr="00AF4461">
        <w:rPr>
          <w:rFonts w:hint="eastAsia"/>
          <w:sz w:val="21"/>
          <w:szCs w:val="21"/>
          <w:u w:val="single"/>
        </w:rPr>
        <w:t xml:space="preserve"> </w:t>
      </w:r>
      <w:r w:rsidRPr="00AF4461">
        <w:rPr>
          <w:sz w:val="21"/>
          <w:szCs w:val="21"/>
          <w:u w:val="single"/>
        </w:rPr>
        <w:t xml:space="preserve">    </w:t>
      </w:r>
      <w:r>
        <w:rPr>
          <w:rFonts w:hint="eastAsia"/>
          <w:sz w:val="21"/>
          <w:szCs w:val="21"/>
        </w:rPr>
        <w:t>)</w:t>
      </w:r>
      <w:r>
        <w:rPr>
          <w:rFonts w:hint="eastAsia"/>
          <w:sz w:val="21"/>
          <w:szCs w:val="21"/>
        </w:rPr>
        <w:t>的全部内容，</w:t>
      </w:r>
      <w:r>
        <w:rPr>
          <w:rFonts w:hint="eastAsia"/>
          <w:bCs/>
          <w:sz w:val="21"/>
          <w:szCs w:val="21"/>
        </w:rPr>
        <w:t>决定参加贵单位组织的本项目谈判。我方正式授权</w:t>
      </w:r>
      <w:r>
        <w:rPr>
          <w:rFonts w:hint="eastAsia"/>
          <w:bCs/>
          <w:sz w:val="21"/>
          <w:szCs w:val="21"/>
          <w:u w:val="single"/>
        </w:rPr>
        <w:t>（姓名、职务）</w:t>
      </w:r>
      <w:r>
        <w:rPr>
          <w:rFonts w:hint="eastAsia"/>
          <w:bCs/>
          <w:sz w:val="21"/>
          <w:szCs w:val="21"/>
        </w:rPr>
        <w:t>代表我方</w:t>
      </w:r>
      <w:r>
        <w:rPr>
          <w:rFonts w:hint="eastAsia"/>
          <w:bCs/>
          <w:sz w:val="21"/>
          <w:szCs w:val="21"/>
          <w:u w:val="single"/>
        </w:rPr>
        <w:t>（供应商的名称）</w:t>
      </w:r>
      <w:r>
        <w:rPr>
          <w:rFonts w:hint="eastAsia"/>
          <w:bCs/>
          <w:sz w:val="21"/>
          <w:szCs w:val="21"/>
        </w:rPr>
        <w:t>全权处理本项目谈判的有关事宜。</w:t>
      </w:r>
    </w:p>
    <w:p w:rsidR="00DA45A4" w:rsidRDefault="00DA45A4" w:rsidP="00DA45A4">
      <w:pPr>
        <w:pStyle w:val="a8"/>
        <w:adjustRightInd w:val="0"/>
        <w:snapToGrid w:val="0"/>
        <w:spacing w:line="360" w:lineRule="auto"/>
        <w:ind w:firstLineChars="200" w:firstLine="420"/>
        <w:rPr>
          <w:rFonts w:ascii="仿宋_GB2312" w:eastAsia="仿宋_GB2312"/>
          <w:bCs/>
        </w:rPr>
      </w:pPr>
      <w:r>
        <w:rPr>
          <w:rFonts w:hAnsi="宋体" w:hint="eastAsia"/>
        </w:rPr>
        <w:t>1.我方提交单一来源采购响应文件正本1套和副本2套，</w:t>
      </w:r>
      <w:r>
        <w:rPr>
          <w:rFonts w:hAnsi="宋体" w:hint="eastAsia"/>
          <w:bCs/>
        </w:rPr>
        <w:t>电子文件2份（光盘序列号为：</w:t>
      </w:r>
      <w:r>
        <w:rPr>
          <w:rFonts w:hAnsi="宋体" w:hint="eastAsia"/>
          <w:bCs/>
          <w:u w:val="single"/>
        </w:rPr>
        <w:t xml:space="preserve">       </w:t>
      </w:r>
      <w:r>
        <w:rPr>
          <w:rFonts w:hAnsi="宋体" w:hint="eastAsia"/>
          <w:bCs/>
        </w:rPr>
        <w:t>、</w:t>
      </w:r>
      <w:r>
        <w:rPr>
          <w:rFonts w:hAnsi="宋体" w:hint="eastAsia"/>
          <w:bCs/>
          <w:u w:val="single"/>
        </w:rPr>
        <w:t xml:space="preserve">        </w:t>
      </w:r>
      <w:r>
        <w:rPr>
          <w:rFonts w:hAnsi="宋体" w:hint="eastAsia"/>
          <w:bCs/>
        </w:rPr>
        <w:t>）</w:t>
      </w:r>
      <w:r>
        <w:rPr>
          <w:rFonts w:ascii="仿宋_GB2312" w:eastAsia="仿宋_GB2312" w:hint="eastAsia"/>
          <w:bCs/>
        </w:rPr>
        <w:t>。</w:t>
      </w:r>
    </w:p>
    <w:p w:rsidR="00DA45A4" w:rsidRDefault="00DA45A4" w:rsidP="00410342">
      <w:pPr>
        <w:pStyle w:val="a8"/>
        <w:adjustRightInd w:val="0"/>
        <w:snapToGrid w:val="0"/>
        <w:spacing w:line="360" w:lineRule="auto"/>
        <w:ind w:firstLineChars="200" w:firstLine="420"/>
        <w:rPr>
          <w:rFonts w:hAnsi="宋体"/>
        </w:rPr>
      </w:pPr>
      <w:r>
        <w:rPr>
          <w:rFonts w:hAnsi="宋体" w:hint="eastAsia"/>
        </w:rPr>
        <w:t>2.</w:t>
      </w:r>
      <w:r w:rsidR="00410342" w:rsidRPr="00410342">
        <w:rPr>
          <w:rFonts w:hAnsi="宋体" w:hint="eastAsia"/>
        </w:rPr>
        <w:t xml:space="preserve"> </w:t>
      </w:r>
      <w:r w:rsidR="00410342" w:rsidRPr="0078604A">
        <w:rPr>
          <w:rFonts w:hAnsi="宋体" w:hint="eastAsia"/>
        </w:rPr>
        <w:t>我方按照</w:t>
      </w:r>
      <w:r w:rsidR="008F1955">
        <w:rPr>
          <w:rFonts w:hAnsi="宋体" w:hint="eastAsia"/>
        </w:rPr>
        <w:t>谈判文件</w:t>
      </w:r>
      <w:r w:rsidR="00410342" w:rsidRPr="0078604A">
        <w:rPr>
          <w:rFonts w:hAnsi="宋体" w:hint="eastAsia"/>
        </w:rPr>
        <w:t>规定，首次报价单价为人民币（大写）</w:t>
      </w:r>
      <w:r w:rsidR="00410342" w:rsidRPr="0078604A">
        <w:rPr>
          <w:rFonts w:hAnsi="宋体" w:hint="eastAsia"/>
          <w:u w:val="single"/>
        </w:rPr>
        <w:t xml:space="preserve"> </w:t>
      </w:r>
      <w:r w:rsidR="00410342" w:rsidRPr="0078604A">
        <w:rPr>
          <w:rFonts w:hAnsi="宋体"/>
          <w:u w:val="single"/>
        </w:rPr>
        <w:t xml:space="preserve">     </w:t>
      </w:r>
      <w:r w:rsidR="00410342" w:rsidRPr="0078604A">
        <w:rPr>
          <w:rFonts w:hAnsi="宋体" w:hint="eastAsia"/>
        </w:rPr>
        <w:t>（¥：</w:t>
      </w:r>
      <w:r w:rsidR="00410342" w:rsidRPr="0078604A">
        <w:rPr>
          <w:rFonts w:hAnsi="宋体" w:hint="eastAsia"/>
          <w:u w:val="single"/>
        </w:rPr>
        <w:t xml:space="preserve"> </w:t>
      </w:r>
      <w:r w:rsidR="00410342" w:rsidRPr="0078604A">
        <w:rPr>
          <w:rFonts w:hAnsi="宋体"/>
          <w:u w:val="single"/>
        </w:rPr>
        <w:t xml:space="preserve">    </w:t>
      </w:r>
      <w:r w:rsidR="00410342" w:rsidRPr="0078604A">
        <w:rPr>
          <w:rFonts w:ascii="Times New Roman" w:hAnsi="Times New Roman" w:cs="Times New Roman" w:hint="eastAsia"/>
        </w:rPr>
        <w:t>元</w:t>
      </w:r>
      <w:r w:rsidR="00410342" w:rsidRPr="0078604A">
        <w:rPr>
          <w:rFonts w:ascii="Times New Roman" w:hAnsi="Times New Roman" w:cs="Times New Roman" w:hint="eastAsia"/>
        </w:rPr>
        <w:t>/</w:t>
      </w:r>
      <w:r w:rsidR="00410342" w:rsidRPr="0078604A">
        <w:rPr>
          <w:rFonts w:ascii="Times New Roman" w:hAnsi="Times New Roman" w:cs="Times New Roman" w:hint="eastAsia"/>
        </w:rPr>
        <w:t>㎡）；</w:t>
      </w:r>
      <w:r w:rsidR="00410342" w:rsidRPr="0078604A">
        <w:rPr>
          <w:rFonts w:hAnsi="宋体" w:hint="eastAsia"/>
        </w:rPr>
        <w:t>税率：</w:t>
      </w:r>
      <w:r w:rsidR="00410342" w:rsidRPr="0078604A">
        <w:rPr>
          <w:rFonts w:hAnsi="宋体" w:cs="宋体" w:hint="eastAsia"/>
          <w:u w:val="single"/>
        </w:rPr>
        <w:t xml:space="preserve"> </w:t>
      </w:r>
      <w:r w:rsidR="00410342" w:rsidRPr="0078604A">
        <w:rPr>
          <w:rFonts w:hAnsi="宋体" w:cs="宋体"/>
          <w:u w:val="single"/>
        </w:rPr>
        <w:t xml:space="preserve"> </w:t>
      </w:r>
      <w:r w:rsidR="00410342" w:rsidRPr="0078604A">
        <w:rPr>
          <w:rFonts w:ascii="Times New Roman" w:hAnsi="Times New Roman" w:cs="Times New Roman" w:hint="eastAsia"/>
        </w:rPr>
        <w:t>%</w:t>
      </w:r>
      <w:r w:rsidR="00410342" w:rsidRPr="0078604A">
        <w:rPr>
          <w:rFonts w:ascii="Times New Roman" w:hAnsi="Times New Roman" w:cs="Times New Roman" w:hint="eastAsia"/>
        </w:rPr>
        <w:t>，</w:t>
      </w:r>
      <w:r w:rsidR="00410342" w:rsidRPr="0078604A">
        <w:rPr>
          <w:rFonts w:hAnsi="宋体"/>
        </w:rPr>
        <w:t>人民币（小写）¥</w:t>
      </w:r>
      <w:r w:rsidR="00410342" w:rsidRPr="0078604A">
        <w:rPr>
          <w:rFonts w:hAnsi="宋体" w:cs="宋体"/>
          <w:bCs/>
          <w:color w:val="000000"/>
          <w:kern w:val="0"/>
        </w:rPr>
        <w:t>：</w:t>
      </w:r>
      <w:r w:rsidR="00410342" w:rsidRPr="0078604A">
        <w:rPr>
          <w:rFonts w:hAnsi="宋体" w:cs="宋体"/>
          <w:bCs/>
          <w:color w:val="000000"/>
          <w:kern w:val="0"/>
          <w:u w:val="single"/>
        </w:rPr>
        <w:t xml:space="preserve">      </w:t>
      </w:r>
      <w:r w:rsidR="00410342" w:rsidRPr="0078604A">
        <w:rPr>
          <w:rFonts w:hAnsi="宋体"/>
        </w:rPr>
        <w:t>元</w:t>
      </w:r>
      <w:r w:rsidR="00410342" w:rsidRPr="0078604A">
        <w:rPr>
          <w:rFonts w:hAnsi="宋体" w:hint="eastAsia"/>
        </w:rPr>
        <w:t>；总报价（大写）</w:t>
      </w:r>
      <w:r w:rsidR="00410342" w:rsidRPr="0078604A">
        <w:rPr>
          <w:rFonts w:hAnsi="宋体" w:hint="eastAsia"/>
          <w:u w:val="single"/>
        </w:rPr>
        <w:t xml:space="preserve"> </w:t>
      </w:r>
      <w:r w:rsidR="00410342" w:rsidRPr="0078604A">
        <w:rPr>
          <w:rFonts w:hAnsi="宋体"/>
          <w:u w:val="single"/>
        </w:rPr>
        <w:t xml:space="preserve">        </w:t>
      </w:r>
      <w:r w:rsidR="00410342" w:rsidRPr="0078604A">
        <w:rPr>
          <w:rFonts w:hAnsi="宋体" w:hint="eastAsia"/>
        </w:rPr>
        <w:t>（¥：</w:t>
      </w:r>
      <w:r w:rsidR="00410342" w:rsidRPr="0078604A">
        <w:rPr>
          <w:rFonts w:hAnsi="宋体" w:hint="eastAsia"/>
          <w:u w:val="single"/>
        </w:rPr>
        <w:t xml:space="preserve"> </w:t>
      </w:r>
      <w:r w:rsidR="00410342" w:rsidRPr="0078604A">
        <w:rPr>
          <w:rFonts w:hAnsi="宋体"/>
          <w:u w:val="single"/>
        </w:rPr>
        <w:t xml:space="preserve">    </w:t>
      </w:r>
      <w:r w:rsidR="00410342" w:rsidRPr="0078604A">
        <w:rPr>
          <w:rFonts w:hAnsi="宋体"/>
        </w:rPr>
        <w:t>元</w:t>
      </w:r>
      <w:r w:rsidR="00410342" w:rsidRPr="0078604A">
        <w:rPr>
          <w:rFonts w:hAnsi="宋体" w:hint="eastAsia"/>
        </w:rPr>
        <w:t>）；服务期限为：</w:t>
      </w:r>
      <w:r w:rsidR="00410342" w:rsidRPr="0078604A">
        <w:rPr>
          <w:rFonts w:hAnsi="宋体" w:hint="eastAsia"/>
          <w:u w:val="single"/>
        </w:rPr>
        <w:t xml:space="preserve"> </w:t>
      </w:r>
      <w:r w:rsidR="00410342" w:rsidRPr="0078604A">
        <w:rPr>
          <w:rFonts w:hAnsi="宋体"/>
          <w:u w:val="single"/>
        </w:rPr>
        <w:t xml:space="preserve">             </w:t>
      </w:r>
      <w:r w:rsidR="00410342" w:rsidRPr="0078604A">
        <w:rPr>
          <w:rFonts w:hAnsi="宋体" w:hint="eastAsia"/>
        </w:rPr>
        <w:t>。</w:t>
      </w:r>
    </w:p>
    <w:p w:rsidR="00DA45A4" w:rsidRDefault="00DA45A4" w:rsidP="00DA45A4">
      <w:pPr>
        <w:pStyle w:val="20"/>
        <w:spacing w:line="360" w:lineRule="auto"/>
        <w:ind w:firstLineChars="200" w:firstLine="420"/>
        <w:rPr>
          <w:rFonts w:ascii="宋体" w:hAnsi="宋体"/>
          <w:bCs/>
          <w:sz w:val="21"/>
          <w:szCs w:val="21"/>
        </w:rPr>
      </w:pPr>
      <w:r>
        <w:rPr>
          <w:rFonts w:ascii="宋体" w:hAnsi="宋体" w:hint="eastAsia"/>
          <w:bCs/>
          <w:sz w:val="21"/>
          <w:szCs w:val="21"/>
        </w:rPr>
        <w:t>3.我方愿意按</w:t>
      </w:r>
      <w:r w:rsidR="008F1955">
        <w:rPr>
          <w:rFonts w:ascii="宋体" w:hAnsi="宋体" w:hint="eastAsia"/>
          <w:bCs/>
          <w:sz w:val="21"/>
          <w:szCs w:val="21"/>
        </w:rPr>
        <w:t>谈判文件</w:t>
      </w:r>
      <w:r>
        <w:rPr>
          <w:rFonts w:ascii="宋体" w:hAnsi="宋体" w:hint="eastAsia"/>
          <w:bCs/>
          <w:sz w:val="21"/>
          <w:szCs w:val="21"/>
        </w:rPr>
        <w:t>规定的各项要求，向采购人提供所需货物（产品）及相应服务。</w:t>
      </w:r>
    </w:p>
    <w:p w:rsidR="00DA45A4" w:rsidRDefault="00DA45A4" w:rsidP="00DA45A4">
      <w:pPr>
        <w:pStyle w:val="a8"/>
        <w:adjustRightInd w:val="0"/>
        <w:snapToGrid w:val="0"/>
        <w:spacing w:line="360" w:lineRule="auto"/>
        <w:ind w:firstLineChars="200" w:firstLine="420"/>
        <w:rPr>
          <w:rFonts w:hAnsi="宋体"/>
        </w:rPr>
      </w:pPr>
      <w:r>
        <w:rPr>
          <w:rFonts w:hAnsi="宋体" w:hint="eastAsia"/>
        </w:rPr>
        <w:t>4.我方愿意向贵方提供任何与本项采购有关的样品、数据、情况和技术资料。若贵方需要，我方愿意提供我方作出的一切承诺的证明材料。</w:t>
      </w:r>
    </w:p>
    <w:p w:rsidR="00DA45A4" w:rsidRDefault="00DA45A4" w:rsidP="00DA45A4">
      <w:pPr>
        <w:pStyle w:val="a8"/>
        <w:adjustRightInd w:val="0"/>
        <w:snapToGrid w:val="0"/>
        <w:spacing w:line="360" w:lineRule="auto"/>
        <w:ind w:firstLineChars="200" w:firstLine="420"/>
        <w:rPr>
          <w:rFonts w:hAnsi="宋体"/>
        </w:rPr>
      </w:pPr>
      <w:r>
        <w:rPr>
          <w:rFonts w:hAnsi="宋体" w:hint="eastAsia"/>
        </w:rPr>
        <w:t>5.我方承诺在</w:t>
      </w:r>
      <w:r w:rsidR="008F1955">
        <w:rPr>
          <w:rFonts w:hAnsi="宋体" w:hint="eastAsia"/>
        </w:rPr>
        <w:t>谈判文件</w:t>
      </w:r>
      <w:r>
        <w:rPr>
          <w:rFonts w:hAnsi="宋体" w:hint="eastAsia"/>
        </w:rPr>
        <w:t>规定的响应文件有效期内，不撤销响应文件。响应有效期</w:t>
      </w:r>
      <w:r>
        <w:rPr>
          <w:rFonts w:hint="eastAsia"/>
          <w:color w:val="000000"/>
          <w:lang w:val="zh-CN"/>
        </w:rPr>
        <w:t>从递交响应文件截止日起90日历</w:t>
      </w:r>
      <w:r>
        <w:rPr>
          <w:rFonts w:hint="eastAsia"/>
          <w:color w:val="000000"/>
        </w:rPr>
        <w:t>天。</w:t>
      </w:r>
    </w:p>
    <w:p w:rsidR="00DA45A4" w:rsidRDefault="00DA45A4" w:rsidP="00DA45A4">
      <w:pPr>
        <w:pStyle w:val="a8"/>
        <w:adjustRightInd w:val="0"/>
        <w:snapToGrid w:val="0"/>
        <w:spacing w:line="360" w:lineRule="auto"/>
        <w:ind w:firstLineChars="200" w:firstLine="420"/>
        <w:rPr>
          <w:rFonts w:hAnsi="宋体"/>
        </w:rPr>
      </w:pPr>
      <w:r>
        <w:rPr>
          <w:rFonts w:hAnsi="宋体" w:hint="eastAsia"/>
        </w:rPr>
        <w:t>6.我方承诺遵守《中华人民共和国政府采购法》及其实施条例的有关规定，按合同履行全部义务：</w:t>
      </w:r>
    </w:p>
    <w:p w:rsidR="00DA45A4" w:rsidRDefault="00DA45A4" w:rsidP="00DA45A4">
      <w:pPr>
        <w:pStyle w:val="20"/>
        <w:spacing w:line="360" w:lineRule="auto"/>
        <w:ind w:firstLineChars="200" w:firstLine="420"/>
        <w:rPr>
          <w:rFonts w:ascii="宋体" w:hAnsi="宋体"/>
          <w:bCs/>
          <w:sz w:val="21"/>
          <w:szCs w:val="21"/>
        </w:rPr>
      </w:pPr>
      <w:r>
        <w:rPr>
          <w:rFonts w:hAnsi="宋体" w:hint="eastAsia"/>
          <w:sz w:val="21"/>
          <w:szCs w:val="21"/>
        </w:rPr>
        <w:t>（</w:t>
      </w:r>
      <w:r>
        <w:rPr>
          <w:rFonts w:ascii="宋体" w:hAnsi="宋体" w:cs="宋体" w:hint="eastAsia"/>
          <w:sz w:val="21"/>
          <w:szCs w:val="21"/>
        </w:rPr>
        <w:t>1</w:t>
      </w:r>
      <w:r>
        <w:rPr>
          <w:rFonts w:hAnsi="宋体" w:hint="eastAsia"/>
          <w:sz w:val="21"/>
          <w:szCs w:val="21"/>
        </w:rPr>
        <w:t>）在收到《成交通知书》后，按照</w:t>
      </w:r>
      <w:r w:rsidR="008F1955">
        <w:rPr>
          <w:rFonts w:hAnsi="宋体" w:hint="eastAsia"/>
          <w:sz w:val="21"/>
          <w:szCs w:val="21"/>
        </w:rPr>
        <w:t>谈判文件</w:t>
      </w:r>
      <w:r>
        <w:rPr>
          <w:rFonts w:hAnsi="宋体" w:hint="eastAsia"/>
          <w:sz w:val="21"/>
          <w:szCs w:val="21"/>
        </w:rPr>
        <w:t>规定期限与采购人签订政府采购合同；</w:t>
      </w:r>
    </w:p>
    <w:p w:rsidR="00DA45A4" w:rsidRDefault="00DA45A4" w:rsidP="00DA45A4">
      <w:pPr>
        <w:pStyle w:val="a8"/>
        <w:adjustRightInd w:val="0"/>
        <w:snapToGrid w:val="0"/>
        <w:spacing w:line="360" w:lineRule="auto"/>
        <w:ind w:firstLineChars="200" w:firstLine="420"/>
        <w:rPr>
          <w:rFonts w:hAnsi="宋体"/>
        </w:rPr>
      </w:pPr>
      <w:r>
        <w:rPr>
          <w:rFonts w:hAnsi="宋体" w:hint="eastAsia"/>
        </w:rPr>
        <w:t>（2）在签订合同时不向采购人提出附件条件；</w:t>
      </w:r>
    </w:p>
    <w:p w:rsidR="00DA45A4" w:rsidRDefault="00DA45A4" w:rsidP="00DA45A4">
      <w:pPr>
        <w:pStyle w:val="a8"/>
        <w:adjustRightInd w:val="0"/>
        <w:snapToGrid w:val="0"/>
        <w:spacing w:line="360" w:lineRule="auto"/>
        <w:ind w:firstLineChars="200" w:firstLine="420"/>
        <w:rPr>
          <w:rFonts w:hAnsi="宋体"/>
          <w:bCs/>
        </w:rPr>
      </w:pPr>
      <w:r>
        <w:rPr>
          <w:rFonts w:hAnsi="宋体" w:hint="eastAsia"/>
          <w:bCs/>
        </w:rPr>
        <w:t>（3）我方保证按规定和标准向贵方缴纳</w:t>
      </w:r>
      <w:r w:rsidR="00410342">
        <w:rPr>
          <w:rFonts w:hAnsi="宋体" w:hint="eastAsia"/>
          <w:bCs/>
        </w:rPr>
        <w:t>采购</w:t>
      </w:r>
      <w:r>
        <w:rPr>
          <w:rFonts w:hAnsi="宋体" w:hint="eastAsia"/>
          <w:bCs/>
        </w:rPr>
        <w:t>代理服务费；</w:t>
      </w:r>
    </w:p>
    <w:p w:rsidR="00DA45A4" w:rsidRDefault="00DA45A4" w:rsidP="00DA45A4">
      <w:pPr>
        <w:pStyle w:val="a8"/>
        <w:adjustRightInd w:val="0"/>
        <w:snapToGrid w:val="0"/>
        <w:spacing w:line="360" w:lineRule="auto"/>
        <w:ind w:firstLineChars="200" w:firstLine="420"/>
      </w:pPr>
      <w:r>
        <w:rPr>
          <w:rFonts w:hint="eastAsia"/>
        </w:rPr>
        <w:t>（4）响应文件有效期自动延长至合同履行完毕。</w:t>
      </w:r>
    </w:p>
    <w:p w:rsidR="00DA45A4" w:rsidRDefault="00DA45A4" w:rsidP="00DA45A4">
      <w:pPr>
        <w:pStyle w:val="a8"/>
        <w:adjustRightInd w:val="0"/>
        <w:snapToGrid w:val="0"/>
        <w:spacing w:line="360" w:lineRule="auto"/>
        <w:ind w:firstLineChars="200" w:firstLine="420"/>
        <w:rPr>
          <w:rFonts w:hAnsi="宋体"/>
          <w:bCs/>
        </w:rPr>
      </w:pPr>
      <w:r>
        <w:rPr>
          <w:rFonts w:hAnsi="宋体" w:hint="eastAsia"/>
          <w:bCs/>
        </w:rPr>
        <w:t>7.我方在此声明，所递交的</w:t>
      </w:r>
      <w:r>
        <w:rPr>
          <w:rFonts w:hAnsi="宋体" w:hint="eastAsia"/>
        </w:rPr>
        <w:t>响应文件及有关资料内容完整、真实和准确。否则，愿承担《中华人民共和国政府采购法》</w:t>
      </w:r>
      <w:r>
        <w:rPr>
          <w:rFonts w:hAnsi="宋体" w:hint="eastAsia"/>
          <w:bCs/>
        </w:rPr>
        <w:t>第七十七条规定的法律责任。</w:t>
      </w:r>
    </w:p>
    <w:p w:rsidR="00DA45A4" w:rsidRDefault="00DA45A4" w:rsidP="00DA45A4">
      <w:pPr>
        <w:pStyle w:val="20"/>
        <w:spacing w:line="360" w:lineRule="auto"/>
        <w:ind w:firstLineChars="200" w:firstLine="420"/>
        <w:rPr>
          <w:rFonts w:ascii="宋体" w:hAnsi="宋体"/>
          <w:bCs/>
          <w:sz w:val="21"/>
          <w:szCs w:val="21"/>
        </w:rPr>
      </w:pPr>
      <w:r>
        <w:rPr>
          <w:rFonts w:ascii="宋体" w:hAnsi="宋体" w:hint="eastAsia"/>
          <w:bCs/>
          <w:sz w:val="21"/>
          <w:szCs w:val="21"/>
        </w:rPr>
        <w:t>供应商名称：</w:t>
      </w:r>
      <w:r w:rsidRPr="00AF4461">
        <w:rPr>
          <w:rFonts w:ascii="宋体" w:hAnsi="宋体" w:hint="eastAsia"/>
          <w:bCs/>
          <w:sz w:val="21"/>
          <w:szCs w:val="21"/>
          <w:u w:val="single"/>
        </w:rPr>
        <w:t xml:space="preserve"> </w:t>
      </w:r>
      <w:r w:rsidRPr="00AF4461">
        <w:rPr>
          <w:rFonts w:ascii="宋体" w:hAnsi="宋体"/>
          <w:bCs/>
          <w:sz w:val="21"/>
          <w:szCs w:val="21"/>
          <w:u w:val="single"/>
        </w:rPr>
        <w:t xml:space="preserve">                    </w:t>
      </w:r>
      <w:r>
        <w:rPr>
          <w:rFonts w:ascii="宋体" w:hAnsi="宋体" w:hint="eastAsia"/>
          <w:bCs/>
          <w:sz w:val="21"/>
          <w:szCs w:val="21"/>
        </w:rPr>
        <w:t>（盖单位公章）</w:t>
      </w:r>
    </w:p>
    <w:p w:rsidR="00DA45A4" w:rsidRDefault="00DA45A4" w:rsidP="00DA45A4">
      <w:pPr>
        <w:pStyle w:val="20"/>
        <w:spacing w:line="360" w:lineRule="auto"/>
        <w:ind w:firstLineChars="200" w:firstLine="420"/>
        <w:rPr>
          <w:rFonts w:ascii="宋体" w:hAnsi="宋体"/>
          <w:bCs/>
          <w:sz w:val="21"/>
          <w:szCs w:val="21"/>
        </w:rPr>
      </w:pPr>
      <w:r>
        <w:rPr>
          <w:rFonts w:ascii="宋体" w:hAnsi="宋体" w:hint="eastAsia"/>
          <w:bCs/>
          <w:sz w:val="21"/>
          <w:szCs w:val="21"/>
        </w:rPr>
        <w:t>法定代表人或委托代理人：</w:t>
      </w:r>
      <w:r w:rsidRPr="00AF4461">
        <w:rPr>
          <w:rFonts w:ascii="宋体" w:hAnsi="宋体" w:hint="eastAsia"/>
          <w:bCs/>
          <w:sz w:val="21"/>
          <w:szCs w:val="21"/>
          <w:u w:val="single"/>
        </w:rPr>
        <w:t xml:space="preserve"> </w:t>
      </w:r>
      <w:r w:rsidRPr="00AF4461">
        <w:rPr>
          <w:rFonts w:ascii="宋体" w:hAnsi="宋体"/>
          <w:bCs/>
          <w:sz w:val="21"/>
          <w:szCs w:val="21"/>
          <w:u w:val="single"/>
        </w:rPr>
        <w:t xml:space="preserve">            </w:t>
      </w:r>
      <w:r w:rsidR="00410342">
        <w:rPr>
          <w:rFonts w:ascii="宋体" w:hAnsi="宋体" w:hint="eastAsia"/>
          <w:bCs/>
          <w:sz w:val="21"/>
          <w:szCs w:val="21"/>
        </w:rPr>
        <w:t>（签名）</w:t>
      </w:r>
    </w:p>
    <w:p w:rsidR="00DA45A4" w:rsidRDefault="00DA45A4" w:rsidP="00DA45A4">
      <w:pPr>
        <w:pStyle w:val="20"/>
        <w:spacing w:line="360" w:lineRule="auto"/>
        <w:ind w:firstLineChars="200" w:firstLine="420"/>
        <w:rPr>
          <w:rFonts w:ascii="宋体" w:hAnsi="宋体"/>
          <w:bCs/>
          <w:sz w:val="21"/>
          <w:szCs w:val="21"/>
        </w:rPr>
      </w:pPr>
      <w:r>
        <w:rPr>
          <w:rFonts w:ascii="宋体" w:hAnsi="宋体" w:hint="eastAsia"/>
          <w:bCs/>
          <w:sz w:val="21"/>
          <w:szCs w:val="21"/>
        </w:rPr>
        <w:t>通讯地址：</w:t>
      </w:r>
    </w:p>
    <w:p w:rsidR="00DA45A4" w:rsidRDefault="00DA45A4" w:rsidP="00DA45A4">
      <w:pPr>
        <w:pStyle w:val="20"/>
        <w:spacing w:line="360" w:lineRule="auto"/>
        <w:ind w:firstLineChars="200" w:firstLine="420"/>
        <w:rPr>
          <w:rFonts w:ascii="宋体" w:hAnsi="宋体"/>
          <w:bCs/>
          <w:sz w:val="21"/>
          <w:szCs w:val="21"/>
        </w:rPr>
      </w:pPr>
      <w:r>
        <w:rPr>
          <w:rFonts w:ascii="宋体" w:hAnsi="宋体" w:hint="eastAsia"/>
          <w:bCs/>
          <w:sz w:val="21"/>
          <w:szCs w:val="21"/>
        </w:rPr>
        <w:t>邮政编码：</w:t>
      </w:r>
    </w:p>
    <w:p w:rsidR="00DA45A4" w:rsidRDefault="00DA45A4" w:rsidP="00DA45A4">
      <w:pPr>
        <w:pStyle w:val="20"/>
        <w:spacing w:line="360" w:lineRule="auto"/>
        <w:ind w:firstLineChars="200" w:firstLine="420"/>
        <w:rPr>
          <w:rFonts w:ascii="宋体" w:hAnsi="宋体"/>
          <w:bCs/>
          <w:sz w:val="21"/>
          <w:szCs w:val="21"/>
        </w:rPr>
      </w:pPr>
      <w:r>
        <w:rPr>
          <w:rFonts w:ascii="宋体" w:hAnsi="宋体" w:hint="eastAsia"/>
          <w:bCs/>
          <w:sz w:val="21"/>
          <w:szCs w:val="21"/>
        </w:rPr>
        <w:t>联系电话：</w:t>
      </w:r>
    </w:p>
    <w:p w:rsidR="00DA45A4" w:rsidRDefault="00DA45A4" w:rsidP="00DA45A4">
      <w:pPr>
        <w:pStyle w:val="20"/>
        <w:spacing w:line="360" w:lineRule="auto"/>
        <w:ind w:firstLineChars="200" w:firstLine="420"/>
        <w:rPr>
          <w:rFonts w:ascii="宋体" w:hAnsi="宋体"/>
          <w:bCs/>
          <w:sz w:val="21"/>
          <w:szCs w:val="21"/>
        </w:rPr>
      </w:pPr>
      <w:r>
        <w:rPr>
          <w:rFonts w:ascii="宋体" w:hAnsi="宋体" w:hint="eastAsia"/>
          <w:bCs/>
          <w:sz w:val="21"/>
          <w:szCs w:val="21"/>
        </w:rPr>
        <w:t>传    真：</w:t>
      </w:r>
    </w:p>
    <w:p w:rsidR="00DA45A4" w:rsidRDefault="00DA45A4" w:rsidP="00DA45A4">
      <w:pPr>
        <w:pStyle w:val="20"/>
        <w:spacing w:line="360" w:lineRule="auto"/>
        <w:ind w:firstLineChars="200" w:firstLine="420"/>
        <w:rPr>
          <w:rFonts w:ascii="宋体" w:hAnsi="宋体"/>
          <w:bCs/>
          <w:sz w:val="21"/>
          <w:szCs w:val="21"/>
        </w:rPr>
      </w:pPr>
      <w:r>
        <w:rPr>
          <w:rFonts w:ascii="宋体" w:hAnsi="宋体" w:hint="eastAsia"/>
          <w:bCs/>
          <w:sz w:val="21"/>
          <w:szCs w:val="21"/>
        </w:rPr>
        <w:t>电子邮件：</w:t>
      </w:r>
    </w:p>
    <w:p w:rsidR="00DA45A4" w:rsidRDefault="00DA45A4" w:rsidP="00DA45A4">
      <w:pPr>
        <w:pStyle w:val="20"/>
        <w:spacing w:line="360" w:lineRule="auto"/>
        <w:ind w:firstLineChars="200" w:firstLine="420"/>
        <w:rPr>
          <w:rFonts w:ascii="宋体" w:hAnsi="宋体"/>
          <w:bCs/>
          <w:sz w:val="21"/>
          <w:szCs w:val="21"/>
        </w:rPr>
      </w:pPr>
      <w:r>
        <w:rPr>
          <w:rFonts w:ascii="宋体" w:hAnsi="宋体" w:hint="eastAsia"/>
          <w:bCs/>
          <w:sz w:val="21"/>
          <w:szCs w:val="21"/>
        </w:rPr>
        <w:t>日    期：</w:t>
      </w:r>
    </w:p>
    <w:p w:rsidR="00DA45A4" w:rsidRDefault="00DA45A4" w:rsidP="00DA45A4">
      <w:pPr>
        <w:rPr>
          <w:rFonts w:ascii="黑体" w:eastAsia="黑体" w:hAnsi="宋体"/>
          <w:color w:val="000000"/>
          <w:sz w:val="36"/>
          <w:szCs w:val="36"/>
        </w:rPr>
        <w:sectPr w:rsidR="00DA45A4">
          <w:pgSz w:w="11907" w:h="16840"/>
          <w:pgMar w:top="1440" w:right="1474" w:bottom="1440" w:left="1474" w:header="851" w:footer="992" w:gutter="0"/>
          <w:cols w:space="720"/>
          <w:titlePg/>
        </w:sectPr>
      </w:pPr>
    </w:p>
    <w:p w:rsidR="00DA45A4" w:rsidRPr="00410342" w:rsidRDefault="00DA45A4" w:rsidP="00410342">
      <w:pPr>
        <w:pStyle w:val="20"/>
        <w:spacing w:beforeLines="50" w:before="120" w:afterLines="50" w:after="120"/>
        <w:ind w:firstLine="0"/>
        <w:jc w:val="center"/>
        <w:outlineLvl w:val="0"/>
        <w:rPr>
          <w:rFonts w:ascii="宋体" w:hAnsi="宋体"/>
          <w:b/>
          <w:szCs w:val="32"/>
        </w:rPr>
      </w:pPr>
      <w:r w:rsidRPr="0023321C">
        <w:rPr>
          <w:rFonts w:ascii="宋体" w:hAnsi="宋体" w:hint="eastAsia"/>
          <w:b/>
          <w:szCs w:val="32"/>
        </w:rPr>
        <w:lastRenderedPageBreak/>
        <w:t xml:space="preserve">二、首次报价表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268"/>
        <w:gridCol w:w="5268"/>
      </w:tblGrid>
      <w:tr w:rsidR="00410342" w:rsidTr="00801F5A">
        <w:trPr>
          <w:trHeight w:val="680"/>
        </w:trPr>
        <w:tc>
          <w:tcPr>
            <w:tcW w:w="1384" w:type="dxa"/>
            <w:shd w:val="clear" w:color="auto" w:fill="auto"/>
            <w:vAlign w:val="center"/>
          </w:tcPr>
          <w:p w:rsidR="00410342" w:rsidRDefault="00410342" w:rsidP="00801F5A">
            <w:pPr>
              <w:widowControl/>
              <w:jc w:val="center"/>
              <w:rPr>
                <w:rFonts w:ascii="宋体" w:hAnsi="宋体" w:cs="宋体"/>
                <w:b/>
                <w:bCs/>
                <w:color w:val="000000"/>
                <w:kern w:val="0"/>
                <w:sz w:val="24"/>
              </w:rPr>
            </w:pPr>
            <w:r>
              <w:rPr>
                <w:rFonts w:ascii="宋体" w:hAnsi="宋体" w:cs="宋体"/>
                <w:b/>
                <w:bCs/>
                <w:color w:val="000000"/>
                <w:kern w:val="0"/>
                <w:sz w:val="24"/>
              </w:rPr>
              <w:t>项目名称</w:t>
            </w:r>
          </w:p>
        </w:tc>
        <w:tc>
          <w:tcPr>
            <w:tcW w:w="7536" w:type="dxa"/>
            <w:gridSpan w:val="2"/>
            <w:shd w:val="clear" w:color="auto" w:fill="auto"/>
            <w:vAlign w:val="center"/>
          </w:tcPr>
          <w:p w:rsidR="00410342" w:rsidRDefault="00410342" w:rsidP="00801F5A">
            <w:pPr>
              <w:widowControl/>
              <w:jc w:val="center"/>
              <w:rPr>
                <w:rFonts w:ascii="宋体" w:hAnsi="宋体" w:cs="宋体"/>
                <w:b/>
                <w:bCs/>
                <w:color w:val="000000"/>
                <w:kern w:val="0"/>
                <w:sz w:val="24"/>
              </w:rPr>
            </w:pPr>
          </w:p>
        </w:tc>
      </w:tr>
      <w:tr w:rsidR="00410342" w:rsidTr="00801F5A">
        <w:trPr>
          <w:trHeight w:val="680"/>
        </w:trPr>
        <w:tc>
          <w:tcPr>
            <w:tcW w:w="1384" w:type="dxa"/>
            <w:vMerge w:val="restart"/>
            <w:shd w:val="clear" w:color="auto" w:fill="auto"/>
            <w:vAlign w:val="center"/>
          </w:tcPr>
          <w:p w:rsidR="00410342" w:rsidRDefault="00410342" w:rsidP="00801F5A">
            <w:pPr>
              <w:widowControl/>
              <w:jc w:val="center"/>
              <w:rPr>
                <w:rFonts w:ascii="宋体" w:hAnsi="宋体" w:cs="宋体"/>
                <w:b/>
                <w:bCs/>
                <w:color w:val="000000"/>
                <w:kern w:val="0"/>
                <w:sz w:val="24"/>
              </w:rPr>
            </w:pPr>
            <w:r>
              <w:rPr>
                <w:rFonts w:ascii="宋体" w:hAnsi="宋体" w:cs="宋体"/>
                <w:b/>
                <w:bCs/>
                <w:color w:val="000000"/>
                <w:kern w:val="0"/>
                <w:sz w:val="24"/>
              </w:rPr>
              <w:t>谈判报价</w:t>
            </w:r>
          </w:p>
        </w:tc>
        <w:tc>
          <w:tcPr>
            <w:tcW w:w="2268" w:type="dxa"/>
            <w:shd w:val="clear" w:color="auto" w:fill="auto"/>
            <w:vAlign w:val="center"/>
          </w:tcPr>
          <w:p w:rsidR="00410342" w:rsidRDefault="00410342" w:rsidP="00801F5A">
            <w:pPr>
              <w:widowControl/>
              <w:jc w:val="center"/>
              <w:rPr>
                <w:rFonts w:ascii="宋体" w:hAnsi="宋体" w:cs="宋体"/>
                <w:b/>
                <w:bCs/>
                <w:color w:val="000000"/>
                <w:kern w:val="0"/>
                <w:sz w:val="24"/>
              </w:rPr>
            </w:pPr>
            <w:r>
              <w:rPr>
                <w:rFonts w:ascii="宋体" w:hAnsi="宋体" w:cs="宋体"/>
                <w:b/>
                <w:bCs/>
                <w:color w:val="000000"/>
                <w:kern w:val="0"/>
                <w:sz w:val="24"/>
              </w:rPr>
              <w:t>单价（元</w:t>
            </w:r>
            <w:r>
              <w:rPr>
                <w:rFonts w:ascii="宋体" w:hAnsi="宋体" w:cs="宋体" w:hint="eastAsia"/>
                <w:b/>
                <w:bCs/>
                <w:color w:val="000000"/>
                <w:kern w:val="0"/>
                <w:sz w:val="24"/>
              </w:rPr>
              <w:t>/㎡</w:t>
            </w:r>
            <w:r>
              <w:rPr>
                <w:rFonts w:ascii="宋体" w:hAnsi="宋体" w:cs="宋体"/>
                <w:b/>
                <w:bCs/>
                <w:color w:val="000000"/>
                <w:kern w:val="0"/>
                <w:sz w:val="24"/>
              </w:rPr>
              <w:t>）</w:t>
            </w:r>
          </w:p>
        </w:tc>
        <w:tc>
          <w:tcPr>
            <w:tcW w:w="5268" w:type="dxa"/>
            <w:shd w:val="clear" w:color="auto" w:fill="auto"/>
            <w:vAlign w:val="center"/>
          </w:tcPr>
          <w:p w:rsidR="00410342" w:rsidRPr="00E45E08" w:rsidRDefault="00410342" w:rsidP="00801F5A">
            <w:pPr>
              <w:widowControl/>
              <w:rPr>
                <w:rFonts w:ascii="宋体" w:hAnsi="宋体" w:cs="宋体"/>
                <w:bCs/>
                <w:color w:val="000000"/>
                <w:kern w:val="0"/>
                <w:sz w:val="24"/>
              </w:rPr>
            </w:pPr>
            <w:r w:rsidRPr="00E45E08">
              <w:rPr>
                <w:rFonts w:ascii="宋体" w:hAnsi="宋体" w:cs="宋体"/>
                <w:bCs/>
                <w:color w:val="000000"/>
                <w:kern w:val="0"/>
                <w:sz w:val="24"/>
              </w:rPr>
              <w:t xml:space="preserve">              </w:t>
            </w:r>
            <w:r>
              <w:rPr>
                <w:rFonts w:ascii="宋体" w:hAnsi="宋体" w:cs="宋体"/>
                <w:bCs/>
                <w:color w:val="000000"/>
                <w:kern w:val="0"/>
                <w:sz w:val="24"/>
                <w:u w:val="single"/>
              </w:rPr>
              <w:t xml:space="preserve">              </w:t>
            </w:r>
            <w:r w:rsidRPr="00E45E08">
              <w:rPr>
                <w:rFonts w:ascii="宋体" w:hAnsi="宋体" w:cs="宋体"/>
                <w:bCs/>
                <w:color w:val="000000"/>
                <w:kern w:val="0"/>
                <w:sz w:val="24"/>
              </w:rPr>
              <w:t xml:space="preserve">            </w:t>
            </w:r>
          </w:p>
        </w:tc>
      </w:tr>
      <w:tr w:rsidR="00410342" w:rsidTr="00801F5A">
        <w:trPr>
          <w:trHeight w:val="851"/>
        </w:trPr>
        <w:tc>
          <w:tcPr>
            <w:tcW w:w="1384" w:type="dxa"/>
            <w:vMerge/>
            <w:shd w:val="clear" w:color="auto" w:fill="auto"/>
            <w:vAlign w:val="center"/>
          </w:tcPr>
          <w:p w:rsidR="00410342" w:rsidRDefault="00410342" w:rsidP="00801F5A">
            <w:pPr>
              <w:widowControl/>
              <w:jc w:val="center"/>
              <w:rPr>
                <w:rFonts w:ascii="宋体" w:hAnsi="宋体" w:cs="宋体"/>
                <w:b/>
                <w:bCs/>
                <w:color w:val="000000"/>
                <w:kern w:val="0"/>
                <w:sz w:val="24"/>
              </w:rPr>
            </w:pPr>
          </w:p>
        </w:tc>
        <w:tc>
          <w:tcPr>
            <w:tcW w:w="2268" w:type="dxa"/>
            <w:shd w:val="clear" w:color="auto" w:fill="auto"/>
            <w:vAlign w:val="center"/>
          </w:tcPr>
          <w:p w:rsidR="00410342" w:rsidRDefault="00410342" w:rsidP="00801F5A">
            <w:pPr>
              <w:widowControl/>
              <w:jc w:val="center"/>
              <w:rPr>
                <w:rFonts w:ascii="宋体" w:hAnsi="宋体" w:cs="宋体"/>
                <w:b/>
                <w:bCs/>
                <w:color w:val="000000"/>
                <w:kern w:val="0"/>
                <w:sz w:val="24"/>
              </w:rPr>
            </w:pPr>
            <w:r>
              <w:rPr>
                <w:rFonts w:ascii="宋体" w:hAnsi="宋体" w:cs="宋体"/>
                <w:b/>
                <w:bCs/>
                <w:color w:val="000000"/>
                <w:kern w:val="0"/>
                <w:sz w:val="24"/>
              </w:rPr>
              <w:t>勘探面积（㎡）</w:t>
            </w:r>
          </w:p>
        </w:tc>
        <w:tc>
          <w:tcPr>
            <w:tcW w:w="5268" w:type="dxa"/>
            <w:tcBorders>
              <w:bottom w:val="single" w:sz="4" w:space="0" w:color="auto"/>
            </w:tcBorders>
            <w:shd w:val="clear" w:color="auto" w:fill="auto"/>
            <w:vAlign w:val="center"/>
          </w:tcPr>
          <w:p w:rsidR="00EC311E" w:rsidRPr="00433F2C" w:rsidRDefault="00EC311E" w:rsidP="00EC311E">
            <w:pPr>
              <w:widowControl/>
              <w:jc w:val="center"/>
              <w:rPr>
                <w:rFonts w:ascii="宋体" w:hAnsi="宋体" w:cs="宋体"/>
                <w:bCs/>
                <w:color w:val="000000"/>
                <w:kern w:val="0"/>
                <w:sz w:val="24"/>
              </w:rPr>
            </w:pPr>
            <w:r w:rsidRPr="00433F2C">
              <w:rPr>
                <w:rFonts w:ascii="宋体" w:hAnsi="宋体" w:cs="宋体"/>
                <w:bCs/>
                <w:color w:val="000000"/>
                <w:kern w:val="0"/>
                <w:sz w:val="24"/>
              </w:rPr>
              <w:t>135334.01</w:t>
            </w:r>
          </w:p>
          <w:p w:rsidR="00410342" w:rsidRDefault="00EC311E" w:rsidP="00EC311E">
            <w:pPr>
              <w:widowControl/>
              <w:jc w:val="center"/>
              <w:rPr>
                <w:rFonts w:ascii="宋体" w:hAnsi="宋体" w:cs="宋体"/>
                <w:bCs/>
                <w:color w:val="000000"/>
                <w:kern w:val="0"/>
                <w:sz w:val="24"/>
              </w:rPr>
            </w:pPr>
            <w:r w:rsidRPr="00433F2C">
              <w:rPr>
                <w:rFonts w:ascii="宋体" w:hAnsi="宋体" w:cs="宋体"/>
                <w:bCs/>
                <w:color w:val="000000"/>
                <w:kern w:val="0"/>
                <w:sz w:val="24"/>
              </w:rPr>
              <w:t>（</w:t>
            </w:r>
            <w:r w:rsidRPr="00433F2C">
              <w:rPr>
                <w:rFonts w:ascii="宋体" w:hAnsi="宋体" w:cs="宋体" w:hint="eastAsia"/>
                <w:bCs/>
                <w:color w:val="000000"/>
                <w:kern w:val="0"/>
                <w:sz w:val="24"/>
              </w:rPr>
              <w:t>占地面积约</w:t>
            </w:r>
            <w:r w:rsidRPr="00433F2C">
              <w:rPr>
                <w:rFonts w:ascii="宋体" w:hAnsi="宋体" w:cs="宋体"/>
                <w:bCs/>
                <w:color w:val="000000"/>
                <w:kern w:val="0"/>
                <w:sz w:val="24"/>
              </w:rPr>
              <w:t>203</w:t>
            </w:r>
            <w:r w:rsidRPr="00433F2C">
              <w:rPr>
                <w:rFonts w:ascii="宋体" w:hAnsi="宋体" w:cs="宋体" w:hint="eastAsia"/>
                <w:bCs/>
                <w:color w:val="000000"/>
                <w:kern w:val="0"/>
                <w:sz w:val="24"/>
              </w:rPr>
              <w:t>亩</w:t>
            </w:r>
            <w:r w:rsidRPr="00433F2C">
              <w:rPr>
                <w:rFonts w:ascii="宋体" w:hAnsi="宋体" w:cs="宋体"/>
                <w:bCs/>
                <w:color w:val="000000"/>
                <w:kern w:val="0"/>
                <w:sz w:val="24"/>
              </w:rPr>
              <w:t>）</w:t>
            </w:r>
          </w:p>
        </w:tc>
      </w:tr>
      <w:tr w:rsidR="00410342" w:rsidTr="00801F5A">
        <w:trPr>
          <w:trHeight w:val="851"/>
        </w:trPr>
        <w:tc>
          <w:tcPr>
            <w:tcW w:w="1384" w:type="dxa"/>
            <w:vMerge/>
            <w:shd w:val="clear" w:color="auto" w:fill="auto"/>
            <w:vAlign w:val="center"/>
          </w:tcPr>
          <w:p w:rsidR="00410342" w:rsidRDefault="00410342" w:rsidP="00801F5A">
            <w:pPr>
              <w:widowControl/>
              <w:jc w:val="center"/>
              <w:rPr>
                <w:rFonts w:ascii="宋体" w:hAnsi="宋体" w:cs="宋体"/>
                <w:b/>
                <w:bCs/>
                <w:color w:val="000000"/>
                <w:kern w:val="0"/>
                <w:sz w:val="24"/>
              </w:rPr>
            </w:pPr>
          </w:p>
        </w:tc>
        <w:tc>
          <w:tcPr>
            <w:tcW w:w="2268" w:type="dxa"/>
            <w:shd w:val="clear" w:color="auto" w:fill="auto"/>
            <w:vAlign w:val="center"/>
          </w:tcPr>
          <w:p w:rsidR="00410342" w:rsidRDefault="00410342" w:rsidP="00801F5A">
            <w:pPr>
              <w:widowControl/>
              <w:jc w:val="center"/>
              <w:rPr>
                <w:rFonts w:ascii="宋体" w:hAnsi="宋体" w:cs="宋体"/>
                <w:b/>
                <w:bCs/>
                <w:color w:val="000000"/>
                <w:kern w:val="0"/>
                <w:sz w:val="24"/>
              </w:rPr>
            </w:pPr>
            <w:r>
              <w:rPr>
                <w:rFonts w:ascii="宋体" w:hAnsi="宋体" w:cs="宋体" w:hint="eastAsia"/>
                <w:b/>
                <w:bCs/>
                <w:color w:val="000000"/>
                <w:kern w:val="0"/>
                <w:sz w:val="24"/>
              </w:rPr>
              <w:t>税率</w:t>
            </w:r>
          </w:p>
        </w:tc>
        <w:tc>
          <w:tcPr>
            <w:tcW w:w="5268" w:type="dxa"/>
            <w:tcBorders>
              <w:bottom w:val="single" w:sz="4" w:space="0" w:color="auto"/>
            </w:tcBorders>
            <w:shd w:val="clear" w:color="auto" w:fill="auto"/>
            <w:vAlign w:val="center"/>
          </w:tcPr>
          <w:p w:rsidR="00410342" w:rsidRDefault="00410342" w:rsidP="00801F5A">
            <w:pPr>
              <w:adjustRightInd w:val="0"/>
              <w:snapToGrid w:val="0"/>
              <w:spacing w:before="80" w:line="312" w:lineRule="auto"/>
              <w:ind w:firstLineChars="300" w:firstLine="960"/>
              <w:rPr>
                <w:rFonts w:ascii="宋体" w:hAnsi="宋体" w:cs="宋体"/>
                <w:bCs/>
                <w:color w:val="000000"/>
                <w:kern w:val="0"/>
                <w:sz w:val="24"/>
              </w:rPr>
            </w:pPr>
            <w:r>
              <w:rPr>
                <w:rFonts w:ascii="宋体" w:hAnsi="宋体" w:cs="宋体" w:hint="eastAsia"/>
                <w:sz w:val="32"/>
                <w:szCs w:val="32"/>
                <w:u w:val="single"/>
              </w:rPr>
              <w:t xml:space="preserve"> </w:t>
            </w:r>
            <w:r>
              <w:rPr>
                <w:rFonts w:ascii="宋体" w:hAnsi="宋体" w:cs="宋体"/>
                <w:sz w:val="32"/>
                <w:szCs w:val="32"/>
                <w:u w:val="single"/>
              </w:rPr>
              <w:t xml:space="preserve"> </w:t>
            </w:r>
            <w:r>
              <w:rPr>
                <w:rFonts w:ascii="宋体" w:hAnsi="宋体" w:cs="宋体" w:hint="eastAsia"/>
                <w:sz w:val="32"/>
                <w:szCs w:val="32"/>
              </w:rPr>
              <w:t>%，</w:t>
            </w:r>
            <w:r>
              <w:rPr>
                <w:rFonts w:ascii="宋体" w:hAnsi="宋体" w:cs="宋体"/>
                <w:bCs/>
                <w:color w:val="000000"/>
                <w:kern w:val="0"/>
                <w:sz w:val="24"/>
              </w:rPr>
              <w:t>人民币（小写）¥：</w:t>
            </w:r>
            <w:r>
              <w:rPr>
                <w:rFonts w:ascii="宋体" w:hAnsi="宋体" w:cs="宋体"/>
                <w:bCs/>
                <w:color w:val="000000"/>
                <w:kern w:val="0"/>
                <w:sz w:val="24"/>
                <w:u w:val="single"/>
              </w:rPr>
              <w:t xml:space="preserve">       </w:t>
            </w:r>
            <w:r w:rsidRPr="00E45E08">
              <w:rPr>
                <w:rFonts w:ascii="宋体" w:hAnsi="宋体" w:cs="宋体"/>
                <w:bCs/>
                <w:color w:val="000000"/>
                <w:kern w:val="0"/>
                <w:sz w:val="24"/>
              </w:rPr>
              <w:t xml:space="preserve"> 元</w:t>
            </w:r>
          </w:p>
        </w:tc>
      </w:tr>
      <w:tr w:rsidR="00410342" w:rsidTr="00801F5A">
        <w:trPr>
          <w:trHeight w:val="624"/>
        </w:trPr>
        <w:tc>
          <w:tcPr>
            <w:tcW w:w="1384" w:type="dxa"/>
            <w:vMerge/>
            <w:shd w:val="clear" w:color="auto" w:fill="auto"/>
            <w:vAlign w:val="center"/>
          </w:tcPr>
          <w:p w:rsidR="00410342" w:rsidRDefault="00410342" w:rsidP="00801F5A">
            <w:pPr>
              <w:widowControl/>
              <w:jc w:val="center"/>
              <w:rPr>
                <w:rFonts w:ascii="宋体" w:hAnsi="宋体" w:cs="宋体"/>
                <w:b/>
                <w:bCs/>
                <w:color w:val="000000"/>
                <w:kern w:val="0"/>
                <w:sz w:val="24"/>
              </w:rPr>
            </w:pPr>
          </w:p>
        </w:tc>
        <w:tc>
          <w:tcPr>
            <w:tcW w:w="2268" w:type="dxa"/>
            <w:vMerge w:val="restart"/>
            <w:shd w:val="clear" w:color="auto" w:fill="auto"/>
            <w:vAlign w:val="center"/>
          </w:tcPr>
          <w:p w:rsidR="00410342" w:rsidRDefault="00410342" w:rsidP="00801F5A">
            <w:pPr>
              <w:widowControl/>
              <w:jc w:val="center"/>
              <w:rPr>
                <w:rFonts w:ascii="宋体" w:hAnsi="宋体" w:cs="宋体"/>
                <w:b/>
                <w:bCs/>
                <w:color w:val="000000"/>
                <w:kern w:val="0"/>
                <w:sz w:val="24"/>
              </w:rPr>
            </w:pPr>
            <w:r>
              <w:rPr>
                <w:rFonts w:ascii="宋体" w:hAnsi="宋体" w:cs="宋体"/>
                <w:b/>
                <w:bCs/>
                <w:color w:val="000000"/>
                <w:kern w:val="0"/>
                <w:sz w:val="24"/>
              </w:rPr>
              <w:t>总价（元）</w:t>
            </w:r>
          </w:p>
        </w:tc>
        <w:tc>
          <w:tcPr>
            <w:tcW w:w="5268" w:type="dxa"/>
            <w:tcBorders>
              <w:bottom w:val="nil"/>
            </w:tcBorders>
            <w:shd w:val="clear" w:color="auto" w:fill="auto"/>
            <w:vAlign w:val="center"/>
          </w:tcPr>
          <w:p w:rsidR="00410342" w:rsidRDefault="00410342" w:rsidP="00801F5A">
            <w:pPr>
              <w:widowControl/>
              <w:rPr>
                <w:rFonts w:ascii="宋体" w:hAnsi="宋体" w:cs="宋体"/>
                <w:bCs/>
                <w:color w:val="000000"/>
                <w:kern w:val="0"/>
                <w:sz w:val="24"/>
              </w:rPr>
            </w:pPr>
            <w:r>
              <w:rPr>
                <w:rFonts w:ascii="宋体" w:hAnsi="宋体" w:cs="宋体"/>
                <w:bCs/>
                <w:color w:val="000000"/>
                <w:kern w:val="0"/>
                <w:sz w:val="24"/>
              </w:rPr>
              <w:t>人民币（大写）</w:t>
            </w:r>
            <w:r>
              <w:rPr>
                <w:rFonts w:ascii="宋体" w:hAnsi="宋体" w:cs="宋体" w:hint="eastAsia"/>
                <w:bCs/>
                <w:color w:val="000000"/>
                <w:kern w:val="0"/>
                <w:sz w:val="24"/>
              </w:rPr>
              <w:t>：</w:t>
            </w:r>
            <w:r>
              <w:rPr>
                <w:rFonts w:ascii="宋体" w:hAnsi="宋体" w:cs="宋体"/>
                <w:bCs/>
                <w:color w:val="000000"/>
                <w:kern w:val="0"/>
                <w:sz w:val="24"/>
                <w:u w:val="single"/>
              </w:rPr>
              <w:t xml:space="preserve">                    </w:t>
            </w:r>
            <w:r>
              <w:rPr>
                <w:rFonts w:ascii="宋体" w:hAnsi="宋体" w:cs="宋体" w:hint="eastAsia"/>
                <w:bCs/>
                <w:color w:val="000000"/>
                <w:kern w:val="0"/>
                <w:sz w:val="24"/>
              </w:rPr>
              <w:t xml:space="preserve"> </w:t>
            </w:r>
            <w:r>
              <w:rPr>
                <w:rFonts w:ascii="宋体" w:hAnsi="宋体" w:cs="宋体"/>
                <w:bCs/>
                <w:color w:val="000000"/>
                <w:kern w:val="0"/>
                <w:sz w:val="24"/>
              </w:rPr>
              <w:t xml:space="preserve">                      </w:t>
            </w:r>
          </w:p>
        </w:tc>
      </w:tr>
      <w:tr w:rsidR="00410342" w:rsidTr="00801F5A">
        <w:trPr>
          <w:trHeight w:val="624"/>
        </w:trPr>
        <w:tc>
          <w:tcPr>
            <w:tcW w:w="1384" w:type="dxa"/>
            <w:vMerge/>
            <w:shd w:val="clear" w:color="auto" w:fill="auto"/>
            <w:vAlign w:val="center"/>
          </w:tcPr>
          <w:p w:rsidR="00410342" w:rsidRDefault="00410342" w:rsidP="00801F5A">
            <w:pPr>
              <w:widowControl/>
              <w:jc w:val="center"/>
              <w:rPr>
                <w:rFonts w:ascii="宋体" w:hAnsi="宋体" w:cs="宋体"/>
                <w:b/>
                <w:bCs/>
                <w:color w:val="000000"/>
                <w:kern w:val="0"/>
                <w:sz w:val="24"/>
              </w:rPr>
            </w:pPr>
          </w:p>
        </w:tc>
        <w:tc>
          <w:tcPr>
            <w:tcW w:w="2268" w:type="dxa"/>
            <w:vMerge/>
            <w:shd w:val="clear" w:color="auto" w:fill="auto"/>
            <w:vAlign w:val="center"/>
          </w:tcPr>
          <w:p w:rsidR="00410342" w:rsidRDefault="00410342" w:rsidP="00801F5A">
            <w:pPr>
              <w:widowControl/>
              <w:jc w:val="center"/>
              <w:rPr>
                <w:rFonts w:ascii="宋体" w:hAnsi="宋体" w:cs="宋体"/>
                <w:b/>
                <w:bCs/>
                <w:color w:val="000000"/>
                <w:kern w:val="0"/>
                <w:sz w:val="24"/>
              </w:rPr>
            </w:pPr>
          </w:p>
        </w:tc>
        <w:tc>
          <w:tcPr>
            <w:tcW w:w="5268" w:type="dxa"/>
            <w:tcBorders>
              <w:top w:val="nil"/>
            </w:tcBorders>
            <w:shd w:val="clear" w:color="auto" w:fill="auto"/>
            <w:vAlign w:val="center"/>
          </w:tcPr>
          <w:p w:rsidR="00410342" w:rsidRDefault="00410342" w:rsidP="00801F5A">
            <w:pPr>
              <w:widowControl/>
              <w:rPr>
                <w:rFonts w:ascii="宋体" w:hAnsi="宋体" w:cs="宋体"/>
                <w:bCs/>
                <w:color w:val="000000"/>
                <w:kern w:val="0"/>
                <w:sz w:val="24"/>
              </w:rPr>
            </w:pPr>
            <w:r>
              <w:rPr>
                <w:rFonts w:ascii="宋体" w:hAnsi="宋体" w:cs="宋体"/>
                <w:bCs/>
                <w:color w:val="000000"/>
                <w:kern w:val="0"/>
                <w:sz w:val="24"/>
              </w:rPr>
              <w:t>人民币（小写）¥：</w:t>
            </w:r>
            <w:r>
              <w:rPr>
                <w:rFonts w:ascii="宋体" w:hAnsi="宋体" w:cs="宋体"/>
                <w:bCs/>
                <w:color w:val="000000"/>
                <w:kern w:val="0"/>
                <w:sz w:val="24"/>
                <w:u w:val="single"/>
              </w:rPr>
              <w:t xml:space="preserve">                    </w:t>
            </w:r>
          </w:p>
        </w:tc>
      </w:tr>
      <w:tr w:rsidR="00410342" w:rsidTr="00801F5A">
        <w:trPr>
          <w:trHeight w:val="624"/>
        </w:trPr>
        <w:tc>
          <w:tcPr>
            <w:tcW w:w="1384" w:type="dxa"/>
            <w:shd w:val="clear" w:color="auto" w:fill="auto"/>
            <w:vAlign w:val="center"/>
          </w:tcPr>
          <w:p w:rsidR="00410342" w:rsidRDefault="00410342" w:rsidP="00801F5A">
            <w:pPr>
              <w:widowControl/>
              <w:jc w:val="center"/>
              <w:rPr>
                <w:rFonts w:ascii="宋体" w:hAnsi="宋体" w:cs="宋体"/>
                <w:b/>
                <w:bCs/>
                <w:color w:val="000000"/>
                <w:kern w:val="0"/>
                <w:sz w:val="24"/>
              </w:rPr>
            </w:pPr>
            <w:r>
              <w:rPr>
                <w:rFonts w:ascii="宋体" w:hAnsi="宋体" w:cs="宋体"/>
                <w:b/>
                <w:bCs/>
                <w:color w:val="000000"/>
                <w:kern w:val="0"/>
                <w:sz w:val="24"/>
              </w:rPr>
              <w:t>服务期限</w:t>
            </w:r>
          </w:p>
        </w:tc>
        <w:tc>
          <w:tcPr>
            <w:tcW w:w="7536" w:type="dxa"/>
            <w:gridSpan w:val="2"/>
            <w:shd w:val="clear" w:color="auto" w:fill="auto"/>
            <w:vAlign w:val="center"/>
          </w:tcPr>
          <w:p w:rsidR="00410342" w:rsidRDefault="00410342" w:rsidP="00801F5A">
            <w:pPr>
              <w:widowControl/>
              <w:jc w:val="center"/>
              <w:rPr>
                <w:rFonts w:ascii="宋体" w:hAnsi="宋体" w:cs="宋体"/>
                <w:bCs/>
                <w:color w:val="000000"/>
                <w:kern w:val="0"/>
                <w:sz w:val="24"/>
              </w:rPr>
            </w:pPr>
            <w:r>
              <w:rPr>
                <w:rFonts w:ascii="宋体" w:hAnsi="宋体" w:cs="宋体"/>
                <w:bCs/>
                <w:color w:val="000000"/>
                <w:kern w:val="0"/>
                <w:sz w:val="24"/>
              </w:rPr>
              <w:t>自合同签订生效之日起</w:t>
            </w:r>
            <w:r>
              <w:rPr>
                <w:rFonts w:ascii="宋体" w:hAnsi="宋体" w:cs="宋体" w:hint="eastAsia"/>
                <w:bCs/>
                <w:color w:val="000000"/>
                <w:kern w:val="0"/>
                <w:sz w:val="24"/>
                <w:u w:val="single"/>
              </w:rPr>
              <w:t xml:space="preserve"> </w:t>
            </w:r>
            <w:r>
              <w:rPr>
                <w:rFonts w:ascii="宋体" w:hAnsi="宋体" w:cs="宋体"/>
                <w:bCs/>
                <w:color w:val="000000"/>
                <w:kern w:val="0"/>
                <w:sz w:val="24"/>
                <w:u w:val="single"/>
              </w:rPr>
              <w:t xml:space="preserve">    </w:t>
            </w:r>
            <w:r>
              <w:rPr>
                <w:rFonts w:ascii="宋体" w:hAnsi="宋体" w:cs="宋体"/>
                <w:bCs/>
                <w:color w:val="000000"/>
                <w:kern w:val="0"/>
                <w:sz w:val="24"/>
              </w:rPr>
              <w:t>工作日完成</w:t>
            </w:r>
          </w:p>
        </w:tc>
      </w:tr>
      <w:tr w:rsidR="00410342" w:rsidTr="00801F5A">
        <w:trPr>
          <w:trHeight w:val="624"/>
        </w:trPr>
        <w:tc>
          <w:tcPr>
            <w:tcW w:w="1384" w:type="dxa"/>
            <w:shd w:val="clear" w:color="auto" w:fill="auto"/>
            <w:vAlign w:val="center"/>
          </w:tcPr>
          <w:p w:rsidR="00410342" w:rsidRDefault="00410342" w:rsidP="00801F5A">
            <w:pPr>
              <w:widowControl/>
              <w:jc w:val="center"/>
              <w:rPr>
                <w:rFonts w:ascii="宋体" w:hAnsi="宋体" w:cs="宋体"/>
                <w:b/>
                <w:bCs/>
                <w:color w:val="000000"/>
                <w:kern w:val="0"/>
                <w:sz w:val="24"/>
              </w:rPr>
            </w:pPr>
            <w:r>
              <w:rPr>
                <w:rFonts w:ascii="宋体" w:hAnsi="宋体" w:cs="宋体"/>
                <w:b/>
                <w:bCs/>
                <w:color w:val="000000"/>
                <w:kern w:val="0"/>
                <w:sz w:val="24"/>
              </w:rPr>
              <w:t>质量要求</w:t>
            </w:r>
          </w:p>
        </w:tc>
        <w:tc>
          <w:tcPr>
            <w:tcW w:w="7536" w:type="dxa"/>
            <w:gridSpan w:val="2"/>
            <w:shd w:val="clear" w:color="auto" w:fill="auto"/>
            <w:vAlign w:val="center"/>
          </w:tcPr>
          <w:p w:rsidR="00410342" w:rsidRDefault="00410342" w:rsidP="00801F5A">
            <w:pPr>
              <w:widowControl/>
              <w:jc w:val="center"/>
              <w:rPr>
                <w:rFonts w:ascii="宋体" w:hAnsi="宋体" w:cs="宋体"/>
                <w:bCs/>
                <w:color w:val="000000"/>
                <w:kern w:val="0"/>
                <w:sz w:val="24"/>
              </w:rPr>
            </w:pPr>
            <w:r>
              <w:rPr>
                <w:rFonts w:ascii="宋体" w:hAnsi="宋体" w:cs="宋体" w:hint="eastAsia"/>
                <w:bCs/>
                <w:color w:val="000000"/>
                <w:kern w:val="0"/>
                <w:sz w:val="24"/>
              </w:rPr>
              <w:t>满足国家及行业相关技术要求</w:t>
            </w:r>
          </w:p>
        </w:tc>
      </w:tr>
      <w:tr w:rsidR="00410342" w:rsidTr="00801F5A">
        <w:trPr>
          <w:trHeight w:val="624"/>
        </w:trPr>
        <w:tc>
          <w:tcPr>
            <w:tcW w:w="1384" w:type="dxa"/>
            <w:shd w:val="clear" w:color="auto" w:fill="auto"/>
            <w:vAlign w:val="center"/>
          </w:tcPr>
          <w:p w:rsidR="00410342" w:rsidRDefault="00410342" w:rsidP="00801F5A">
            <w:pPr>
              <w:widowControl/>
              <w:jc w:val="center"/>
              <w:rPr>
                <w:rFonts w:ascii="宋体" w:hAnsi="宋体" w:cs="宋体"/>
                <w:b/>
                <w:bCs/>
                <w:color w:val="000000"/>
                <w:kern w:val="0"/>
                <w:sz w:val="24"/>
              </w:rPr>
            </w:pPr>
            <w:r>
              <w:rPr>
                <w:rFonts w:ascii="宋体" w:hAnsi="宋体" w:cs="宋体"/>
                <w:b/>
                <w:bCs/>
                <w:color w:val="000000"/>
                <w:kern w:val="0"/>
                <w:sz w:val="24"/>
              </w:rPr>
              <w:t>备注</w:t>
            </w:r>
          </w:p>
        </w:tc>
        <w:tc>
          <w:tcPr>
            <w:tcW w:w="7536" w:type="dxa"/>
            <w:gridSpan w:val="2"/>
            <w:shd w:val="clear" w:color="auto" w:fill="auto"/>
            <w:vAlign w:val="center"/>
          </w:tcPr>
          <w:p w:rsidR="00410342" w:rsidRDefault="00410342" w:rsidP="00801F5A">
            <w:pPr>
              <w:pStyle w:val="a6"/>
              <w:ind w:firstLine="480"/>
            </w:pPr>
          </w:p>
        </w:tc>
      </w:tr>
    </w:tbl>
    <w:p w:rsidR="00410342" w:rsidRDefault="00410342" w:rsidP="00410342">
      <w:pPr>
        <w:adjustRightInd w:val="0"/>
        <w:snapToGrid w:val="0"/>
        <w:rPr>
          <w:rFonts w:ascii="楷体" w:eastAsia="楷体" w:hAnsi="楷体"/>
          <w:szCs w:val="21"/>
        </w:rPr>
      </w:pPr>
      <w:r w:rsidRPr="00CB3E8B">
        <w:rPr>
          <w:rFonts w:ascii="楷体" w:eastAsia="楷体" w:hAnsi="楷体" w:hint="eastAsia"/>
          <w:szCs w:val="21"/>
        </w:rPr>
        <w:t>说明</w:t>
      </w:r>
      <w:r w:rsidRPr="00CB3E8B">
        <w:rPr>
          <w:rFonts w:ascii="楷体" w:eastAsia="楷体" w:hAnsi="楷体" w:hint="eastAsia"/>
          <w:b/>
          <w:szCs w:val="21"/>
        </w:rPr>
        <w:t>：</w:t>
      </w:r>
      <w:r w:rsidRPr="00CB3E8B">
        <w:rPr>
          <w:rFonts w:ascii="楷体" w:eastAsia="楷体" w:hAnsi="楷体" w:hint="eastAsia"/>
          <w:szCs w:val="21"/>
        </w:rPr>
        <w:t xml:space="preserve"> 1.报价应精确到小数点后两位，大小写不一致时，以大写为准；</w:t>
      </w:r>
    </w:p>
    <w:p w:rsidR="00410342" w:rsidRPr="00177F58" w:rsidRDefault="00410342" w:rsidP="00410342">
      <w:pPr>
        <w:widowControl/>
        <w:ind w:firstLineChars="300" w:firstLine="630"/>
        <w:rPr>
          <w:rFonts w:ascii="宋体" w:hAnsi="宋体" w:cs="宋体"/>
          <w:bCs/>
          <w:color w:val="000000"/>
          <w:kern w:val="0"/>
          <w:sz w:val="24"/>
        </w:rPr>
      </w:pPr>
      <w:r>
        <w:rPr>
          <w:rFonts w:ascii="楷体" w:eastAsia="楷体" w:hAnsi="楷体"/>
          <w:szCs w:val="21"/>
        </w:rPr>
        <w:t>2</w:t>
      </w:r>
      <w:r w:rsidRPr="00CB3E8B">
        <w:rPr>
          <w:rFonts w:ascii="楷体" w:eastAsia="楷体" w:hAnsi="楷体"/>
          <w:szCs w:val="21"/>
        </w:rPr>
        <w:t>.</w:t>
      </w:r>
      <w:r w:rsidRPr="00CB3E8B">
        <w:rPr>
          <w:rFonts w:ascii="楷体" w:eastAsia="楷体" w:hAnsi="楷体" w:hint="eastAsia"/>
          <w:szCs w:val="21"/>
        </w:rPr>
        <w:t>面积暂定为</w:t>
      </w:r>
      <w:r w:rsidR="00EC311E">
        <w:rPr>
          <w:rFonts w:ascii="楷体" w:eastAsia="楷体" w:hAnsi="楷体"/>
          <w:szCs w:val="21"/>
        </w:rPr>
        <w:t>203</w:t>
      </w:r>
      <w:r w:rsidRPr="00433F2C">
        <w:rPr>
          <w:rFonts w:ascii="楷体" w:eastAsia="楷体" w:hAnsi="楷体" w:hint="eastAsia"/>
          <w:szCs w:val="21"/>
        </w:rPr>
        <w:t>亩</w:t>
      </w:r>
      <w:r w:rsidR="00AF7634">
        <w:rPr>
          <w:rFonts w:ascii="楷体" w:eastAsia="楷体" w:hAnsi="楷体" w:hint="eastAsia"/>
          <w:szCs w:val="21"/>
        </w:rPr>
        <w:t>≈</w:t>
      </w:r>
      <w:r w:rsidR="00EC311E" w:rsidRPr="00EC311E">
        <w:rPr>
          <w:rFonts w:ascii="楷体" w:eastAsia="楷体" w:hAnsi="楷体"/>
          <w:szCs w:val="21"/>
        </w:rPr>
        <w:t>135334.01</w:t>
      </w:r>
      <w:r w:rsidRPr="00433F2C">
        <w:rPr>
          <w:rFonts w:ascii="楷体" w:eastAsia="楷体" w:hAnsi="楷体" w:hint="eastAsia"/>
          <w:szCs w:val="21"/>
        </w:rPr>
        <w:t>平方米(1亩=666.67平方米)(</w:t>
      </w:r>
      <w:r w:rsidRPr="00CB3E8B">
        <w:rPr>
          <w:rFonts w:ascii="楷体" w:eastAsia="楷体" w:hAnsi="楷体" w:hint="eastAsia"/>
          <w:szCs w:val="21"/>
        </w:rPr>
        <w:t>暂定面积不得随意修改，否则按照无效响应处理)</w:t>
      </w:r>
      <w:r>
        <w:rPr>
          <w:rFonts w:ascii="楷体" w:eastAsia="楷体" w:hAnsi="楷体" w:hint="eastAsia"/>
          <w:szCs w:val="21"/>
        </w:rPr>
        <w:t>；</w:t>
      </w:r>
    </w:p>
    <w:p w:rsidR="00DA45A4" w:rsidRPr="00AF4461" w:rsidRDefault="00DA45A4" w:rsidP="00DA45A4">
      <w:pPr>
        <w:adjustRightInd w:val="0"/>
        <w:snapToGrid w:val="0"/>
        <w:spacing w:beforeLines="50" w:before="120"/>
        <w:ind w:leftChars="-42" w:left="-88" w:firstLineChars="100" w:firstLine="210"/>
      </w:pPr>
    </w:p>
    <w:p w:rsidR="00DA45A4" w:rsidRDefault="00DA45A4" w:rsidP="00DA45A4">
      <w:pPr>
        <w:spacing w:line="400" w:lineRule="exact"/>
        <w:jc w:val="left"/>
        <w:rPr>
          <w:rFonts w:ascii="仿宋_GB2312" w:eastAsia="仿宋_GB2312" w:hAnsi="宋体"/>
          <w:color w:val="000000"/>
          <w:sz w:val="28"/>
          <w:szCs w:val="28"/>
        </w:rPr>
      </w:pPr>
    </w:p>
    <w:p w:rsidR="00DA45A4" w:rsidRDefault="00DA45A4" w:rsidP="00DA45A4">
      <w:pPr>
        <w:adjustRightInd w:val="0"/>
        <w:spacing w:line="400" w:lineRule="exact"/>
        <w:jc w:val="left"/>
        <w:rPr>
          <w:rFonts w:ascii="仿宋_GB2312" w:eastAsia="仿宋_GB2312" w:hAnsi="宋体"/>
          <w:color w:val="000000"/>
          <w:sz w:val="28"/>
          <w:szCs w:val="28"/>
        </w:rPr>
      </w:pPr>
    </w:p>
    <w:p w:rsidR="00DA45A4" w:rsidRDefault="00DA45A4" w:rsidP="00DA45A4">
      <w:pPr>
        <w:adjustRightInd w:val="0"/>
        <w:spacing w:line="400" w:lineRule="exact"/>
        <w:jc w:val="left"/>
        <w:rPr>
          <w:rFonts w:ascii="仿宋_GB2312" w:eastAsia="仿宋_GB2312" w:hAnsi="宋体"/>
          <w:color w:val="000000"/>
          <w:sz w:val="28"/>
          <w:szCs w:val="28"/>
        </w:rPr>
      </w:pPr>
    </w:p>
    <w:p w:rsidR="00DA45A4" w:rsidRDefault="00DA45A4" w:rsidP="00DA45A4">
      <w:pPr>
        <w:adjustRightInd w:val="0"/>
        <w:spacing w:line="400" w:lineRule="exact"/>
        <w:ind w:firstLineChars="50" w:firstLine="105"/>
        <w:jc w:val="left"/>
        <w:rPr>
          <w:rFonts w:ascii="宋体" w:hAnsi="宋体"/>
          <w:szCs w:val="21"/>
        </w:rPr>
      </w:pPr>
      <w:r>
        <w:rPr>
          <w:rFonts w:ascii="宋体" w:hAnsi="宋体" w:hint="eastAsia"/>
          <w:szCs w:val="21"/>
        </w:rPr>
        <w:t>供  应  商：</w:t>
      </w:r>
      <w:r>
        <w:rPr>
          <w:rFonts w:ascii="宋体" w:hAnsi="宋体" w:hint="eastAsia"/>
          <w:szCs w:val="21"/>
          <w:u w:val="single"/>
        </w:rPr>
        <w:t xml:space="preserve">                          </w:t>
      </w:r>
      <w:r>
        <w:rPr>
          <w:rFonts w:ascii="宋体" w:hAnsi="宋体" w:hint="eastAsia"/>
          <w:szCs w:val="21"/>
        </w:rPr>
        <w:t>（盖单位章）</w:t>
      </w:r>
    </w:p>
    <w:p w:rsidR="00DA45A4" w:rsidRDefault="00DA45A4" w:rsidP="00DA45A4">
      <w:pPr>
        <w:spacing w:line="400" w:lineRule="exact"/>
        <w:rPr>
          <w:rFonts w:ascii="宋体" w:hAnsi="宋体"/>
          <w:szCs w:val="21"/>
        </w:rPr>
      </w:pPr>
    </w:p>
    <w:p w:rsidR="00DA45A4" w:rsidRDefault="00DA45A4" w:rsidP="00DA45A4">
      <w:pPr>
        <w:spacing w:line="400" w:lineRule="exact"/>
        <w:ind w:firstLineChars="50" w:firstLine="105"/>
        <w:outlineLvl w:val="1"/>
        <w:rPr>
          <w:rFonts w:ascii="宋体" w:hAnsi="宋体"/>
          <w:szCs w:val="21"/>
        </w:rPr>
      </w:pPr>
      <w:bookmarkStart w:id="112" w:name="_Toc6418"/>
      <w:r>
        <w:rPr>
          <w:rFonts w:ascii="宋体" w:hAnsi="宋体" w:hint="eastAsia"/>
          <w:szCs w:val="21"/>
        </w:rPr>
        <w:t>法定代表人或委托代理人：</w:t>
      </w:r>
      <w:r>
        <w:rPr>
          <w:rFonts w:ascii="宋体" w:hAnsi="宋体" w:hint="eastAsia"/>
          <w:szCs w:val="21"/>
          <w:u w:val="single"/>
        </w:rPr>
        <w:t xml:space="preserve">               </w:t>
      </w:r>
      <w:r w:rsidR="00410342">
        <w:rPr>
          <w:rFonts w:ascii="宋体" w:hAnsi="宋体" w:hint="eastAsia"/>
          <w:szCs w:val="21"/>
        </w:rPr>
        <w:t>（签名）</w:t>
      </w:r>
      <w:bookmarkEnd w:id="112"/>
    </w:p>
    <w:p w:rsidR="00DA45A4" w:rsidRDefault="00DA45A4" w:rsidP="00DA45A4">
      <w:pPr>
        <w:spacing w:line="400" w:lineRule="exact"/>
        <w:ind w:firstLineChars="50" w:firstLine="105"/>
        <w:rPr>
          <w:rFonts w:ascii="仿宋_GB2312" w:eastAsia="仿宋_GB2312" w:hAnsi="宋体"/>
          <w:szCs w:val="21"/>
        </w:rPr>
      </w:pPr>
    </w:p>
    <w:p w:rsidR="00DA45A4" w:rsidRDefault="00DA45A4" w:rsidP="00DA45A4">
      <w:pPr>
        <w:spacing w:line="400" w:lineRule="exact"/>
        <w:ind w:firstLineChars="50" w:firstLine="105"/>
        <w:outlineLvl w:val="1"/>
        <w:rPr>
          <w:rFonts w:ascii="仿宋_GB2312" w:eastAsia="仿宋_GB2312" w:hAnsi="宋体"/>
          <w:b/>
          <w:szCs w:val="21"/>
        </w:rPr>
      </w:pPr>
      <w:bookmarkStart w:id="113" w:name="_Toc25225"/>
      <w:r>
        <w:rPr>
          <w:rFonts w:ascii="宋体" w:hAnsi="宋体" w:hint="eastAsia"/>
          <w:szCs w:val="21"/>
        </w:rPr>
        <w:t>日    期：20    年   月   日</w:t>
      </w:r>
      <w:bookmarkEnd w:id="113"/>
    </w:p>
    <w:p w:rsidR="00DA45A4" w:rsidRDefault="00DA45A4" w:rsidP="00DA45A4">
      <w:pPr>
        <w:pStyle w:val="a1"/>
        <w:spacing w:afterLines="100" w:after="240" w:line="360" w:lineRule="auto"/>
        <w:ind w:firstLine="0"/>
        <w:jc w:val="center"/>
        <w:rPr>
          <w:rFonts w:ascii="宋体" w:hAnsi="宋体"/>
          <w:bCs/>
          <w:sz w:val="36"/>
          <w:szCs w:val="36"/>
        </w:rPr>
        <w:sectPr w:rsidR="00DA45A4">
          <w:headerReference w:type="default" r:id="rId26"/>
          <w:footerReference w:type="default" r:id="rId27"/>
          <w:pgSz w:w="11907" w:h="16840"/>
          <w:pgMar w:top="1440" w:right="1474" w:bottom="1440" w:left="1474" w:header="851" w:footer="992" w:gutter="0"/>
          <w:cols w:space="720"/>
          <w:docGrid w:linePitch="312"/>
        </w:sectPr>
      </w:pPr>
    </w:p>
    <w:p w:rsidR="00DA45A4" w:rsidRPr="0023321C" w:rsidRDefault="00DA1ADA" w:rsidP="00DA45A4">
      <w:pPr>
        <w:pStyle w:val="20"/>
        <w:spacing w:beforeLines="50" w:before="120" w:afterLines="50" w:after="120"/>
        <w:ind w:firstLine="0"/>
        <w:jc w:val="center"/>
        <w:outlineLvl w:val="0"/>
        <w:rPr>
          <w:rFonts w:ascii="宋体" w:hAnsi="宋体"/>
          <w:b/>
          <w:szCs w:val="32"/>
        </w:rPr>
      </w:pPr>
      <w:r>
        <w:rPr>
          <w:rFonts w:ascii="宋体" w:hAnsi="宋体" w:hint="eastAsia"/>
          <w:b/>
          <w:szCs w:val="32"/>
        </w:rPr>
        <w:lastRenderedPageBreak/>
        <w:t>三</w:t>
      </w:r>
      <w:r w:rsidR="00DA45A4" w:rsidRPr="0023321C">
        <w:rPr>
          <w:rFonts w:ascii="宋体" w:hAnsi="宋体" w:hint="eastAsia"/>
          <w:b/>
          <w:szCs w:val="32"/>
        </w:rPr>
        <w:t>、商务条款偏离表</w:t>
      </w:r>
    </w:p>
    <w:p w:rsidR="00DA45A4" w:rsidRPr="00605B65" w:rsidRDefault="00DA45A4" w:rsidP="00DA45A4">
      <w:pPr>
        <w:spacing w:afterLines="50" w:after="120" w:line="360" w:lineRule="exact"/>
        <w:rPr>
          <w:rFonts w:ascii="宋体" w:hAnsi="宋体" w:cs="宋体"/>
        </w:rPr>
      </w:pPr>
      <w:r>
        <w:rPr>
          <w:rFonts w:ascii="宋体" w:hAnsi="宋体" w:cs="宋体" w:hint="eastAsia"/>
        </w:rPr>
        <w:t>项目编号：</w:t>
      </w:r>
      <w:r>
        <w:rPr>
          <w:rFonts w:ascii="仿宋_GB2312" w:eastAsia="仿宋_GB2312" w:hint="eastAsia"/>
        </w:rPr>
        <w:t xml:space="preserve"> </w:t>
      </w:r>
    </w:p>
    <w:tbl>
      <w:tblPr>
        <w:tblStyle w:val="ae"/>
        <w:tblW w:w="8820" w:type="dxa"/>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51"/>
        <w:gridCol w:w="1429"/>
        <w:gridCol w:w="2138"/>
        <w:gridCol w:w="2191"/>
        <w:gridCol w:w="750"/>
        <w:gridCol w:w="1761"/>
      </w:tblGrid>
      <w:tr w:rsidR="00DA45A4" w:rsidTr="00B55D96">
        <w:trPr>
          <w:trHeight w:val="832"/>
        </w:trPr>
        <w:tc>
          <w:tcPr>
            <w:tcW w:w="551" w:type="dxa"/>
            <w:vAlign w:val="center"/>
          </w:tcPr>
          <w:p w:rsidR="00DA45A4" w:rsidRDefault="00DA45A4" w:rsidP="00B55D96">
            <w:pPr>
              <w:adjustRightInd w:val="0"/>
              <w:snapToGrid w:val="0"/>
              <w:ind w:right="23"/>
              <w:jc w:val="center"/>
              <w:rPr>
                <w:rFonts w:ascii="宋体" w:hAnsi="宋体"/>
                <w:b/>
                <w:bCs/>
                <w:szCs w:val="21"/>
              </w:rPr>
            </w:pPr>
            <w:r>
              <w:rPr>
                <w:rFonts w:ascii="宋体" w:hAnsi="宋体" w:hint="eastAsia"/>
                <w:b/>
                <w:bCs/>
                <w:szCs w:val="21"/>
              </w:rPr>
              <w:t>序号</w:t>
            </w:r>
          </w:p>
        </w:tc>
        <w:tc>
          <w:tcPr>
            <w:tcW w:w="1429" w:type="dxa"/>
            <w:vAlign w:val="center"/>
          </w:tcPr>
          <w:p w:rsidR="00DA45A4" w:rsidRDefault="00DA45A4" w:rsidP="00B55D96">
            <w:pPr>
              <w:adjustRightInd w:val="0"/>
              <w:snapToGrid w:val="0"/>
              <w:ind w:right="23"/>
              <w:jc w:val="center"/>
              <w:rPr>
                <w:rFonts w:ascii="宋体" w:hAnsi="宋体"/>
                <w:b/>
                <w:bCs/>
                <w:szCs w:val="21"/>
              </w:rPr>
            </w:pPr>
            <w:r>
              <w:rPr>
                <w:rFonts w:ascii="宋体" w:hAnsi="宋体" w:hint="eastAsia"/>
                <w:b/>
                <w:bCs/>
                <w:szCs w:val="21"/>
              </w:rPr>
              <w:t>文件条目号</w:t>
            </w:r>
          </w:p>
        </w:tc>
        <w:tc>
          <w:tcPr>
            <w:tcW w:w="2138" w:type="dxa"/>
            <w:vAlign w:val="center"/>
          </w:tcPr>
          <w:p w:rsidR="00DA45A4" w:rsidRDefault="008F1955" w:rsidP="00B55D96">
            <w:pPr>
              <w:adjustRightInd w:val="0"/>
              <w:snapToGrid w:val="0"/>
              <w:ind w:right="23"/>
              <w:jc w:val="center"/>
              <w:rPr>
                <w:rFonts w:ascii="宋体" w:hAnsi="宋体"/>
                <w:b/>
                <w:bCs/>
                <w:szCs w:val="21"/>
              </w:rPr>
            </w:pPr>
            <w:r>
              <w:rPr>
                <w:rFonts w:ascii="宋体" w:hAnsi="宋体" w:hint="eastAsia"/>
                <w:b/>
                <w:bCs/>
                <w:szCs w:val="21"/>
              </w:rPr>
              <w:t>谈判文件</w:t>
            </w:r>
            <w:r w:rsidR="00DA45A4">
              <w:rPr>
                <w:rFonts w:ascii="宋体" w:hAnsi="宋体" w:hint="eastAsia"/>
                <w:b/>
                <w:bCs/>
                <w:szCs w:val="21"/>
              </w:rPr>
              <w:t>商务要求</w:t>
            </w:r>
          </w:p>
        </w:tc>
        <w:tc>
          <w:tcPr>
            <w:tcW w:w="2191" w:type="dxa"/>
            <w:vAlign w:val="center"/>
          </w:tcPr>
          <w:p w:rsidR="00DA45A4" w:rsidRDefault="00DA45A4" w:rsidP="00B55D96">
            <w:pPr>
              <w:adjustRightInd w:val="0"/>
              <w:snapToGrid w:val="0"/>
              <w:ind w:right="23"/>
              <w:jc w:val="center"/>
              <w:rPr>
                <w:rFonts w:ascii="宋体" w:hAnsi="宋体"/>
                <w:b/>
                <w:bCs/>
                <w:szCs w:val="21"/>
              </w:rPr>
            </w:pPr>
            <w:r>
              <w:rPr>
                <w:rFonts w:ascii="宋体" w:hAnsi="宋体" w:hint="eastAsia"/>
                <w:b/>
                <w:bCs/>
                <w:szCs w:val="21"/>
              </w:rPr>
              <w:t>响应文件商务响应</w:t>
            </w:r>
          </w:p>
        </w:tc>
        <w:tc>
          <w:tcPr>
            <w:tcW w:w="750" w:type="dxa"/>
            <w:vAlign w:val="center"/>
          </w:tcPr>
          <w:p w:rsidR="00DA45A4" w:rsidRDefault="00DA45A4" w:rsidP="00B55D96">
            <w:pPr>
              <w:adjustRightInd w:val="0"/>
              <w:snapToGrid w:val="0"/>
              <w:ind w:right="23"/>
              <w:jc w:val="center"/>
              <w:rPr>
                <w:rFonts w:ascii="宋体" w:hAnsi="宋体"/>
                <w:b/>
                <w:bCs/>
                <w:szCs w:val="21"/>
              </w:rPr>
            </w:pPr>
            <w:r>
              <w:rPr>
                <w:rFonts w:ascii="宋体" w:hAnsi="宋体" w:hint="eastAsia"/>
                <w:b/>
                <w:bCs/>
                <w:szCs w:val="21"/>
              </w:rPr>
              <w:t>偏离</w:t>
            </w:r>
          </w:p>
        </w:tc>
        <w:tc>
          <w:tcPr>
            <w:tcW w:w="1761" w:type="dxa"/>
            <w:vAlign w:val="center"/>
          </w:tcPr>
          <w:p w:rsidR="00DA45A4" w:rsidRDefault="00DA45A4" w:rsidP="00B55D96">
            <w:pPr>
              <w:adjustRightInd w:val="0"/>
              <w:snapToGrid w:val="0"/>
              <w:ind w:right="23"/>
              <w:jc w:val="center"/>
              <w:rPr>
                <w:rFonts w:ascii="宋体" w:hAnsi="宋体"/>
                <w:b/>
                <w:bCs/>
                <w:szCs w:val="21"/>
              </w:rPr>
            </w:pPr>
            <w:r>
              <w:rPr>
                <w:rFonts w:ascii="宋体" w:hAnsi="宋体" w:hint="eastAsia"/>
                <w:b/>
                <w:bCs/>
                <w:szCs w:val="21"/>
              </w:rPr>
              <w:t>偏离及其影响</w:t>
            </w:r>
          </w:p>
        </w:tc>
      </w:tr>
      <w:tr w:rsidR="00DA45A4" w:rsidTr="00B55D96">
        <w:tc>
          <w:tcPr>
            <w:tcW w:w="551" w:type="dxa"/>
          </w:tcPr>
          <w:p w:rsidR="00DA45A4" w:rsidRDefault="00DA45A4" w:rsidP="00B55D96">
            <w:pPr>
              <w:adjustRightInd w:val="0"/>
              <w:snapToGrid w:val="0"/>
              <w:spacing w:line="360" w:lineRule="auto"/>
              <w:ind w:right="24"/>
              <w:rPr>
                <w:rFonts w:ascii="黑体" w:eastAsia="黑体" w:hAnsi="华文中宋"/>
                <w:bCs/>
                <w:sz w:val="24"/>
              </w:rPr>
            </w:pPr>
          </w:p>
        </w:tc>
        <w:tc>
          <w:tcPr>
            <w:tcW w:w="1429" w:type="dxa"/>
          </w:tcPr>
          <w:p w:rsidR="00DA45A4" w:rsidRDefault="00DA45A4" w:rsidP="00B55D96">
            <w:pPr>
              <w:adjustRightInd w:val="0"/>
              <w:snapToGrid w:val="0"/>
              <w:spacing w:line="360" w:lineRule="auto"/>
              <w:ind w:right="24"/>
              <w:rPr>
                <w:rFonts w:ascii="黑体" w:eastAsia="黑体" w:hAnsi="华文中宋"/>
                <w:bCs/>
                <w:sz w:val="24"/>
              </w:rPr>
            </w:pPr>
          </w:p>
        </w:tc>
        <w:tc>
          <w:tcPr>
            <w:tcW w:w="2138" w:type="dxa"/>
          </w:tcPr>
          <w:p w:rsidR="00DA45A4" w:rsidRDefault="00DA45A4" w:rsidP="00B55D96">
            <w:pPr>
              <w:adjustRightInd w:val="0"/>
              <w:snapToGrid w:val="0"/>
              <w:spacing w:line="360" w:lineRule="auto"/>
              <w:ind w:right="24"/>
              <w:rPr>
                <w:rFonts w:ascii="黑体" w:eastAsia="黑体" w:hAnsi="华文中宋"/>
                <w:bCs/>
                <w:sz w:val="24"/>
              </w:rPr>
            </w:pPr>
          </w:p>
        </w:tc>
        <w:tc>
          <w:tcPr>
            <w:tcW w:w="2191" w:type="dxa"/>
          </w:tcPr>
          <w:p w:rsidR="00DA45A4" w:rsidRDefault="00DA45A4" w:rsidP="00B55D96">
            <w:pPr>
              <w:adjustRightInd w:val="0"/>
              <w:snapToGrid w:val="0"/>
              <w:spacing w:line="360" w:lineRule="auto"/>
              <w:ind w:right="24"/>
              <w:rPr>
                <w:rFonts w:ascii="黑体" w:eastAsia="黑体" w:hAnsi="华文中宋"/>
                <w:bCs/>
                <w:sz w:val="24"/>
              </w:rPr>
            </w:pPr>
          </w:p>
        </w:tc>
        <w:tc>
          <w:tcPr>
            <w:tcW w:w="750" w:type="dxa"/>
          </w:tcPr>
          <w:p w:rsidR="00DA45A4" w:rsidRDefault="00DA45A4" w:rsidP="00B55D96">
            <w:pPr>
              <w:adjustRightInd w:val="0"/>
              <w:snapToGrid w:val="0"/>
              <w:spacing w:line="360" w:lineRule="auto"/>
              <w:ind w:right="24"/>
              <w:rPr>
                <w:rFonts w:ascii="黑体" w:eastAsia="黑体" w:hAnsi="华文中宋"/>
                <w:bCs/>
                <w:sz w:val="24"/>
              </w:rPr>
            </w:pPr>
          </w:p>
        </w:tc>
        <w:tc>
          <w:tcPr>
            <w:tcW w:w="1761" w:type="dxa"/>
          </w:tcPr>
          <w:p w:rsidR="00DA45A4" w:rsidRDefault="00DA45A4" w:rsidP="00B55D96">
            <w:pPr>
              <w:adjustRightInd w:val="0"/>
              <w:snapToGrid w:val="0"/>
              <w:spacing w:line="360" w:lineRule="auto"/>
              <w:ind w:right="24"/>
              <w:rPr>
                <w:rFonts w:ascii="黑体" w:eastAsia="黑体" w:hAnsi="华文中宋"/>
                <w:bCs/>
                <w:sz w:val="24"/>
              </w:rPr>
            </w:pPr>
          </w:p>
        </w:tc>
      </w:tr>
      <w:tr w:rsidR="00DA45A4" w:rsidTr="00B55D96">
        <w:tc>
          <w:tcPr>
            <w:tcW w:w="551" w:type="dxa"/>
          </w:tcPr>
          <w:p w:rsidR="00DA45A4" w:rsidRDefault="00DA45A4" w:rsidP="00B55D96">
            <w:pPr>
              <w:adjustRightInd w:val="0"/>
              <w:snapToGrid w:val="0"/>
              <w:spacing w:line="360" w:lineRule="auto"/>
              <w:ind w:right="24"/>
              <w:rPr>
                <w:rFonts w:ascii="黑体" w:eastAsia="黑体" w:hAnsi="华文中宋"/>
                <w:bCs/>
                <w:sz w:val="24"/>
              </w:rPr>
            </w:pPr>
          </w:p>
        </w:tc>
        <w:tc>
          <w:tcPr>
            <w:tcW w:w="1429" w:type="dxa"/>
          </w:tcPr>
          <w:p w:rsidR="00DA45A4" w:rsidRDefault="00DA45A4" w:rsidP="00B55D96">
            <w:pPr>
              <w:adjustRightInd w:val="0"/>
              <w:snapToGrid w:val="0"/>
              <w:spacing w:line="360" w:lineRule="auto"/>
              <w:ind w:right="24"/>
              <w:rPr>
                <w:rFonts w:ascii="黑体" w:eastAsia="黑体" w:hAnsi="华文中宋"/>
                <w:bCs/>
                <w:sz w:val="24"/>
              </w:rPr>
            </w:pPr>
          </w:p>
        </w:tc>
        <w:tc>
          <w:tcPr>
            <w:tcW w:w="2138" w:type="dxa"/>
          </w:tcPr>
          <w:p w:rsidR="00DA45A4" w:rsidRDefault="00DA45A4" w:rsidP="00B55D96">
            <w:pPr>
              <w:adjustRightInd w:val="0"/>
              <w:snapToGrid w:val="0"/>
              <w:spacing w:line="360" w:lineRule="auto"/>
              <w:ind w:right="24"/>
              <w:rPr>
                <w:rFonts w:ascii="黑体" w:eastAsia="黑体" w:hAnsi="华文中宋"/>
                <w:bCs/>
                <w:sz w:val="24"/>
              </w:rPr>
            </w:pPr>
          </w:p>
        </w:tc>
        <w:tc>
          <w:tcPr>
            <w:tcW w:w="2191" w:type="dxa"/>
          </w:tcPr>
          <w:p w:rsidR="00DA45A4" w:rsidRDefault="00DA45A4" w:rsidP="00B55D96">
            <w:pPr>
              <w:adjustRightInd w:val="0"/>
              <w:snapToGrid w:val="0"/>
              <w:spacing w:line="360" w:lineRule="auto"/>
              <w:ind w:right="24"/>
              <w:rPr>
                <w:rFonts w:ascii="黑体" w:eastAsia="黑体" w:hAnsi="华文中宋"/>
                <w:bCs/>
                <w:sz w:val="24"/>
              </w:rPr>
            </w:pPr>
          </w:p>
        </w:tc>
        <w:tc>
          <w:tcPr>
            <w:tcW w:w="750" w:type="dxa"/>
          </w:tcPr>
          <w:p w:rsidR="00DA45A4" w:rsidRDefault="00DA45A4" w:rsidP="00B55D96">
            <w:pPr>
              <w:adjustRightInd w:val="0"/>
              <w:snapToGrid w:val="0"/>
              <w:spacing w:line="360" w:lineRule="auto"/>
              <w:ind w:right="24"/>
              <w:rPr>
                <w:rFonts w:ascii="黑体" w:eastAsia="黑体" w:hAnsi="华文中宋"/>
                <w:bCs/>
                <w:sz w:val="24"/>
              </w:rPr>
            </w:pPr>
          </w:p>
        </w:tc>
        <w:tc>
          <w:tcPr>
            <w:tcW w:w="1761" w:type="dxa"/>
          </w:tcPr>
          <w:p w:rsidR="00DA45A4" w:rsidRDefault="00DA45A4" w:rsidP="00B55D96">
            <w:pPr>
              <w:adjustRightInd w:val="0"/>
              <w:snapToGrid w:val="0"/>
              <w:spacing w:line="360" w:lineRule="auto"/>
              <w:ind w:right="24"/>
              <w:rPr>
                <w:rFonts w:ascii="黑体" w:eastAsia="黑体" w:hAnsi="华文中宋"/>
                <w:bCs/>
                <w:sz w:val="24"/>
              </w:rPr>
            </w:pPr>
          </w:p>
        </w:tc>
      </w:tr>
      <w:tr w:rsidR="00DA45A4" w:rsidTr="00B55D96">
        <w:tc>
          <w:tcPr>
            <w:tcW w:w="551" w:type="dxa"/>
          </w:tcPr>
          <w:p w:rsidR="00DA45A4" w:rsidRDefault="00DA45A4" w:rsidP="00B55D96">
            <w:pPr>
              <w:adjustRightInd w:val="0"/>
              <w:snapToGrid w:val="0"/>
              <w:spacing w:line="360" w:lineRule="auto"/>
              <w:ind w:right="24"/>
              <w:rPr>
                <w:rFonts w:ascii="黑体" w:eastAsia="黑体" w:hAnsi="华文中宋"/>
                <w:bCs/>
                <w:sz w:val="24"/>
              </w:rPr>
            </w:pPr>
          </w:p>
        </w:tc>
        <w:tc>
          <w:tcPr>
            <w:tcW w:w="1429" w:type="dxa"/>
          </w:tcPr>
          <w:p w:rsidR="00DA45A4" w:rsidRDefault="00DA45A4" w:rsidP="00B55D96">
            <w:pPr>
              <w:adjustRightInd w:val="0"/>
              <w:snapToGrid w:val="0"/>
              <w:spacing w:line="360" w:lineRule="auto"/>
              <w:ind w:right="24"/>
              <w:rPr>
                <w:rFonts w:ascii="黑体" w:eastAsia="黑体" w:hAnsi="华文中宋"/>
                <w:bCs/>
                <w:sz w:val="24"/>
              </w:rPr>
            </w:pPr>
          </w:p>
        </w:tc>
        <w:tc>
          <w:tcPr>
            <w:tcW w:w="2138" w:type="dxa"/>
          </w:tcPr>
          <w:p w:rsidR="00DA45A4" w:rsidRDefault="00DA45A4" w:rsidP="00B55D96">
            <w:pPr>
              <w:adjustRightInd w:val="0"/>
              <w:snapToGrid w:val="0"/>
              <w:spacing w:line="360" w:lineRule="auto"/>
              <w:ind w:right="24"/>
              <w:rPr>
                <w:rFonts w:ascii="黑体" w:eastAsia="黑体" w:hAnsi="华文中宋"/>
                <w:bCs/>
                <w:sz w:val="24"/>
              </w:rPr>
            </w:pPr>
          </w:p>
        </w:tc>
        <w:tc>
          <w:tcPr>
            <w:tcW w:w="2191" w:type="dxa"/>
          </w:tcPr>
          <w:p w:rsidR="00DA45A4" w:rsidRDefault="00DA45A4" w:rsidP="00B55D96">
            <w:pPr>
              <w:adjustRightInd w:val="0"/>
              <w:snapToGrid w:val="0"/>
              <w:spacing w:line="360" w:lineRule="auto"/>
              <w:ind w:right="24"/>
              <w:rPr>
                <w:rFonts w:ascii="黑体" w:eastAsia="黑体" w:hAnsi="华文中宋"/>
                <w:bCs/>
                <w:sz w:val="24"/>
              </w:rPr>
            </w:pPr>
          </w:p>
        </w:tc>
        <w:tc>
          <w:tcPr>
            <w:tcW w:w="750" w:type="dxa"/>
          </w:tcPr>
          <w:p w:rsidR="00DA45A4" w:rsidRDefault="00DA45A4" w:rsidP="00B55D96">
            <w:pPr>
              <w:adjustRightInd w:val="0"/>
              <w:snapToGrid w:val="0"/>
              <w:spacing w:line="360" w:lineRule="auto"/>
              <w:ind w:right="24"/>
              <w:rPr>
                <w:rFonts w:ascii="黑体" w:eastAsia="黑体" w:hAnsi="华文中宋"/>
                <w:bCs/>
                <w:sz w:val="24"/>
              </w:rPr>
            </w:pPr>
          </w:p>
        </w:tc>
        <w:tc>
          <w:tcPr>
            <w:tcW w:w="1761" w:type="dxa"/>
          </w:tcPr>
          <w:p w:rsidR="00DA45A4" w:rsidRDefault="00DA45A4" w:rsidP="00B55D96">
            <w:pPr>
              <w:adjustRightInd w:val="0"/>
              <w:snapToGrid w:val="0"/>
              <w:spacing w:line="360" w:lineRule="auto"/>
              <w:ind w:right="24"/>
              <w:rPr>
                <w:rFonts w:ascii="黑体" w:eastAsia="黑体" w:hAnsi="华文中宋"/>
                <w:bCs/>
                <w:sz w:val="24"/>
              </w:rPr>
            </w:pPr>
          </w:p>
        </w:tc>
      </w:tr>
      <w:tr w:rsidR="00DA45A4" w:rsidTr="00B55D96">
        <w:tc>
          <w:tcPr>
            <w:tcW w:w="551" w:type="dxa"/>
          </w:tcPr>
          <w:p w:rsidR="00DA45A4" w:rsidRDefault="00DA45A4" w:rsidP="00B55D96">
            <w:pPr>
              <w:adjustRightInd w:val="0"/>
              <w:snapToGrid w:val="0"/>
              <w:spacing w:line="360" w:lineRule="auto"/>
              <w:ind w:right="24"/>
              <w:rPr>
                <w:rFonts w:ascii="黑体" w:eastAsia="黑体" w:hAnsi="华文中宋"/>
                <w:bCs/>
                <w:sz w:val="24"/>
              </w:rPr>
            </w:pPr>
          </w:p>
        </w:tc>
        <w:tc>
          <w:tcPr>
            <w:tcW w:w="1429" w:type="dxa"/>
          </w:tcPr>
          <w:p w:rsidR="00DA45A4" w:rsidRDefault="00DA45A4" w:rsidP="00B55D96">
            <w:pPr>
              <w:adjustRightInd w:val="0"/>
              <w:snapToGrid w:val="0"/>
              <w:spacing w:line="360" w:lineRule="auto"/>
              <w:ind w:right="24"/>
              <w:rPr>
                <w:rFonts w:ascii="黑体" w:eastAsia="黑体" w:hAnsi="华文中宋"/>
                <w:bCs/>
                <w:sz w:val="24"/>
              </w:rPr>
            </w:pPr>
          </w:p>
        </w:tc>
        <w:tc>
          <w:tcPr>
            <w:tcW w:w="2138" w:type="dxa"/>
          </w:tcPr>
          <w:p w:rsidR="00DA45A4" w:rsidRDefault="00DA45A4" w:rsidP="00B55D96">
            <w:pPr>
              <w:adjustRightInd w:val="0"/>
              <w:snapToGrid w:val="0"/>
              <w:spacing w:line="360" w:lineRule="auto"/>
              <w:ind w:right="24"/>
              <w:rPr>
                <w:rFonts w:ascii="黑体" w:eastAsia="黑体" w:hAnsi="华文中宋"/>
                <w:bCs/>
                <w:sz w:val="24"/>
              </w:rPr>
            </w:pPr>
          </w:p>
        </w:tc>
        <w:tc>
          <w:tcPr>
            <w:tcW w:w="2191" w:type="dxa"/>
          </w:tcPr>
          <w:p w:rsidR="00DA45A4" w:rsidRDefault="00DA45A4" w:rsidP="00B55D96">
            <w:pPr>
              <w:adjustRightInd w:val="0"/>
              <w:snapToGrid w:val="0"/>
              <w:spacing w:line="360" w:lineRule="auto"/>
              <w:ind w:right="24"/>
              <w:rPr>
                <w:rFonts w:ascii="黑体" w:eastAsia="黑体" w:hAnsi="华文中宋"/>
                <w:bCs/>
                <w:sz w:val="24"/>
              </w:rPr>
            </w:pPr>
          </w:p>
        </w:tc>
        <w:tc>
          <w:tcPr>
            <w:tcW w:w="750" w:type="dxa"/>
          </w:tcPr>
          <w:p w:rsidR="00DA45A4" w:rsidRDefault="00DA45A4" w:rsidP="00B55D96">
            <w:pPr>
              <w:adjustRightInd w:val="0"/>
              <w:snapToGrid w:val="0"/>
              <w:spacing w:line="360" w:lineRule="auto"/>
              <w:ind w:right="24"/>
              <w:rPr>
                <w:rFonts w:ascii="黑体" w:eastAsia="黑体" w:hAnsi="华文中宋"/>
                <w:bCs/>
                <w:sz w:val="24"/>
              </w:rPr>
            </w:pPr>
          </w:p>
        </w:tc>
        <w:tc>
          <w:tcPr>
            <w:tcW w:w="1761" w:type="dxa"/>
          </w:tcPr>
          <w:p w:rsidR="00DA45A4" w:rsidRDefault="00DA45A4" w:rsidP="00B55D96">
            <w:pPr>
              <w:adjustRightInd w:val="0"/>
              <w:snapToGrid w:val="0"/>
              <w:spacing w:line="360" w:lineRule="auto"/>
              <w:ind w:right="24"/>
              <w:rPr>
                <w:rFonts w:ascii="黑体" w:eastAsia="黑体" w:hAnsi="华文中宋"/>
                <w:bCs/>
                <w:sz w:val="24"/>
              </w:rPr>
            </w:pPr>
          </w:p>
        </w:tc>
      </w:tr>
      <w:tr w:rsidR="00DA45A4" w:rsidTr="00B55D96">
        <w:tc>
          <w:tcPr>
            <w:tcW w:w="551" w:type="dxa"/>
          </w:tcPr>
          <w:p w:rsidR="00DA45A4" w:rsidRDefault="00DA45A4" w:rsidP="00B55D96">
            <w:pPr>
              <w:adjustRightInd w:val="0"/>
              <w:snapToGrid w:val="0"/>
              <w:spacing w:line="360" w:lineRule="auto"/>
              <w:ind w:right="24"/>
              <w:rPr>
                <w:rFonts w:ascii="黑体" w:eastAsia="黑体" w:hAnsi="华文中宋"/>
                <w:bCs/>
                <w:sz w:val="24"/>
              </w:rPr>
            </w:pPr>
          </w:p>
        </w:tc>
        <w:tc>
          <w:tcPr>
            <w:tcW w:w="1429" w:type="dxa"/>
          </w:tcPr>
          <w:p w:rsidR="00DA45A4" w:rsidRDefault="00DA45A4" w:rsidP="00B55D96">
            <w:pPr>
              <w:adjustRightInd w:val="0"/>
              <w:snapToGrid w:val="0"/>
              <w:spacing w:line="360" w:lineRule="auto"/>
              <w:ind w:right="24"/>
              <w:rPr>
                <w:rFonts w:ascii="黑体" w:eastAsia="黑体" w:hAnsi="华文中宋"/>
                <w:bCs/>
                <w:sz w:val="24"/>
              </w:rPr>
            </w:pPr>
          </w:p>
        </w:tc>
        <w:tc>
          <w:tcPr>
            <w:tcW w:w="2138" w:type="dxa"/>
          </w:tcPr>
          <w:p w:rsidR="00DA45A4" w:rsidRDefault="00DA45A4" w:rsidP="00B55D96">
            <w:pPr>
              <w:adjustRightInd w:val="0"/>
              <w:snapToGrid w:val="0"/>
              <w:spacing w:line="360" w:lineRule="auto"/>
              <w:ind w:right="24"/>
              <w:rPr>
                <w:rFonts w:ascii="黑体" w:eastAsia="黑体" w:hAnsi="华文中宋"/>
                <w:bCs/>
                <w:sz w:val="24"/>
              </w:rPr>
            </w:pPr>
          </w:p>
        </w:tc>
        <w:tc>
          <w:tcPr>
            <w:tcW w:w="2191" w:type="dxa"/>
          </w:tcPr>
          <w:p w:rsidR="00DA45A4" w:rsidRDefault="00DA45A4" w:rsidP="00B55D96">
            <w:pPr>
              <w:adjustRightInd w:val="0"/>
              <w:snapToGrid w:val="0"/>
              <w:spacing w:line="360" w:lineRule="auto"/>
              <w:ind w:right="24"/>
              <w:rPr>
                <w:rFonts w:ascii="黑体" w:eastAsia="黑体" w:hAnsi="华文中宋"/>
                <w:bCs/>
                <w:sz w:val="24"/>
              </w:rPr>
            </w:pPr>
          </w:p>
        </w:tc>
        <w:tc>
          <w:tcPr>
            <w:tcW w:w="750" w:type="dxa"/>
          </w:tcPr>
          <w:p w:rsidR="00DA45A4" w:rsidRDefault="00DA45A4" w:rsidP="00B55D96">
            <w:pPr>
              <w:adjustRightInd w:val="0"/>
              <w:snapToGrid w:val="0"/>
              <w:spacing w:line="360" w:lineRule="auto"/>
              <w:ind w:right="24"/>
              <w:rPr>
                <w:rFonts w:ascii="黑体" w:eastAsia="黑体" w:hAnsi="华文中宋"/>
                <w:bCs/>
                <w:sz w:val="24"/>
              </w:rPr>
            </w:pPr>
          </w:p>
        </w:tc>
        <w:tc>
          <w:tcPr>
            <w:tcW w:w="1761" w:type="dxa"/>
          </w:tcPr>
          <w:p w:rsidR="00DA45A4" w:rsidRDefault="00DA45A4" w:rsidP="00B55D96">
            <w:pPr>
              <w:adjustRightInd w:val="0"/>
              <w:snapToGrid w:val="0"/>
              <w:spacing w:line="360" w:lineRule="auto"/>
              <w:ind w:right="24"/>
              <w:rPr>
                <w:rFonts w:ascii="黑体" w:eastAsia="黑体" w:hAnsi="华文中宋"/>
                <w:bCs/>
                <w:sz w:val="24"/>
              </w:rPr>
            </w:pPr>
          </w:p>
        </w:tc>
      </w:tr>
      <w:tr w:rsidR="00DA45A4" w:rsidTr="00B55D96">
        <w:tc>
          <w:tcPr>
            <w:tcW w:w="551" w:type="dxa"/>
          </w:tcPr>
          <w:p w:rsidR="00DA45A4" w:rsidRDefault="00DA45A4" w:rsidP="00B55D96">
            <w:pPr>
              <w:adjustRightInd w:val="0"/>
              <w:snapToGrid w:val="0"/>
              <w:spacing w:line="360" w:lineRule="auto"/>
              <w:ind w:right="24"/>
              <w:rPr>
                <w:rFonts w:ascii="黑体" w:eastAsia="黑体" w:hAnsi="华文中宋"/>
                <w:bCs/>
                <w:sz w:val="24"/>
              </w:rPr>
            </w:pPr>
          </w:p>
        </w:tc>
        <w:tc>
          <w:tcPr>
            <w:tcW w:w="1429" w:type="dxa"/>
          </w:tcPr>
          <w:p w:rsidR="00DA45A4" w:rsidRDefault="00DA45A4" w:rsidP="00B55D96">
            <w:pPr>
              <w:adjustRightInd w:val="0"/>
              <w:snapToGrid w:val="0"/>
              <w:spacing w:line="360" w:lineRule="auto"/>
              <w:ind w:right="24"/>
              <w:rPr>
                <w:rFonts w:ascii="黑体" w:eastAsia="黑体" w:hAnsi="华文中宋"/>
                <w:bCs/>
                <w:sz w:val="24"/>
              </w:rPr>
            </w:pPr>
          </w:p>
        </w:tc>
        <w:tc>
          <w:tcPr>
            <w:tcW w:w="2138" w:type="dxa"/>
          </w:tcPr>
          <w:p w:rsidR="00DA45A4" w:rsidRDefault="00DA45A4" w:rsidP="00B55D96">
            <w:pPr>
              <w:adjustRightInd w:val="0"/>
              <w:snapToGrid w:val="0"/>
              <w:spacing w:line="360" w:lineRule="auto"/>
              <w:ind w:right="24"/>
              <w:rPr>
                <w:rFonts w:ascii="黑体" w:eastAsia="黑体" w:hAnsi="华文中宋"/>
                <w:bCs/>
                <w:sz w:val="24"/>
              </w:rPr>
            </w:pPr>
          </w:p>
        </w:tc>
        <w:tc>
          <w:tcPr>
            <w:tcW w:w="2191" w:type="dxa"/>
          </w:tcPr>
          <w:p w:rsidR="00DA45A4" w:rsidRDefault="00DA45A4" w:rsidP="00B55D96">
            <w:pPr>
              <w:adjustRightInd w:val="0"/>
              <w:snapToGrid w:val="0"/>
              <w:spacing w:line="360" w:lineRule="auto"/>
              <w:ind w:right="24"/>
              <w:rPr>
                <w:rFonts w:ascii="黑体" w:eastAsia="黑体" w:hAnsi="华文中宋"/>
                <w:bCs/>
                <w:sz w:val="24"/>
              </w:rPr>
            </w:pPr>
          </w:p>
        </w:tc>
        <w:tc>
          <w:tcPr>
            <w:tcW w:w="750" w:type="dxa"/>
          </w:tcPr>
          <w:p w:rsidR="00DA45A4" w:rsidRDefault="00DA45A4" w:rsidP="00B55D96">
            <w:pPr>
              <w:adjustRightInd w:val="0"/>
              <w:snapToGrid w:val="0"/>
              <w:spacing w:line="360" w:lineRule="auto"/>
              <w:ind w:right="24"/>
              <w:rPr>
                <w:rFonts w:ascii="黑体" w:eastAsia="黑体" w:hAnsi="华文中宋"/>
                <w:bCs/>
                <w:sz w:val="24"/>
              </w:rPr>
            </w:pPr>
          </w:p>
        </w:tc>
        <w:tc>
          <w:tcPr>
            <w:tcW w:w="1761" w:type="dxa"/>
          </w:tcPr>
          <w:p w:rsidR="00DA45A4" w:rsidRDefault="00DA45A4" w:rsidP="00B55D96">
            <w:pPr>
              <w:adjustRightInd w:val="0"/>
              <w:snapToGrid w:val="0"/>
              <w:spacing w:line="360" w:lineRule="auto"/>
              <w:ind w:right="24"/>
              <w:rPr>
                <w:rFonts w:ascii="黑体" w:eastAsia="黑体" w:hAnsi="华文中宋"/>
                <w:bCs/>
                <w:sz w:val="24"/>
              </w:rPr>
            </w:pPr>
          </w:p>
        </w:tc>
      </w:tr>
      <w:tr w:rsidR="00DA45A4" w:rsidTr="00B55D96">
        <w:tc>
          <w:tcPr>
            <w:tcW w:w="551" w:type="dxa"/>
          </w:tcPr>
          <w:p w:rsidR="00DA45A4" w:rsidRDefault="00DA45A4" w:rsidP="00B55D96">
            <w:pPr>
              <w:adjustRightInd w:val="0"/>
              <w:snapToGrid w:val="0"/>
              <w:spacing w:line="360" w:lineRule="auto"/>
              <w:ind w:right="24"/>
              <w:rPr>
                <w:rFonts w:ascii="黑体" w:eastAsia="黑体" w:hAnsi="华文中宋"/>
                <w:bCs/>
                <w:sz w:val="24"/>
              </w:rPr>
            </w:pPr>
          </w:p>
        </w:tc>
        <w:tc>
          <w:tcPr>
            <w:tcW w:w="1429" w:type="dxa"/>
          </w:tcPr>
          <w:p w:rsidR="00DA45A4" w:rsidRDefault="00DA45A4" w:rsidP="00B55D96">
            <w:pPr>
              <w:adjustRightInd w:val="0"/>
              <w:snapToGrid w:val="0"/>
              <w:spacing w:line="360" w:lineRule="auto"/>
              <w:ind w:right="24"/>
              <w:rPr>
                <w:rFonts w:ascii="黑体" w:eastAsia="黑体" w:hAnsi="华文中宋"/>
                <w:bCs/>
                <w:sz w:val="24"/>
              </w:rPr>
            </w:pPr>
          </w:p>
        </w:tc>
        <w:tc>
          <w:tcPr>
            <w:tcW w:w="2138" w:type="dxa"/>
          </w:tcPr>
          <w:p w:rsidR="00DA45A4" w:rsidRDefault="00DA45A4" w:rsidP="00B55D96">
            <w:pPr>
              <w:adjustRightInd w:val="0"/>
              <w:snapToGrid w:val="0"/>
              <w:spacing w:line="360" w:lineRule="auto"/>
              <w:ind w:right="24"/>
              <w:rPr>
                <w:rFonts w:ascii="黑体" w:eastAsia="黑体" w:hAnsi="华文中宋"/>
                <w:bCs/>
                <w:sz w:val="24"/>
              </w:rPr>
            </w:pPr>
          </w:p>
        </w:tc>
        <w:tc>
          <w:tcPr>
            <w:tcW w:w="2191" w:type="dxa"/>
          </w:tcPr>
          <w:p w:rsidR="00DA45A4" w:rsidRDefault="00DA45A4" w:rsidP="00B55D96">
            <w:pPr>
              <w:adjustRightInd w:val="0"/>
              <w:snapToGrid w:val="0"/>
              <w:spacing w:line="360" w:lineRule="auto"/>
              <w:ind w:right="24"/>
              <w:rPr>
                <w:rFonts w:ascii="黑体" w:eastAsia="黑体" w:hAnsi="华文中宋"/>
                <w:bCs/>
                <w:sz w:val="24"/>
              </w:rPr>
            </w:pPr>
          </w:p>
        </w:tc>
        <w:tc>
          <w:tcPr>
            <w:tcW w:w="750" w:type="dxa"/>
          </w:tcPr>
          <w:p w:rsidR="00DA45A4" w:rsidRDefault="00DA45A4" w:rsidP="00B55D96">
            <w:pPr>
              <w:adjustRightInd w:val="0"/>
              <w:snapToGrid w:val="0"/>
              <w:spacing w:line="360" w:lineRule="auto"/>
              <w:ind w:right="24"/>
              <w:rPr>
                <w:rFonts w:ascii="黑体" w:eastAsia="黑体" w:hAnsi="华文中宋"/>
                <w:bCs/>
                <w:sz w:val="24"/>
              </w:rPr>
            </w:pPr>
          </w:p>
        </w:tc>
        <w:tc>
          <w:tcPr>
            <w:tcW w:w="1761" w:type="dxa"/>
          </w:tcPr>
          <w:p w:rsidR="00DA45A4" w:rsidRDefault="00DA45A4" w:rsidP="00B55D96">
            <w:pPr>
              <w:adjustRightInd w:val="0"/>
              <w:snapToGrid w:val="0"/>
              <w:spacing w:line="360" w:lineRule="auto"/>
              <w:ind w:right="24"/>
              <w:rPr>
                <w:rFonts w:ascii="黑体" w:eastAsia="黑体" w:hAnsi="华文中宋"/>
                <w:bCs/>
                <w:sz w:val="24"/>
              </w:rPr>
            </w:pPr>
          </w:p>
        </w:tc>
      </w:tr>
      <w:tr w:rsidR="00DA45A4" w:rsidTr="00B55D96">
        <w:tc>
          <w:tcPr>
            <w:tcW w:w="551" w:type="dxa"/>
          </w:tcPr>
          <w:p w:rsidR="00DA45A4" w:rsidRDefault="00DA45A4" w:rsidP="00B55D96">
            <w:pPr>
              <w:adjustRightInd w:val="0"/>
              <w:snapToGrid w:val="0"/>
              <w:spacing w:line="360" w:lineRule="auto"/>
              <w:ind w:right="24"/>
              <w:rPr>
                <w:rFonts w:ascii="黑体" w:eastAsia="黑体" w:hAnsi="华文中宋"/>
                <w:bCs/>
                <w:sz w:val="24"/>
              </w:rPr>
            </w:pPr>
          </w:p>
        </w:tc>
        <w:tc>
          <w:tcPr>
            <w:tcW w:w="1429" w:type="dxa"/>
          </w:tcPr>
          <w:p w:rsidR="00DA45A4" w:rsidRDefault="00DA45A4" w:rsidP="00B55D96">
            <w:pPr>
              <w:adjustRightInd w:val="0"/>
              <w:snapToGrid w:val="0"/>
              <w:spacing w:line="360" w:lineRule="auto"/>
              <w:ind w:right="24"/>
              <w:rPr>
                <w:rFonts w:ascii="黑体" w:eastAsia="黑体" w:hAnsi="华文中宋"/>
                <w:bCs/>
                <w:sz w:val="24"/>
              </w:rPr>
            </w:pPr>
          </w:p>
        </w:tc>
        <w:tc>
          <w:tcPr>
            <w:tcW w:w="2138" w:type="dxa"/>
          </w:tcPr>
          <w:p w:rsidR="00DA45A4" w:rsidRDefault="00DA45A4" w:rsidP="00B55D96">
            <w:pPr>
              <w:adjustRightInd w:val="0"/>
              <w:snapToGrid w:val="0"/>
              <w:spacing w:line="360" w:lineRule="auto"/>
              <w:ind w:right="24"/>
              <w:rPr>
                <w:rFonts w:ascii="黑体" w:eastAsia="黑体" w:hAnsi="华文中宋"/>
                <w:bCs/>
                <w:sz w:val="24"/>
              </w:rPr>
            </w:pPr>
          </w:p>
        </w:tc>
        <w:tc>
          <w:tcPr>
            <w:tcW w:w="2191" w:type="dxa"/>
          </w:tcPr>
          <w:p w:rsidR="00DA45A4" w:rsidRDefault="00DA45A4" w:rsidP="00B55D96">
            <w:pPr>
              <w:adjustRightInd w:val="0"/>
              <w:snapToGrid w:val="0"/>
              <w:spacing w:line="360" w:lineRule="auto"/>
              <w:ind w:right="24"/>
              <w:rPr>
                <w:rFonts w:ascii="黑体" w:eastAsia="黑体" w:hAnsi="华文中宋"/>
                <w:bCs/>
                <w:sz w:val="24"/>
              </w:rPr>
            </w:pPr>
          </w:p>
        </w:tc>
        <w:tc>
          <w:tcPr>
            <w:tcW w:w="750" w:type="dxa"/>
          </w:tcPr>
          <w:p w:rsidR="00DA45A4" w:rsidRDefault="00DA45A4" w:rsidP="00B55D96">
            <w:pPr>
              <w:adjustRightInd w:val="0"/>
              <w:snapToGrid w:val="0"/>
              <w:spacing w:line="360" w:lineRule="auto"/>
              <w:ind w:right="24"/>
              <w:rPr>
                <w:rFonts w:ascii="黑体" w:eastAsia="黑体" w:hAnsi="华文中宋"/>
                <w:bCs/>
                <w:sz w:val="24"/>
              </w:rPr>
            </w:pPr>
          </w:p>
        </w:tc>
        <w:tc>
          <w:tcPr>
            <w:tcW w:w="1761" w:type="dxa"/>
          </w:tcPr>
          <w:p w:rsidR="00DA45A4" w:rsidRDefault="00DA45A4" w:rsidP="00B55D96">
            <w:pPr>
              <w:adjustRightInd w:val="0"/>
              <w:snapToGrid w:val="0"/>
              <w:spacing w:line="360" w:lineRule="auto"/>
              <w:ind w:right="24"/>
              <w:rPr>
                <w:rFonts w:ascii="黑体" w:eastAsia="黑体" w:hAnsi="华文中宋"/>
                <w:bCs/>
                <w:sz w:val="24"/>
              </w:rPr>
            </w:pPr>
          </w:p>
        </w:tc>
      </w:tr>
      <w:tr w:rsidR="00DA45A4" w:rsidTr="00B55D96">
        <w:tc>
          <w:tcPr>
            <w:tcW w:w="551" w:type="dxa"/>
          </w:tcPr>
          <w:p w:rsidR="00DA45A4" w:rsidRDefault="00DA45A4" w:rsidP="00B55D96">
            <w:pPr>
              <w:adjustRightInd w:val="0"/>
              <w:snapToGrid w:val="0"/>
              <w:spacing w:line="360" w:lineRule="auto"/>
              <w:ind w:right="24"/>
              <w:rPr>
                <w:rFonts w:ascii="黑体" w:eastAsia="黑体" w:hAnsi="华文中宋"/>
                <w:bCs/>
                <w:sz w:val="24"/>
              </w:rPr>
            </w:pPr>
          </w:p>
        </w:tc>
        <w:tc>
          <w:tcPr>
            <w:tcW w:w="1429" w:type="dxa"/>
          </w:tcPr>
          <w:p w:rsidR="00DA45A4" w:rsidRDefault="00DA45A4" w:rsidP="00B55D96">
            <w:pPr>
              <w:adjustRightInd w:val="0"/>
              <w:snapToGrid w:val="0"/>
              <w:spacing w:line="360" w:lineRule="auto"/>
              <w:ind w:right="24"/>
              <w:rPr>
                <w:rFonts w:ascii="黑体" w:eastAsia="黑体" w:hAnsi="华文中宋"/>
                <w:bCs/>
                <w:sz w:val="24"/>
              </w:rPr>
            </w:pPr>
          </w:p>
        </w:tc>
        <w:tc>
          <w:tcPr>
            <w:tcW w:w="2138" w:type="dxa"/>
          </w:tcPr>
          <w:p w:rsidR="00DA45A4" w:rsidRDefault="00DA45A4" w:rsidP="00B55D96">
            <w:pPr>
              <w:adjustRightInd w:val="0"/>
              <w:snapToGrid w:val="0"/>
              <w:spacing w:line="360" w:lineRule="auto"/>
              <w:ind w:right="24"/>
              <w:rPr>
                <w:rFonts w:ascii="黑体" w:eastAsia="黑体" w:hAnsi="华文中宋"/>
                <w:bCs/>
                <w:sz w:val="24"/>
              </w:rPr>
            </w:pPr>
          </w:p>
        </w:tc>
        <w:tc>
          <w:tcPr>
            <w:tcW w:w="2191" w:type="dxa"/>
          </w:tcPr>
          <w:p w:rsidR="00DA45A4" w:rsidRDefault="00DA45A4" w:rsidP="00B55D96">
            <w:pPr>
              <w:adjustRightInd w:val="0"/>
              <w:snapToGrid w:val="0"/>
              <w:spacing w:line="360" w:lineRule="auto"/>
              <w:ind w:right="24"/>
              <w:rPr>
                <w:rFonts w:ascii="黑体" w:eastAsia="黑体" w:hAnsi="华文中宋"/>
                <w:bCs/>
                <w:sz w:val="24"/>
              </w:rPr>
            </w:pPr>
          </w:p>
        </w:tc>
        <w:tc>
          <w:tcPr>
            <w:tcW w:w="750" w:type="dxa"/>
          </w:tcPr>
          <w:p w:rsidR="00DA45A4" w:rsidRDefault="00DA45A4" w:rsidP="00B55D96">
            <w:pPr>
              <w:adjustRightInd w:val="0"/>
              <w:snapToGrid w:val="0"/>
              <w:spacing w:line="360" w:lineRule="auto"/>
              <w:ind w:right="24"/>
              <w:rPr>
                <w:rFonts w:ascii="黑体" w:eastAsia="黑体" w:hAnsi="华文中宋"/>
                <w:bCs/>
                <w:sz w:val="24"/>
              </w:rPr>
            </w:pPr>
          </w:p>
        </w:tc>
        <w:tc>
          <w:tcPr>
            <w:tcW w:w="1761" w:type="dxa"/>
          </w:tcPr>
          <w:p w:rsidR="00DA45A4" w:rsidRDefault="00DA45A4" w:rsidP="00B55D96">
            <w:pPr>
              <w:adjustRightInd w:val="0"/>
              <w:snapToGrid w:val="0"/>
              <w:spacing w:line="360" w:lineRule="auto"/>
              <w:ind w:right="24"/>
              <w:rPr>
                <w:rFonts w:ascii="黑体" w:eastAsia="黑体" w:hAnsi="华文中宋"/>
                <w:bCs/>
                <w:sz w:val="24"/>
              </w:rPr>
            </w:pPr>
          </w:p>
        </w:tc>
      </w:tr>
      <w:tr w:rsidR="00DA45A4" w:rsidTr="00B55D96">
        <w:tc>
          <w:tcPr>
            <w:tcW w:w="551" w:type="dxa"/>
          </w:tcPr>
          <w:p w:rsidR="00DA45A4" w:rsidRDefault="00DA45A4" w:rsidP="00B55D96">
            <w:pPr>
              <w:adjustRightInd w:val="0"/>
              <w:snapToGrid w:val="0"/>
              <w:spacing w:line="360" w:lineRule="auto"/>
              <w:ind w:right="24"/>
              <w:rPr>
                <w:rFonts w:ascii="黑体" w:eastAsia="黑体" w:hAnsi="华文中宋"/>
                <w:bCs/>
                <w:sz w:val="24"/>
              </w:rPr>
            </w:pPr>
          </w:p>
        </w:tc>
        <w:tc>
          <w:tcPr>
            <w:tcW w:w="1429" w:type="dxa"/>
          </w:tcPr>
          <w:p w:rsidR="00DA45A4" w:rsidRDefault="00DA45A4" w:rsidP="00B55D96">
            <w:pPr>
              <w:adjustRightInd w:val="0"/>
              <w:snapToGrid w:val="0"/>
              <w:spacing w:line="360" w:lineRule="auto"/>
              <w:ind w:right="24"/>
              <w:rPr>
                <w:rFonts w:ascii="黑体" w:eastAsia="黑体" w:hAnsi="华文中宋"/>
                <w:bCs/>
                <w:sz w:val="24"/>
              </w:rPr>
            </w:pPr>
          </w:p>
        </w:tc>
        <w:tc>
          <w:tcPr>
            <w:tcW w:w="2138" w:type="dxa"/>
          </w:tcPr>
          <w:p w:rsidR="00DA45A4" w:rsidRDefault="00DA45A4" w:rsidP="00B55D96">
            <w:pPr>
              <w:adjustRightInd w:val="0"/>
              <w:snapToGrid w:val="0"/>
              <w:spacing w:line="360" w:lineRule="auto"/>
              <w:ind w:right="24"/>
              <w:rPr>
                <w:rFonts w:ascii="黑体" w:eastAsia="黑体" w:hAnsi="华文中宋"/>
                <w:bCs/>
                <w:sz w:val="24"/>
              </w:rPr>
            </w:pPr>
          </w:p>
        </w:tc>
        <w:tc>
          <w:tcPr>
            <w:tcW w:w="2191" w:type="dxa"/>
          </w:tcPr>
          <w:p w:rsidR="00DA45A4" w:rsidRDefault="00DA45A4" w:rsidP="00B55D96">
            <w:pPr>
              <w:adjustRightInd w:val="0"/>
              <w:snapToGrid w:val="0"/>
              <w:spacing w:line="360" w:lineRule="auto"/>
              <w:ind w:right="24"/>
              <w:rPr>
                <w:rFonts w:ascii="黑体" w:eastAsia="黑体" w:hAnsi="华文中宋"/>
                <w:bCs/>
                <w:sz w:val="24"/>
              </w:rPr>
            </w:pPr>
          </w:p>
        </w:tc>
        <w:tc>
          <w:tcPr>
            <w:tcW w:w="750" w:type="dxa"/>
          </w:tcPr>
          <w:p w:rsidR="00DA45A4" w:rsidRDefault="00DA45A4" w:rsidP="00B55D96">
            <w:pPr>
              <w:adjustRightInd w:val="0"/>
              <w:snapToGrid w:val="0"/>
              <w:spacing w:line="360" w:lineRule="auto"/>
              <w:ind w:right="24"/>
              <w:rPr>
                <w:rFonts w:ascii="黑体" w:eastAsia="黑体" w:hAnsi="华文中宋"/>
                <w:bCs/>
                <w:sz w:val="24"/>
              </w:rPr>
            </w:pPr>
          </w:p>
        </w:tc>
        <w:tc>
          <w:tcPr>
            <w:tcW w:w="1761" w:type="dxa"/>
          </w:tcPr>
          <w:p w:rsidR="00DA45A4" w:rsidRDefault="00DA45A4" w:rsidP="00B55D96">
            <w:pPr>
              <w:adjustRightInd w:val="0"/>
              <w:snapToGrid w:val="0"/>
              <w:spacing w:line="360" w:lineRule="auto"/>
              <w:ind w:right="24"/>
              <w:rPr>
                <w:rFonts w:ascii="黑体" w:eastAsia="黑体" w:hAnsi="华文中宋"/>
                <w:bCs/>
                <w:sz w:val="24"/>
              </w:rPr>
            </w:pPr>
          </w:p>
        </w:tc>
      </w:tr>
      <w:tr w:rsidR="00DA45A4" w:rsidTr="00B55D96">
        <w:tc>
          <w:tcPr>
            <w:tcW w:w="551" w:type="dxa"/>
          </w:tcPr>
          <w:p w:rsidR="00DA45A4" w:rsidRDefault="00DA45A4" w:rsidP="00B55D96">
            <w:pPr>
              <w:adjustRightInd w:val="0"/>
              <w:snapToGrid w:val="0"/>
              <w:spacing w:line="360" w:lineRule="auto"/>
              <w:ind w:right="24"/>
              <w:rPr>
                <w:rFonts w:ascii="黑体" w:eastAsia="黑体" w:hAnsi="华文中宋"/>
                <w:bCs/>
                <w:sz w:val="24"/>
              </w:rPr>
            </w:pPr>
          </w:p>
        </w:tc>
        <w:tc>
          <w:tcPr>
            <w:tcW w:w="1429" w:type="dxa"/>
          </w:tcPr>
          <w:p w:rsidR="00DA45A4" w:rsidRDefault="00DA45A4" w:rsidP="00B55D96">
            <w:pPr>
              <w:adjustRightInd w:val="0"/>
              <w:snapToGrid w:val="0"/>
              <w:spacing w:line="360" w:lineRule="auto"/>
              <w:ind w:right="24"/>
              <w:rPr>
                <w:rFonts w:ascii="黑体" w:eastAsia="黑体" w:hAnsi="华文中宋"/>
                <w:bCs/>
                <w:sz w:val="24"/>
              </w:rPr>
            </w:pPr>
          </w:p>
        </w:tc>
        <w:tc>
          <w:tcPr>
            <w:tcW w:w="2138" w:type="dxa"/>
          </w:tcPr>
          <w:p w:rsidR="00DA45A4" w:rsidRDefault="00DA45A4" w:rsidP="00B55D96">
            <w:pPr>
              <w:adjustRightInd w:val="0"/>
              <w:snapToGrid w:val="0"/>
              <w:spacing w:line="360" w:lineRule="auto"/>
              <w:ind w:right="24"/>
              <w:rPr>
                <w:rFonts w:ascii="黑体" w:eastAsia="黑体" w:hAnsi="华文中宋"/>
                <w:bCs/>
                <w:sz w:val="24"/>
              </w:rPr>
            </w:pPr>
          </w:p>
        </w:tc>
        <w:tc>
          <w:tcPr>
            <w:tcW w:w="2191" w:type="dxa"/>
          </w:tcPr>
          <w:p w:rsidR="00DA45A4" w:rsidRDefault="00DA45A4" w:rsidP="00B55D96">
            <w:pPr>
              <w:adjustRightInd w:val="0"/>
              <w:snapToGrid w:val="0"/>
              <w:spacing w:line="360" w:lineRule="auto"/>
              <w:ind w:right="24"/>
              <w:rPr>
                <w:rFonts w:ascii="黑体" w:eastAsia="黑体" w:hAnsi="华文中宋"/>
                <w:bCs/>
                <w:sz w:val="24"/>
              </w:rPr>
            </w:pPr>
          </w:p>
        </w:tc>
        <w:tc>
          <w:tcPr>
            <w:tcW w:w="750" w:type="dxa"/>
          </w:tcPr>
          <w:p w:rsidR="00DA45A4" w:rsidRDefault="00DA45A4" w:rsidP="00B55D96">
            <w:pPr>
              <w:adjustRightInd w:val="0"/>
              <w:snapToGrid w:val="0"/>
              <w:spacing w:line="360" w:lineRule="auto"/>
              <w:ind w:right="24"/>
              <w:rPr>
                <w:rFonts w:ascii="黑体" w:eastAsia="黑体" w:hAnsi="华文中宋"/>
                <w:bCs/>
                <w:sz w:val="24"/>
              </w:rPr>
            </w:pPr>
          </w:p>
        </w:tc>
        <w:tc>
          <w:tcPr>
            <w:tcW w:w="1761" w:type="dxa"/>
          </w:tcPr>
          <w:p w:rsidR="00DA45A4" w:rsidRDefault="00DA45A4" w:rsidP="00B55D96">
            <w:pPr>
              <w:adjustRightInd w:val="0"/>
              <w:snapToGrid w:val="0"/>
              <w:spacing w:line="360" w:lineRule="auto"/>
              <w:ind w:right="24"/>
              <w:rPr>
                <w:rFonts w:ascii="黑体" w:eastAsia="黑体" w:hAnsi="华文中宋"/>
                <w:bCs/>
                <w:sz w:val="24"/>
              </w:rPr>
            </w:pPr>
          </w:p>
        </w:tc>
      </w:tr>
      <w:tr w:rsidR="00DA45A4" w:rsidTr="00B55D96">
        <w:tc>
          <w:tcPr>
            <w:tcW w:w="551" w:type="dxa"/>
          </w:tcPr>
          <w:p w:rsidR="00DA45A4" w:rsidRDefault="00DA45A4" w:rsidP="00B55D96">
            <w:pPr>
              <w:adjustRightInd w:val="0"/>
              <w:snapToGrid w:val="0"/>
              <w:spacing w:line="360" w:lineRule="auto"/>
              <w:ind w:right="24"/>
              <w:rPr>
                <w:rFonts w:ascii="黑体" w:eastAsia="黑体" w:hAnsi="华文中宋"/>
                <w:bCs/>
                <w:sz w:val="24"/>
              </w:rPr>
            </w:pPr>
          </w:p>
        </w:tc>
        <w:tc>
          <w:tcPr>
            <w:tcW w:w="1429" w:type="dxa"/>
          </w:tcPr>
          <w:p w:rsidR="00DA45A4" w:rsidRDefault="00DA45A4" w:rsidP="00B55D96">
            <w:pPr>
              <w:adjustRightInd w:val="0"/>
              <w:snapToGrid w:val="0"/>
              <w:spacing w:line="360" w:lineRule="auto"/>
              <w:ind w:right="24"/>
              <w:rPr>
                <w:rFonts w:ascii="黑体" w:eastAsia="黑体" w:hAnsi="华文中宋"/>
                <w:bCs/>
                <w:sz w:val="24"/>
              </w:rPr>
            </w:pPr>
          </w:p>
        </w:tc>
        <w:tc>
          <w:tcPr>
            <w:tcW w:w="2138" w:type="dxa"/>
          </w:tcPr>
          <w:p w:rsidR="00DA45A4" w:rsidRDefault="00DA45A4" w:rsidP="00B55D96">
            <w:pPr>
              <w:adjustRightInd w:val="0"/>
              <w:snapToGrid w:val="0"/>
              <w:spacing w:line="360" w:lineRule="auto"/>
              <w:ind w:right="24"/>
              <w:rPr>
                <w:rFonts w:ascii="黑体" w:eastAsia="黑体" w:hAnsi="华文中宋"/>
                <w:bCs/>
                <w:sz w:val="24"/>
              </w:rPr>
            </w:pPr>
          </w:p>
        </w:tc>
        <w:tc>
          <w:tcPr>
            <w:tcW w:w="2191" w:type="dxa"/>
          </w:tcPr>
          <w:p w:rsidR="00DA45A4" w:rsidRDefault="00DA45A4" w:rsidP="00B55D96">
            <w:pPr>
              <w:adjustRightInd w:val="0"/>
              <w:snapToGrid w:val="0"/>
              <w:spacing w:line="360" w:lineRule="auto"/>
              <w:ind w:right="24"/>
              <w:rPr>
                <w:rFonts w:ascii="黑体" w:eastAsia="黑体" w:hAnsi="华文中宋"/>
                <w:bCs/>
                <w:sz w:val="24"/>
              </w:rPr>
            </w:pPr>
          </w:p>
        </w:tc>
        <w:tc>
          <w:tcPr>
            <w:tcW w:w="750" w:type="dxa"/>
          </w:tcPr>
          <w:p w:rsidR="00DA45A4" w:rsidRDefault="00DA45A4" w:rsidP="00B55D96">
            <w:pPr>
              <w:adjustRightInd w:val="0"/>
              <w:snapToGrid w:val="0"/>
              <w:spacing w:line="360" w:lineRule="auto"/>
              <w:ind w:right="24"/>
              <w:rPr>
                <w:rFonts w:ascii="黑体" w:eastAsia="黑体" w:hAnsi="华文中宋"/>
                <w:bCs/>
                <w:sz w:val="24"/>
              </w:rPr>
            </w:pPr>
          </w:p>
        </w:tc>
        <w:tc>
          <w:tcPr>
            <w:tcW w:w="1761" w:type="dxa"/>
          </w:tcPr>
          <w:p w:rsidR="00DA45A4" w:rsidRDefault="00DA45A4" w:rsidP="00B55D96">
            <w:pPr>
              <w:adjustRightInd w:val="0"/>
              <w:snapToGrid w:val="0"/>
              <w:spacing w:line="360" w:lineRule="auto"/>
              <w:ind w:right="24"/>
              <w:rPr>
                <w:rFonts w:ascii="黑体" w:eastAsia="黑体" w:hAnsi="华文中宋"/>
                <w:bCs/>
                <w:sz w:val="24"/>
              </w:rPr>
            </w:pPr>
          </w:p>
        </w:tc>
      </w:tr>
      <w:tr w:rsidR="00DA45A4" w:rsidTr="00B55D96">
        <w:tc>
          <w:tcPr>
            <w:tcW w:w="551" w:type="dxa"/>
          </w:tcPr>
          <w:p w:rsidR="00DA45A4" w:rsidRDefault="00DA45A4" w:rsidP="00B55D96">
            <w:pPr>
              <w:adjustRightInd w:val="0"/>
              <w:snapToGrid w:val="0"/>
              <w:spacing w:line="360" w:lineRule="auto"/>
              <w:ind w:right="24"/>
              <w:rPr>
                <w:rFonts w:ascii="黑体" w:eastAsia="黑体" w:hAnsi="华文中宋"/>
                <w:bCs/>
                <w:sz w:val="24"/>
              </w:rPr>
            </w:pPr>
          </w:p>
        </w:tc>
        <w:tc>
          <w:tcPr>
            <w:tcW w:w="1429" w:type="dxa"/>
          </w:tcPr>
          <w:p w:rsidR="00DA45A4" w:rsidRDefault="00DA45A4" w:rsidP="00B55D96">
            <w:pPr>
              <w:adjustRightInd w:val="0"/>
              <w:snapToGrid w:val="0"/>
              <w:spacing w:line="360" w:lineRule="auto"/>
              <w:ind w:right="24"/>
              <w:rPr>
                <w:rFonts w:ascii="黑体" w:eastAsia="黑体" w:hAnsi="华文中宋"/>
                <w:bCs/>
                <w:sz w:val="24"/>
              </w:rPr>
            </w:pPr>
          </w:p>
        </w:tc>
        <w:tc>
          <w:tcPr>
            <w:tcW w:w="2138" w:type="dxa"/>
          </w:tcPr>
          <w:p w:rsidR="00DA45A4" w:rsidRDefault="00DA45A4" w:rsidP="00B55D96">
            <w:pPr>
              <w:adjustRightInd w:val="0"/>
              <w:snapToGrid w:val="0"/>
              <w:spacing w:line="360" w:lineRule="auto"/>
              <w:ind w:right="24"/>
              <w:rPr>
                <w:rFonts w:ascii="黑体" w:eastAsia="黑体" w:hAnsi="华文中宋"/>
                <w:bCs/>
                <w:sz w:val="24"/>
              </w:rPr>
            </w:pPr>
          </w:p>
        </w:tc>
        <w:tc>
          <w:tcPr>
            <w:tcW w:w="2191" w:type="dxa"/>
          </w:tcPr>
          <w:p w:rsidR="00DA45A4" w:rsidRDefault="00DA45A4" w:rsidP="00B55D96">
            <w:pPr>
              <w:adjustRightInd w:val="0"/>
              <w:snapToGrid w:val="0"/>
              <w:spacing w:line="360" w:lineRule="auto"/>
              <w:ind w:right="24"/>
              <w:rPr>
                <w:rFonts w:ascii="黑体" w:eastAsia="黑体" w:hAnsi="华文中宋"/>
                <w:bCs/>
                <w:sz w:val="24"/>
              </w:rPr>
            </w:pPr>
          </w:p>
        </w:tc>
        <w:tc>
          <w:tcPr>
            <w:tcW w:w="750" w:type="dxa"/>
          </w:tcPr>
          <w:p w:rsidR="00DA45A4" w:rsidRDefault="00DA45A4" w:rsidP="00B55D96">
            <w:pPr>
              <w:adjustRightInd w:val="0"/>
              <w:snapToGrid w:val="0"/>
              <w:spacing w:line="360" w:lineRule="auto"/>
              <w:ind w:right="24"/>
              <w:rPr>
                <w:rFonts w:ascii="黑体" w:eastAsia="黑体" w:hAnsi="华文中宋"/>
                <w:bCs/>
                <w:sz w:val="24"/>
              </w:rPr>
            </w:pPr>
          </w:p>
        </w:tc>
        <w:tc>
          <w:tcPr>
            <w:tcW w:w="1761" w:type="dxa"/>
          </w:tcPr>
          <w:p w:rsidR="00DA45A4" w:rsidRDefault="00DA45A4" w:rsidP="00B55D96">
            <w:pPr>
              <w:adjustRightInd w:val="0"/>
              <w:snapToGrid w:val="0"/>
              <w:spacing w:line="360" w:lineRule="auto"/>
              <w:ind w:right="24"/>
              <w:rPr>
                <w:rFonts w:ascii="黑体" w:eastAsia="黑体" w:hAnsi="华文中宋"/>
                <w:bCs/>
                <w:sz w:val="24"/>
              </w:rPr>
            </w:pPr>
          </w:p>
        </w:tc>
      </w:tr>
      <w:tr w:rsidR="00DA45A4" w:rsidTr="00B55D96">
        <w:tc>
          <w:tcPr>
            <w:tcW w:w="551" w:type="dxa"/>
          </w:tcPr>
          <w:p w:rsidR="00DA45A4" w:rsidRDefault="00DA45A4" w:rsidP="00B55D96">
            <w:pPr>
              <w:adjustRightInd w:val="0"/>
              <w:snapToGrid w:val="0"/>
              <w:spacing w:line="360" w:lineRule="auto"/>
              <w:ind w:right="24"/>
              <w:rPr>
                <w:rFonts w:ascii="黑体" w:eastAsia="黑体" w:hAnsi="华文中宋"/>
                <w:bCs/>
                <w:sz w:val="24"/>
              </w:rPr>
            </w:pPr>
          </w:p>
        </w:tc>
        <w:tc>
          <w:tcPr>
            <w:tcW w:w="1429" w:type="dxa"/>
          </w:tcPr>
          <w:p w:rsidR="00DA45A4" w:rsidRDefault="00DA45A4" w:rsidP="00B55D96">
            <w:pPr>
              <w:adjustRightInd w:val="0"/>
              <w:snapToGrid w:val="0"/>
              <w:spacing w:line="360" w:lineRule="auto"/>
              <w:ind w:right="24"/>
              <w:rPr>
                <w:rFonts w:ascii="黑体" w:eastAsia="黑体" w:hAnsi="华文中宋"/>
                <w:bCs/>
                <w:sz w:val="24"/>
              </w:rPr>
            </w:pPr>
          </w:p>
        </w:tc>
        <w:tc>
          <w:tcPr>
            <w:tcW w:w="2138" w:type="dxa"/>
          </w:tcPr>
          <w:p w:rsidR="00DA45A4" w:rsidRDefault="00DA45A4" w:rsidP="00B55D96">
            <w:pPr>
              <w:adjustRightInd w:val="0"/>
              <w:snapToGrid w:val="0"/>
              <w:spacing w:line="360" w:lineRule="auto"/>
              <w:ind w:right="24"/>
              <w:rPr>
                <w:rFonts w:ascii="黑体" w:eastAsia="黑体" w:hAnsi="华文中宋"/>
                <w:bCs/>
                <w:sz w:val="24"/>
              </w:rPr>
            </w:pPr>
          </w:p>
        </w:tc>
        <w:tc>
          <w:tcPr>
            <w:tcW w:w="2191" w:type="dxa"/>
          </w:tcPr>
          <w:p w:rsidR="00DA45A4" w:rsidRDefault="00DA45A4" w:rsidP="00B55D96">
            <w:pPr>
              <w:adjustRightInd w:val="0"/>
              <w:snapToGrid w:val="0"/>
              <w:spacing w:line="360" w:lineRule="auto"/>
              <w:ind w:right="24"/>
              <w:rPr>
                <w:rFonts w:ascii="黑体" w:eastAsia="黑体" w:hAnsi="华文中宋"/>
                <w:bCs/>
                <w:sz w:val="24"/>
              </w:rPr>
            </w:pPr>
          </w:p>
        </w:tc>
        <w:tc>
          <w:tcPr>
            <w:tcW w:w="750" w:type="dxa"/>
          </w:tcPr>
          <w:p w:rsidR="00DA45A4" w:rsidRDefault="00DA45A4" w:rsidP="00B55D96">
            <w:pPr>
              <w:adjustRightInd w:val="0"/>
              <w:snapToGrid w:val="0"/>
              <w:spacing w:line="360" w:lineRule="auto"/>
              <w:ind w:right="24"/>
              <w:rPr>
                <w:rFonts w:ascii="黑体" w:eastAsia="黑体" w:hAnsi="华文中宋"/>
                <w:bCs/>
                <w:sz w:val="24"/>
              </w:rPr>
            </w:pPr>
          </w:p>
        </w:tc>
        <w:tc>
          <w:tcPr>
            <w:tcW w:w="1761" w:type="dxa"/>
          </w:tcPr>
          <w:p w:rsidR="00DA45A4" w:rsidRDefault="00DA45A4" w:rsidP="00B55D96">
            <w:pPr>
              <w:adjustRightInd w:val="0"/>
              <w:snapToGrid w:val="0"/>
              <w:spacing w:line="360" w:lineRule="auto"/>
              <w:ind w:right="24"/>
              <w:rPr>
                <w:rFonts w:ascii="黑体" w:eastAsia="黑体" w:hAnsi="华文中宋"/>
                <w:bCs/>
                <w:sz w:val="24"/>
              </w:rPr>
            </w:pPr>
          </w:p>
        </w:tc>
      </w:tr>
    </w:tbl>
    <w:p w:rsidR="002E6171" w:rsidRPr="00CB3E8B" w:rsidRDefault="002E6171" w:rsidP="002E6171">
      <w:pPr>
        <w:ind w:leftChars="50" w:left="735" w:hangingChars="300" w:hanging="630"/>
        <w:rPr>
          <w:rFonts w:ascii="楷体" w:eastAsia="楷体" w:hAnsi="楷体"/>
          <w:color w:val="000000"/>
          <w:szCs w:val="21"/>
        </w:rPr>
      </w:pPr>
      <w:r w:rsidRPr="00CB3E8B">
        <w:rPr>
          <w:rFonts w:ascii="楷体" w:eastAsia="楷体" w:hAnsi="楷体" w:hint="eastAsia"/>
          <w:color w:val="000000"/>
          <w:szCs w:val="21"/>
        </w:rPr>
        <w:t>说明：1.</w:t>
      </w:r>
      <w:r w:rsidR="00943B4B">
        <w:rPr>
          <w:rFonts w:ascii="楷体" w:eastAsia="楷体" w:hAnsi="楷体" w:hint="eastAsia"/>
          <w:color w:val="000000"/>
          <w:szCs w:val="21"/>
        </w:rPr>
        <w:t>商务条款包含谈判文件合同条款，</w:t>
      </w:r>
      <w:r w:rsidRPr="00CB3E8B">
        <w:rPr>
          <w:rFonts w:ascii="楷体" w:eastAsia="楷体" w:hAnsi="楷体" w:hint="eastAsia"/>
          <w:color w:val="000000"/>
          <w:szCs w:val="21"/>
        </w:rPr>
        <w:t>偏离应按照</w:t>
      </w:r>
      <w:r w:rsidR="008F1955">
        <w:rPr>
          <w:rFonts w:ascii="楷体" w:eastAsia="楷体" w:hAnsi="楷体" w:hint="eastAsia"/>
          <w:color w:val="000000"/>
          <w:szCs w:val="21"/>
        </w:rPr>
        <w:t>谈判文件</w:t>
      </w:r>
      <w:r>
        <w:rPr>
          <w:rFonts w:ascii="楷体" w:eastAsia="楷体" w:hAnsi="楷体" w:hint="eastAsia"/>
          <w:color w:val="000000"/>
          <w:szCs w:val="21"/>
        </w:rPr>
        <w:t>中有关</w:t>
      </w:r>
      <w:r w:rsidRPr="00CB3E8B">
        <w:rPr>
          <w:rFonts w:ascii="楷体" w:eastAsia="楷体" w:hAnsi="楷体" w:hint="eastAsia"/>
          <w:color w:val="000000"/>
          <w:szCs w:val="21"/>
        </w:rPr>
        <w:t>条款定义理解，本表只填写有偏离的情况。</w:t>
      </w:r>
    </w:p>
    <w:p w:rsidR="002E6171" w:rsidRPr="00CB3E8B" w:rsidRDefault="002E6171" w:rsidP="002E6171">
      <w:pPr>
        <w:ind w:leftChars="7" w:left="15" w:firstLineChars="300" w:firstLine="630"/>
        <w:rPr>
          <w:rFonts w:ascii="楷体" w:eastAsia="楷体" w:hAnsi="楷体"/>
          <w:color w:val="000000"/>
          <w:szCs w:val="21"/>
        </w:rPr>
      </w:pPr>
      <w:r w:rsidRPr="00CB3E8B">
        <w:rPr>
          <w:rFonts w:ascii="楷体" w:eastAsia="楷体" w:hAnsi="楷体" w:hint="eastAsia"/>
          <w:color w:val="000000"/>
          <w:szCs w:val="21"/>
        </w:rPr>
        <w:t>2.对商务条款中所有要求，除本表所列出偏离外，均视为供应商响应其余全部商务条款要求；如供应商响应</w:t>
      </w:r>
      <w:r w:rsidR="008F1955">
        <w:rPr>
          <w:rFonts w:ascii="楷体" w:eastAsia="楷体" w:hAnsi="楷体" w:hint="eastAsia"/>
          <w:color w:val="000000"/>
          <w:szCs w:val="21"/>
        </w:rPr>
        <w:t>谈判文件</w:t>
      </w:r>
      <w:r w:rsidRPr="00CB3E8B">
        <w:rPr>
          <w:rFonts w:ascii="楷体" w:eastAsia="楷体" w:hAnsi="楷体" w:hint="eastAsia"/>
          <w:color w:val="000000"/>
          <w:szCs w:val="21"/>
        </w:rPr>
        <w:t>所有商务条款要求的，必须提交空白表，否则，其响应文件无效；</w:t>
      </w:r>
    </w:p>
    <w:p w:rsidR="00DA45A4" w:rsidRDefault="00DA45A4" w:rsidP="00DA45A4">
      <w:pPr>
        <w:adjustRightInd w:val="0"/>
        <w:spacing w:line="400" w:lineRule="exact"/>
        <w:rPr>
          <w:rFonts w:ascii="宋体" w:hAnsi="宋体"/>
          <w:bCs/>
          <w:szCs w:val="21"/>
        </w:rPr>
      </w:pPr>
    </w:p>
    <w:p w:rsidR="00DA45A4" w:rsidRDefault="00DA45A4" w:rsidP="00DA45A4">
      <w:pPr>
        <w:adjustRightInd w:val="0"/>
        <w:spacing w:line="400" w:lineRule="exact"/>
        <w:rPr>
          <w:rFonts w:ascii="宋体" w:hAnsi="宋体"/>
          <w:bCs/>
          <w:szCs w:val="21"/>
        </w:rPr>
      </w:pPr>
    </w:p>
    <w:p w:rsidR="00DA45A4" w:rsidRDefault="00DA45A4" w:rsidP="00DA45A4">
      <w:pPr>
        <w:adjustRightInd w:val="0"/>
        <w:spacing w:line="400" w:lineRule="exact"/>
        <w:ind w:firstLineChars="50" w:firstLine="105"/>
        <w:jc w:val="left"/>
        <w:rPr>
          <w:rFonts w:ascii="宋体" w:hAnsi="宋体"/>
          <w:szCs w:val="21"/>
        </w:rPr>
      </w:pPr>
      <w:r>
        <w:rPr>
          <w:rFonts w:ascii="宋体" w:hAnsi="宋体" w:hint="eastAsia"/>
          <w:szCs w:val="21"/>
        </w:rPr>
        <w:t>供  应  商：</w:t>
      </w:r>
      <w:r>
        <w:rPr>
          <w:rFonts w:ascii="宋体" w:hAnsi="宋体" w:hint="eastAsia"/>
          <w:szCs w:val="21"/>
          <w:u w:val="single"/>
        </w:rPr>
        <w:t xml:space="preserve">                          </w:t>
      </w:r>
      <w:r>
        <w:rPr>
          <w:rFonts w:ascii="宋体" w:hAnsi="宋体" w:hint="eastAsia"/>
          <w:szCs w:val="21"/>
        </w:rPr>
        <w:t>（盖单位章）</w:t>
      </w:r>
    </w:p>
    <w:p w:rsidR="00DA45A4" w:rsidRDefault="00DA45A4" w:rsidP="00DA45A4">
      <w:pPr>
        <w:spacing w:line="400" w:lineRule="exact"/>
        <w:rPr>
          <w:rFonts w:ascii="宋体" w:hAnsi="宋体"/>
          <w:szCs w:val="21"/>
        </w:rPr>
      </w:pPr>
    </w:p>
    <w:p w:rsidR="00DA45A4" w:rsidRDefault="00DA45A4" w:rsidP="00DA45A4">
      <w:pPr>
        <w:spacing w:line="400" w:lineRule="exact"/>
        <w:ind w:firstLineChars="50" w:firstLine="105"/>
        <w:outlineLvl w:val="1"/>
        <w:rPr>
          <w:rFonts w:ascii="宋体" w:hAnsi="宋体"/>
          <w:szCs w:val="21"/>
        </w:rPr>
      </w:pPr>
      <w:r>
        <w:rPr>
          <w:rFonts w:ascii="宋体" w:hAnsi="宋体" w:hint="eastAsia"/>
          <w:szCs w:val="21"/>
        </w:rPr>
        <w:t>法定代表人或委托代理人：</w:t>
      </w:r>
      <w:r>
        <w:rPr>
          <w:rFonts w:ascii="宋体" w:hAnsi="宋体" w:hint="eastAsia"/>
          <w:szCs w:val="21"/>
          <w:u w:val="single"/>
        </w:rPr>
        <w:t xml:space="preserve">               </w:t>
      </w:r>
      <w:r w:rsidR="00410342">
        <w:rPr>
          <w:rFonts w:ascii="宋体" w:hAnsi="宋体" w:hint="eastAsia"/>
          <w:szCs w:val="21"/>
        </w:rPr>
        <w:t>（签名）</w:t>
      </w:r>
    </w:p>
    <w:p w:rsidR="00DA45A4" w:rsidRDefault="00DA45A4" w:rsidP="00DA45A4">
      <w:pPr>
        <w:spacing w:line="400" w:lineRule="exact"/>
        <w:ind w:firstLineChars="50" w:firstLine="105"/>
        <w:rPr>
          <w:rFonts w:ascii="仿宋_GB2312" w:eastAsia="仿宋_GB2312" w:hAnsi="宋体"/>
          <w:szCs w:val="21"/>
        </w:rPr>
      </w:pPr>
    </w:p>
    <w:p w:rsidR="00DA45A4" w:rsidRDefault="00DA45A4" w:rsidP="00DA45A4">
      <w:pPr>
        <w:spacing w:line="400" w:lineRule="exact"/>
        <w:ind w:firstLineChars="50" w:firstLine="105"/>
        <w:outlineLvl w:val="1"/>
        <w:rPr>
          <w:rFonts w:ascii="仿宋_GB2312" w:eastAsia="仿宋_GB2312" w:hAnsi="宋体"/>
          <w:b/>
          <w:szCs w:val="21"/>
        </w:rPr>
      </w:pPr>
      <w:r>
        <w:rPr>
          <w:rFonts w:ascii="宋体" w:hAnsi="宋体" w:hint="eastAsia"/>
          <w:szCs w:val="21"/>
        </w:rPr>
        <w:t>日    期：20    年   月   日</w:t>
      </w:r>
    </w:p>
    <w:p w:rsidR="00DA45A4" w:rsidRDefault="00DA45A4" w:rsidP="00DA45A4">
      <w:pPr>
        <w:pStyle w:val="a1"/>
        <w:spacing w:afterLines="100" w:after="240" w:line="360" w:lineRule="auto"/>
        <w:ind w:firstLine="0"/>
        <w:jc w:val="center"/>
        <w:rPr>
          <w:rFonts w:ascii="宋体" w:hAnsi="宋体"/>
          <w:bCs/>
          <w:sz w:val="36"/>
          <w:szCs w:val="36"/>
        </w:rPr>
        <w:sectPr w:rsidR="00DA45A4">
          <w:headerReference w:type="default" r:id="rId28"/>
          <w:footerReference w:type="default" r:id="rId29"/>
          <w:pgSz w:w="11907" w:h="16840"/>
          <w:pgMar w:top="1440" w:right="1474" w:bottom="1440" w:left="1474" w:header="851" w:footer="992" w:gutter="0"/>
          <w:cols w:space="720"/>
          <w:docGrid w:linePitch="312"/>
        </w:sectPr>
      </w:pPr>
    </w:p>
    <w:p w:rsidR="00636543" w:rsidRDefault="00636543" w:rsidP="00636543">
      <w:pPr>
        <w:pStyle w:val="2"/>
        <w:spacing w:before="0" w:afterLines="150" w:after="468" w:line="240" w:lineRule="auto"/>
        <w:jc w:val="center"/>
        <w:rPr>
          <w:rFonts w:ascii="黑体" w:hAnsi="宋体"/>
          <w:b w:val="0"/>
          <w:bCs/>
          <w:kern w:val="0"/>
          <w:sz w:val="36"/>
          <w:szCs w:val="36"/>
        </w:rPr>
      </w:pPr>
      <w:r>
        <w:rPr>
          <w:rFonts w:ascii="黑体" w:hAnsi="宋体" w:hint="eastAsia"/>
          <w:b w:val="0"/>
          <w:bCs/>
          <w:kern w:val="0"/>
          <w:sz w:val="36"/>
          <w:szCs w:val="36"/>
        </w:rPr>
        <w:lastRenderedPageBreak/>
        <w:t>四、服务要求偏离表</w:t>
      </w:r>
    </w:p>
    <w:p w:rsidR="00636543" w:rsidRDefault="00636543" w:rsidP="00636543">
      <w:pPr>
        <w:pStyle w:val="a1"/>
        <w:spacing w:beforeLines="50" w:before="156" w:afterLines="50" w:after="156"/>
        <w:ind w:firstLine="0"/>
        <w:rPr>
          <w:rFonts w:ascii="宋体" w:hAnsi="宋体"/>
        </w:rPr>
      </w:pPr>
      <w:r>
        <w:rPr>
          <w:rFonts w:ascii="宋体" w:hAnsi="宋体" w:hint="eastAsia"/>
        </w:rPr>
        <w:t>项目编号：</w:t>
      </w:r>
    </w:p>
    <w:tbl>
      <w:tblPr>
        <w:tblW w:w="9247"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41"/>
        <w:gridCol w:w="1474"/>
        <w:gridCol w:w="1865"/>
        <w:gridCol w:w="2542"/>
        <w:gridCol w:w="841"/>
        <w:gridCol w:w="1684"/>
      </w:tblGrid>
      <w:tr w:rsidR="00636543" w:rsidTr="00801F5A">
        <w:trPr>
          <w:trHeight w:val="832"/>
        </w:trPr>
        <w:tc>
          <w:tcPr>
            <w:tcW w:w="841" w:type="dxa"/>
            <w:vAlign w:val="center"/>
          </w:tcPr>
          <w:p w:rsidR="00636543" w:rsidRDefault="00636543" w:rsidP="00801F5A">
            <w:pPr>
              <w:adjustRightInd w:val="0"/>
              <w:snapToGrid w:val="0"/>
              <w:ind w:right="23"/>
              <w:jc w:val="center"/>
              <w:rPr>
                <w:rFonts w:ascii="宋体" w:hAnsi="宋体"/>
                <w:b/>
                <w:bCs/>
                <w:szCs w:val="21"/>
              </w:rPr>
            </w:pPr>
            <w:r>
              <w:rPr>
                <w:rFonts w:ascii="宋体" w:hAnsi="宋体" w:hint="eastAsia"/>
                <w:b/>
                <w:bCs/>
                <w:szCs w:val="21"/>
              </w:rPr>
              <w:t>序号</w:t>
            </w:r>
          </w:p>
        </w:tc>
        <w:tc>
          <w:tcPr>
            <w:tcW w:w="1474" w:type="dxa"/>
            <w:vAlign w:val="center"/>
          </w:tcPr>
          <w:p w:rsidR="00636543" w:rsidRDefault="00636543" w:rsidP="00801F5A">
            <w:pPr>
              <w:adjustRightInd w:val="0"/>
              <w:snapToGrid w:val="0"/>
              <w:ind w:right="23"/>
              <w:jc w:val="center"/>
              <w:rPr>
                <w:rFonts w:ascii="宋体" w:hAnsi="宋体"/>
                <w:b/>
                <w:bCs/>
                <w:szCs w:val="21"/>
              </w:rPr>
            </w:pPr>
            <w:r>
              <w:rPr>
                <w:rFonts w:ascii="宋体" w:hAnsi="宋体" w:hint="eastAsia"/>
                <w:b/>
                <w:bCs/>
                <w:szCs w:val="21"/>
              </w:rPr>
              <w:t>文件条目号</w:t>
            </w:r>
          </w:p>
        </w:tc>
        <w:tc>
          <w:tcPr>
            <w:tcW w:w="1865" w:type="dxa"/>
            <w:vAlign w:val="center"/>
          </w:tcPr>
          <w:p w:rsidR="00636543" w:rsidRDefault="00636543" w:rsidP="00801F5A">
            <w:pPr>
              <w:adjustRightInd w:val="0"/>
              <w:snapToGrid w:val="0"/>
              <w:ind w:right="23"/>
              <w:jc w:val="center"/>
              <w:rPr>
                <w:rFonts w:ascii="宋体" w:hAnsi="宋体"/>
                <w:b/>
                <w:bCs/>
                <w:szCs w:val="21"/>
              </w:rPr>
            </w:pPr>
            <w:r>
              <w:rPr>
                <w:rFonts w:ascii="宋体" w:hAnsi="宋体" w:hint="eastAsia"/>
                <w:b/>
                <w:szCs w:val="21"/>
              </w:rPr>
              <w:t>采购服务要求</w:t>
            </w:r>
          </w:p>
        </w:tc>
        <w:tc>
          <w:tcPr>
            <w:tcW w:w="2542" w:type="dxa"/>
            <w:vAlign w:val="center"/>
          </w:tcPr>
          <w:p w:rsidR="00636543" w:rsidRDefault="00636543" w:rsidP="00801F5A">
            <w:pPr>
              <w:adjustRightInd w:val="0"/>
              <w:snapToGrid w:val="0"/>
              <w:ind w:right="23"/>
              <w:jc w:val="center"/>
              <w:rPr>
                <w:rFonts w:ascii="宋体" w:hAnsi="宋体"/>
                <w:b/>
                <w:bCs/>
                <w:szCs w:val="21"/>
              </w:rPr>
            </w:pPr>
            <w:r>
              <w:rPr>
                <w:rFonts w:ascii="宋体" w:hAnsi="宋体" w:hint="eastAsia"/>
                <w:b/>
                <w:szCs w:val="21"/>
              </w:rPr>
              <w:t>投标文件应答</w:t>
            </w:r>
          </w:p>
        </w:tc>
        <w:tc>
          <w:tcPr>
            <w:tcW w:w="841" w:type="dxa"/>
            <w:vAlign w:val="center"/>
          </w:tcPr>
          <w:p w:rsidR="00636543" w:rsidRDefault="00636543" w:rsidP="00801F5A">
            <w:pPr>
              <w:adjustRightInd w:val="0"/>
              <w:snapToGrid w:val="0"/>
              <w:ind w:right="23"/>
              <w:jc w:val="center"/>
              <w:rPr>
                <w:rFonts w:ascii="宋体" w:hAnsi="宋体"/>
                <w:b/>
                <w:bCs/>
                <w:szCs w:val="21"/>
              </w:rPr>
            </w:pPr>
            <w:r>
              <w:rPr>
                <w:rFonts w:ascii="宋体" w:hAnsi="宋体" w:hint="eastAsia"/>
                <w:b/>
                <w:bCs/>
                <w:szCs w:val="21"/>
              </w:rPr>
              <w:t>偏离</w:t>
            </w:r>
          </w:p>
        </w:tc>
        <w:tc>
          <w:tcPr>
            <w:tcW w:w="1684" w:type="dxa"/>
            <w:vAlign w:val="center"/>
          </w:tcPr>
          <w:p w:rsidR="00636543" w:rsidRDefault="00636543" w:rsidP="00801F5A">
            <w:pPr>
              <w:adjustRightInd w:val="0"/>
              <w:snapToGrid w:val="0"/>
              <w:ind w:right="23"/>
              <w:jc w:val="center"/>
              <w:rPr>
                <w:rFonts w:ascii="宋体" w:hAnsi="宋体"/>
                <w:b/>
                <w:bCs/>
                <w:szCs w:val="21"/>
              </w:rPr>
            </w:pPr>
            <w:r>
              <w:rPr>
                <w:rFonts w:ascii="宋体" w:hAnsi="宋体" w:hint="eastAsia"/>
                <w:b/>
                <w:bCs/>
                <w:szCs w:val="21"/>
              </w:rPr>
              <w:t>偏离及其影响</w:t>
            </w:r>
          </w:p>
        </w:tc>
      </w:tr>
      <w:tr w:rsidR="00636543" w:rsidTr="00801F5A">
        <w:tc>
          <w:tcPr>
            <w:tcW w:w="841" w:type="dxa"/>
          </w:tcPr>
          <w:p w:rsidR="00636543" w:rsidRDefault="00636543" w:rsidP="00801F5A">
            <w:pPr>
              <w:adjustRightInd w:val="0"/>
              <w:snapToGrid w:val="0"/>
              <w:spacing w:line="360" w:lineRule="auto"/>
              <w:ind w:right="24"/>
              <w:rPr>
                <w:rFonts w:ascii="宋体" w:hAnsi="宋体"/>
                <w:bCs/>
                <w:sz w:val="24"/>
              </w:rPr>
            </w:pPr>
          </w:p>
        </w:tc>
        <w:tc>
          <w:tcPr>
            <w:tcW w:w="1474" w:type="dxa"/>
          </w:tcPr>
          <w:p w:rsidR="00636543" w:rsidRDefault="00636543" w:rsidP="00801F5A">
            <w:pPr>
              <w:adjustRightInd w:val="0"/>
              <w:snapToGrid w:val="0"/>
              <w:spacing w:line="360" w:lineRule="auto"/>
              <w:ind w:right="24"/>
              <w:rPr>
                <w:rFonts w:ascii="宋体" w:hAnsi="宋体"/>
                <w:bCs/>
                <w:sz w:val="24"/>
              </w:rPr>
            </w:pPr>
          </w:p>
        </w:tc>
        <w:tc>
          <w:tcPr>
            <w:tcW w:w="1865" w:type="dxa"/>
          </w:tcPr>
          <w:p w:rsidR="00636543" w:rsidRDefault="00636543" w:rsidP="00801F5A">
            <w:pPr>
              <w:adjustRightInd w:val="0"/>
              <w:snapToGrid w:val="0"/>
              <w:spacing w:line="360" w:lineRule="auto"/>
              <w:ind w:right="24"/>
              <w:rPr>
                <w:rFonts w:ascii="宋体" w:hAnsi="宋体"/>
                <w:bCs/>
                <w:sz w:val="24"/>
              </w:rPr>
            </w:pPr>
          </w:p>
        </w:tc>
        <w:tc>
          <w:tcPr>
            <w:tcW w:w="2542" w:type="dxa"/>
          </w:tcPr>
          <w:p w:rsidR="00636543" w:rsidRDefault="00636543" w:rsidP="00801F5A">
            <w:pPr>
              <w:adjustRightInd w:val="0"/>
              <w:snapToGrid w:val="0"/>
              <w:spacing w:line="360" w:lineRule="auto"/>
              <w:ind w:right="24"/>
              <w:rPr>
                <w:rFonts w:ascii="宋体" w:hAnsi="宋体"/>
                <w:bCs/>
                <w:sz w:val="24"/>
              </w:rPr>
            </w:pPr>
          </w:p>
        </w:tc>
        <w:tc>
          <w:tcPr>
            <w:tcW w:w="841" w:type="dxa"/>
          </w:tcPr>
          <w:p w:rsidR="00636543" w:rsidRDefault="00636543" w:rsidP="00801F5A">
            <w:pPr>
              <w:adjustRightInd w:val="0"/>
              <w:snapToGrid w:val="0"/>
              <w:spacing w:line="360" w:lineRule="auto"/>
              <w:ind w:right="24"/>
              <w:rPr>
                <w:rFonts w:ascii="宋体" w:hAnsi="宋体"/>
                <w:bCs/>
                <w:sz w:val="24"/>
              </w:rPr>
            </w:pPr>
          </w:p>
        </w:tc>
        <w:tc>
          <w:tcPr>
            <w:tcW w:w="1684" w:type="dxa"/>
          </w:tcPr>
          <w:p w:rsidR="00636543" w:rsidRDefault="00636543" w:rsidP="00801F5A">
            <w:pPr>
              <w:adjustRightInd w:val="0"/>
              <w:snapToGrid w:val="0"/>
              <w:spacing w:line="360" w:lineRule="auto"/>
              <w:ind w:right="24"/>
              <w:rPr>
                <w:rFonts w:ascii="宋体" w:hAnsi="宋体"/>
                <w:bCs/>
                <w:sz w:val="24"/>
              </w:rPr>
            </w:pPr>
          </w:p>
        </w:tc>
      </w:tr>
      <w:tr w:rsidR="00636543" w:rsidTr="00801F5A">
        <w:tc>
          <w:tcPr>
            <w:tcW w:w="841" w:type="dxa"/>
          </w:tcPr>
          <w:p w:rsidR="00636543" w:rsidRDefault="00636543" w:rsidP="00801F5A">
            <w:pPr>
              <w:adjustRightInd w:val="0"/>
              <w:snapToGrid w:val="0"/>
              <w:spacing w:line="360" w:lineRule="auto"/>
              <w:ind w:right="24"/>
              <w:rPr>
                <w:rFonts w:ascii="宋体" w:hAnsi="宋体"/>
                <w:bCs/>
                <w:sz w:val="24"/>
              </w:rPr>
            </w:pPr>
          </w:p>
        </w:tc>
        <w:tc>
          <w:tcPr>
            <w:tcW w:w="1474" w:type="dxa"/>
          </w:tcPr>
          <w:p w:rsidR="00636543" w:rsidRDefault="00636543" w:rsidP="00801F5A">
            <w:pPr>
              <w:adjustRightInd w:val="0"/>
              <w:snapToGrid w:val="0"/>
              <w:spacing w:line="360" w:lineRule="auto"/>
              <w:ind w:right="24"/>
              <w:rPr>
                <w:rFonts w:ascii="宋体" w:hAnsi="宋体"/>
                <w:bCs/>
                <w:sz w:val="24"/>
              </w:rPr>
            </w:pPr>
          </w:p>
        </w:tc>
        <w:tc>
          <w:tcPr>
            <w:tcW w:w="1865" w:type="dxa"/>
          </w:tcPr>
          <w:p w:rsidR="00636543" w:rsidRDefault="00636543" w:rsidP="00801F5A">
            <w:pPr>
              <w:adjustRightInd w:val="0"/>
              <w:snapToGrid w:val="0"/>
              <w:spacing w:line="360" w:lineRule="auto"/>
              <w:ind w:right="24"/>
              <w:rPr>
                <w:rFonts w:ascii="宋体" w:hAnsi="宋体"/>
                <w:bCs/>
                <w:sz w:val="24"/>
              </w:rPr>
            </w:pPr>
          </w:p>
        </w:tc>
        <w:tc>
          <w:tcPr>
            <w:tcW w:w="2542" w:type="dxa"/>
          </w:tcPr>
          <w:p w:rsidR="00636543" w:rsidRDefault="00636543" w:rsidP="00801F5A">
            <w:pPr>
              <w:adjustRightInd w:val="0"/>
              <w:snapToGrid w:val="0"/>
              <w:spacing w:line="360" w:lineRule="auto"/>
              <w:ind w:right="24"/>
              <w:rPr>
                <w:rFonts w:ascii="宋体" w:hAnsi="宋体"/>
                <w:bCs/>
                <w:sz w:val="24"/>
              </w:rPr>
            </w:pPr>
          </w:p>
        </w:tc>
        <w:tc>
          <w:tcPr>
            <w:tcW w:w="841" w:type="dxa"/>
          </w:tcPr>
          <w:p w:rsidR="00636543" w:rsidRDefault="00636543" w:rsidP="00801F5A">
            <w:pPr>
              <w:adjustRightInd w:val="0"/>
              <w:snapToGrid w:val="0"/>
              <w:spacing w:line="360" w:lineRule="auto"/>
              <w:ind w:right="24"/>
              <w:rPr>
                <w:rFonts w:ascii="宋体" w:hAnsi="宋体"/>
                <w:bCs/>
                <w:sz w:val="24"/>
              </w:rPr>
            </w:pPr>
          </w:p>
        </w:tc>
        <w:tc>
          <w:tcPr>
            <w:tcW w:w="1684" w:type="dxa"/>
          </w:tcPr>
          <w:p w:rsidR="00636543" w:rsidRDefault="00636543" w:rsidP="00801F5A">
            <w:pPr>
              <w:adjustRightInd w:val="0"/>
              <w:snapToGrid w:val="0"/>
              <w:spacing w:line="360" w:lineRule="auto"/>
              <w:ind w:right="24"/>
              <w:rPr>
                <w:rFonts w:ascii="宋体" w:hAnsi="宋体"/>
                <w:bCs/>
                <w:sz w:val="24"/>
              </w:rPr>
            </w:pPr>
          </w:p>
        </w:tc>
      </w:tr>
      <w:tr w:rsidR="00636543" w:rsidTr="00801F5A">
        <w:tc>
          <w:tcPr>
            <w:tcW w:w="841" w:type="dxa"/>
          </w:tcPr>
          <w:p w:rsidR="00636543" w:rsidRDefault="00636543" w:rsidP="00801F5A">
            <w:pPr>
              <w:adjustRightInd w:val="0"/>
              <w:snapToGrid w:val="0"/>
              <w:spacing w:line="360" w:lineRule="auto"/>
              <w:ind w:right="24"/>
              <w:rPr>
                <w:rFonts w:ascii="宋体" w:hAnsi="宋体"/>
                <w:bCs/>
                <w:sz w:val="24"/>
              </w:rPr>
            </w:pPr>
          </w:p>
        </w:tc>
        <w:tc>
          <w:tcPr>
            <w:tcW w:w="1474" w:type="dxa"/>
          </w:tcPr>
          <w:p w:rsidR="00636543" w:rsidRDefault="00636543" w:rsidP="00801F5A">
            <w:pPr>
              <w:adjustRightInd w:val="0"/>
              <w:snapToGrid w:val="0"/>
              <w:spacing w:line="360" w:lineRule="auto"/>
              <w:ind w:right="24"/>
              <w:rPr>
                <w:rFonts w:ascii="宋体" w:hAnsi="宋体"/>
                <w:bCs/>
                <w:sz w:val="24"/>
              </w:rPr>
            </w:pPr>
          </w:p>
        </w:tc>
        <w:tc>
          <w:tcPr>
            <w:tcW w:w="1865" w:type="dxa"/>
          </w:tcPr>
          <w:p w:rsidR="00636543" w:rsidRDefault="00636543" w:rsidP="00801F5A">
            <w:pPr>
              <w:adjustRightInd w:val="0"/>
              <w:snapToGrid w:val="0"/>
              <w:spacing w:line="360" w:lineRule="auto"/>
              <w:ind w:right="24"/>
              <w:rPr>
                <w:rFonts w:ascii="宋体" w:hAnsi="宋体"/>
                <w:bCs/>
                <w:sz w:val="24"/>
              </w:rPr>
            </w:pPr>
          </w:p>
        </w:tc>
        <w:tc>
          <w:tcPr>
            <w:tcW w:w="2542" w:type="dxa"/>
          </w:tcPr>
          <w:p w:rsidR="00636543" w:rsidRDefault="00636543" w:rsidP="00801F5A">
            <w:pPr>
              <w:adjustRightInd w:val="0"/>
              <w:snapToGrid w:val="0"/>
              <w:spacing w:line="360" w:lineRule="auto"/>
              <w:ind w:right="24"/>
              <w:rPr>
                <w:rFonts w:ascii="宋体" w:hAnsi="宋体"/>
                <w:bCs/>
                <w:sz w:val="24"/>
              </w:rPr>
            </w:pPr>
          </w:p>
        </w:tc>
        <w:tc>
          <w:tcPr>
            <w:tcW w:w="841" w:type="dxa"/>
          </w:tcPr>
          <w:p w:rsidR="00636543" w:rsidRDefault="00636543" w:rsidP="00801F5A">
            <w:pPr>
              <w:adjustRightInd w:val="0"/>
              <w:snapToGrid w:val="0"/>
              <w:spacing w:line="360" w:lineRule="auto"/>
              <w:ind w:right="24"/>
              <w:rPr>
                <w:rFonts w:ascii="宋体" w:hAnsi="宋体"/>
                <w:bCs/>
                <w:sz w:val="24"/>
              </w:rPr>
            </w:pPr>
          </w:p>
        </w:tc>
        <w:tc>
          <w:tcPr>
            <w:tcW w:w="1684" w:type="dxa"/>
          </w:tcPr>
          <w:p w:rsidR="00636543" w:rsidRDefault="00636543" w:rsidP="00801F5A">
            <w:pPr>
              <w:adjustRightInd w:val="0"/>
              <w:snapToGrid w:val="0"/>
              <w:spacing w:line="360" w:lineRule="auto"/>
              <w:ind w:right="24"/>
              <w:rPr>
                <w:rFonts w:ascii="宋体" w:hAnsi="宋体"/>
                <w:bCs/>
                <w:sz w:val="24"/>
              </w:rPr>
            </w:pPr>
          </w:p>
        </w:tc>
      </w:tr>
      <w:tr w:rsidR="00636543" w:rsidTr="00801F5A">
        <w:tc>
          <w:tcPr>
            <w:tcW w:w="841" w:type="dxa"/>
          </w:tcPr>
          <w:p w:rsidR="00636543" w:rsidRDefault="00636543" w:rsidP="00801F5A">
            <w:pPr>
              <w:adjustRightInd w:val="0"/>
              <w:snapToGrid w:val="0"/>
              <w:spacing w:line="360" w:lineRule="auto"/>
              <w:ind w:right="24"/>
              <w:rPr>
                <w:rFonts w:ascii="宋体" w:hAnsi="宋体"/>
                <w:bCs/>
                <w:sz w:val="24"/>
              </w:rPr>
            </w:pPr>
          </w:p>
        </w:tc>
        <w:tc>
          <w:tcPr>
            <w:tcW w:w="1474" w:type="dxa"/>
          </w:tcPr>
          <w:p w:rsidR="00636543" w:rsidRDefault="00636543" w:rsidP="00801F5A">
            <w:pPr>
              <w:adjustRightInd w:val="0"/>
              <w:snapToGrid w:val="0"/>
              <w:spacing w:line="360" w:lineRule="auto"/>
              <w:ind w:right="24"/>
              <w:rPr>
                <w:rFonts w:ascii="宋体" w:hAnsi="宋体"/>
                <w:bCs/>
                <w:sz w:val="24"/>
              </w:rPr>
            </w:pPr>
          </w:p>
        </w:tc>
        <w:tc>
          <w:tcPr>
            <w:tcW w:w="1865" w:type="dxa"/>
          </w:tcPr>
          <w:p w:rsidR="00636543" w:rsidRDefault="00636543" w:rsidP="00801F5A">
            <w:pPr>
              <w:adjustRightInd w:val="0"/>
              <w:snapToGrid w:val="0"/>
              <w:spacing w:line="360" w:lineRule="auto"/>
              <w:ind w:right="24"/>
              <w:rPr>
                <w:rFonts w:ascii="宋体" w:hAnsi="宋体"/>
                <w:bCs/>
                <w:sz w:val="24"/>
              </w:rPr>
            </w:pPr>
          </w:p>
        </w:tc>
        <w:tc>
          <w:tcPr>
            <w:tcW w:w="2542" w:type="dxa"/>
          </w:tcPr>
          <w:p w:rsidR="00636543" w:rsidRDefault="00636543" w:rsidP="00801F5A">
            <w:pPr>
              <w:adjustRightInd w:val="0"/>
              <w:snapToGrid w:val="0"/>
              <w:spacing w:line="360" w:lineRule="auto"/>
              <w:ind w:right="24"/>
              <w:rPr>
                <w:rFonts w:ascii="宋体" w:hAnsi="宋体"/>
                <w:bCs/>
                <w:sz w:val="24"/>
              </w:rPr>
            </w:pPr>
          </w:p>
        </w:tc>
        <w:tc>
          <w:tcPr>
            <w:tcW w:w="841" w:type="dxa"/>
          </w:tcPr>
          <w:p w:rsidR="00636543" w:rsidRDefault="00636543" w:rsidP="00801F5A">
            <w:pPr>
              <w:adjustRightInd w:val="0"/>
              <w:snapToGrid w:val="0"/>
              <w:spacing w:line="360" w:lineRule="auto"/>
              <w:ind w:right="24"/>
              <w:rPr>
                <w:rFonts w:ascii="宋体" w:hAnsi="宋体"/>
                <w:bCs/>
                <w:sz w:val="24"/>
              </w:rPr>
            </w:pPr>
          </w:p>
        </w:tc>
        <w:tc>
          <w:tcPr>
            <w:tcW w:w="1684" w:type="dxa"/>
          </w:tcPr>
          <w:p w:rsidR="00636543" w:rsidRDefault="00636543" w:rsidP="00801F5A">
            <w:pPr>
              <w:adjustRightInd w:val="0"/>
              <w:snapToGrid w:val="0"/>
              <w:spacing w:line="360" w:lineRule="auto"/>
              <w:ind w:right="24"/>
              <w:rPr>
                <w:rFonts w:ascii="宋体" w:hAnsi="宋体"/>
                <w:bCs/>
                <w:sz w:val="24"/>
              </w:rPr>
            </w:pPr>
          </w:p>
        </w:tc>
      </w:tr>
      <w:tr w:rsidR="00636543" w:rsidTr="00801F5A">
        <w:tc>
          <w:tcPr>
            <w:tcW w:w="841" w:type="dxa"/>
          </w:tcPr>
          <w:p w:rsidR="00636543" w:rsidRDefault="00636543" w:rsidP="00801F5A">
            <w:pPr>
              <w:adjustRightInd w:val="0"/>
              <w:snapToGrid w:val="0"/>
              <w:spacing w:line="360" w:lineRule="auto"/>
              <w:ind w:right="24"/>
              <w:rPr>
                <w:rFonts w:ascii="宋体" w:hAnsi="宋体"/>
                <w:bCs/>
                <w:sz w:val="24"/>
              </w:rPr>
            </w:pPr>
          </w:p>
        </w:tc>
        <w:tc>
          <w:tcPr>
            <w:tcW w:w="1474" w:type="dxa"/>
          </w:tcPr>
          <w:p w:rsidR="00636543" w:rsidRDefault="00636543" w:rsidP="00801F5A">
            <w:pPr>
              <w:adjustRightInd w:val="0"/>
              <w:snapToGrid w:val="0"/>
              <w:spacing w:line="360" w:lineRule="auto"/>
              <w:ind w:right="24"/>
              <w:rPr>
                <w:rFonts w:ascii="宋体" w:hAnsi="宋体"/>
                <w:bCs/>
                <w:sz w:val="24"/>
              </w:rPr>
            </w:pPr>
          </w:p>
        </w:tc>
        <w:tc>
          <w:tcPr>
            <w:tcW w:w="1865" w:type="dxa"/>
          </w:tcPr>
          <w:p w:rsidR="00636543" w:rsidRDefault="00636543" w:rsidP="00801F5A">
            <w:pPr>
              <w:adjustRightInd w:val="0"/>
              <w:snapToGrid w:val="0"/>
              <w:spacing w:line="360" w:lineRule="auto"/>
              <w:ind w:right="24"/>
              <w:rPr>
                <w:rFonts w:ascii="宋体" w:hAnsi="宋体"/>
                <w:bCs/>
                <w:sz w:val="24"/>
              </w:rPr>
            </w:pPr>
          </w:p>
        </w:tc>
        <w:tc>
          <w:tcPr>
            <w:tcW w:w="2542" w:type="dxa"/>
          </w:tcPr>
          <w:p w:rsidR="00636543" w:rsidRDefault="00636543" w:rsidP="00801F5A">
            <w:pPr>
              <w:adjustRightInd w:val="0"/>
              <w:snapToGrid w:val="0"/>
              <w:spacing w:line="360" w:lineRule="auto"/>
              <w:ind w:right="24"/>
              <w:rPr>
                <w:rFonts w:ascii="宋体" w:hAnsi="宋体"/>
                <w:bCs/>
                <w:sz w:val="24"/>
              </w:rPr>
            </w:pPr>
          </w:p>
        </w:tc>
        <w:tc>
          <w:tcPr>
            <w:tcW w:w="841" w:type="dxa"/>
          </w:tcPr>
          <w:p w:rsidR="00636543" w:rsidRDefault="00636543" w:rsidP="00801F5A">
            <w:pPr>
              <w:adjustRightInd w:val="0"/>
              <w:snapToGrid w:val="0"/>
              <w:spacing w:line="360" w:lineRule="auto"/>
              <w:ind w:right="24"/>
              <w:rPr>
                <w:rFonts w:ascii="宋体" w:hAnsi="宋体"/>
                <w:bCs/>
                <w:sz w:val="24"/>
              </w:rPr>
            </w:pPr>
          </w:p>
        </w:tc>
        <w:tc>
          <w:tcPr>
            <w:tcW w:w="1684" w:type="dxa"/>
          </w:tcPr>
          <w:p w:rsidR="00636543" w:rsidRDefault="00636543" w:rsidP="00801F5A">
            <w:pPr>
              <w:adjustRightInd w:val="0"/>
              <w:snapToGrid w:val="0"/>
              <w:spacing w:line="360" w:lineRule="auto"/>
              <w:ind w:right="24"/>
              <w:rPr>
                <w:rFonts w:ascii="宋体" w:hAnsi="宋体"/>
                <w:bCs/>
                <w:sz w:val="24"/>
              </w:rPr>
            </w:pPr>
          </w:p>
        </w:tc>
      </w:tr>
      <w:tr w:rsidR="00636543" w:rsidTr="00801F5A">
        <w:tc>
          <w:tcPr>
            <w:tcW w:w="841" w:type="dxa"/>
          </w:tcPr>
          <w:p w:rsidR="00636543" w:rsidRDefault="00636543" w:rsidP="00801F5A">
            <w:pPr>
              <w:adjustRightInd w:val="0"/>
              <w:snapToGrid w:val="0"/>
              <w:spacing w:line="360" w:lineRule="auto"/>
              <w:ind w:right="24"/>
              <w:rPr>
                <w:rFonts w:ascii="宋体" w:hAnsi="宋体"/>
                <w:bCs/>
                <w:sz w:val="24"/>
              </w:rPr>
            </w:pPr>
          </w:p>
        </w:tc>
        <w:tc>
          <w:tcPr>
            <w:tcW w:w="1474" w:type="dxa"/>
          </w:tcPr>
          <w:p w:rsidR="00636543" w:rsidRDefault="00636543" w:rsidP="00801F5A">
            <w:pPr>
              <w:adjustRightInd w:val="0"/>
              <w:snapToGrid w:val="0"/>
              <w:spacing w:line="360" w:lineRule="auto"/>
              <w:ind w:right="24"/>
              <w:rPr>
                <w:rFonts w:ascii="宋体" w:hAnsi="宋体"/>
                <w:bCs/>
                <w:sz w:val="24"/>
              </w:rPr>
            </w:pPr>
          </w:p>
        </w:tc>
        <w:tc>
          <w:tcPr>
            <w:tcW w:w="1865" w:type="dxa"/>
          </w:tcPr>
          <w:p w:rsidR="00636543" w:rsidRDefault="00636543" w:rsidP="00801F5A">
            <w:pPr>
              <w:adjustRightInd w:val="0"/>
              <w:snapToGrid w:val="0"/>
              <w:spacing w:line="360" w:lineRule="auto"/>
              <w:ind w:right="24"/>
              <w:rPr>
                <w:rFonts w:ascii="宋体" w:hAnsi="宋体"/>
                <w:bCs/>
                <w:sz w:val="24"/>
              </w:rPr>
            </w:pPr>
          </w:p>
        </w:tc>
        <w:tc>
          <w:tcPr>
            <w:tcW w:w="2542" w:type="dxa"/>
          </w:tcPr>
          <w:p w:rsidR="00636543" w:rsidRDefault="00636543" w:rsidP="00801F5A">
            <w:pPr>
              <w:adjustRightInd w:val="0"/>
              <w:snapToGrid w:val="0"/>
              <w:spacing w:line="360" w:lineRule="auto"/>
              <w:ind w:right="24"/>
              <w:rPr>
                <w:rFonts w:ascii="宋体" w:hAnsi="宋体"/>
                <w:bCs/>
                <w:sz w:val="24"/>
              </w:rPr>
            </w:pPr>
          </w:p>
        </w:tc>
        <w:tc>
          <w:tcPr>
            <w:tcW w:w="841" w:type="dxa"/>
          </w:tcPr>
          <w:p w:rsidR="00636543" w:rsidRDefault="00636543" w:rsidP="00801F5A">
            <w:pPr>
              <w:adjustRightInd w:val="0"/>
              <w:snapToGrid w:val="0"/>
              <w:spacing w:line="360" w:lineRule="auto"/>
              <w:ind w:right="24"/>
              <w:rPr>
                <w:rFonts w:ascii="宋体" w:hAnsi="宋体"/>
                <w:bCs/>
                <w:sz w:val="24"/>
              </w:rPr>
            </w:pPr>
          </w:p>
        </w:tc>
        <w:tc>
          <w:tcPr>
            <w:tcW w:w="1684" w:type="dxa"/>
          </w:tcPr>
          <w:p w:rsidR="00636543" w:rsidRDefault="00636543" w:rsidP="00801F5A">
            <w:pPr>
              <w:adjustRightInd w:val="0"/>
              <w:snapToGrid w:val="0"/>
              <w:spacing w:line="360" w:lineRule="auto"/>
              <w:ind w:right="24"/>
              <w:rPr>
                <w:rFonts w:ascii="宋体" w:hAnsi="宋体"/>
                <w:bCs/>
                <w:sz w:val="24"/>
              </w:rPr>
            </w:pPr>
          </w:p>
        </w:tc>
      </w:tr>
      <w:tr w:rsidR="00636543" w:rsidTr="00801F5A">
        <w:tc>
          <w:tcPr>
            <w:tcW w:w="841" w:type="dxa"/>
          </w:tcPr>
          <w:p w:rsidR="00636543" w:rsidRDefault="00636543" w:rsidP="00801F5A">
            <w:pPr>
              <w:adjustRightInd w:val="0"/>
              <w:snapToGrid w:val="0"/>
              <w:spacing w:line="360" w:lineRule="auto"/>
              <w:ind w:right="24"/>
              <w:rPr>
                <w:rFonts w:ascii="宋体" w:hAnsi="宋体"/>
                <w:bCs/>
                <w:sz w:val="24"/>
              </w:rPr>
            </w:pPr>
          </w:p>
        </w:tc>
        <w:tc>
          <w:tcPr>
            <w:tcW w:w="1474" w:type="dxa"/>
          </w:tcPr>
          <w:p w:rsidR="00636543" w:rsidRDefault="00636543" w:rsidP="00801F5A">
            <w:pPr>
              <w:adjustRightInd w:val="0"/>
              <w:snapToGrid w:val="0"/>
              <w:spacing w:line="360" w:lineRule="auto"/>
              <w:ind w:right="24"/>
              <w:rPr>
                <w:rFonts w:ascii="宋体" w:hAnsi="宋体"/>
                <w:bCs/>
                <w:sz w:val="24"/>
              </w:rPr>
            </w:pPr>
          </w:p>
        </w:tc>
        <w:tc>
          <w:tcPr>
            <w:tcW w:w="1865" w:type="dxa"/>
          </w:tcPr>
          <w:p w:rsidR="00636543" w:rsidRDefault="00636543" w:rsidP="00801F5A">
            <w:pPr>
              <w:adjustRightInd w:val="0"/>
              <w:snapToGrid w:val="0"/>
              <w:spacing w:line="360" w:lineRule="auto"/>
              <w:ind w:right="24"/>
              <w:rPr>
                <w:rFonts w:ascii="宋体" w:hAnsi="宋体"/>
                <w:bCs/>
                <w:sz w:val="24"/>
              </w:rPr>
            </w:pPr>
          </w:p>
        </w:tc>
        <w:tc>
          <w:tcPr>
            <w:tcW w:w="2542" w:type="dxa"/>
          </w:tcPr>
          <w:p w:rsidR="00636543" w:rsidRDefault="00636543" w:rsidP="00801F5A">
            <w:pPr>
              <w:adjustRightInd w:val="0"/>
              <w:snapToGrid w:val="0"/>
              <w:spacing w:line="360" w:lineRule="auto"/>
              <w:ind w:right="24"/>
              <w:rPr>
                <w:rFonts w:ascii="宋体" w:hAnsi="宋体"/>
                <w:bCs/>
                <w:sz w:val="24"/>
              </w:rPr>
            </w:pPr>
          </w:p>
        </w:tc>
        <w:tc>
          <w:tcPr>
            <w:tcW w:w="841" w:type="dxa"/>
          </w:tcPr>
          <w:p w:rsidR="00636543" w:rsidRDefault="00636543" w:rsidP="00801F5A">
            <w:pPr>
              <w:adjustRightInd w:val="0"/>
              <w:snapToGrid w:val="0"/>
              <w:spacing w:line="360" w:lineRule="auto"/>
              <w:ind w:right="24"/>
              <w:rPr>
                <w:rFonts w:ascii="宋体" w:hAnsi="宋体"/>
                <w:bCs/>
                <w:sz w:val="24"/>
              </w:rPr>
            </w:pPr>
          </w:p>
        </w:tc>
        <w:tc>
          <w:tcPr>
            <w:tcW w:w="1684" w:type="dxa"/>
          </w:tcPr>
          <w:p w:rsidR="00636543" w:rsidRDefault="00636543" w:rsidP="00801F5A">
            <w:pPr>
              <w:adjustRightInd w:val="0"/>
              <w:snapToGrid w:val="0"/>
              <w:spacing w:line="360" w:lineRule="auto"/>
              <w:ind w:right="24"/>
              <w:rPr>
                <w:rFonts w:ascii="宋体" w:hAnsi="宋体"/>
                <w:bCs/>
                <w:sz w:val="24"/>
              </w:rPr>
            </w:pPr>
          </w:p>
        </w:tc>
      </w:tr>
      <w:tr w:rsidR="00636543" w:rsidTr="00801F5A">
        <w:tc>
          <w:tcPr>
            <w:tcW w:w="841" w:type="dxa"/>
          </w:tcPr>
          <w:p w:rsidR="00636543" w:rsidRDefault="00636543" w:rsidP="00801F5A">
            <w:pPr>
              <w:adjustRightInd w:val="0"/>
              <w:snapToGrid w:val="0"/>
              <w:spacing w:line="360" w:lineRule="auto"/>
              <w:ind w:right="24"/>
              <w:rPr>
                <w:rFonts w:ascii="宋体" w:hAnsi="宋体"/>
                <w:bCs/>
                <w:sz w:val="24"/>
              </w:rPr>
            </w:pPr>
          </w:p>
        </w:tc>
        <w:tc>
          <w:tcPr>
            <w:tcW w:w="1474" w:type="dxa"/>
          </w:tcPr>
          <w:p w:rsidR="00636543" w:rsidRDefault="00636543" w:rsidP="00801F5A">
            <w:pPr>
              <w:adjustRightInd w:val="0"/>
              <w:snapToGrid w:val="0"/>
              <w:spacing w:line="360" w:lineRule="auto"/>
              <w:ind w:right="24"/>
              <w:rPr>
                <w:rFonts w:ascii="宋体" w:hAnsi="宋体"/>
                <w:bCs/>
                <w:sz w:val="24"/>
              </w:rPr>
            </w:pPr>
          </w:p>
        </w:tc>
        <w:tc>
          <w:tcPr>
            <w:tcW w:w="1865" w:type="dxa"/>
          </w:tcPr>
          <w:p w:rsidR="00636543" w:rsidRDefault="00636543" w:rsidP="00801F5A">
            <w:pPr>
              <w:adjustRightInd w:val="0"/>
              <w:snapToGrid w:val="0"/>
              <w:spacing w:line="360" w:lineRule="auto"/>
              <w:ind w:right="24"/>
              <w:rPr>
                <w:rFonts w:ascii="宋体" w:hAnsi="宋体"/>
                <w:bCs/>
                <w:sz w:val="24"/>
              </w:rPr>
            </w:pPr>
          </w:p>
        </w:tc>
        <w:tc>
          <w:tcPr>
            <w:tcW w:w="2542" w:type="dxa"/>
          </w:tcPr>
          <w:p w:rsidR="00636543" w:rsidRDefault="00636543" w:rsidP="00801F5A">
            <w:pPr>
              <w:adjustRightInd w:val="0"/>
              <w:snapToGrid w:val="0"/>
              <w:spacing w:line="360" w:lineRule="auto"/>
              <w:ind w:right="24"/>
              <w:rPr>
                <w:rFonts w:ascii="宋体" w:hAnsi="宋体"/>
                <w:bCs/>
                <w:sz w:val="24"/>
              </w:rPr>
            </w:pPr>
          </w:p>
        </w:tc>
        <w:tc>
          <w:tcPr>
            <w:tcW w:w="841" w:type="dxa"/>
          </w:tcPr>
          <w:p w:rsidR="00636543" w:rsidRDefault="00636543" w:rsidP="00801F5A">
            <w:pPr>
              <w:adjustRightInd w:val="0"/>
              <w:snapToGrid w:val="0"/>
              <w:spacing w:line="360" w:lineRule="auto"/>
              <w:ind w:right="24"/>
              <w:rPr>
                <w:rFonts w:ascii="宋体" w:hAnsi="宋体"/>
                <w:bCs/>
                <w:sz w:val="24"/>
              </w:rPr>
            </w:pPr>
          </w:p>
        </w:tc>
        <w:tc>
          <w:tcPr>
            <w:tcW w:w="1684" w:type="dxa"/>
          </w:tcPr>
          <w:p w:rsidR="00636543" w:rsidRDefault="00636543" w:rsidP="00801F5A">
            <w:pPr>
              <w:adjustRightInd w:val="0"/>
              <w:snapToGrid w:val="0"/>
              <w:spacing w:line="360" w:lineRule="auto"/>
              <w:ind w:right="24"/>
              <w:rPr>
                <w:rFonts w:ascii="宋体" w:hAnsi="宋体"/>
                <w:bCs/>
                <w:sz w:val="24"/>
              </w:rPr>
            </w:pPr>
          </w:p>
        </w:tc>
      </w:tr>
      <w:tr w:rsidR="00636543" w:rsidTr="00801F5A">
        <w:tc>
          <w:tcPr>
            <w:tcW w:w="841" w:type="dxa"/>
          </w:tcPr>
          <w:p w:rsidR="00636543" w:rsidRDefault="00636543" w:rsidP="00801F5A">
            <w:pPr>
              <w:adjustRightInd w:val="0"/>
              <w:snapToGrid w:val="0"/>
              <w:spacing w:line="360" w:lineRule="auto"/>
              <w:ind w:right="24"/>
              <w:rPr>
                <w:rFonts w:ascii="宋体" w:hAnsi="宋体"/>
                <w:bCs/>
                <w:sz w:val="24"/>
              </w:rPr>
            </w:pPr>
          </w:p>
        </w:tc>
        <w:tc>
          <w:tcPr>
            <w:tcW w:w="1474" w:type="dxa"/>
          </w:tcPr>
          <w:p w:rsidR="00636543" w:rsidRDefault="00636543" w:rsidP="00801F5A">
            <w:pPr>
              <w:adjustRightInd w:val="0"/>
              <w:snapToGrid w:val="0"/>
              <w:spacing w:line="360" w:lineRule="auto"/>
              <w:ind w:right="24"/>
              <w:rPr>
                <w:rFonts w:ascii="宋体" w:hAnsi="宋体"/>
                <w:bCs/>
                <w:sz w:val="24"/>
              </w:rPr>
            </w:pPr>
          </w:p>
        </w:tc>
        <w:tc>
          <w:tcPr>
            <w:tcW w:w="1865" w:type="dxa"/>
          </w:tcPr>
          <w:p w:rsidR="00636543" w:rsidRDefault="00636543" w:rsidP="00801F5A">
            <w:pPr>
              <w:adjustRightInd w:val="0"/>
              <w:snapToGrid w:val="0"/>
              <w:spacing w:line="360" w:lineRule="auto"/>
              <w:ind w:right="24"/>
              <w:rPr>
                <w:rFonts w:ascii="宋体" w:hAnsi="宋体"/>
                <w:bCs/>
                <w:sz w:val="24"/>
              </w:rPr>
            </w:pPr>
          </w:p>
        </w:tc>
        <w:tc>
          <w:tcPr>
            <w:tcW w:w="2542" w:type="dxa"/>
          </w:tcPr>
          <w:p w:rsidR="00636543" w:rsidRDefault="00636543" w:rsidP="00801F5A">
            <w:pPr>
              <w:adjustRightInd w:val="0"/>
              <w:snapToGrid w:val="0"/>
              <w:spacing w:line="360" w:lineRule="auto"/>
              <w:ind w:right="24"/>
              <w:rPr>
                <w:rFonts w:ascii="宋体" w:hAnsi="宋体"/>
                <w:bCs/>
                <w:sz w:val="24"/>
              </w:rPr>
            </w:pPr>
          </w:p>
        </w:tc>
        <w:tc>
          <w:tcPr>
            <w:tcW w:w="841" w:type="dxa"/>
          </w:tcPr>
          <w:p w:rsidR="00636543" w:rsidRDefault="00636543" w:rsidP="00801F5A">
            <w:pPr>
              <w:adjustRightInd w:val="0"/>
              <w:snapToGrid w:val="0"/>
              <w:spacing w:line="360" w:lineRule="auto"/>
              <w:ind w:right="24"/>
              <w:rPr>
                <w:rFonts w:ascii="宋体" w:hAnsi="宋体"/>
                <w:bCs/>
                <w:sz w:val="24"/>
              </w:rPr>
            </w:pPr>
          </w:p>
        </w:tc>
        <w:tc>
          <w:tcPr>
            <w:tcW w:w="1684" w:type="dxa"/>
          </w:tcPr>
          <w:p w:rsidR="00636543" w:rsidRDefault="00636543" w:rsidP="00801F5A">
            <w:pPr>
              <w:adjustRightInd w:val="0"/>
              <w:snapToGrid w:val="0"/>
              <w:spacing w:line="360" w:lineRule="auto"/>
              <w:ind w:right="24"/>
              <w:rPr>
                <w:rFonts w:ascii="宋体" w:hAnsi="宋体"/>
                <w:bCs/>
                <w:sz w:val="24"/>
              </w:rPr>
            </w:pPr>
          </w:p>
        </w:tc>
      </w:tr>
      <w:tr w:rsidR="00636543" w:rsidTr="00801F5A">
        <w:tc>
          <w:tcPr>
            <w:tcW w:w="841" w:type="dxa"/>
          </w:tcPr>
          <w:p w:rsidR="00636543" w:rsidRDefault="00636543" w:rsidP="00801F5A">
            <w:pPr>
              <w:adjustRightInd w:val="0"/>
              <w:snapToGrid w:val="0"/>
              <w:spacing w:line="360" w:lineRule="auto"/>
              <w:ind w:right="24"/>
              <w:rPr>
                <w:rFonts w:ascii="宋体" w:hAnsi="宋体"/>
                <w:bCs/>
                <w:sz w:val="24"/>
              </w:rPr>
            </w:pPr>
          </w:p>
        </w:tc>
        <w:tc>
          <w:tcPr>
            <w:tcW w:w="1474" w:type="dxa"/>
          </w:tcPr>
          <w:p w:rsidR="00636543" w:rsidRDefault="00636543" w:rsidP="00801F5A">
            <w:pPr>
              <w:adjustRightInd w:val="0"/>
              <w:snapToGrid w:val="0"/>
              <w:spacing w:line="360" w:lineRule="auto"/>
              <w:ind w:right="24"/>
              <w:rPr>
                <w:rFonts w:ascii="宋体" w:hAnsi="宋体"/>
                <w:bCs/>
                <w:sz w:val="24"/>
              </w:rPr>
            </w:pPr>
          </w:p>
        </w:tc>
        <w:tc>
          <w:tcPr>
            <w:tcW w:w="1865" w:type="dxa"/>
          </w:tcPr>
          <w:p w:rsidR="00636543" w:rsidRDefault="00636543" w:rsidP="00801F5A">
            <w:pPr>
              <w:adjustRightInd w:val="0"/>
              <w:snapToGrid w:val="0"/>
              <w:spacing w:line="360" w:lineRule="auto"/>
              <w:ind w:right="24"/>
              <w:rPr>
                <w:rFonts w:ascii="宋体" w:hAnsi="宋体"/>
                <w:bCs/>
                <w:sz w:val="24"/>
              </w:rPr>
            </w:pPr>
          </w:p>
        </w:tc>
        <w:tc>
          <w:tcPr>
            <w:tcW w:w="2542" w:type="dxa"/>
          </w:tcPr>
          <w:p w:rsidR="00636543" w:rsidRDefault="00636543" w:rsidP="00801F5A">
            <w:pPr>
              <w:adjustRightInd w:val="0"/>
              <w:snapToGrid w:val="0"/>
              <w:spacing w:line="360" w:lineRule="auto"/>
              <w:ind w:right="24"/>
              <w:rPr>
                <w:rFonts w:ascii="宋体" w:hAnsi="宋体"/>
                <w:bCs/>
                <w:sz w:val="24"/>
              </w:rPr>
            </w:pPr>
          </w:p>
        </w:tc>
        <w:tc>
          <w:tcPr>
            <w:tcW w:w="841" w:type="dxa"/>
          </w:tcPr>
          <w:p w:rsidR="00636543" w:rsidRDefault="00636543" w:rsidP="00801F5A">
            <w:pPr>
              <w:adjustRightInd w:val="0"/>
              <w:snapToGrid w:val="0"/>
              <w:spacing w:line="360" w:lineRule="auto"/>
              <w:ind w:right="24"/>
              <w:rPr>
                <w:rFonts w:ascii="宋体" w:hAnsi="宋体"/>
                <w:bCs/>
                <w:sz w:val="24"/>
              </w:rPr>
            </w:pPr>
          </w:p>
        </w:tc>
        <w:tc>
          <w:tcPr>
            <w:tcW w:w="1684" w:type="dxa"/>
          </w:tcPr>
          <w:p w:rsidR="00636543" w:rsidRDefault="00636543" w:rsidP="00801F5A">
            <w:pPr>
              <w:adjustRightInd w:val="0"/>
              <w:snapToGrid w:val="0"/>
              <w:spacing w:line="360" w:lineRule="auto"/>
              <w:ind w:right="24"/>
              <w:rPr>
                <w:rFonts w:ascii="宋体" w:hAnsi="宋体"/>
                <w:bCs/>
                <w:sz w:val="24"/>
              </w:rPr>
            </w:pPr>
          </w:p>
        </w:tc>
      </w:tr>
      <w:tr w:rsidR="00636543" w:rsidTr="00801F5A">
        <w:tc>
          <w:tcPr>
            <w:tcW w:w="841" w:type="dxa"/>
          </w:tcPr>
          <w:p w:rsidR="00636543" w:rsidRDefault="00636543" w:rsidP="00801F5A">
            <w:pPr>
              <w:adjustRightInd w:val="0"/>
              <w:snapToGrid w:val="0"/>
              <w:spacing w:line="360" w:lineRule="auto"/>
              <w:ind w:right="24"/>
              <w:rPr>
                <w:rFonts w:ascii="宋体" w:hAnsi="宋体"/>
                <w:bCs/>
                <w:sz w:val="24"/>
              </w:rPr>
            </w:pPr>
          </w:p>
        </w:tc>
        <w:tc>
          <w:tcPr>
            <w:tcW w:w="1474" w:type="dxa"/>
          </w:tcPr>
          <w:p w:rsidR="00636543" w:rsidRDefault="00636543" w:rsidP="00801F5A">
            <w:pPr>
              <w:adjustRightInd w:val="0"/>
              <w:snapToGrid w:val="0"/>
              <w:spacing w:line="360" w:lineRule="auto"/>
              <w:ind w:right="24"/>
              <w:rPr>
                <w:rFonts w:ascii="宋体" w:hAnsi="宋体"/>
                <w:bCs/>
                <w:sz w:val="24"/>
              </w:rPr>
            </w:pPr>
          </w:p>
        </w:tc>
        <w:tc>
          <w:tcPr>
            <w:tcW w:w="1865" w:type="dxa"/>
          </w:tcPr>
          <w:p w:rsidR="00636543" w:rsidRDefault="00636543" w:rsidP="00801F5A">
            <w:pPr>
              <w:adjustRightInd w:val="0"/>
              <w:snapToGrid w:val="0"/>
              <w:spacing w:line="360" w:lineRule="auto"/>
              <w:ind w:right="24"/>
              <w:rPr>
                <w:rFonts w:ascii="宋体" w:hAnsi="宋体"/>
                <w:bCs/>
                <w:sz w:val="24"/>
              </w:rPr>
            </w:pPr>
          </w:p>
        </w:tc>
        <w:tc>
          <w:tcPr>
            <w:tcW w:w="2542" w:type="dxa"/>
          </w:tcPr>
          <w:p w:rsidR="00636543" w:rsidRDefault="00636543" w:rsidP="00801F5A">
            <w:pPr>
              <w:adjustRightInd w:val="0"/>
              <w:snapToGrid w:val="0"/>
              <w:spacing w:line="360" w:lineRule="auto"/>
              <w:ind w:right="24"/>
              <w:rPr>
                <w:rFonts w:ascii="宋体" w:hAnsi="宋体"/>
                <w:bCs/>
                <w:sz w:val="24"/>
              </w:rPr>
            </w:pPr>
          </w:p>
        </w:tc>
        <w:tc>
          <w:tcPr>
            <w:tcW w:w="841" w:type="dxa"/>
          </w:tcPr>
          <w:p w:rsidR="00636543" w:rsidRDefault="00636543" w:rsidP="00801F5A">
            <w:pPr>
              <w:adjustRightInd w:val="0"/>
              <w:snapToGrid w:val="0"/>
              <w:spacing w:line="360" w:lineRule="auto"/>
              <w:ind w:right="24"/>
              <w:rPr>
                <w:rFonts w:ascii="宋体" w:hAnsi="宋体"/>
                <w:bCs/>
                <w:sz w:val="24"/>
              </w:rPr>
            </w:pPr>
          </w:p>
        </w:tc>
        <w:tc>
          <w:tcPr>
            <w:tcW w:w="1684" w:type="dxa"/>
          </w:tcPr>
          <w:p w:rsidR="00636543" w:rsidRDefault="00636543" w:rsidP="00801F5A">
            <w:pPr>
              <w:adjustRightInd w:val="0"/>
              <w:snapToGrid w:val="0"/>
              <w:spacing w:line="360" w:lineRule="auto"/>
              <w:ind w:right="24"/>
              <w:rPr>
                <w:rFonts w:ascii="宋体" w:hAnsi="宋体"/>
                <w:bCs/>
                <w:sz w:val="24"/>
              </w:rPr>
            </w:pPr>
          </w:p>
        </w:tc>
      </w:tr>
      <w:tr w:rsidR="00636543" w:rsidTr="00801F5A">
        <w:tc>
          <w:tcPr>
            <w:tcW w:w="841" w:type="dxa"/>
          </w:tcPr>
          <w:p w:rsidR="00636543" w:rsidRDefault="00636543" w:rsidP="00801F5A">
            <w:pPr>
              <w:adjustRightInd w:val="0"/>
              <w:snapToGrid w:val="0"/>
              <w:spacing w:line="360" w:lineRule="auto"/>
              <w:ind w:right="24"/>
              <w:rPr>
                <w:rFonts w:ascii="宋体" w:hAnsi="宋体"/>
                <w:bCs/>
                <w:sz w:val="24"/>
              </w:rPr>
            </w:pPr>
          </w:p>
        </w:tc>
        <w:tc>
          <w:tcPr>
            <w:tcW w:w="1474" w:type="dxa"/>
          </w:tcPr>
          <w:p w:rsidR="00636543" w:rsidRDefault="00636543" w:rsidP="00801F5A">
            <w:pPr>
              <w:adjustRightInd w:val="0"/>
              <w:snapToGrid w:val="0"/>
              <w:spacing w:line="360" w:lineRule="auto"/>
              <w:ind w:right="24"/>
              <w:rPr>
                <w:rFonts w:ascii="宋体" w:hAnsi="宋体"/>
                <w:bCs/>
                <w:sz w:val="24"/>
              </w:rPr>
            </w:pPr>
          </w:p>
        </w:tc>
        <w:tc>
          <w:tcPr>
            <w:tcW w:w="1865" w:type="dxa"/>
          </w:tcPr>
          <w:p w:rsidR="00636543" w:rsidRDefault="00636543" w:rsidP="00801F5A">
            <w:pPr>
              <w:adjustRightInd w:val="0"/>
              <w:snapToGrid w:val="0"/>
              <w:spacing w:line="360" w:lineRule="auto"/>
              <w:ind w:right="24"/>
              <w:rPr>
                <w:rFonts w:ascii="宋体" w:hAnsi="宋体"/>
                <w:bCs/>
                <w:sz w:val="24"/>
              </w:rPr>
            </w:pPr>
          </w:p>
        </w:tc>
        <w:tc>
          <w:tcPr>
            <w:tcW w:w="2542" w:type="dxa"/>
          </w:tcPr>
          <w:p w:rsidR="00636543" w:rsidRDefault="00636543" w:rsidP="00801F5A">
            <w:pPr>
              <w:adjustRightInd w:val="0"/>
              <w:snapToGrid w:val="0"/>
              <w:spacing w:line="360" w:lineRule="auto"/>
              <w:ind w:right="24"/>
              <w:rPr>
                <w:rFonts w:ascii="宋体" w:hAnsi="宋体"/>
                <w:bCs/>
                <w:sz w:val="24"/>
              </w:rPr>
            </w:pPr>
          </w:p>
        </w:tc>
        <w:tc>
          <w:tcPr>
            <w:tcW w:w="841" w:type="dxa"/>
          </w:tcPr>
          <w:p w:rsidR="00636543" w:rsidRDefault="00636543" w:rsidP="00801F5A">
            <w:pPr>
              <w:adjustRightInd w:val="0"/>
              <w:snapToGrid w:val="0"/>
              <w:spacing w:line="360" w:lineRule="auto"/>
              <w:ind w:right="24"/>
              <w:rPr>
                <w:rFonts w:ascii="宋体" w:hAnsi="宋体"/>
                <w:bCs/>
                <w:sz w:val="24"/>
              </w:rPr>
            </w:pPr>
          </w:p>
        </w:tc>
        <w:tc>
          <w:tcPr>
            <w:tcW w:w="1684" w:type="dxa"/>
          </w:tcPr>
          <w:p w:rsidR="00636543" w:rsidRDefault="00636543" w:rsidP="00801F5A">
            <w:pPr>
              <w:adjustRightInd w:val="0"/>
              <w:snapToGrid w:val="0"/>
              <w:spacing w:line="360" w:lineRule="auto"/>
              <w:ind w:right="24"/>
              <w:rPr>
                <w:rFonts w:ascii="宋体" w:hAnsi="宋体"/>
                <w:bCs/>
                <w:sz w:val="24"/>
              </w:rPr>
            </w:pPr>
          </w:p>
        </w:tc>
      </w:tr>
      <w:tr w:rsidR="00636543" w:rsidTr="00801F5A">
        <w:tc>
          <w:tcPr>
            <w:tcW w:w="841" w:type="dxa"/>
          </w:tcPr>
          <w:p w:rsidR="00636543" w:rsidRDefault="00636543" w:rsidP="00801F5A">
            <w:pPr>
              <w:adjustRightInd w:val="0"/>
              <w:snapToGrid w:val="0"/>
              <w:spacing w:line="360" w:lineRule="auto"/>
              <w:ind w:right="24"/>
              <w:rPr>
                <w:rFonts w:ascii="宋体" w:hAnsi="宋体"/>
                <w:bCs/>
                <w:sz w:val="24"/>
              </w:rPr>
            </w:pPr>
          </w:p>
        </w:tc>
        <w:tc>
          <w:tcPr>
            <w:tcW w:w="1474" w:type="dxa"/>
          </w:tcPr>
          <w:p w:rsidR="00636543" w:rsidRDefault="00636543" w:rsidP="00801F5A">
            <w:pPr>
              <w:adjustRightInd w:val="0"/>
              <w:snapToGrid w:val="0"/>
              <w:spacing w:line="360" w:lineRule="auto"/>
              <w:ind w:right="24"/>
              <w:rPr>
                <w:rFonts w:ascii="宋体" w:hAnsi="宋体"/>
                <w:bCs/>
                <w:sz w:val="24"/>
              </w:rPr>
            </w:pPr>
          </w:p>
        </w:tc>
        <w:tc>
          <w:tcPr>
            <w:tcW w:w="1865" w:type="dxa"/>
          </w:tcPr>
          <w:p w:rsidR="00636543" w:rsidRDefault="00636543" w:rsidP="00801F5A">
            <w:pPr>
              <w:adjustRightInd w:val="0"/>
              <w:snapToGrid w:val="0"/>
              <w:spacing w:line="360" w:lineRule="auto"/>
              <w:ind w:right="24"/>
              <w:rPr>
                <w:rFonts w:ascii="宋体" w:hAnsi="宋体"/>
                <w:bCs/>
                <w:sz w:val="24"/>
              </w:rPr>
            </w:pPr>
          </w:p>
        </w:tc>
        <w:tc>
          <w:tcPr>
            <w:tcW w:w="2542" w:type="dxa"/>
          </w:tcPr>
          <w:p w:rsidR="00636543" w:rsidRDefault="00636543" w:rsidP="00801F5A">
            <w:pPr>
              <w:adjustRightInd w:val="0"/>
              <w:snapToGrid w:val="0"/>
              <w:spacing w:line="360" w:lineRule="auto"/>
              <w:ind w:right="24"/>
              <w:rPr>
                <w:rFonts w:ascii="宋体" w:hAnsi="宋体"/>
                <w:bCs/>
                <w:sz w:val="24"/>
              </w:rPr>
            </w:pPr>
          </w:p>
        </w:tc>
        <w:tc>
          <w:tcPr>
            <w:tcW w:w="841" w:type="dxa"/>
          </w:tcPr>
          <w:p w:rsidR="00636543" w:rsidRDefault="00636543" w:rsidP="00801F5A">
            <w:pPr>
              <w:adjustRightInd w:val="0"/>
              <w:snapToGrid w:val="0"/>
              <w:spacing w:line="360" w:lineRule="auto"/>
              <w:ind w:right="24"/>
              <w:rPr>
                <w:rFonts w:ascii="宋体" w:hAnsi="宋体"/>
                <w:bCs/>
                <w:sz w:val="24"/>
              </w:rPr>
            </w:pPr>
          </w:p>
        </w:tc>
        <w:tc>
          <w:tcPr>
            <w:tcW w:w="1684" w:type="dxa"/>
          </w:tcPr>
          <w:p w:rsidR="00636543" w:rsidRDefault="00636543" w:rsidP="00801F5A">
            <w:pPr>
              <w:adjustRightInd w:val="0"/>
              <w:snapToGrid w:val="0"/>
              <w:spacing w:line="360" w:lineRule="auto"/>
              <w:ind w:right="24"/>
              <w:rPr>
                <w:rFonts w:ascii="宋体" w:hAnsi="宋体"/>
                <w:bCs/>
                <w:sz w:val="24"/>
              </w:rPr>
            </w:pPr>
          </w:p>
        </w:tc>
      </w:tr>
      <w:tr w:rsidR="00636543" w:rsidTr="00801F5A">
        <w:tc>
          <w:tcPr>
            <w:tcW w:w="841" w:type="dxa"/>
          </w:tcPr>
          <w:p w:rsidR="00636543" w:rsidRDefault="00636543" w:rsidP="00801F5A">
            <w:pPr>
              <w:adjustRightInd w:val="0"/>
              <w:snapToGrid w:val="0"/>
              <w:spacing w:line="360" w:lineRule="auto"/>
              <w:ind w:right="24"/>
              <w:rPr>
                <w:rFonts w:ascii="宋体" w:hAnsi="宋体"/>
                <w:bCs/>
                <w:sz w:val="24"/>
              </w:rPr>
            </w:pPr>
          </w:p>
        </w:tc>
        <w:tc>
          <w:tcPr>
            <w:tcW w:w="1474" w:type="dxa"/>
          </w:tcPr>
          <w:p w:rsidR="00636543" w:rsidRDefault="00636543" w:rsidP="00801F5A">
            <w:pPr>
              <w:adjustRightInd w:val="0"/>
              <w:snapToGrid w:val="0"/>
              <w:spacing w:line="360" w:lineRule="auto"/>
              <w:ind w:right="24"/>
              <w:rPr>
                <w:rFonts w:ascii="宋体" w:hAnsi="宋体"/>
                <w:bCs/>
                <w:sz w:val="24"/>
              </w:rPr>
            </w:pPr>
          </w:p>
        </w:tc>
        <w:tc>
          <w:tcPr>
            <w:tcW w:w="1865" w:type="dxa"/>
          </w:tcPr>
          <w:p w:rsidR="00636543" w:rsidRDefault="00636543" w:rsidP="00801F5A">
            <w:pPr>
              <w:adjustRightInd w:val="0"/>
              <w:snapToGrid w:val="0"/>
              <w:spacing w:line="360" w:lineRule="auto"/>
              <w:ind w:right="24"/>
              <w:rPr>
                <w:rFonts w:ascii="宋体" w:hAnsi="宋体"/>
                <w:bCs/>
                <w:sz w:val="24"/>
              </w:rPr>
            </w:pPr>
          </w:p>
        </w:tc>
        <w:tc>
          <w:tcPr>
            <w:tcW w:w="2542" w:type="dxa"/>
          </w:tcPr>
          <w:p w:rsidR="00636543" w:rsidRDefault="00636543" w:rsidP="00801F5A">
            <w:pPr>
              <w:adjustRightInd w:val="0"/>
              <w:snapToGrid w:val="0"/>
              <w:spacing w:line="360" w:lineRule="auto"/>
              <w:ind w:right="24"/>
              <w:rPr>
                <w:rFonts w:ascii="宋体" w:hAnsi="宋体"/>
                <w:bCs/>
                <w:sz w:val="24"/>
              </w:rPr>
            </w:pPr>
          </w:p>
        </w:tc>
        <w:tc>
          <w:tcPr>
            <w:tcW w:w="841" w:type="dxa"/>
          </w:tcPr>
          <w:p w:rsidR="00636543" w:rsidRDefault="00636543" w:rsidP="00801F5A">
            <w:pPr>
              <w:adjustRightInd w:val="0"/>
              <w:snapToGrid w:val="0"/>
              <w:spacing w:line="360" w:lineRule="auto"/>
              <w:ind w:right="24"/>
              <w:rPr>
                <w:rFonts w:ascii="宋体" w:hAnsi="宋体"/>
                <w:bCs/>
                <w:sz w:val="24"/>
              </w:rPr>
            </w:pPr>
          </w:p>
        </w:tc>
        <w:tc>
          <w:tcPr>
            <w:tcW w:w="1684" w:type="dxa"/>
          </w:tcPr>
          <w:p w:rsidR="00636543" w:rsidRDefault="00636543" w:rsidP="00801F5A">
            <w:pPr>
              <w:adjustRightInd w:val="0"/>
              <w:snapToGrid w:val="0"/>
              <w:spacing w:line="360" w:lineRule="auto"/>
              <w:ind w:right="24"/>
              <w:rPr>
                <w:rFonts w:ascii="宋体" w:hAnsi="宋体"/>
                <w:bCs/>
                <w:sz w:val="24"/>
              </w:rPr>
            </w:pPr>
          </w:p>
        </w:tc>
      </w:tr>
    </w:tbl>
    <w:p w:rsidR="00F37C1E" w:rsidRPr="00CB3E8B" w:rsidRDefault="00F37C1E" w:rsidP="00F37C1E">
      <w:pPr>
        <w:rPr>
          <w:rFonts w:ascii="楷体" w:eastAsia="楷体" w:hAnsi="楷体"/>
          <w:szCs w:val="21"/>
        </w:rPr>
      </w:pPr>
      <w:r w:rsidRPr="00CB3E8B">
        <w:rPr>
          <w:rFonts w:ascii="楷体" w:eastAsia="楷体" w:hAnsi="楷体" w:hint="eastAsia"/>
          <w:szCs w:val="21"/>
        </w:rPr>
        <w:t>注：1.偏离应按照</w:t>
      </w:r>
      <w:r w:rsidR="008F1955">
        <w:rPr>
          <w:rFonts w:ascii="楷体" w:eastAsia="楷体" w:hAnsi="楷体" w:hint="eastAsia"/>
          <w:szCs w:val="21"/>
        </w:rPr>
        <w:t>谈判文件</w:t>
      </w:r>
      <w:r>
        <w:rPr>
          <w:rFonts w:ascii="楷体" w:eastAsia="楷体" w:hAnsi="楷体" w:hint="eastAsia"/>
          <w:szCs w:val="21"/>
        </w:rPr>
        <w:t>中有关</w:t>
      </w:r>
      <w:r w:rsidRPr="00CB3E8B">
        <w:rPr>
          <w:rFonts w:ascii="楷体" w:eastAsia="楷体" w:hAnsi="楷体" w:hint="eastAsia"/>
          <w:szCs w:val="21"/>
        </w:rPr>
        <w:t>条款定义理解，本表只填写有偏离的情况。</w:t>
      </w:r>
    </w:p>
    <w:p w:rsidR="00F37C1E" w:rsidRPr="00CB3E8B" w:rsidRDefault="00F37C1E" w:rsidP="00F37C1E">
      <w:pPr>
        <w:ind w:leftChars="-67" w:left="-141" w:firstLineChars="124" w:firstLine="260"/>
        <w:rPr>
          <w:rFonts w:ascii="宋体" w:hAnsi="宋体"/>
          <w:bCs/>
          <w:szCs w:val="21"/>
        </w:rPr>
      </w:pPr>
      <w:r w:rsidRPr="00CB3E8B">
        <w:rPr>
          <w:rFonts w:ascii="楷体" w:eastAsia="楷体" w:hAnsi="楷体" w:hint="eastAsia"/>
          <w:szCs w:val="21"/>
        </w:rPr>
        <w:t>2.对技术条款中所有要求，除本表所列出偏离外，均视为供应商响应其余全部技术条款要求；如供应商响应</w:t>
      </w:r>
      <w:r w:rsidR="008F1955">
        <w:rPr>
          <w:rFonts w:ascii="楷体" w:eastAsia="楷体" w:hAnsi="楷体" w:hint="eastAsia"/>
          <w:szCs w:val="21"/>
        </w:rPr>
        <w:t>谈判文件</w:t>
      </w:r>
      <w:r w:rsidRPr="00CB3E8B">
        <w:rPr>
          <w:rFonts w:ascii="楷体" w:eastAsia="楷体" w:hAnsi="楷体" w:hint="eastAsia"/>
          <w:szCs w:val="21"/>
        </w:rPr>
        <w:t>所有技术条款要求的，必须提交空白表，否则，其响应文件无效。</w:t>
      </w:r>
    </w:p>
    <w:p w:rsidR="00F37C1E" w:rsidRPr="00CB3E8B" w:rsidRDefault="00F37C1E" w:rsidP="00F37C1E">
      <w:pPr>
        <w:adjustRightInd w:val="0"/>
        <w:spacing w:afterLines="100" w:after="312"/>
        <w:jc w:val="left"/>
        <w:rPr>
          <w:rFonts w:ascii="宋体" w:hAnsi="宋体"/>
          <w:bCs/>
          <w:szCs w:val="21"/>
        </w:rPr>
      </w:pPr>
    </w:p>
    <w:p w:rsidR="00F37C1E" w:rsidRPr="00CB3E8B" w:rsidRDefault="00F37C1E" w:rsidP="00F37C1E">
      <w:pPr>
        <w:adjustRightInd w:val="0"/>
        <w:spacing w:afterLines="100" w:after="312"/>
        <w:jc w:val="left"/>
        <w:rPr>
          <w:rFonts w:ascii="宋体" w:hAnsi="宋体"/>
          <w:bCs/>
          <w:szCs w:val="21"/>
        </w:rPr>
      </w:pPr>
    </w:p>
    <w:p w:rsidR="00F37C1E" w:rsidRPr="00CB3E8B" w:rsidRDefault="00F37C1E" w:rsidP="00F37C1E">
      <w:pPr>
        <w:adjustRightInd w:val="0"/>
        <w:spacing w:afterLines="100" w:after="312"/>
        <w:jc w:val="left"/>
        <w:rPr>
          <w:rFonts w:ascii="宋体" w:hAnsi="宋体"/>
          <w:bCs/>
          <w:szCs w:val="21"/>
        </w:rPr>
      </w:pPr>
    </w:p>
    <w:p w:rsidR="00F37C1E" w:rsidRPr="00CB3E8B" w:rsidRDefault="00F37C1E" w:rsidP="00F37C1E">
      <w:pPr>
        <w:adjustRightInd w:val="0"/>
        <w:spacing w:afterLines="100" w:after="312"/>
        <w:jc w:val="left"/>
        <w:rPr>
          <w:rFonts w:ascii="宋体" w:hAnsi="宋体"/>
          <w:bCs/>
          <w:szCs w:val="21"/>
        </w:rPr>
      </w:pPr>
      <w:r w:rsidRPr="00CB3E8B">
        <w:rPr>
          <w:rFonts w:ascii="宋体" w:hAnsi="宋体" w:hint="eastAsia"/>
          <w:bCs/>
          <w:szCs w:val="21"/>
        </w:rPr>
        <w:t>供 应 商：</w:t>
      </w:r>
      <w:r w:rsidRPr="00CB3E8B">
        <w:rPr>
          <w:rFonts w:ascii="宋体" w:hAnsi="宋体" w:hint="eastAsia"/>
          <w:bCs/>
          <w:szCs w:val="21"/>
          <w:u w:val="single"/>
        </w:rPr>
        <w:t xml:space="preserve">                     </w:t>
      </w:r>
      <w:r w:rsidRPr="00CB3E8B">
        <w:rPr>
          <w:rFonts w:ascii="宋体" w:hAnsi="宋体" w:hint="eastAsia"/>
          <w:bCs/>
          <w:szCs w:val="21"/>
        </w:rPr>
        <w:t>（单位盖章）</w:t>
      </w:r>
    </w:p>
    <w:p w:rsidR="00F37C1E" w:rsidRPr="00CB3E8B" w:rsidRDefault="00F37C1E" w:rsidP="00F37C1E">
      <w:pPr>
        <w:pStyle w:val="Char10"/>
        <w:spacing w:beforeLines="150" w:before="468"/>
        <w:rPr>
          <w:rFonts w:ascii="宋体" w:hAnsi="宋体"/>
          <w:bCs/>
        </w:rPr>
      </w:pPr>
      <w:r w:rsidRPr="00CB3E8B">
        <w:rPr>
          <w:rFonts w:ascii="宋体" w:hAnsi="宋体" w:hint="eastAsia"/>
        </w:rPr>
        <w:t>法定代表人或委托代理人：</w:t>
      </w:r>
      <w:r w:rsidRPr="00CB3E8B">
        <w:rPr>
          <w:rFonts w:ascii="宋体" w:hAnsi="宋体" w:hint="eastAsia"/>
          <w:u w:val="single"/>
        </w:rPr>
        <w:t xml:space="preserve">                </w:t>
      </w:r>
      <w:r w:rsidRPr="00CB3E8B">
        <w:rPr>
          <w:rFonts w:ascii="宋体" w:hAnsi="宋体" w:hint="eastAsia"/>
        </w:rPr>
        <w:t>（签名）</w:t>
      </w:r>
    </w:p>
    <w:p w:rsidR="00F37C1E" w:rsidRPr="00CB3E8B" w:rsidRDefault="00F37C1E" w:rsidP="00F37C1E">
      <w:pPr>
        <w:adjustRightInd w:val="0"/>
        <w:spacing w:beforeLines="150" w:before="468"/>
        <w:jc w:val="left"/>
        <w:rPr>
          <w:rFonts w:ascii="宋体" w:hAnsi="宋体"/>
          <w:bCs/>
          <w:szCs w:val="21"/>
        </w:rPr>
      </w:pPr>
      <w:r w:rsidRPr="00CB3E8B">
        <w:rPr>
          <w:rFonts w:ascii="宋体" w:hAnsi="宋体" w:hint="eastAsia"/>
          <w:bCs/>
          <w:szCs w:val="21"/>
        </w:rPr>
        <w:t>日   期:20   年  月  日</w:t>
      </w:r>
    </w:p>
    <w:p w:rsidR="00DA45A4" w:rsidRPr="0023321C" w:rsidRDefault="00DA45A4" w:rsidP="00DA45A4">
      <w:pPr>
        <w:pStyle w:val="20"/>
        <w:spacing w:beforeLines="50" w:before="156" w:afterLines="50" w:after="156"/>
        <w:ind w:firstLine="0"/>
        <w:jc w:val="center"/>
        <w:outlineLvl w:val="0"/>
        <w:rPr>
          <w:rFonts w:ascii="宋体" w:hAnsi="宋体"/>
          <w:b/>
          <w:szCs w:val="32"/>
        </w:rPr>
      </w:pPr>
      <w:r w:rsidRPr="0023321C">
        <w:rPr>
          <w:rFonts w:ascii="宋体" w:hAnsi="宋体" w:hint="eastAsia"/>
          <w:b/>
          <w:szCs w:val="32"/>
        </w:rPr>
        <w:lastRenderedPageBreak/>
        <w:t>五、承诺文件</w:t>
      </w:r>
    </w:p>
    <w:p w:rsidR="00AC18B7" w:rsidRPr="00CB3E8B" w:rsidRDefault="00AC18B7" w:rsidP="00AC18B7">
      <w:pPr>
        <w:pStyle w:val="3"/>
        <w:spacing w:beforeLines="100" w:before="312" w:afterLines="50" w:after="156" w:line="360" w:lineRule="auto"/>
        <w:jc w:val="center"/>
        <w:rPr>
          <w:rFonts w:ascii="黑体" w:eastAsia="黑体" w:hAnsi="黑体"/>
          <w:b w:val="0"/>
          <w:szCs w:val="32"/>
        </w:rPr>
      </w:pPr>
      <w:r w:rsidRPr="00CB3E8B">
        <w:rPr>
          <w:rFonts w:ascii="黑体" w:eastAsia="黑体" w:hAnsi="黑体" w:hint="eastAsia"/>
          <w:b w:val="0"/>
          <w:szCs w:val="32"/>
        </w:rPr>
        <w:t>1.质量安全责任承诺书</w:t>
      </w:r>
    </w:p>
    <w:p w:rsidR="00AC18B7" w:rsidRPr="00CB3E8B" w:rsidRDefault="00AC18B7" w:rsidP="00AC18B7">
      <w:pPr>
        <w:spacing w:line="360" w:lineRule="auto"/>
        <w:ind w:firstLineChars="200" w:firstLine="420"/>
        <w:rPr>
          <w:rFonts w:ascii="宋体" w:hAnsi="宋体"/>
          <w:szCs w:val="21"/>
        </w:rPr>
      </w:pPr>
      <w:r w:rsidRPr="00CB3E8B">
        <w:rPr>
          <w:rFonts w:ascii="宋体" w:hAnsi="宋体"/>
          <w:szCs w:val="21"/>
        </w:rPr>
        <w:t>为保证本采购项目顺利进行，作为供应商，现郑重承诺：</w:t>
      </w:r>
    </w:p>
    <w:p w:rsidR="00AC18B7" w:rsidRPr="00CB3E8B" w:rsidRDefault="00AC18B7" w:rsidP="00AC18B7">
      <w:pPr>
        <w:spacing w:line="360" w:lineRule="auto"/>
        <w:ind w:firstLineChars="200" w:firstLine="420"/>
        <w:rPr>
          <w:rFonts w:ascii="宋体" w:hAnsi="宋体"/>
          <w:szCs w:val="21"/>
        </w:rPr>
      </w:pPr>
      <w:r w:rsidRPr="00CB3E8B">
        <w:rPr>
          <w:rFonts w:ascii="宋体" w:hAnsi="宋体" w:hint="eastAsia"/>
          <w:szCs w:val="21"/>
        </w:rPr>
        <w:t>1.</w:t>
      </w:r>
      <w:r w:rsidRPr="00CB3E8B">
        <w:rPr>
          <w:rFonts w:ascii="宋体" w:hAnsi="宋体"/>
          <w:szCs w:val="21"/>
        </w:rPr>
        <w:t>我方所投产品的生产（包括设计、制造、安装、改造、维修等）、投入使用的材料等均完全符合国家现行质量、安全、环保标准和要求。</w:t>
      </w:r>
    </w:p>
    <w:p w:rsidR="00AC18B7" w:rsidRPr="00CB3E8B" w:rsidRDefault="00AC18B7" w:rsidP="00AC18B7">
      <w:pPr>
        <w:spacing w:line="360" w:lineRule="auto"/>
        <w:ind w:firstLineChars="200" w:firstLine="420"/>
        <w:rPr>
          <w:rFonts w:ascii="宋体" w:hAnsi="宋体"/>
          <w:szCs w:val="21"/>
        </w:rPr>
      </w:pPr>
      <w:r w:rsidRPr="00CB3E8B">
        <w:rPr>
          <w:rFonts w:ascii="宋体" w:hAnsi="宋体" w:hint="eastAsia"/>
          <w:szCs w:val="21"/>
        </w:rPr>
        <w:t>2.</w:t>
      </w:r>
      <w:r w:rsidRPr="00CB3E8B">
        <w:rPr>
          <w:rFonts w:ascii="宋体" w:hAnsi="宋体"/>
          <w:szCs w:val="21"/>
        </w:rPr>
        <w:t>我方将严格按照国家现行相关储存、运输、安装调试技术标准及规范、服务标准及规范、施工标准及规范，在规定的时限内，保质、保量完成项目全部内容，并向采购人交付合格产品。</w:t>
      </w:r>
    </w:p>
    <w:p w:rsidR="00AC18B7" w:rsidRPr="00CB3E8B" w:rsidRDefault="00AC18B7" w:rsidP="00AC18B7">
      <w:pPr>
        <w:spacing w:line="360" w:lineRule="auto"/>
        <w:ind w:firstLineChars="200" w:firstLine="420"/>
        <w:rPr>
          <w:rFonts w:ascii="宋体" w:hAnsi="宋体"/>
          <w:szCs w:val="21"/>
        </w:rPr>
      </w:pPr>
      <w:r w:rsidRPr="00CB3E8B">
        <w:rPr>
          <w:rFonts w:ascii="宋体" w:hAnsi="宋体"/>
          <w:szCs w:val="21"/>
        </w:rPr>
        <w:t>3</w:t>
      </w:r>
      <w:r w:rsidRPr="00CB3E8B">
        <w:rPr>
          <w:rFonts w:ascii="宋体" w:hAnsi="宋体" w:hint="eastAsia"/>
          <w:szCs w:val="21"/>
        </w:rPr>
        <w:t>.</w:t>
      </w:r>
      <w:r w:rsidRPr="00CB3E8B">
        <w:rPr>
          <w:rFonts w:ascii="宋体" w:hAnsi="宋体"/>
          <w:szCs w:val="21"/>
        </w:rPr>
        <w:t>对于因产品生产质量以及储存、运输、安装调试、服务、施工等过程中产生的任何安全事故，我方承担全部责任。</w:t>
      </w:r>
    </w:p>
    <w:p w:rsidR="00AC18B7" w:rsidRPr="00CB3E8B" w:rsidRDefault="00AC18B7" w:rsidP="00AC18B7">
      <w:pPr>
        <w:spacing w:line="360" w:lineRule="auto"/>
        <w:ind w:firstLineChars="200" w:firstLine="420"/>
        <w:rPr>
          <w:rFonts w:ascii="宋体" w:hAnsi="宋体"/>
          <w:szCs w:val="21"/>
        </w:rPr>
      </w:pPr>
      <w:r w:rsidRPr="00CB3E8B">
        <w:rPr>
          <w:rFonts w:ascii="宋体" w:hAnsi="宋体" w:hint="eastAsia"/>
          <w:szCs w:val="21"/>
        </w:rPr>
        <w:t>4.</w:t>
      </w:r>
      <w:r w:rsidRPr="00CB3E8B">
        <w:rPr>
          <w:rFonts w:ascii="宋体" w:hAnsi="宋体"/>
          <w:szCs w:val="21"/>
        </w:rPr>
        <w:t>我方提供的货物、工程、服务等符合现行的国家、行业、地区、企业标准及要求，标准不一致的，以更为严格的为准，我方对提供的货物、工程、服务等的质量、安全、环保等承担全部责任。</w:t>
      </w:r>
    </w:p>
    <w:p w:rsidR="00AC18B7" w:rsidRPr="00CB3E8B" w:rsidRDefault="00AC18B7" w:rsidP="00AC18B7">
      <w:pPr>
        <w:spacing w:line="360" w:lineRule="auto"/>
        <w:rPr>
          <w:rFonts w:ascii="宋体" w:hAnsi="宋体"/>
          <w:szCs w:val="21"/>
        </w:rPr>
      </w:pPr>
    </w:p>
    <w:p w:rsidR="00AC18B7" w:rsidRPr="00CB3E8B" w:rsidRDefault="00AC18B7" w:rsidP="00AC18B7">
      <w:pPr>
        <w:spacing w:line="360" w:lineRule="auto"/>
        <w:rPr>
          <w:rFonts w:ascii="宋体" w:hAnsi="宋体"/>
          <w:szCs w:val="21"/>
        </w:rPr>
      </w:pPr>
    </w:p>
    <w:p w:rsidR="00AC18B7" w:rsidRPr="00CB3E8B" w:rsidRDefault="00AC18B7" w:rsidP="00AC18B7">
      <w:pPr>
        <w:spacing w:line="360" w:lineRule="auto"/>
        <w:rPr>
          <w:rFonts w:ascii="宋体" w:hAnsi="宋体"/>
          <w:szCs w:val="21"/>
        </w:rPr>
      </w:pPr>
    </w:p>
    <w:p w:rsidR="00AC18B7" w:rsidRPr="00CB3E8B" w:rsidRDefault="00AC18B7" w:rsidP="00AC18B7">
      <w:pPr>
        <w:adjustRightInd w:val="0"/>
        <w:spacing w:line="360" w:lineRule="auto"/>
        <w:ind w:firstLine="420"/>
        <w:jc w:val="left"/>
        <w:rPr>
          <w:rFonts w:ascii="宋体" w:hAnsi="宋体"/>
          <w:szCs w:val="21"/>
        </w:rPr>
      </w:pPr>
      <w:r w:rsidRPr="00CB3E8B">
        <w:rPr>
          <w:rFonts w:ascii="宋体" w:hAnsi="宋体" w:hint="eastAsia"/>
          <w:szCs w:val="21"/>
        </w:rPr>
        <w:t>承诺人：</w:t>
      </w:r>
      <w:r w:rsidRPr="00CB3E8B">
        <w:rPr>
          <w:rFonts w:ascii="宋体" w:hAnsi="宋体" w:hint="eastAsia"/>
          <w:szCs w:val="21"/>
          <w:u w:val="single"/>
        </w:rPr>
        <w:t xml:space="preserve">                              </w:t>
      </w:r>
      <w:r w:rsidRPr="00CB3E8B">
        <w:rPr>
          <w:rFonts w:ascii="宋体" w:hAnsi="宋体" w:hint="eastAsia"/>
          <w:szCs w:val="21"/>
        </w:rPr>
        <w:t>（供应商名称，盖单位章）</w:t>
      </w:r>
    </w:p>
    <w:p w:rsidR="00AC18B7" w:rsidRPr="00CB3E8B" w:rsidRDefault="00AC18B7" w:rsidP="00AC18B7">
      <w:pPr>
        <w:adjustRightInd w:val="0"/>
        <w:spacing w:line="360" w:lineRule="auto"/>
        <w:ind w:firstLine="420"/>
        <w:jc w:val="left"/>
        <w:rPr>
          <w:rFonts w:ascii="宋体" w:hAnsi="宋体"/>
          <w:szCs w:val="21"/>
        </w:rPr>
      </w:pPr>
    </w:p>
    <w:p w:rsidR="00AC18B7" w:rsidRPr="00CB3E8B" w:rsidRDefault="00AC18B7" w:rsidP="00AC18B7">
      <w:pPr>
        <w:adjustRightInd w:val="0"/>
        <w:spacing w:line="360" w:lineRule="auto"/>
        <w:ind w:firstLine="420"/>
        <w:jc w:val="left"/>
        <w:rPr>
          <w:rFonts w:ascii="宋体" w:hAnsi="宋体"/>
          <w:szCs w:val="21"/>
        </w:rPr>
      </w:pPr>
      <w:r w:rsidRPr="00CB3E8B">
        <w:rPr>
          <w:rFonts w:ascii="宋体" w:hAnsi="宋体" w:hint="eastAsia"/>
          <w:szCs w:val="21"/>
        </w:rPr>
        <w:t>日  期：</w:t>
      </w:r>
      <w:r w:rsidRPr="00CB3E8B">
        <w:rPr>
          <w:rFonts w:ascii="宋体" w:hAnsi="宋体" w:hint="eastAsia"/>
          <w:bCs/>
          <w:szCs w:val="21"/>
        </w:rPr>
        <w:t>20</w:t>
      </w:r>
      <w:r w:rsidRPr="00CB3E8B">
        <w:rPr>
          <w:rFonts w:ascii="宋体" w:hAnsi="宋体" w:hint="eastAsia"/>
          <w:bCs/>
          <w:szCs w:val="21"/>
          <w:u w:val="single"/>
        </w:rPr>
        <w:t xml:space="preserve">   </w:t>
      </w:r>
      <w:r w:rsidRPr="00CB3E8B">
        <w:rPr>
          <w:rFonts w:ascii="宋体" w:hAnsi="宋体" w:hint="eastAsia"/>
          <w:bCs/>
          <w:szCs w:val="21"/>
        </w:rPr>
        <w:t>年</w:t>
      </w:r>
      <w:r w:rsidRPr="00CB3E8B">
        <w:rPr>
          <w:rFonts w:ascii="宋体" w:hAnsi="宋体" w:hint="eastAsia"/>
          <w:bCs/>
          <w:szCs w:val="21"/>
          <w:u w:val="single"/>
        </w:rPr>
        <w:t xml:space="preserve">  </w:t>
      </w:r>
      <w:r w:rsidRPr="00CB3E8B">
        <w:rPr>
          <w:rFonts w:ascii="宋体" w:hAnsi="宋体" w:hint="eastAsia"/>
          <w:bCs/>
          <w:szCs w:val="21"/>
        </w:rPr>
        <w:t>月</w:t>
      </w:r>
      <w:r w:rsidRPr="00CB3E8B">
        <w:rPr>
          <w:rFonts w:ascii="宋体" w:hAnsi="宋体" w:hint="eastAsia"/>
          <w:bCs/>
          <w:szCs w:val="21"/>
          <w:u w:val="single"/>
        </w:rPr>
        <w:t xml:space="preserve">  </w:t>
      </w:r>
      <w:r w:rsidRPr="00CB3E8B">
        <w:rPr>
          <w:rFonts w:ascii="宋体" w:hAnsi="宋体" w:hint="eastAsia"/>
          <w:bCs/>
          <w:szCs w:val="21"/>
        </w:rPr>
        <w:t>日</w:t>
      </w:r>
    </w:p>
    <w:p w:rsidR="00AC18B7" w:rsidRPr="00CB3E8B" w:rsidRDefault="00AC18B7" w:rsidP="00AC18B7">
      <w:pPr>
        <w:adjustRightInd w:val="0"/>
        <w:spacing w:line="400" w:lineRule="exact"/>
        <w:jc w:val="left"/>
        <w:rPr>
          <w:b/>
          <w:sz w:val="36"/>
          <w:szCs w:val="36"/>
        </w:rPr>
      </w:pPr>
    </w:p>
    <w:p w:rsidR="00AC18B7" w:rsidRPr="00CB3E8B" w:rsidRDefault="00AC18B7" w:rsidP="00AC18B7">
      <w:pPr>
        <w:adjustRightInd w:val="0"/>
        <w:spacing w:line="400" w:lineRule="exact"/>
        <w:jc w:val="left"/>
        <w:rPr>
          <w:rFonts w:ascii="宋体" w:hAnsi="宋体"/>
          <w:b/>
          <w:bCs/>
          <w:sz w:val="36"/>
          <w:szCs w:val="36"/>
        </w:rPr>
      </w:pPr>
    </w:p>
    <w:p w:rsidR="00AC18B7" w:rsidRPr="00CB3E8B" w:rsidRDefault="00AC18B7" w:rsidP="00AC18B7">
      <w:pPr>
        <w:adjustRightInd w:val="0"/>
        <w:spacing w:line="400" w:lineRule="exact"/>
        <w:jc w:val="left"/>
        <w:rPr>
          <w:rFonts w:ascii="宋体" w:hAnsi="宋体"/>
          <w:b/>
          <w:bCs/>
          <w:sz w:val="36"/>
          <w:szCs w:val="36"/>
        </w:rPr>
      </w:pPr>
    </w:p>
    <w:p w:rsidR="00AC18B7" w:rsidRPr="00CB3E8B" w:rsidRDefault="00AC18B7" w:rsidP="00AC18B7">
      <w:pPr>
        <w:adjustRightInd w:val="0"/>
        <w:spacing w:line="400" w:lineRule="exact"/>
        <w:jc w:val="left"/>
        <w:rPr>
          <w:rFonts w:ascii="宋体" w:hAnsi="宋体"/>
          <w:b/>
          <w:bCs/>
          <w:sz w:val="36"/>
          <w:szCs w:val="36"/>
        </w:rPr>
      </w:pPr>
    </w:p>
    <w:p w:rsidR="00AC18B7" w:rsidRPr="00CB3E8B" w:rsidRDefault="00AC18B7" w:rsidP="00AC18B7">
      <w:pPr>
        <w:adjustRightInd w:val="0"/>
        <w:spacing w:line="400" w:lineRule="exact"/>
        <w:jc w:val="left"/>
        <w:rPr>
          <w:rFonts w:ascii="宋体" w:hAnsi="宋体"/>
          <w:b/>
          <w:bCs/>
          <w:sz w:val="36"/>
          <w:szCs w:val="36"/>
        </w:rPr>
      </w:pPr>
    </w:p>
    <w:p w:rsidR="00AC18B7" w:rsidRPr="00CB3E8B" w:rsidRDefault="00AC18B7" w:rsidP="00AC18B7">
      <w:pPr>
        <w:adjustRightInd w:val="0"/>
        <w:spacing w:line="400" w:lineRule="exact"/>
        <w:jc w:val="left"/>
        <w:rPr>
          <w:rFonts w:ascii="宋体" w:hAnsi="宋体"/>
          <w:b/>
          <w:bCs/>
          <w:sz w:val="36"/>
          <w:szCs w:val="36"/>
        </w:rPr>
      </w:pPr>
    </w:p>
    <w:p w:rsidR="00AC18B7" w:rsidRPr="00CB3E8B" w:rsidRDefault="00AC18B7" w:rsidP="00AC18B7">
      <w:pPr>
        <w:adjustRightInd w:val="0"/>
        <w:spacing w:line="400" w:lineRule="exact"/>
        <w:jc w:val="left"/>
        <w:rPr>
          <w:rFonts w:ascii="宋体" w:hAnsi="宋体"/>
          <w:b/>
          <w:bCs/>
          <w:sz w:val="36"/>
          <w:szCs w:val="36"/>
        </w:rPr>
      </w:pPr>
    </w:p>
    <w:p w:rsidR="00AC18B7" w:rsidRPr="00CB3E8B" w:rsidRDefault="00AC18B7" w:rsidP="00AC18B7">
      <w:pPr>
        <w:adjustRightInd w:val="0"/>
        <w:spacing w:line="400" w:lineRule="exact"/>
        <w:jc w:val="left"/>
        <w:rPr>
          <w:rFonts w:ascii="宋体" w:hAnsi="宋体"/>
          <w:b/>
          <w:bCs/>
          <w:sz w:val="36"/>
          <w:szCs w:val="36"/>
        </w:rPr>
      </w:pPr>
    </w:p>
    <w:p w:rsidR="00AC18B7" w:rsidRPr="00CB3E8B" w:rsidRDefault="00AC18B7" w:rsidP="00AC18B7">
      <w:pPr>
        <w:adjustRightInd w:val="0"/>
        <w:spacing w:line="400" w:lineRule="exact"/>
        <w:jc w:val="left"/>
        <w:rPr>
          <w:rFonts w:ascii="宋体" w:hAnsi="宋体"/>
          <w:b/>
          <w:bCs/>
          <w:sz w:val="36"/>
          <w:szCs w:val="36"/>
        </w:rPr>
      </w:pPr>
    </w:p>
    <w:p w:rsidR="00AC18B7" w:rsidRPr="00CB3E8B" w:rsidRDefault="00AC18B7" w:rsidP="00AC18B7">
      <w:pPr>
        <w:adjustRightInd w:val="0"/>
        <w:spacing w:line="400" w:lineRule="exact"/>
        <w:jc w:val="left"/>
        <w:rPr>
          <w:rFonts w:ascii="宋体" w:hAnsi="宋体"/>
          <w:b/>
          <w:bCs/>
          <w:sz w:val="36"/>
          <w:szCs w:val="36"/>
        </w:rPr>
      </w:pPr>
    </w:p>
    <w:p w:rsidR="00AC18B7" w:rsidRPr="00CB3E8B" w:rsidRDefault="00AC18B7" w:rsidP="00AC18B7">
      <w:pPr>
        <w:adjustRightInd w:val="0"/>
        <w:spacing w:line="400" w:lineRule="exact"/>
        <w:jc w:val="left"/>
        <w:rPr>
          <w:rFonts w:ascii="宋体" w:hAnsi="宋体"/>
          <w:b/>
          <w:bCs/>
          <w:sz w:val="36"/>
          <w:szCs w:val="36"/>
        </w:rPr>
      </w:pPr>
    </w:p>
    <w:p w:rsidR="00AC18B7" w:rsidRPr="00CB3E8B" w:rsidRDefault="00AC18B7" w:rsidP="00AC18B7">
      <w:pPr>
        <w:adjustRightInd w:val="0"/>
        <w:spacing w:line="400" w:lineRule="exact"/>
        <w:jc w:val="left"/>
        <w:rPr>
          <w:rFonts w:ascii="楷体" w:eastAsia="楷体" w:hAnsi="楷体"/>
          <w:color w:val="000000"/>
          <w:szCs w:val="21"/>
        </w:rPr>
      </w:pPr>
    </w:p>
    <w:p w:rsidR="00AC18B7" w:rsidRPr="00CB3E8B" w:rsidRDefault="00AC18B7" w:rsidP="00AC18B7">
      <w:pPr>
        <w:pStyle w:val="3"/>
        <w:spacing w:beforeLines="100" w:before="312" w:afterLines="50" w:after="156" w:line="360" w:lineRule="auto"/>
        <w:jc w:val="center"/>
        <w:rPr>
          <w:rFonts w:ascii="黑体" w:eastAsia="黑体" w:hAnsi="黑体"/>
          <w:b w:val="0"/>
          <w:sz w:val="36"/>
          <w:szCs w:val="36"/>
        </w:rPr>
      </w:pPr>
      <w:r w:rsidRPr="00CB3E8B">
        <w:rPr>
          <w:rFonts w:ascii="黑体" w:eastAsia="黑体" w:hAnsi="黑体" w:hint="eastAsia"/>
          <w:b w:val="0"/>
          <w:sz w:val="36"/>
          <w:szCs w:val="36"/>
        </w:rPr>
        <w:br w:type="page"/>
      </w:r>
      <w:r w:rsidRPr="00CB3E8B">
        <w:rPr>
          <w:rFonts w:ascii="黑体" w:eastAsia="黑体" w:hAnsi="黑体" w:hint="eastAsia"/>
          <w:b w:val="0"/>
          <w:szCs w:val="32"/>
        </w:rPr>
        <w:lastRenderedPageBreak/>
        <w:t>2.参加政府采购活动行为自律承诺书</w:t>
      </w:r>
    </w:p>
    <w:p w:rsidR="00AC18B7" w:rsidRPr="00CB3E8B" w:rsidRDefault="00AC18B7" w:rsidP="00AC18B7">
      <w:pPr>
        <w:spacing w:line="360" w:lineRule="auto"/>
        <w:ind w:firstLineChars="200" w:firstLine="420"/>
        <w:rPr>
          <w:rFonts w:ascii="宋体" w:hAnsi="宋体"/>
          <w:szCs w:val="21"/>
        </w:rPr>
      </w:pPr>
      <w:r w:rsidRPr="00CB3E8B">
        <w:rPr>
          <w:rFonts w:ascii="宋体" w:hAnsi="宋体"/>
          <w:szCs w:val="21"/>
        </w:rPr>
        <w:t>作为参加本次政府采购项目的供应商，我方郑重承诺在参与政府采购活动中遵纪守法、公平竞争、诚实守信，如有违反愿承担一切责任及后果：</w:t>
      </w:r>
    </w:p>
    <w:p w:rsidR="00AC18B7" w:rsidRPr="00CB3E8B" w:rsidRDefault="00AC18B7" w:rsidP="00AC18B7">
      <w:pPr>
        <w:spacing w:line="360" w:lineRule="auto"/>
        <w:ind w:firstLineChars="200" w:firstLine="420"/>
        <w:rPr>
          <w:rFonts w:ascii="宋体" w:hAnsi="宋体"/>
          <w:szCs w:val="21"/>
        </w:rPr>
      </w:pPr>
      <w:r w:rsidRPr="00CB3E8B">
        <w:rPr>
          <w:rFonts w:ascii="宋体" w:hAnsi="宋体"/>
          <w:szCs w:val="21"/>
        </w:rPr>
        <w:t>1</w:t>
      </w:r>
      <w:r w:rsidRPr="00CB3E8B">
        <w:rPr>
          <w:rFonts w:ascii="宋体" w:hAnsi="宋体" w:hint="eastAsia"/>
          <w:szCs w:val="21"/>
        </w:rPr>
        <w:t>．</w:t>
      </w:r>
      <w:r w:rsidRPr="00CB3E8B">
        <w:rPr>
          <w:rFonts w:ascii="宋体" w:hAnsi="宋体"/>
          <w:szCs w:val="21"/>
        </w:rPr>
        <w:t>不与采购人、采购代理机构、政府采购评审专家恶意串通，不向其行贿或提供其他不正当利益；</w:t>
      </w:r>
    </w:p>
    <w:p w:rsidR="00AC18B7" w:rsidRPr="00CB3E8B" w:rsidRDefault="00AC18B7" w:rsidP="00AC18B7">
      <w:pPr>
        <w:spacing w:line="360" w:lineRule="auto"/>
        <w:ind w:firstLineChars="200" w:firstLine="420"/>
        <w:rPr>
          <w:rFonts w:ascii="宋体" w:hAnsi="宋体"/>
          <w:szCs w:val="21"/>
        </w:rPr>
      </w:pPr>
      <w:r w:rsidRPr="00CB3E8B">
        <w:rPr>
          <w:rFonts w:ascii="宋体" w:hAnsi="宋体"/>
          <w:szCs w:val="21"/>
        </w:rPr>
        <w:t>2</w:t>
      </w:r>
      <w:r w:rsidRPr="00CB3E8B">
        <w:rPr>
          <w:rFonts w:ascii="宋体" w:hAnsi="宋体" w:hint="eastAsia"/>
          <w:szCs w:val="21"/>
        </w:rPr>
        <w:t>．</w:t>
      </w:r>
      <w:r w:rsidRPr="00CB3E8B">
        <w:rPr>
          <w:rFonts w:ascii="宋体" w:hAnsi="宋体"/>
          <w:szCs w:val="21"/>
        </w:rPr>
        <w:t>不与其他供应商恶意串通，采取“围标、串标、陪标”等商业欺诈手段谋取中标、成交；</w:t>
      </w:r>
    </w:p>
    <w:p w:rsidR="00AC18B7" w:rsidRPr="00CB3E8B" w:rsidRDefault="00AC18B7" w:rsidP="00AC18B7">
      <w:pPr>
        <w:spacing w:line="360" w:lineRule="auto"/>
        <w:ind w:firstLineChars="200" w:firstLine="420"/>
        <w:rPr>
          <w:rFonts w:ascii="宋体" w:hAnsi="宋体"/>
          <w:szCs w:val="21"/>
        </w:rPr>
      </w:pPr>
      <w:r w:rsidRPr="00CB3E8B">
        <w:rPr>
          <w:rFonts w:ascii="宋体" w:hAnsi="宋体"/>
          <w:szCs w:val="21"/>
        </w:rPr>
        <w:t>3</w:t>
      </w:r>
      <w:r w:rsidRPr="00CB3E8B">
        <w:rPr>
          <w:rFonts w:ascii="宋体" w:hAnsi="宋体" w:hint="eastAsia"/>
          <w:szCs w:val="21"/>
        </w:rPr>
        <w:t>．</w:t>
      </w:r>
      <w:r w:rsidRPr="00CB3E8B">
        <w:rPr>
          <w:rFonts w:ascii="宋体" w:hAnsi="宋体"/>
          <w:szCs w:val="21"/>
        </w:rPr>
        <w:t>不提供虚假或无效证明文件（包括但不限于资格证明文件、合同及验收文件、检验检测报告、从业人员资格证书、机构或所投产品的各类认证证书等）或虚假材料谋取中标；</w:t>
      </w:r>
    </w:p>
    <w:p w:rsidR="00AC18B7" w:rsidRPr="00CB3E8B" w:rsidRDefault="00AC18B7" w:rsidP="00AC18B7">
      <w:pPr>
        <w:spacing w:line="360" w:lineRule="auto"/>
        <w:ind w:firstLineChars="200" w:firstLine="420"/>
        <w:rPr>
          <w:rFonts w:ascii="宋体" w:hAnsi="宋体"/>
          <w:szCs w:val="21"/>
        </w:rPr>
      </w:pPr>
      <w:r w:rsidRPr="00CB3E8B">
        <w:rPr>
          <w:rFonts w:ascii="宋体" w:hAnsi="宋体"/>
          <w:szCs w:val="21"/>
        </w:rPr>
        <w:t>4</w:t>
      </w:r>
      <w:r w:rsidRPr="00CB3E8B">
        <w:rPr>
          <w:rFonts w:ascii="宋体" w:hAnsi="宋体" w:hint="eastAsia"/>
          <w:szCs w:val="21"/>
        </w:rPr>
        <w:t>．</w:t>
      </w:r>
      <w:r w:rsidRPr="00CB3E8B">
        <w:rPr>
          <w:rFonts w:ascii="宋体" w:hAnsi="宋体"/>
          <w:szCs w:val="21"/>
        </w:rPr>
        <w:t>不采取不正当手段诋毁、排挤其他供应商；</w:t>
      </w:r>
    </w:p>
    <w:p w:rsidR="00AC18B7" w:rsidRPr="00CB3E8B" w:rsidRDefault="00AC18B7" w:rsidP="00AC18B7">
      <w:pPr>
        <w:spacing w:line="360" w:lineRule="auto"/>
        <w:ind w:firstLineChars="200" w:firstLine="420"/>
        <w:rPr>
          <w:rFonts w:ascii="宋体" w:hAnsi="宋体"/>
          <w:szCs w:val="21"/>
        </w:rPr>
      </w:pPr>
      <w:r w:rsidRPr="00CB3E8B">
        <w:rPr>
          <w:rFonts w:ascii="宋体" w:hAnsi="宋体"/>
          <w:szCs w:val="21"/>
        </w:rPr>
        <w:t>5</w:t>
      </w:r>
      <w:r w:rsidRPr="00CB3E8B">
        <w:rPr>
          <w:rFonts w:ascii="宋体" w:hAnsi="宋体" w:hint="eastAsia"/>
          <w:szCs w:val="21"/>
        </w:rPr>
        <w:t>．</w:t>
      </w:r>
      <w:r w:rsidRPr="00CB3E8B">
        <w:rPr>
          <w:rFonts w:ascii="宋体" w:hAnsi="宋体"/>
          <w:szCs w:val="21"/>
        </w:rPr>
        <w:t>不以不正当理由拒不与采购人签订政府采购合同，或逾期签订政府采购合同，或不按照</w:t>
      </w:r>
      <w:r w:rsidR="008F1955">
        <w:rPr>
          <w:rFonts w:ascii="宋体" w:hAnsi="宋体"/>
          <w:szCs w:val="21"/>
        </w:rPr>
        <w:t>谈判文件</w:t>
      </w:r>
      <w:r w:rsidRPr="00CB3E8B">
        <w:rPr>
          <w:rFonts w:ascii="宋体" w:hAnsi="宋体"/>
          <w:szCs w:val="21"/>
        </w:rPr>
        <w:t>确定的事项签订政府采购合同；</w:t>
      </w:r>
    </w:p>
    <w:p w:rsidR="00AC18B7" w:rsidRPr="00CB3E8B" w:rsidRDefault="00AC18B7" w:rsidP="00AC18B7">
      <w:pPr>
        <w:spacing w:line="360" w:lineRule="auto"/>
        <w:ind w:firstLineChars="200" w:firstLine="420"/>
        <w:rPr>
          <w:rFonts w:ascii="宋体" w:hAnsi="宋体"/>
          <w:szCs w:val="21"/>
        </w:rPr>
      </w:pPr>
      <w:r w:rsidRPr="00CB3E8B">
        <w:rPr>
          <w:rFonts w:ascii="宋体" w:hAnsi="宋体"/>
          <w:szCs w:val="21"/>
        </w:rPr>
        <w:t>6</w:t>
      </w:r>
      <w:r w:rsidRPr="00CB3E8B">
        <w:rPr>
          <w:rFonts w:ascii="宋体" w:hAnsi="宋体" w:hint="eastAsia"/>
          <w:szCs w:val="21"/>
        </w:rPr>
        <w:t>．</w:t>
      </w:r>
      <w:r w:rsidRPr="00CB3E8B">
        <w:rPr>
          <w:rFonts w:ascii="宋体" w:hAnsi="宋体"/>
          <w:szCs w:val="21"/>
        </w:rPr>
        <w:t>不以不正当理由拒绝履行合同义务，不会擅自变更、中止或者终止政府采购合同或将政府采购合同转包；</w:t>
      </w:r>
    </w:p>
    <w:p w:rsidR="00AC18B7" w:rsidRPr="00CB3E8B" w:rsidRDefault="00AC18B7" w:rsidP="00AC18B7">
      <w:pPr>
        <w:spacing w:line="360" w:lineRule="auto"/>
        <w:ind w:firstLineChars="200" w:firstLine="420"/>
        <w:rPr>
          <w:rFonts w:ascii="宋体" w:hAnsi="宋体"/>
          <w:szCs w:val="21"/>
        </w:rPr>
      </w:pPr>
      <w:r w:rsidRPr="00CB3E8B">
        <w:rPr>
          <w:rFonts w:ascii="宋体" w:hAnsi="宋体"/>
          <w:szCs w:val="21"/>
        </w:rPr>
        <w:t>7</w:t>
      </w:r>
      <w:r w:rsidRPr="00CB3E8B">
        <w:rPr>
          <w:rFonts w:ascii="宋体" w:hAnsi="宋体" w:hint="eastAsia"/>
          <w:szCs w:val="21"/>
        </w:rPr>
        <w:t>．</w:t>
      </w:r>
      <w:r w:rsidRPr="00CB3E8B">
        <w:rPr>
          <w:rFonts w:ascii="宋体" w:hAnsi="宋体"/>
          <w:szCs w:val="21"/>
        </w:rPr>
        <w:t>不在提供商品、服务或工程施工过程中提供假冒伪劣产品，损害采购人的合法权益或公共利益；</w:t>
      </w:r>
    </w:p>
    <w:p w:rsidR="00AC18B7" w:rsidRPr="00CB3E8B" w:rsidRDefault="00AC18B7" w:rsidP="00AC18B7">
      <w:pPr>
        <w:spacing w:line="360" w:lineRule="auto"/>
        <w:ind w:firstLineChars="200" w:firstLine="420"/>
        <w:rPr>
          <w:rFonts w:ascii="宋体" w:hAnsi="宋体"/>
          <w:szCs w:val="21"/>
        </w:rPr>
      </w:pPr>
      <w:r w:rsidRPr="00CB3E8B">
        <w:rPr>
          <w:rFonts w:ascii="宋体" w:hAnsi="宋体"/>
          <w:szCs w:val="21"/>
        </w:rPr>
        <w:t>8</w:t>
      </w:r>
      <w:r w:rsidRPr="00CB3E8B">
        <w:rPr>
          <w:rFonts w:ascii="宋体" w:hAnsi="宋体" w:hint="eastAsia"/>
          <w:szCs w:val="21"/>
        </w:rPr>
        <w:t>．</w:t>
      </w:r>
      <w:r w:rsidRPr="00CB3E8B">
        <w:rPr>
          <w:rFonts w:ascii="宋体" w:hAnsi="宋体"/>
          <w:szCs w:val="21"/>
        </w:rPr>
        <w:t>不采取捏造事实、提供虚假材料或者以非法手段取得证明材料进行质疑和投诉；</w:t>
      </w:r>
    </w:p>
    <w:p w:rsidR="00AC18B7" w:rsidRPr="00CB3E8B" w:rsidRDefault="00AC18B7" w:rsidP="00AC18B7">
      <w:pPr>
        <w:spacing w:line="360" w:lineRule="auto"/>
        <w:ind w:firstLineChars="200" w:firstLine="420"/>
        <w:rPr>
          <w:rFonts w:ascii="宋体" w:hAnsi="宋体"/>
          <w:szCs w:val="21"/>
        </w:rPr>
      </w:pPr>
      <w:r w:rsidRPr="00CB3E8B">
        <w:rPr>
          <w:rFonts w:ascii="宋体" w:hAnsi="宋体"/>
          <w:szCs w:val="21"/>
        </w:rPr>
        <w:t>9</w:t>
      </w:r>
      <w:r w:rsidRPr="00CB3E8B">
        <w:rPr>
          <w:rFonts w:ascii="宋体" w:hAnsi="宋体" w:hint="eastAsia"/>
          <w:szCs w:val="21"/>
        </w:rPr>
        <w:t>．</w:t>
      </w:r>
      <w:r w:rsidRPr="00CB3E8B">
        <w:rPr>
          <w:rFonts w:ascii="宋体" w:hAnsi="宋体"/>
          <w:szCs w:val="21"/>
        </w:rPr>
        <w:t>不发生其他有悖于政府采购公开、公平、公正和诚信原则的行为。</w:t>
      </w:r>
    </w:p>
    <w:p w:rsidR="00AC18B7" w:rsidRPr="00CB3E8B" w:rsidRDefault="00AC18B7" w:rsidP="00AC18B7">
      <w:pPr>
        <w:spacing w:line="360" w:lineRule="auto"/>
        <w:ind w:firstLineChars="200" w:firstLine="420"/>
        <w:rPr>
          <w:rFonts w:ascii="宋体" w:hAnsi="宋体"/>
          <w:szCs w:val="21"/>
        </w:rPr>
      </w:pPr>
      <w:r w:rsidRPr="00CB3E8B">
        <w:rPr>
          <w:rFonts w:ascii="宋体" w:hAnsi="宋体"/>
          <w:szCs w:val="21"/>
        </w:rPr>
        <w:t>10</w:t>
      </w:r>
      <w:r w:rsidRPr="00CB3E8B">
        <w:rPr>
          <w:rFonts w:ascii="宋体" w:hAnsi="宋体" w:hint="eastAsia"/>
          <w:szCs w:val="21"/>
        </w:rPr>
        <w:t>．</w:t>
      </w:r>
      <w:r w:rsidRPr="00CB3E8B">
        <w:rPr>
          <w:rFonts w:ascii="宋体" w:hAnsi="宋体"/>
          <w:szCs w:val="21"/>
        </w:rPr>
        <w:t>尊重和接受政府采购监督管理部门的监督和采购人、采购代理机构的政府采购工作要求，愿意承担因违约行为给采购人造成的损失。</w:t>
      </w:r>
    </w:p>
    <w:p w:rsidR="00AC18B7" w:rsidRPr="00CB3E8B" w:rsidRDefault="00AC18B7" w:rsidP="00AC18B7">
      <w:pPr>
        <w:spacing w:line="360" w:lineRule="auto"/>
        <w:ind w:firstLineChars="200" w:firstLine="420"/>
        <w:rPr>
          <w:rFonts w:ascii="宋体" w:hAnsi="宋体"/>
          <w:szCs w:val="21"/>
        </w:rPr>
      </w:pPr>
    </w:p>
    <w:p w:rsidR="00AC18B7" w:rsidRPr="00CB3E8B" w:rsidRDefault="00AC18B7" w:rsidP="00AC18B7">
      <w:pPr>
        <w:spacing w:line="360" w:lineRule="auto"/>
        <w:ind w:firstLineChars="200" w:firstLine="420"/>
        <w:rPr>
          <w:rFonts w:ascii="宋体" w:hAnsi="宋体"/>
          <w:szCs w:val="21"/>
        </w:rPr>
      </w:pPr>
    </w:p>
    <w:p w:rsidR="00AC18B7" w:rsidRPr="00CB3E8B" w:rsidRDefault="00AC18B7" w:rsidP="00AC18B7">
      <w:pPr>
        <w:spacing w:line="360" w:lineRule="auto"/>
        <w:ind w:firstLineChars="200" w:firstLine="420"/>
        <w:rPr>
          <w:rFonts w:ascii="宋体" w:hAnsi="宋体"/>
          <w:szCs w:val="21"/>
        </w:rPr>
      </w:pPr>
      <w:r w:rsidRPr="00CB3E8B">
        <w:rPr>
          <w:rFonts w:ascii="宋体" w:hAnsi="宋体"/>
          <w:szCs w:val="21"/>
        </w:rPr>
        <w:t>承诺人：</w:t>
      </w:r>
      <w:r w:rsidRPr="00CB3E8B">
        <w:rPr>
          <w:rFonts w:ascii="宋体" w:hAnsi="宋体" w:hint="eastAsia"/>
          <w:szCs w:val="21"/>
          <w:u w:val="single"/>
        </w:rPr>
        <w:t xml:space="preserve">                         </w:t>
      </w:r>
      <w:r w:rsidRPr="00CB3E8B">
        <w:rPr>
          <w:rFonts w:ascii="宋体" w:hAnsi="宋体"/>
          <w:szCs w:val="21"/>
        </w:rPr>
        <w:t>（供应商名称、加盖单位章）</w:t>
      </w:r>
    </w:p>
    <w:p w:rsidR="00AC18B7" w:rsidRPr="00CB3E8B" w:rsidRDefault="00AC18B7" w:rsidP="00AC18B7">
      <w:pPr>
        <w:spacing w:line="360" w:lineRule="auto"/>
        <w:ind w:firstLineChars="200" w:firstLine="420"/>
        <w:rPr>
          <w:rFonts w:ascii="宋体" w:hAnsi="宋体"/>
          <w:szCs w:val="21"/>
        </w:rPr>
      </w:pPr>
    </w:p>
    <w:p w:rsidR="00AC18B7" w:rsidRPr="00CB3E8B" w:rsidRDefault="00AC18B7" w:rsidP="00AC18B7">
      <w:pPr>
        <w:spacing w:line="360" w:lineRule="auto"/>
        <w:ind w:firstLineChars="200" w:firstLine="420"/>
        <w:rPr>
          <w:rFonts w:ascii="宋体" w:hAnsi="宋体"/>
          <w:szCs w:val="21"/>
        </w:rPr>
      </w:pPr>
      <w:r w:rsidRPr="00CB3E8B">
        <w:rPr>
          <w:rFonts w:ascii="宋体" w:hAnsi="宋体"/>
          <w:szCs w:val="21"/>
        </w:rPr>
        <w:t>日</w:t>
      </w:r>
      <w:r w:rsidRPr="00CB3E8B">
        <w:rPr>
          <w:rFonts w:ascii="宋体" w:hAnsi="宋体" w:hint="eastAsia"/>
          <w:szCs w:val="21"/>
        </w:rPr>
        <w:t xml:space="preserve">  </w:t>
      </w:r>
      <w:r w:rsidRPr="00CB3E8B">
        <w:rPr>
          <w:rFonts w:ascii="宋体" w:hAnsi="宋体"/>
          <w:szCs w:val="21"/>
        </w:rPr>
        <w:t>期：</w:t>
      </w:r>
      <w:r w:rsidRPr="00CB3E8B">
        <w:rPr>
          <w:rFonts w:ascii="宋体" w:hAnsi="宋体" w:hint="eastAsia"/>
          <w:szCs w:val="21"/>
        </w:rPr>
        <w:t>20</w:t>
      </w:r>
      <w:r w:rsidRPr="00CB3E8B">
        <w:rPr>
          <w:rFonts w:ascii="宋体" w:hAnsi="宋体" w:hint="eastAsia"/>
          <w:szCs w:val="21"/>
          <w:u w:val="single"/>
        </w:rPr>
        <w:t xml:space="preserve">   </w:t>
      </w:r>
      <w:r w:rsidRPr="00CB3E8B">
        <w:rPr>
          <w:rFonts w:ascii="宋体" w:hAnsi="宋体"/>
          <w:szCs w:val="21"/>
        </w:rPr>
        <w:t>年</w:t>
      </w:r>
      <w:r w:rsidRPr="00CB3E8B">
        <w:rPr>
          <w:rFonts w:ascii="宋体" w:hAnsi="宋体" w:hint="eastAsia"/>
          <w:szCs w:val="21"/>
          <w:u w:val="single"/>
        </w:rPr>
        <w:t xml:space="preserve">  </w:t>
      </w:r>
      <w:r w:rsidRPr="00CB3E8B">
        <w:rPr>
          <w:rFonts w:ascii="宋体" w:hAnsi="宋体"/>
          <w:szCs w:val="21"/>
        </w:rPr>
        <w:t>月</w:t>
      </w:r>
      <w:r w:rsidRPr="00CB3E8B">
        <w:rPr>
          <w:rFonts w:ascii="宋体" w:hAnsi="宋体" w:hint="eastAsia"/>
          <w:szCs w:val="21"/>
          <w:u w:val="single"/>
        </w:rPr>
        <w:t xml:space="preserve">  </w:t>
      </w:r>
      <w:r w:rsidRPr="00CB3E8B">
        <w:rPr>
          <w:rFonts w:ascii="宋体" w:hAnsi="宋体"/>
          <w:szCs w:val="21"/>
        </w:rPr>
        <w:t>日</w:t>
      </w:r>
    </w:p>
    <w:p w:rsidR="00AC18B7" w:rsidRDefault="00AC18B7">
      <w:pPr>
        <w:widowControl/>
        <w:jc w:val="left"/>
        <w:rPr>
          <w:b/>
          <w:sz w:val="36"/>
          <w:szCs w:val="36"/>
        </w:rPr>
      </w:pPr>
      <w:r>
        <w:rPr>
          <w:b/>
          <w:sz w:val="36"/>
          <w:szCs w:val="36"/>
        </w:rPr>
        <w:br w:type="page"/>
      </w:r>
    </w:p>
    <w:p w:rsidR="00DA45A4" w:rsidRPr="00AC18B7" w:rsidRDefault="00AC18B7" w:rsidP="00AC18B7">
      <w:pPr>
        <w:pStyle w:val="3"/>
        <w:spacing w:beforeLines="100" w:before="312" w:afterLines="50" w:after="156" w:line="360" w:lineRule="auto"/>
        <w:jc w:val="center"/>
        <w:rPr>
          <w:rFonts w:ascii="黑体" w:eastAsia="黑体" w:hAnsi="黑体"/>
          <w:b w:val="0"/>
          <w:szCs w:val="32"/>
        </w:rPr>
      </w:pPr>
      <w:r w:rsidRPr="00CB3E8B">
        <w:rPr>
          <w:rFonts w:ascii="黑体" w:eastAsia="黑体" w:hAnsi="黑体" w:hint="eastAsia"/>
          <w:b w:val="0"/>
          <w:szCs w:val="32"/>
        </w:rPr>
        <w:lastRenderedPageBreak/>
        <w:t>3.其他承诺</w:t>
      </w:r>
    </w:p>
    <w:p w:rsidR="00DA45A4" w:rsidRDefault="00DA45A4" w:rsidP="00DA45A4">
      <w:pPr>
        <w:adjustRightInd w:val="0"/>
        <w:spacing w:line="400" w:lineRule="exact"/>
        <w:ind w:firstLineChars="200" w:firstLine="420"/>
        <w:jc w:val="left"/>
        <w:rPr>
          <w:rFonts w:ascii="楷体" w:eastAsia="楷体" w:hAnsi="楷体"/>
          <w:szCs w:val="21"/>
        </w:rPr>
      </w:pPr>
      <w:r>
        <w:rPr>
          <w:rFonts w:ascii="楷体" w:eastAsia="楷体" w:hAnsi="楷体" w:hint="eastAsia"/>
          <w:szCs w:val="21"/>
        </w:rPr>
        <w:t>说明：</w:t>
      </w:r>
    </w:p>
    <w:p w:rsidR="00AC18B7" w:rsidRDefault="00AC18B7" w:rsidP="00AC18B7">
      <w:pPr>
        <w:adjustRightInd w:val="0"/>
        <w:spacing w:line="400" w:lineRule="exact"/>
        <w:ind w:firstLineChars="500" w:firstLine="1050"/>
        <w:jc w:val="left"/>
        <w:rPr>
          <w:rFonts w:ascii="楷体" w:eastAsia="楷体" w:hAnsi="楷体"/>
          <w:szCs w:val="21"/>
        </w:rPr>
      </w:pPr>
      <w:r>
        <w:rPr>
          <w:rFonts w:ascii="楷体" w:eastAsia="楷体" w:hAnsi="楷体" w:hint="eastAsia"/>
          <w:szCs w:val="21"/>
        </w:rPr>
        <w:t>供应商根据</w:t>
      </w:r>
      <w:r w:rsidR="008F1955">
        <w:rPr>
          <w:rFonts w:ascii="楷体" w:eastAsia="楷体" w:hAnsi="楷体" w:hint="eastAsia"/>
          <w:szCs w:val="21"/>
        </w:rPr>
        <w:t>谈判文件</w:t>
      </w:r>
      <w:r>
        <w:rPr>
          <w:rFonts w:ascii="楷体" w:eastAsia="楷体" w:hAnsi="楷体" w:hint="eastAsia"/>
          <w:szCs w:val="21"/>
        </w:rPr>
        <w:t>要求和采购需求，对服务质量、服务计划、售后服务等做出承诺，格式自定。</w:t>
      </w:r>
    </w:p>
    <w:p w:rsidR="00AC18B7" w:rsidRDefault="00AC18B7">
      <w:pPr>
        <w:widowControl/>
        <w:jc w:val="left"/>
        <w:rPr>
          <w:rFonts w:ascii="宋体" w:hAnsi="宋体"/>
          <w:b/>
          <w:sz w:val="32"/>
          <w:szCs w:val="32"/>
        </w:rPr>
      </w:pPr>
      <w:r>
        <w:rPr>
          <w:rFonts w:ascii="宋体" w:hAnsi="宋体"/>
          <w:b/>
          <w:szCs w:val="32"/>
        </w:rPr>
        <w:br w:type="page"/>
      </w:r>
    </w:p>
    <w:p w:rsidR="00DA45A4" w:rsidRDefault="00DA1ADA" w:rsidP="00DA45A4">
      <w:pPr>
        <w:tabs>
          <w:tab w:val="left" w:pos="3600"/>
        </w:tabs>
        <w:adjustRightInd w:val="0"/>
        <w:snapToGrid w:val="0"/>
        <w:spacing w:beforeLines="100" w:before="312"/>
        <w:jc w:val="center"/>
        <w:rPr>
          <w:rFonts w:ascii="黑体" w:eastAsia="黑体"/>
          <w:sz w:val="36"/>
          <w:szCs w:val="36"/>
        </w:rPr>
      </w:pPr>
      <w:r>
        <w:rPr>
          <w:rFonts w:ascii="黑体" w:eastAsia="黑体" w:hint="eastAsia"/>
          <w:kern w:val="0"/>
          <w:sz w:val="36"/>
          <w:szCs w:val="36"/>
        </w:rPr>
        <w:lastRenderedPageBreak/>
        <w:t>六</w:t>
      </w:r>
      <w:r w:rsidR="00DA45A4">
        <w:rPr>
          <w:rFonts w:ascii="黑体" w:eastAsia="黑体" w:hint="eastAsia"/>
          <w:kern w:val="0"/>
          <w:sz w:val="36"/>
          <w:szCs w:val="36"/>
        </w:rPr>
        <w:t>、</w:t>
      </w:r>
      <w:r w:rsidRPr="00CB3E8B">
        <w:rPr>
          <w:rFonts w:ascii="黑体" w:eastAsia="黑体" w:hAnsi="宋体" w:hint="eastAsia"/>
          <w:color w:val="000000"/>
          <w:sz w:val="36"/>
          <w:szCs w:val="36"/>
        </w:rPr>
        <w:t>享受政府采购优惠政策的证明材料</w:t>
      </w:r>
    </w:p>
    <w:p w:rsidR="00DA1ADA" w:rsidRPr="00CB3E8B" w:rsidRDefault="00DA1ADA" w:rsidP="00DA1ADA">
      <w:pPr>
        <w:tabs>
          <w:tab w:val="left" w:pos="3600"/>
        </w:tabs>
        <w:adjustRightInd w:val="0"/>
        <w:snapToGrid w:val="0"/>
        <w:jc w:val="center"/>
        <w:rPr>
          <w:rFonts w:ascii="黑体" w:eastAsia="黑体" w:hAnsi="宋体"/>
          <w:sz w:val="36"/>
          <w:szCs w:val="36"/>
        </w:rPr>
      </w:pPr>
      <w:r w:rsidRPr="00CB3E8B">
        <w:rPr>
          <w:rFonts w:ascii="黑体" w:eastAsia="黑体" w:hAnsi="宋体" w:hint="eastAsia"/>
          <w:sz w:val="36"/>
          <w:szCs w:val="36"/>
        </w:rPr>
        <w:t>1</w:t>
      </w:r>
      <w:r w:rsidRPr="00CB3E8B">
        <w:rPr>
          <w:rFonts w:ascii="黑体" w:eastAsia="黑体" w:hAnsi="宋体"/>
          <w:sz w:val="36"/>
          <w:szCs w:val="36"/>
        </w:rPr>
        <w:t>.</w:t>
      </w:r>
      <w:r w:rsidRPr="00CB3E8B">
        <w:rPr>
          <w:rFonts w:ascii="黑体" w:eastAsia="黑体" w:hAnsi="宋体" w:hint="eastAsia"/>
          <w:sz w:val="36"/>
          <w:szCs w:val="36"/>
        </w:rPr>
        <w:t>中小企业声明函</w:t>
      </w:r>
    </w:p>
    <w:p w:rsidR="00DA1ADA" w:rsidRPr="00CB3E8B" w:rsidRDefault="00DA1ADA" w:rsidP="00DA1ADA">
      <w:pPr>
        <w:spacing w:beforeLines="50" w:before="156" w:line="360" w:lineRule="auto"/>
        <w:ind w:firstLineChars="200" w:firstLine="444"/>
        <w:rPr>
          <w:rFonts w:ascii="宋体" w:hAnsi="宋体"/>
          <w:spacing w:val="6"/>
          <w:szCs w:val="21"/>
        </w:rPr>
      </w:pPr>
      <w:r w:rsidRPr="00CB3E8B">
        <w:rPr>
          <w:rFonts w:ascii="宋体" w:hAnsi="宋体"/>
          <w:spacing w:val="6"/>
          <w:szCs w:val="21"/>
        </w:rPr>
        <w:t>本公司郑重声明，根据《政府采购促进中小企业发展管理办法》(财库〔2020〕46 号)的规定，本公司参加(</w:t>
      </w:r>
      <w:r w:rsidRPr="00CB3E8B">
        <w:rPr>
          <w:rFonts w:ascii="宋体" w:hAnsi="宋体"/>
          <w:spacing w:val="6"/>
          <w:szCs w:val="21"/>
          <w:u w:val="single"/>
        </w:rPr>
        <w:t>采</w:t>
      </w:r>
      <w:r w:rsidRPr="00CB3E8B">
        <w:rPr>
          <w:rFonts w:ascii="宋体" w:hAnsi="宋体" w:hint="eastAsia"/>
          <w:spacing w:val="6"/>
          <w:szCs w:val="21"/>
          <w:u w:val="single"/>
        </w:rPr>
        <w:t xml:space="preserve"> </w:t>
      </w:r>
      <w:r w:rsidRPr="00CB3E8B">
        <w:rPr>
          <w:rFonts w:ascii="宋体" w:hAnsi="宋体"/>
          <w:spacing w:val="6"/>
          <w:szCs w:val="21"/>
          <w:u w:val="single"/>
        </w:rPr>
        <w:t>购</w:t>
      </w:r>
      <w:r w:rsidRPr="00CB3E8B">
        <w:rPr>
          <w:rFonts w:ascii="宋体" w:hAnsi="宋体" w:hint="eastAsia"/>
          <w:spacing w:val="6"/>
          <w:szCs w:val="21"/>
          <w:u w:val="single"/>
        </w:rPr>
        <w:t xml:space="preserve"> </w:t>
      </w:r>
      <w:r w:rsidRPr="00CB3E8B">
        <w:rPr>
          <w:rFonts w:ascii="宋体" w:hAnsi="宋体"/>
          <w:spacing w:val="6"/>
          <w:szCs w:val="21"/>
          <w:u w:val="single"/>
        </w:rPr>
        <w:t>人</w:t>
      </w:r>
      <w:r w:rsidRPr="00CB3E8B">
        <w:rPr>
          <w:rFonts w:ascii="宋体" w:hAnsi="宋体" w:hint="eastAsia"/>
          <w:spacing w:val="6"/>
          <w:szCs w:val="21"/>
          <w:u w:val="single"/>
        </w:rPr>
        <w:t xml:space="preserve"> </w:t>
      </w:r>
      <w:r w:rsidRPr="00CB3E8B">
        <w:rPr>
          <w:rFonts w:ascii="宋体" w:hAnsi="宋体"/>
          <w:spacing w:val="6"/>
          <w:szCs w:val="21"/>
          <w:u w:val="single"/>
        </w:rPr>
        <w:t>名</w:t>
      </w:r>
      <w:r w:rsidRPr="00CB3E8B">
        <w:rPr>
          <w:rFonts w:ascii="宋体" w:hAnsi="宋体" w:hint="eastAsia"/>
          <w:spacing w:val="6"/>
          <w:szCs w:val="21"/>
          <w:u w:val="single"/>
        </w:rPr>
        <w:t xml:space="preserve"> </w:t>
      </w:r>
      <w:r w:rsidRPr="00CB3E8B">
        <w:rPr>
          <w:rFonts w:ascii="宋体" w:hAnsi="宋体"/>
          <w:spacing w:val="6"/>
          <w:szCs w:val="21"/>
          <w:u w:val="single"/>
        </w:rPr>
        <w:t>称</w:t>
      </w:r>
      <w:r w:rsidRPr="00CB3E8B">
        <w:rPr>
          <w:rFonts w:ascii="宋体" w:hAnsi="宋体"/>
          <w:spacing w:val="6"/>
          <w:szCs w:val="21"/>
        </w:rPr>
        <w:t>)的(</w:t>
      </w:r>
      <w:r w:rsidRPr="00CB3E8B">
        <w:rPr>
          <w:rFonts w:ascii="宋体" w:hAnsi="宋体"/>
          <w:spacing w:val="6"/>
          <w:szCs w:val="21"/>
          <w:u w:val="single"/>
        </w:rPr>
        <w:t>项</w:t>
      </w:r>
      <w:r w:rsidRPr="00CB3E8B">
        <w:rPr>
          <w:rFonts w:ascii="宋体" w:hAnsi="宋体" w:hint="eastAsia"/>
          <w:spacing w:val="6"/>
          <w:szCs w:val="21"/>
          <w:u w:val="single"/>
        </w:rPr>
        <w:t xml:space="preserve"> </w:t>
      </w:r>
      <w:r w:rsidRPr="00CB3E8B">
        <w:rPr>
          <w:rFonts w:ascii="宋体" w:hAnsi="宋体"/>
          <w:spacing w:val="6"/>
          <w:szCs w:val="21"/>
          <w:u w:val="single"/>
        </w:rPr>
        <w:t>目</w:t>
      </w:r>
      <w:r w:rsidRPr="00CB3E8B">
        <w:rPr>
          <w:rFonts w:ascii="宋体" w:hAnsi="宋体" w:hint="eastAsia"/>
          <w:spacing w:val="6"/>
          <w:szCs w:val="21"/>
          <w:u w:val="single"/>
        </w:rPr>
        <w:t xml:space="preserve"> </w:t>
      </w:r>
      <w:r w:rsidRPr="00CB3E8B">
        <w:rPr>
          <w:rFonts w:ascii="宋体" w:hAnsi="宋体"/>
          <w:spacing w:val="6"/>
          <w:szCs w:val="21"/>
          <w:u w:val="single"/>
        </w:rPr>
        <w:t>名</w:t>
      </w:r>
      <w:r w:rsidRPr="00CB3E8B">
        <w:rPr>
          <w:rFonts w:ascii="宋体" w:hAnsi="宋体" w:hint="eastAsia"/>
          <w:spacing w:val="6"/>
          <w:szCs w:val="21"/>
          <w:u w:val="single"/>
        </w:rPr>
        <w:t xml:space="preserve"> </w:t>
      </w:r>
      <w:r w:rsidRPr="00CB3E8B">
        <w:rPr>
          <w:rFonts w:ascii="宋体" w:hAnsi="宋体"/>
          <w:spacing w:val="6"/>
          <w:szCs w:val="21"/>
          <w:u w:val="single"/>
        </w:rPr>
        <w:t>称</w:t>
      </w:r>
      <w:r w:rsidRPr="00CB3E8B">
        <w:rPr>
          <w:rFonts w:ascii="宋体" w:hAnsi="宋体"/>
          <w:spacing w:val="6"/>
          <w:szCs w:val="21"/>
        </w:rPr>
        <w:t>)采购活动，服务全部由符合政策要求的中小企业承接。相关企业的具体情况如下:</w:t>
      </w:r>
    </w:p>
    <w:p w:rsidR="00DA1ADA" w:rsidRPr="00CB3E8B" w:rsidRDefault="00DA1ADA" w:rsidP="00DA1ADA">
      <w:pPr>
        <w:spacing w:line="360" w:lineRule="auto"/>
        <w:ind w:firstLineChars="200" w:firstLine="444"/>
        <w:rPr>
          <w:rFonts w:ascii="宋体" w:hAnsi="宋体"/>
          <w:spacing w:val="6"/>
          <w:szCs w:val="21"/>
        </w:rPr>
      </w:pPr>
      <w:r w:rsidRPr="00CB3E8B">
        <w:rPr>
          <w:rFonts w:ascii="宋体" w:hAnsi="宋体"/>
          <w:spacing w:val="6"/>
          <w:szCs w:val="21"/>
        </w:rPr>
        <w:t>1.(</w:t>
      </w:r>
      <w:r w:rsidRPr="00CB3E8B">
        <w:rPr>
          <w:rFonts w:ascii="宋体" w:hAnsi="宋体"/>
          <w:spacing w:val="6"/>
          <w:szCs w:val="21"/>
          <w:u w:val="single"/>
        </w:rPr>
        <w:t>标</w:t>
      </w:r>
      <w:r w:rsidRPr="00CB3E8B">
        <w:rPr>
          <w:rFonts w:ascii="宋体" w:hAnsi="宋体" w:hint="eastAsia"/>
          <w:spacing w:val="6"/>
          <w:szCs w:val="21"/>
          <w:u w:val="single"/>
        </w:rPr>
        <w:t xml:space="preserve"> </w:t>
      </w:r>
      <w:r w:rsidRPr="00CB3E8B">
        <w:rPr>
          <w:rFonts w:ascii="宋体" w:hAnsi="宋体"/>
          <w:spacing w:val="6"/>
          <w:szCs w:val="21"/>
          <w:u w:val="single"/>
        </w:rPr>
        <w:t>的</w:t>
      </w:r>
      <w:r w:rsidRPr="00CB3E8B">
        <w:rPr>
          <w:rFonts w:ascii="宋体" w:hAnsi="宋体" w:hint="eastAsia"/>
          <w:spacing w:val="6"/>
          <w:szCs w:val="21"/>
          <w:u w:val="single"/>
        </w:rPr>
        <w:t xml:space="preserve"> </w:t>
      </w:r>
      <w:r w:rsidRPr="00CB3E8B">
        <w:rPr>
          <w:rFonts w:ascii="宋体" w:hAnsi="宋体"/>
          <w:spacing w:val="6"/>
          <w:szCs w:val="21"/>
          <w:u w:val="single"/>
        </w:rPr>
        <w:t>名</w:t>
      </w:r>
      <w:r w:rsidRPr="00CB3E8B">
        <w:rPr>
          <w:rFonts w:ascii="宋体" w:hAnsi="宋体" w:hint="eastAsia"/>
          <w:spacing w:val="6"/>
          <w:szCs w:val="21"/>
          <w:u w:val="single"/>
        </w:rPr>
        <w:t xml:space="preserve"> </w:t>
      </w:r>
      <w:r w:rsidRPr="00CB3E8B">
        <w:rPr>
          <w:rFonts w:ascii="宋体" w:hAnsi="宋体"/>
          <w:spacing w:val="6"/>
          <w:szCs w:val="21"/>
          <w:u w:val="single"/>
        </w:rPr>
        <w:t>称</w:t>
      </w:r>
      <w:r w:rsidRPr="00CB3E8B">
        <w:rPr>
          <w:rFonts w:ascii="宋体" w:hAnsi="宋体"/>
          <w:spacing w:val="6"/>
          <w:szCs w:val="21"/>
        </w:rPr>
        <w:t>) ，属于(</w:t>
      </w:r>
      <w:r w:rsidR="008F1955">
        <w:rPr>
          <w:rFonts w:ascii="宋体" w:hAnsi="宋体"/>
          <w:spacing w:val="6"/>
          <w:szCs w:val="21"/>
          <w:u w:val="single"/>
        </w:rPr>
        <w:t>谈判文件</w:t>
      </w:r>
      <w:r w:rsidRPr="00CB3E8B">
        <w:rPr>
          <w:rFonts w:ascii="宋体" w:hAnsi="宋体"/>
          <w:spacing w:val="6"/>
          <w:szCs w:val="21"/>
          <w:u w:val="single"/>
        </w:rPr>
        <w:t>中明确的所属行业</w:t>
      </w:r>
      <w:r w:rsidRPr="00CB3E8B">
        <w:rPr>
          <w:rFonts w:ascii="宋体" w:hAnsi="宋体"/>
          <w:spacing w:val="6"/>
          <w:szCs w:val="21"/>
        </w:rPr>
        <w:t>);承接企业为(</w:t>
      </w:r>
      <w:r w:rsidRPr="00CB3E8B">
        <w:rPr>
          <w:rFonts w:ascii="宋体" w:hAnsi="宋体"/>
          <w:spacing w:val="6"/>
          <w:szCs w:val="21"/>
          <w:u w:val="single"/>
        </w:rPr>
        <w:t>企</w:t>
      </w:r>
      <w:r w:rsidRPr="00CB3E8B">
        <w:rPr>
          <w:rFonts w:ascii="宋体" w:hAnsi="宋体" w:hint="eastAsia"/>
          <w:spacing w:val="6"/>
          <w:szCs w:val="21"/>
          <w:u w:val="single"/>
        </w:rPr>
        <w:t xml:space="preserve"> </w:t>
      </w:r>
      <w:r w:rsidRPr="00CB3E8B">
        <w:rPr>
          <w:rFonts w:ascii="宋体" w:hAnsi="宋体"/>
          <w:spacing w:val="6"/>
          <w:szCs w:val="21"/>
          <w:u w:val="single"/>
        </w:rPr>
        <w:t>业</w:t>
      </w:r>
      <w:r w:rsidRPr="00CB3E8B">
        <w:rPr>
          <w:rFonts w:ascii="宋体" w:hAnsi="宋体" w:hint="eastAsia"/>
          <w:spacing w:val="6"/>
          <w:szCs w:val="21"/>
          <w:u w:val="single"/>
        </w:rPr>
        <w:t xml:space="preserve"> </w:t>
      </w:r>
      <w:r w:rsidRPr="00CB3E8B">
        <w:rPr>
          <w:rFonts w:ascii="宋体" w:hAnsi="宋体"/>
          <w:spacing w:val="6"/>
          <w:szCs w:val="21"/>
          <w:u w:val="single"/>
        </w:rPr>
        <w:t>名</w:t>
      </w:r>
      <w:r w:rsidRPr="00CB3E8B">
        <w:rPr>
          <w:rFonts w:ascii="宋体" w:hAnsi="宋体" w:hint="eastAsia"/>
          <w:spacing w:val="6"/>
          <w:szCs w:val="21"/>
          <w:u w:val="single"/>
        </w:rPr>
        <w:t xml:space="preserve"> </w:t>
      </w:r>
      <w:r w:rsidRPr="00CB3E8B">
        <w:rPr>
          <w:rFonts w:ascii="宋体" w:hAnsi="宋体"/>
          <w:spacing w:val="6"/>
          <w:szCs w:val="21"/>
          <w:u w:val="single"/>
        </w:rPr>
        <w:t>称</w:t>
      </w:r>
      <w:r w:rsidRPr="00CB3E8B">
        <w:rPr>
          <w:rFonts w:ascii="宋体" w:hAnsi="宋体"/>
          <w:spacing w:val="6"/>
          <w:szCs w:val="21"/>
        </w:rPr>
        <w:t>)，从业人员</w:t>
      </w:r>
      <w:r w:rsidRPr="00CB3E8B">
        <w:rPr>
          <w:rFonts w:ascii="宋体" w:hAnsi="宋体" w:hint="eastAsia"/>
          <w:spacing w:val="6"/>
          <w:szCs w:val="21"/>
          <w:u w:val="single"/>
        </w:rPr>
        <w:t xml:space="preserve">     </w:t>
      </w:r>
      <w:r w:rsidRPr="00CB3E8B">
        <w:rPr>
          <w:rFonts w:ascii="宋体" w:hAnsi="宋体"/>
          <w:spacing w:val="6"/>
          <w:szCs w:val="21"/>
        </w:rPr>
        <w:t>人，营业收入为</w:t>
      </w:r>
      <w:r w:rsidRPr="00CB3E8B">
        <w:rPr>
          <w:rFonts w:ascii="宋体" w:hAnsi="宋体" w:hint="eastAsia"/>
          <w:spacing w:val="6"/>
          <w:szCs w:val="21"/>
          <w:u w:val="single"/>
        </w:rPr>
        <w:t xml:space="preserve">          </w:t>
      </w:r>
      <w:r w:rsidRPr="00CB3E8B">
        <w:rPr>
          <w:rFonts w:ascii="宋体" w:hAnsi="宋体"/>
          <w:spacing w:val="6"/>
          <w:szCs w:val="21"/>
        </w:rPr>
        <w:t>万元，资产总额为</w:t>
      </w:r>
      <w:r w:rsidRPr="00CB3E8B">
        <w:rPr>
          <w:rFonts w:ascii="宋体" w:hAnsi="宋体" w:hint="eastAsia"/>
          <w:spacing w:val="6"/>
          <w:szCs w:val="21"/>
          <w:u w:val="single"/>
        </w:rPr>
        <w:t xml:space="preserve">         </w:t>
      </w:r>
      <w:r w:rsidRPr="00CB3E8B">
        <w:rPr>
          <w:rFonts w:ascii="宋体" w:hAnsi="宋体"/>
          <w:spacing w:val="6"/>
          <w:szCs w:val="21"/>
        </w:rPr>
        <w:t>万元，属于(中型企业、小型企业、微型企业);</w:t>
      </w:r>
    </w:p>
    <w:p w:rsidR="00DA1ADA" w:rsidRPr="00CB3E8B" w:rsidRDefault="00DA1ADA" w:rsidP="00DA1ADA">
      <w:pPr>
        <w:spacing w:line="360" w:lineRule="auto"/>
        <w:ind w:firstLineChars="200" w:firstLine="444"/>
        <w:rPr>
          <w:rFonts w:ascii="宋体" w:hAnsi="宋体"/>
          <w:spacing w:val="6"/>
          <w:szCs w:val="21"/>
        </w:rPr>
      </w:pPr>
      <w:r w:rsidRPr="00CB3E8B">
        <w:rPr>
          <w:rFonts w:ascii="宋体" w:hAnsi="宋体" w:hint="eastAsia"/>
          <w:spacing w:val="6"/>
          <w:szCs w:val="21"/>
        </w:rPr>
        <w:t>2</w:t>
      </w:r>
      <w:r w:rsidRPr="00CB3E8B">
        <w:rPr>
          <w:rFonts w:ascii="宋体" w:hAnsi="宋体"/>
          <w:spacing w:val="6"/>
          <w:szCs w:val="21"/>
        </w:rPr>
        <w:t>.(</w:t>
      </w:r>
      <w:r w:rsidRPr="00CB3E8B">
        <w:rPr>
          <w:rFonts w:ascii="宋体" w:hAnsi="宋体"/>
          <w:spacing w:val="6"/>
          <w:szCs w:val="21"/>
          <w:u w:val="single"/>
        </w:rPr>
        <w:t>标</w:t>
      </w:r>
      <w:r w:rsidRPr="00CB3E8B">
        <w:rPr>
          <w:rFonts w:ascii="宋体" w:hAnsi="宋体" w:hint="eastAsia"/>
          <w:spacing w:val="6"/>
          <w:szCs w:val="21"/>
          <w:u w:val="single"/>
        </w:rPr>
        <w:t xml:space="preserve"> </w:t>
      </w:r>
      <w:r w:rsidRPr="00CB3E8B">
        <w:rPr>
          <w:rFonts w:ascii="宋体" w:hAnsi="宋体"/>
          <w:spacing w:val="6"/>
          <w:szCs w:val="21"/>
          <w:u w:val="single"/>
        </w:rPr>
        <w:t>的</w:t>
      </w:r>
      <w:r w:rsidRPr="00CB3E8B">
        <w:rPr>
          <w:rFonts w:ascii="宋体" w:hAnsi="宋体" w:hint="eastAsia"/>
          <w:spacing w:val="6"/>
          <w:szCs w:val="21"/>
          <w:u w:val="single"/>
        </w:rPr>
        <w:t xml:space="preserve"> </w:t>
      </w:r>
      <w:r w:rsidRPr="00CB3E8B">
        <w:rPr>
          <w:rFonts w:ascii="宋体" w:hAnsi="宋体"/>
          <w:spacing w:val="6"/>
          <w:szCs w:val="21"/>
          <w:u w:val="single"/>
        </w:rPr>
        <w:t>名</w:t>
      </w:r>
      <w:r w:rsidRPr="00CB3E8B">
        <w:rPr>
          <w:rFonts w:ascii="宋体" w:hAnsi="宋体" w:hint="eastAsia"/>
          <w:spacing w:val="6"/>
          <w:szCs w:val="21"/>
          <w:u w:val="single"/>
        </w:rPr>
        <w:t xml:space="preserve"> </w:t>
      </w:r>
      <w:r w:rsidRPr="00CB3E8B">
        <w:rPr>
          <w:rFonts w:ascii="宋体" w:hAnsi="宋体"/>
          <w:spacing w:val="6"/>
          <w:szCs w:val="21"/>
          <w:u w:val="single"/>
        </w:rPr>
        <w:t>称</w:t>
      </w:r>
      <w:r w:rsidRPr="00CB3E8B">
        <w:rPr>
          <w:rFonts w:ascii="宋体" w:hAnsi="宋体"/>
          <w:spacing w:val="6"/>
          <w:szCs w:val="21"/>
        </w:rPr>
        <w:t>) ，属于(</w:t>
      </w:r>
      <w:r w:rsidR="008F1955">
        <w:rPr>
          <w:rFonts w:ascii="宋体" w:hAnsi="宋体"/>
          <w:spacing w:val="6"/>
          <w:szCs w:val="21"/>
          <w:u w:val="single"/>
        </w:rPr>
        <w:t>谈判文件</w:t>
      </w:r>
      <w:r w:rsidRPr="00CB3E8B">
        <w:rPr>
          <w:rFonts w:ascii="宋体" w:hAnsi="宋体"/>
          <w:spacing w:val="6"/>
          <w:szCs w:val="21"/>
          <w:u w:val="single"/>
        </w:rPr>
        <w:t>中明确的所属行业</w:t>
      </w:r>
      <w:r w:rsidRPr="00CB3E8B">
        <w:rPr>
          <w:rFonts w:ascii="宋体" w:hAnsi="宋体"/>
          <w:spacing w:val="6"/>
          <w:szCs w:val="21"/>
        </w:rPr>
        <w:t>);承接企业为(</w:t>
      </w:r>
      <w:r w:rsidRPr="00CB3E8B">
        <w:rPr>
          <w:rFonts w:ascii="宋体" w:hAnsi="宋体"/>
          <w:spacing w:val="6"/>
          <w:szCs w:val="21"/>
          <w:u w:val="single"/>
        </w:rPr>
        <w:t>企</w:t>
      </w:r>
      <w:r w:rsidRPr="00CB3E8B">
        <w:rPr>
          <w:rFonts w:ascii="宋体" w:hAnsi="宋体" w:hint="eastAsia"/>
          <w:spacing w:val="6"/>
          <w:szCs w:val="21"/>
          <w:u w:val="single"/>
        </w:rPr>
        <w:t xml:space="preserve"> </w:t>
      </w:r>
      <w:r w:rsidRPr="00CB3E8B">
        <w:rPr>
          <w:rFonts w:ascii="宋体" w:hAnsi="宋体"/>
          <w:spacing w:val="6"/>
          <w:szCs w:val="21"/>
          <w:u w:val="single"/>
        </w:rPr>
        <w:t>业</w:t>
      </w:r>
      <w:r w:rsidRPr="00CB3E8B">
        <w:rPr>
          <w:rFonts w:ascii="宋体" w:hAnsi="宋体" w:hint="eastAsia"/>
          <w:spacing w:val="6"/>
          <w:szCs w:val="21"/>
          <w:u w:val="single"/>
        </w:rPr>
        <w:t xml:space="preserve"> </w:t>
      </w:r>
      <w:r w:rsidRPr="00CB3E8B">
        <w:rPr>
          <w:rFonts w:ascii="宋体" w:hAnsi="宋体"/>
          <w:spacing w:val="6"/>
          <w:szCs w:val="21"/>
          <w:u w:val="single"/>
        </w:rPr>
        <w:t>名</w:t>
      </w:r>
      <w:r w:rsidRPr="00CB3E8B">
        <w:rPr>
          <w:rFonts w:ascii="宋体" w:hAnsi="宋体" w:hint="eastAsia"/>
          <w:spacing w:val="6"/>
          <w:szCs w:val="21"/>
          <w:u w:val="single"/>
        </w:rPr>
        <w:t xml:space="preserve"> </w:t>
      </w:r>
      <w:r w:rsidRPr="00CB3E8B">
        <w:rPr>
          <w:rFonts w:ascii="宋体" w:hAnsi="宋体"/>
          <w:spacing w:val="6"/>
          <w:szCs w:val="21"/>
          <w:u w:val="single"/>
        </w:rPr>
        <w:t>称</w:t>
      </w:r>
      <w:r w:rsidRPr="00CB3E8B">
        <w:rPr>
          <w:rFonts w:ascii="宋体" w:hAnsi="宋体"/>
          <w:spacing w:val="6"/>
          <w:szCs w:val="21"/>
        </w:rPr>
        <w:t>)，从业人员</w:t>
      </w:r>
      <w:r w:rsidRPr="00CB3E8B">
        <w:rPr>
          <w:rFonts w:ascii="宋体" w:hAnsi="宋体" w:hint="eastAsia"/>
          <w:spacing w:val="6"/>
          <w:szCs w:val="21"/>
          <w:u w:val="single"/>
        </w:rPr>
        <w:t xml:space="preserve">     </w:t>
      </w:r>
      <w:r w:rsidRPr="00CB3E8B">
        <w:rPr>
          <w:rFonts w:ascii="宋体" w:hAnsi="宋体"/>
          <w:spacing w:val="6"/>
          <w:szCs w:val="21"/>
        </w:rPr>
        <w:t>人，营业收入为</w:t>
      </w:r>
      <w:r w:rsidRPr="00CB3E8B">
        <w:rPr>
          <w:rFonts w:ascii="宋体" w:hAnsi="宋体" w:hint="eastAsia"/>
          <w:spacing w:val="6"/>
          <w:szCs w:val="21"/>
          <w:u w:val="single"/>
        </w:rPr>
        <w:t xml:space="preserve">          </w:t>
      </w:r>
      <w:r w:rsidRPr="00CB3E8B">
        <w:rPr>
          <w:rFonts w:ascii="宋体" w:hAnsi="宋体"/>
          <w:spacing w:val="6"/>
          <w:szCs w:val="21"/>
        </w:rPr>
        <w:t>万元，资产总额为</w:t>
      </w:r>
      <w:r w:rsidRPr="00CB3E8B">
        <w:rPr>
          <w:rFonts w:ascii="宋体" w:hAnsi="宋体" w:hint="eastAsia"/>
          <w:spacing w:val="6"/>
          <w:szCs w:val="21"/>
          <w:u w:val="single"/>
        </w:rPr>
        <w:t xml:space="preserve">         </w:t>
      </w:r>
      <w:r w:rsidRPr="00CB3E8B">
        <w:rPr>
          <w:rFonts w:ascii="宋体" w:hAnsi="宋体"/>
          <w:spacing w:val="6"/>
          <w:szCs w:val="21"/>
        </w:rPr>
        <w:t>万元，属于(中型企业、小型企业、微型企业);</w:t>
      </w:r>
    </w:p>
    <w:p w:rsidR="00DA1ADA" w:rsidRPr="00CB3E8B" w:rsidRDefault="00DA1ADA" w:rsidP="00DA1ADA">
      <w:pPr>
        <w:spacing w:line="360" w:lineRule="auto"/>
        <w:ind w:firstLineChars="200" w:firstLine="444"/>
        <w:rPr>
          <w:rFonts w:ascii="宋体" w:hAnsi="宋体"/>
          <w:spacing w:val="6"/>
          <w:szCs w:val="21"/>
        </w:rPr>
      </w:pPr>
      <w:r w:rsidRPr="00CB3E8B">
        <w:rPr>
          <w:rFonts w:ascii="宋体" w:hAnsi="宋体"/>
          <w:spacing w:val="6"/>
          <w:szCs w:val="21"/>
        </w:rPr>
        <w:t>......</w:t>
      </w:r>
    </w:p>
    <w:p w:rsidR="00DA1ADA" w:rsidRPr="00CB3E8B" w:rsidRDefault="00DA1ADA" w:rsidP="00DA1ADA">
      <w:pPr>
        <w:spacing w:beforeLines="200" w:before="624" w:line="360" w:lineRule="auto"/>
        <w:ind w:firstLineChars="200" w:firstLine="444"/>
        <w:rPr>
          <w:rFonts w:ascii="宋体" w:hAnsi="宋体"/>
          <w:spacing w:val="6"/>
          <w:szCs w:val="21"/>
        </w:rPr>
      </w:pPr>
      <w:r w:rsidRPr="00CB3E8B">
        <w:rPr>
          <w:rFonts w:ascii="宋体" w:hAnsi="宋体"/>
          <w:spacing w:val="6"/>
          <w:szCs w:val="21"/>
        </w:rPr>
        <w:t> 以上企业，不属于大企业的分支机构，不存在控股股东为大企业的情形，也不存在与大企业的负责人为同一人的情形。</w:t>
      </w:r>
    </w:p>
    <w:p w:rsidR="00DA1ADA" w:rsidRPr="00CB3E8B" w:rsidRDefault="00DA1ADA" w:rsidP="00DA1ADA">
      <w:pPr>
        <w:spacing w:beforeLines="200" w:before="624" w:line="360" w:lineRule="auto"/>
        <w:ind w:firstLineChars="200" w:firstLine="444"/>
        <w:rPr>
          <w:rFonts w:ascii="宋体" w:hAnsi="宋体"/>
          <w:spacing w:val="6"/>
          <w:szCs w:val="21"/>
        </w:rPr>
      </w:pPr>
      <w:r w:rsidRPr="00CB3E8B">
        <w:rPr>
          <w:rFonts w:ascii="宋体" w:hAnsi="宋体"/>
          <w:spacing w:val="6"/>
          <w:szCs w:val="21"/>
        </w:rPr>
        <w:t>本企业对上述声明内容的真实性负责。如有虚假，将依法承担相应责任。</w:t>
      </w:r>
    </w:p>
    <w:p w:rsidR="00DA1ADA" w:rsidRPr="00CB3E8B" w:rsidRDefault="00DA1ADA" w:rsidP="00DA1ADA">
      <w:pPr>
        <w:spacing w:line="360" w:lineRule="auto"/>
        <w:ind w:firstLineChars="200" w:firstLine="444"/>
        <w:jc w:val="right"/>
        <w:rPr>
          <w:rFonts w:ascii="宋体" w:hAnsi="宋体"/>
          <w:spacing w:val="6"/>
          <w:szCs w:val="21"/>
        </w:rPr>
      </w:pPr>
    </w:p>
    <w:p w:rsidR="00DA1ADA" w:rsidRPr="00CB3E8B" w:rsidRDefault="00DA1ADA" w:rsidP="00DA1ADA">
      <w:pPr>
        <w:spacing w:line="360" w:lineRule="auto"/>
        <w:ind w:firstLineChars="200" w:firstLine="444"/>
        <w:jc w:val="right"/>
        <w:rPr>
          <w:rFonts w:ascii="宋体" w:hAnsi="宋体"/>
          <w:spacing w:val="6"/>
          <w:szCs w:val="21"/>
        </w:rPr>
      </w:pPr>
      <w:r w:rsidRPr="00CB3E8B">
        <w:rPr>
          <w:rFonts w:ascii="宋体" w:hAnsi="宋体"/>
          <w:spacing w:val="6"/>
          <w:szCs w:val="21"/>
        </w:rPr>
        <w:t>企业名称：</w:t>
      </w:r>
      <w:r w:rsidRPr="00CB3E8B">
        <w:rPr>
          <w:rFonts w:ascii="宋体" w:hAnsi="宋体" w:hint="eastAsia"/>
          <w:spacing w:val="6"/>
          <w:szCs w:val="21"/>
          <w:u w:val="single"/>
        </w:rPr>
        <w:t xml:space="preserve">                         </w:t>
      </w:r>
      <w:r w:rsidRPr="00CB3E8B">
        <w:rPr>
          <w:rFonts w:ascii="宋体" w:hAnsi="宋体"/>
          <w:spacing w:val="6"/>
          <w:szCs w:val="21"/>
        </w:rPr>
        <w:t xml:space="preserve">(盖单位章) </w:t>
      </w:r>
    </w:p>
    <w:p w:rsidR="00DA1ADA" w:rsidRPr="00CB3E8B" w:rsidRDefault="00DA1ADA" w:rsidP="00DA1ADA">
      <w:pPr>
        <w:spacing w:line="360" w:lineRule="auto"/>
        <w:ind w:firstLineChars="200" w:firstLine="444"/>
        <w:rPr>
          <w:rFonts w:ascii="宋体" w:hAnsi="宋体"/>
          <w:spacing w:val="6"/>
          <w:szCs w:val="21"/>
        </w:rPr>
      </w:pPr>
    </w:p>
    <w:p w:rsidR="00DA1ADA" w:rsidRPr="00CB3E8B" w:rsidRDefault="00DA1ADA" w:rsidP="00DA1ADA">
      <w:pPr>
        <w:spacing w:line="360" w:lineRule="auto"/>
        <w:ind w:right="888" w:firstLineChars="200" w:firstLine="444"/>
        <w:jc w:val="center"/>
        <w:rPr>
          <w:rFonts w:ascii="宋体" w:hAnsi="宋体"/>
          <w:spacing w:val="6"/>
          <w:szCs w:val="21"/>
          <w:u w:val="single"/>
        </w:rPr>
      </w:pPr>
      <w:r w:rsidRPr="00CB3E8B">
        <w:rPr>
          <w:rFonts w:ascii="宋体" w:hAnsi="宋体" w:hint="eastAsia"/>
          <w:spacing w:val="6"/>
          <w:szCs w:val="21"/>
        </w:rPr>
        <w:t xml:space="preserve"> </w:t>
      </w:r>
      <w:r w:rsidRPr="00CB3E8B">
        <w:rPr>
          <w:rFonts w:ascii="宋体" w:hAnsi="宋体"/>
          <w:spacing w:val="6"/>
          <w:szCs w:val="21"/>
        </w:rPr>
        <w:t xml:space="preserve">                             日</w:t>
      </w:r>
      <w:r w:rsidRPr="00CB3E8B">
        <w:rPr>
          <w:rFonts w:ascii="宋体" w:hAnsi="宋体" w:hint="eastAsia"/>
          <w:spacing w:val="6"/>
          <w:szCs w:val="21"/>
        </w:rPr>
        <w:t xml:space="preserve">    </w:t>
      </w:r>
      <w:r w:rsidRPr="00CB3E8B">
        <w:rPr>
          <w:rFonts w:ascii="宋体" w:hAnsi="宋体"/>
          <w:spacing w:val="6"/>
          <w:szCs w:val="21"/>
        </w:rPr>
        <w:t>期:</w:t>
      </w:r>
      <w:r w:rsidRPr="00CB3E8B">
        <w:rPr>
          <w:rFonts w:ascii="宋体" w:hAnsi="宋体" w:hint="eastAsia"/>
          <w:spacing w:val="6"/>
          <w:szCs w:val="21"/>
          <w:u w:val="single"/>
        </w:rPr>
        <w:t xml:space="preserve">    </w:t>
      </w:r>
      <w:r w:rsidRPr="00CB3E8B">
        <w:rPr>
          <w:rFonts w:ascii="宋体" w:hAnsi="宋体" w:hint="eastAsia"/>
          <w:spacing w:val="6"/>
          <w:szCs w:val="21"/>
        </w:rPr>
        <w:t xml:space="preserve"> 年 </w:t>
      </w:r>
      <w:r w:rsidRPr="00CB3E8B">
        <w:rPr>
          <w:rFonts w:ascii="宋体" w:hAnsi="宋体" w:hint="eastAsia"/>
          <w:spacing w:val="6"/>
          <w:szCs w:val="21"/>
          <w:u w:val="single"/>
        </w:rPr>
        <w:t xml:space="preserve">   </w:t>
      </w:r>
      <w:r w:rsidRPr="00CB3E8B">
        <w:rPr>
          <w:rFonts w:ascii="宋体" w:hAnsi="宋体" w:hint="eastAsia"/>
          <w:spacing w:val="6"/>
          <w:szCs w:val="21"/>
        </w:rPr>
        <w:t>月</w:t>
      </w:r>
      <w:r w:rsidRPr="00CB3E8B">
        <w:rPr>
          <w:rFonts w:ascii="宋体" w:hAnsi="宋体" w:hint="eastAsia"/>
          <w:spacing w:val="6"/>
          <w:szCs w:val="21"/>
          <w:u w:val="single"/>
        </w:rPr>
        <w:t xml:space="preserve">    </w:t>
      </w:r>
      <w:r w:rsidRPr="00CB3E8B">
        <w:rPr>
          <w:rFonts w:ascii="宋体" w:hAnsi="宋体" w:hint="eastAsia"/>
          <w:spacing w:val="6"/>
          <w:szCs w:val="21"/>
        </w:rPr>
        <w:t>日</w:t>
      </w:r>
    </w:p>
    <w:p w:rsidR="00DA1ADA" w:rsidRPr="00CB3E8B" w:rsidRDefault="00DA1ADA" w:rsidP="00DA1ADA">
      <w:pPr>
        <w:rPr>
          <w:rFonts w:ascii="宋体" w:hAnsi="宋体"/>
          <w:spacing w:val="6"/>
          <w:szCs w:val="21"/>
          <w:u w:val="single"/>
        </w:rPr>
      </w:pPr>
    </w:p>
    <w:p w:rsidR="00DA1ADA" w:rsidRPr="00CB3E8B" w:rsidRDefault="00DA1ADA" w:rsidP="00DA1ADA">
      <w:pPr>
        <w:adjustRightInd w:val="0"/>
        <w:snapToGrid w:val="0"/>
        <w:spacing w:line="300" w:lineRule="exact"/>
        <w:rPr>
          <w:rFonts w:ascii="楷体" w:eastAsia="楷体" w:hAnsi="楷体"/>
          <w:szCs w:val="21"/>
        </w:rPr>
      </w:pPr>
    </w:p>
    <w:p w:rsidR="00DA1ADA" w:rsidRPr="00CB3E8B" w:rsidRDefault="00DA1ADA" w:rsidP="00DA1ADA">
      <w:pPr>
        <w:adjustRightInd w:val="0"/>
        <w:snapToGrid w:val="0"/>
        <w:spacing w:line="300" w:lineRule="exact"/>
        <w:rPr>
          <w:rFonts w:ascii="楷体" w:eastAsia="楷体" w:hAnsi="楷体"/>
          <w:szCs w:val="21"/>
        </w:rPr>
      </w:pPr>
      <w:r w:rsidRPr="00CB3E8B">
        <w:rPr>
          <w:rFonts w:ascii="楷体" w:eastAsia="楷体" w:hAnsi="楷体" w:hint="eastAsia"/>
          <w:szCs w:val="21"/>
        </w:rPr>
        <w:t>说明：</w:t>
      </w:r>
    </w:p>
    <w:p w:rsidR="00DA1ADA" w:rsidRPr="00CB3E8B" w:rsidRDefault="00DA1ADA" w:rsidP="00DA1ADA">
      <w:pPr>
        <w:adjustRightInd w:val="0"/>
        <w:snapToGrid w:val="0"/>
        <w:spacing w:line="360" w:lineRule="exact"/>
        <w:ind w:firstLineChars="200" w:firstLine="420"/>
        <w:rPr>
          <w:rFonts w:ascii="楷体" w:eastAsia="楷体" w:hAnsi="楷体"/>
          <w:szCs w:val="21"/>
        </w:rPr>
      </w:pPr>
      <w:r w:rsidRPr="00CB3E8B">
        <w:rPr>
          <w:rFonts w:ascii="楷体" w:eastAsia="楷体" w:hAnsi="楷体" w:hint="eastAsia"/>
          <w:szCs w:val="21"/>
        </w:rPr>
        <w:t>（1）填报前请认真阅读</w:t>
      </w:r>
      <w:r w:rsidRPr="00CB3E8B">
        <w:rPr>
          <w:rFonts w:ascii="楷体" w:eastAsia="楷体" w:hAnsi="楷体" w:cs="宋体" w:hint="eastAsia"/>
          <w:spacing w:val="6"/>
          <w:kern w:val="0"/>
          <w:szCs w:val="21"/>
        </w:rPr>
        <w:t>《中小企业划型标准规定》（工信部联企业[2011]300号）</w:t>
      </w:r>
      <w:r w:rsidRPr="00CB3E8B">
        <w:rPr>
          <w:rFonts w:ascii="楷体" w:eastAsia="楷体" w:hAnsi="楷体" w:cs="宋体" w:hint="eastAsia"/>
          <w:kern w:val="0"/>
          <w:szCs w:val="21"/>
        </w:rPr>
        <w:t>《金融业企业划型标准规定》（</w:t>
      </w:r>
      <w:r w:rsidRPr="00CB3E8B">
        <w:rPr>
          <w:rFonts w:ascii="楷体" w:eastAsia="楷体" w:hAnsi="楷体" w:cs="宋体" w:hint="eastAsia"/>
          <w:bCs/>
          <w:kern w:val="0"/>
          <w:szCs w:val="21"/>
        </w:rPr>
        <w:t>银发〔2015〕309号）和</w:t>
      </w:r>
      <w:r w:rsidRPr="00CB3E8B">
        <w:rPr>
          <w:rFonts w:ascii="楷体" w:eastAsia="楷体" w:hAnsi="楷体" w:hint="eastAsia"/>
          <w:spacing w:val="6"/>
          <w:szCs w:val="21"/>
        </w:rPr>
        <w:t>《</w:t>
      </w:r>
      <w:r w:rsidRPr="00CB3E8B">
        <w:rPr>
          <w:rFonts w:ascii="楷体" w:eastAsia="楷体" w:hAnsi="楷体" w:hint="eastAsia"/>
          <w:bCs/>
          <w:szCs w:val="21"/>
        </w:rPr>
        <w:t>政府采购促进中小企业发展管理办法》(</w:t>
      </w:r>
      <w:r w:rsidRPr="00CB3E8B">
        <w:rPr>
          <w:rFonts w:ascii="楷体" w:eastAsia="楷体" w:hAnsi="楷体" w:hint="eastAsia"/>
          <w:szCs w:val="21"/>
        </w:rPr>
        <w:t>财库[2020]46号)相关规定。</w:t>
      </w:r>
    </w:p>
    <w:p w:rsidR="00DA1ADA" w:rsidRPr="00CB3E8B" w:rsidRDefault="00DA1ADA" w:rsidP="00DA1ADA">
      <w:pPr>
        <w:adjustRightInd w:val="0"/>
        <w:snapToGrid w:val="0"/>
        <w:spacing w:line="360" w:lineRule="exact"/>
        <w:ind w:firstLineChars="200" w:firstLine="420"/>
        <w:rPr>
          <w:rFonts w:ascii="楷体" w:eastAsia="楷体" w:hAnsi="楷体"/>
          <w:szCs w:val="21"/>
        </w:rPr>
      </w:pPr>
      <w:r w:rsidRPr="00CB3E8B">
        <w:rPr>
          <w:rFonts w:ascii="楷体" w:eastAsia="楷体" w:hAnsi="楷体"/>
          <w:szCs w:val="21"/>
        </w:rPr>
        <w:t>（</w:t>
      </w:r>
      <w:r w:rsidRPr="00CB3E8B">
        <w:rPr>
          <w:rFonts w:ascii="楷体" w:eastAsia="楷体" w:hAnsi="楷体" w:hint="eastAsia"/>
          <w:szCs w:val="21"/>
        </w:rPr>
        <w:t>2</w:t>
      </w:r>
      <w:r w:rsidRPr="00CB3E8B">
        <w:rPr>
          <w:rFonts w:ascii="楷体" w:eastAsia="楷体" w:hAnsi="楷体"/>
          <w:szCs w:val="21"/>
        </w:rPr>
        <w:t>）从业人员、营业收入、资产总额填报上一年度数据，无上一年度数据的新成立企业可不填报。响应文件其他地方与《中小企业声明函》数据不一致的，以《中小企业声明函》为准。</w:t>
      </w:r>
    </w:p>
    <w:p w:rsidR="00DA1ADA" w:rsidRPr="00CB3E8B" w:rsidRDefault="00DA1ADA" w:rsidP="00DA1ADA">
      <w:pPr>
        <w:adjustRightInd w:val="0"/>
        <w:snapToGrid w:val="0"/>
        <w:spacing w:line="360" w:lineRule="exact"/>
        <w:ind w:firstLineChars="200" w:firstLine="420"/>
        <w:rPr>
          <w:rFonts w:ascii="楷体" w:eastAsia="楷体" w:hAnsi="楷体"/>
          <w:szCs w:val="21"/>
        </w:rPr>
      </w:pPr>
      <w:r w:rsidRPr="00CB3E8B">
        <w:rPr>
          <w:rFonts w:ascii="楷体" w:eastAsia="楷体" w:hAnsi="楷体" w:hint="eastAsia"/>
          <w:szCs w:val="21"/>
        </w:rPr>
        <w:t>（3）供应商符合享受小微企业政府采购优惠政策条件的，必须填报服务商的全部数据，</w:t>
      </w:r>
      <w:r w:rsidRPr="00CB3E8B">
        <w:rPr>
          <w:rFonts w:ascii="楷体" w:eastAsia="楷体" w:hAnsi="楷体" w:hint="eastAsia"/>
          <w:bCs/>
          <w:szCs w:val="21"/>
        </w:rPr>
        <w:t>未按要求提供、</w:t>
      </w:r>
      <w:r w:rsidRPr="00CB3E8B">
        <w:rPr>
          <w:rFonts w:ascii="楷体" w:eastAsia="楷体" w:hAnsi="楷体" w:hint="eastAsia"/>
          <w:szCs w:val="21"/>
        </w:rPr>
        <w:t>填报</w:t>
      </w:r>
      <w:r w:rsidRPr="00CB3E8B">
        <w:rPr>
          <w:rFonts w:ascii="楷体" w:eastAsia="楷体" w:hAnsi="楷体" w:hint="eastAsia"/>
          <w:bCs/>
          <w:szCs w:val="21"/>
        </w:rPr>
        <w:t>的，不享受报价扣除优惠政策。</w:t>
      </w:r>
    </w:p>
    <w:p w:rsidR="00DA1ADA" w:rsidRPr="00CB3E8B" w:rsidRDefault="00DA1ADA" w:rsidP="00DA1ADA">
      <w:pPr>
        <w:adjustRightInd w:val="0"/>
        <w:snapToGrid w:val="0"/>
        <w:spacing w:line="360" w:lineRule="exact"/>
        <w:rPr>
          <w:rFonts w:ascii="楷体" w:eastAsia="楷体" w:hAnsi="楷体"/>
          <w:szCs w:val="21"/>
        </w:rPr>
      </w:pPr>
      <w:r w:rsidRPr="00CB3E8B">
        <w:rPr>
          <w:rFonts w:ascii="楷体" w:eastAsia="楷体" w:hAnsi="楷体" w:hint="eastAsia"/>
          <w:szCs w:val="21"/>
        </w:rPr>
        <w:lastRenderedPageBreak/>
        <w:t>注：</w:t>
      </w:r>
    </w:p>
    <w:p w:rsidR="001E5565" w:rsidRDefault="001E5565" w:rsidP="00DA1ADA">
      <w:pPr>
        <w:adjustRightInd w:val="0"/>
        <w:snapToGrid w:val="0"/>
        <w:spacing w:line="360" w:lineRule="exact"/>
        <w:ind w:firstLineChars="200" w:firstLine="420"/>
        <w:rPr>
          <w:rFonts w:ascii="楷体" w:eastAsia="楷体" w:hAnsi="楷体"/>
          <w:szCs w:val="21"/>
        </w:rPr>
      </w:pPr>
      <w:r>
        <w:rPr>
          <w:rFonts w:ascii="楷体" w:eastAsia="楷体" w:hAnsi="楷体" w:hint="eastAsia"/>
          <w:szCs w:val="21"/>
        </w:rPr>
        <w:t>1</w:t>
      </w:r>
      <w:r>
        <w:rPr>
          <w:rFonts w:ascii="楷体" w:eastAsia="楷体" w:hAnsi="楷体"/>
          <w:szCs w:val="21"/>
        </w:rPr>
        <w:t>.</w:t>
      </w:r>
      <w:r w:rsidRPr="001E5565">
        <w:rPr>
          <w:rFonts w:ascii="楷体" w:eastAsia="楷体" w:hAnsi="楷体" w:hint="eastAsia"/>
          <w:szCs w:val="21"/>
        </w:rPr>
        <w:t>本项目服务标的所属行业为</w:t>
      </w:r>
      <w:r w:rsidRPr="001E5565">
        <w:rPr>
          <w:rFonts w:ascii="楷体" w:eastAsia="楷体" w:hAnsi="楷体" w:hint="eastAsia"/>
          <w:szCs w:val="21"/>
          <w:u w:val="single"/>
        </w:rPr>
        <w:t xml:space="preserve"> 其他未列明行业 </w:t>
      </w:r>
      <w:r w:rsidRPr="001E5565">
        <w:rPr>
          <w:rFonts w:ascii="楷体" w:eastAsia="楷体" w:hAnsi="楷体" w:hint="eastAsia"/>
          <w:szCs w:val="21"/>
        </w:rPr>
        <w:t>，评审时以供应商《中小企业声明函》或“分项报价表”中列明的所属行业为准，供应商可根据《中小企业划型标准规定》（工信部联企业[2011]300号）和《政府采购促进中小企业发展管理办法》(财库[2020]46号)相关规定确认标的信息所属行业。</w:t>
      </w:r>
    </w:p>
    <w:p w:rsidR="00DA1ADA" w:rsidRPr="00CB3E8B" w:rsidRDefault="000F582B" w:rsidP="00DA1ADA">
      <w:pPr>
        <w:adjustRightInd w:val="0"/>
        <w:snapToGrid w:val="0"/>
        <w:spacing w:line="360" w:lineRule="exact"/>
        <w:ind w:firstLineChars="200" w:firstLine="420"/>
        <w:rPr>
          <w:rFonts w:ascii="楷体" w:eastAsia="楷体" w:hAnsi="楷体"/>
          <w:szCs w:val="21"/>
        </w:rPr>
      </w:pPr>
      <w:r>
        <w:rPr>
          <w:rFonts w:ascii="楷体" w:eastAsia="楷体" w:hAnsi="楷体"/>
          <w:szCs w:val="21"/>
        </w:rPr>
        <w:t>2</w:t>
      </w:r>
      <w:r w:rsidR="00DA1ADA" w:rsidRPr="00CB3E8B">
        <w:rPr>
          <w:rFonts w:ascii="楷体" w:eastAsia="楷体" w:hAnsi="楷体"/>
          <w:szCs w:val="21"/>
        </w:rPr>
        <w:t>.</w:t>
      </w:r>
      <w:r w:rsidR="00DA1ADA" w:rsidRPr="00CB3E8B">
        <w:rPr>
          <w:rFonts w:ascii="楷体" w:eastAsia="楷体" w:hAnsi="楷体" w:hint="eastAsia"/>
          <w:szCs w:val="21"/>
        </w:rPr>
        <w:t>各行业划型标准，仅供参考：</w:t>
      </w:r>
    </w:p>
    <w:p w:rsidR="00DA1ADA" w:rsidRPr="00CB3E8B" w:rsidRDefault="00DA1ADA" w:rsidP="00DA1ADA">
      <w:pPr>
        <w:adjustRightInd w:val="0"/>
        <w:snapToGrid w:val="0"/>
        <w:spacing w:line="360" w:lineRule="exact"/>
        <w:ind w:firstLineChars="200" w:firstLine="420"/>
        <w:rPr>
          <w:rFonts w:ascii="楷体" w:eastAsia="楷体" w:hAnsi="楷体"/>
          <w:szCs w:val="21"/>
        </w:rPr>
      </w:pPr>
      <w:r w:rsidRPr="00CB3E8B">
        <w:rPr>
          <w:rFonts w:ascii="楷体" w:eastAsia="楷体" w:hAnsi="楷体" w:hint="eastAsia"/>
          <w:szCs w:val="21"/>
        </w:rPr>
        <w:t>（一）农、林、牧、渔业。营业收入20000万元以下的为中小微型企业。其中，营业收入500万元及以上的为中型企业，营业收入50万元及以上的为小型企业，营业收入50万元以下的为微型企业。</w:t>
      </w:r>
    </w:p>
    <w:p w:rsidR="00DA1ADA" w:rsidRPr="00CB3E8B" w:rsidRDefault="00DA1ADA" w:rsidP="00DA1ADA">
      <w:pPr>
        <w:adjustRightInd w:val="0"/>
        <w:snapToGrid w:val="0"/>
        <w:spacing w:line="360" w:lineRule="exact"/>
        <w:ind w:firstLineChars="200" w:firstLine="420"/>
        <w:rPr>
          <w:rFonts w:ascii="楷体" w:eastAsia="楷体" w:hAnsi="楷体"/>
          <w:szCs w:val="21"/>
        </w:rPr>
      </w:pPr>
      <w:r w:rsidRPr="00CB3E8B">
        <w:rPr>
          <w:rFonts w:ascii="楷体" w:eastAsia="楷体" w:hAnsi="楷体" w:hint="eastAsia"/>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rsidR="00DA1ADA" w:rsidRPr="00CB3E8B" w:rsidRDefault="00DA1ADA" w:rsidP="00DA1ADA">
      <w:pPr>
        <w:adjustRightInd w:val="0"/>
        <w:snapToGrid w:val="0"/>
        <w:spacing w:line="360" w:lineRule="exact"/>
        <w:ind w:firstLineChars="200" w:firstLine="420"/>
        <w:rPr>
          <w:rFonts w:ascii="楷体" w:eastAsia="楷体" w:hAnsi="楷体"/>
          <w:szCs w:val="21"/>
        </w:rPr>
      </w:pPr>
      <w:r w:rsidRPr="00CB3E8B">
        <w:rPr>
          <w:rFonts w:ascii="楷体" w:eastAsia="楷体" w:hAnsi="楷体" w:hint="eastAsia"/>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rsidR="00DA1ADA" w:rsidRPr="00CB3E8B" w:rsidRDefault="00DA1ADA" w:rsidP="00DA1ADA">
      <w:pPr>
        <w:adjustRightInd w:val="0"/>
        <w:snapToGrid w:val="0"/>
        <w:spacing w:line="360" w:lineRule="exact"/>
        <w:ind w:firstLineChars="200" w:firstLine="420"/>
        <w:rPr>
          <w:rFonts w:ascii="楷体" w:eastAsia="楷体" w:hAnsi="楷体"/>
          <w:szCs w:val="21"/>
        </w:rPr>
      </w:pPr>
      <w:r w:rsidRPr="00CB3E8B">
        <w:rPr>
          <w:rFonts w:ascii="楷体" w:eastAsia="楷体" w:hAnsi="楷体" w:hint="eastAsia"/>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rsidR="00DA1ADA" w:rsidRPr="00CB3E8B" w:rsidRDefault="00DA1ADA" w:rsidP="00DA1ADA">
      <w:pPr>
        <w:adjustRightInd w:val="0"/>
        <w:snapToGrid w:val="0"/>
        <w:spacing w:line="360" w:lineRule="exact"/>
        <w:ind w:firstLineChars="200" w:firstLine="420"/>
        <w:rPr>
          <w:rFonts w:ascii="楷体" w:eastAsia="楷体" w:hAnsi="楷体"/>
          <w:szCs w:val="21"/>
        </w:rPr>
      </w:pPr>
      <w:r w:rsidRPr="00CB3E8B">
        <w:rPr>
          <w:rFonts w:ascii="楷体" w:eastAsia="楷体" w:hAnsi="楷体" w:hint="eastAsia"/>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rsidR="00DA1ADA" w:rsidRPr="00CB3E8B" w:rsidRDefault="00DA1ADA" w:rsidP="00DA1ADA">
      <w:pPr>
        <w:adjustRightInd w:val="0"/>
        <w:snapToGrid w:val="0"/>
        <w:spacing w:line="360" w:lineRule="exact"/>
        <w:ind w:firstLineChars="200" w:firstLine="420"/>
        <w:rPr>
          <w:rFonts w:ascii="楷体" w:eastAsia="楷体" w:hAnsi="楷体"/>
          <w:szCs w:val="21"/>
        </w:rPr>
      </w:pPr>
      <w:r w:rsidRPr="00CB3E8B">
        <w:rPr>
          <w:rFonts w:ascii="楷体" w:eastAsia="楷体" w:hAnsi="楷体" w:hint="eastAsia"/>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rsidR="00DA1ADA" w:rsidRPr="00CB3E8B" w:rsidRDefault="00DA1ADA" w:rsidP="00DA1ADA">
      <w:pPr>
        <w:adjustRightInd w:val="0"/>
        <w:snapToGrid w:val="0"/>
        <w:spacing w:line="360" w:lineRule="exact"/>
        <w:ind w:firstLineChars="200" w:firstLine="420"/>
        <w:rPr>
          <w:rFonts w:ascii="楷体" w:eastAsia="楷体" w:hAnsi="楷体"/>
          <w:szCs w:val="21"/>
        </w:rPr>
      </w:pPr>
      <w:r w:rsidRPr="00CB3E8B">
        <w:rPr>
          <w:rFonts w:ascii="楷体" w:eastAsia="楷体" w:hAnsi="楷体" w:hint="eastAsia"/>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rsidR="00DA1ADA" w:rsidRPr="00CB3E8B" w:rsidRDefault="00DA1ADA" w:rsidP="00DA1ADA">
      <w:pPr>
        <w:adjustRightInd w:val="0"/>
        <w:snapToGrid w:val="0"/>
        <w:spacing w:line="360" w:lineRule="exact"/>
        <w:ind w:firstLineChars="200" w:firstLine="420"/>
        <w:rPr>
          <w:rFonts w:ascii="楷体" w:eastAsia="楷体" w:hAnsi="楷体"/>
          <w:szCs w:val="21"/>
        </w:rPr>
      </w:pPr>
      <w:r w:rsidRPr="00CB3E8B">
        <w:rPr>
          <w:rFonts w:ascii="楷体" w:eastAsia="楷体" w:hAnsi="楷体" w:hint="eastAsia"/>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rsidR="00DA1ADA" w:rsidRPr="00CB3E8B" w:rsidRDefault="00DA1ADA" w:rsidP="00DA1ADA">
      <w:pPr>
        <w:adjustRightInd w:val="0"/>
        <w:snapToGrid w:val="0"/>
        <w:spacing w:line="360" w:lineRule="exact"/>
        <w:ind w:firstLineChars="200" w:firstLine="420"/>
        <w:rPr>
          <w:rFonts w:ascii="楷体" w:eastAsia="楷体" w:hAnsi="楷体"/>
          <w:szCs w:val="21"/>
        </w:rPr>
      </w:pPr>
      <w:r w:rsidRPr="00CB3E8B">
        <w:rPr>
          <w:rFonts w:ascii="楷体" w:eastAsia="楷体" w:hAnsi="楷体" w:hint="eastAsia"/>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rsidR="00DA1ADA" w:rsidRPr="00CB3E8B" w:rsidRDefault="00DA1ADA" w:rsidP="00DA1ADA">
      <w:pPr>
        <w:adjustRightInd w:val="0"/>
        <w:snapToGrid w:val="0"/>
        <w:spacing w:line="360" w:lineRule="exact"/>
        <w:ind w:firstLineChars="200" w:firstLine="420"/>
        <w:rPr>
          <w:rFonts w:ascii="楷体" w:eastAsia="楷体" w:hAnsi="楷体"/>
          <w:szCs w:val="21"/>
        </w:rPr>
      </w:pPr>
      <w:r w:rsidRPr="00CB3E8B">
        <w:rPr>
          <w:rFonts w:ascii="楷体" w:eastAsia="楷体" w:hAnsi="楷体" w:hint="eastAsia"/>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rsidR="00DA1ADA" w:rsidRPr="00CB3E8B" w:rsidRDefault="00DA1ADA" w:rsidP="00DA1ADA">
      <w:pPr>
        <w:adjustRightInd w:val="0"/>
        <w:snapToGrid w:val="0"/>
        <w:spacing w:line="360" w:lineRule="exact"/>
        <w:ind w:firstLineChars="200" w:firstLine="420"/>
        <w:rPr>
          <w:rFonts w:ascii="楷体" w:eastAsia="楷体" w:hAnsi="楷体"/>
          <w:szCs w:val="21"/>
        </w:rPr>
      </w:pPr>
      <w:r w:rsidRPr="00CB3E8B">
        <w:rPr>
          <w:rFonts w:ascii="楷体" w:eastAsia="楷体" w:hAnsi="楷体" w:hint="eastAsia"/>
          <w:szCs w:val="21"/>
        </w:rPr>
        <w:lastRenderedPageBreak/>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rsidR="00DA1ADA" w:rsidRPr="00CB3E8B" w:rsidRDefault="00DA1ADA" w:rsidP="00DA1ADA">
      <w:pPr>
        <w:adjustRightInd w:val="0"/>
        <w:snapToGrid w:val="0"/>
        <w:spacing w:line="360" w:lineRule="exact"/>
        <w:ind w:firstLineChars="200" w:firstLine="420"/>
        <w:rPr>
          <w:rFonts w:ascii="楷体" w:eastAsia="楷体" w:hAnsi="楷体"/>
          <w:szCs w:val="21"/>
        </w:rPr>
      </w:pPr>
      <w:r w:rsidRPr="00CB3E8B">
        <w:rPr>
          <w:rFonts w:ascii="楷体" w:eastAsia="楷体" w:hAnsi="楷体" w:hint="eastAsia"/>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rsidR="00DA1ADA" w:rsidRPr="00CB3E8B" w:rsidRDefault="00DA1ADA" w:rsidP="00DA1ADA">
      <w:pPr>
        <w:adjustRightInd w:val="0"/>
        <w:snapToGrid w:val="0"/>
        <w:spacing w:line="360" w:lineRule="exact"/>
        <w:ind w:firstLineChars="200" w:firstLine="420"/>
        <w:rPr>
          <w:rFonts w:ascii="楷体" w:eastAsia="楷体" w:hAnsi="楷体"/>
          <w:szCs w:val="21"/>
        </w:rPr>
      </w:pPr>
      <w:r w:rsidRPr="00CB3E8B">
        <w:rPr>
          <w:rFonts w:ascii="楷体" w:eastAsia="楷体" w:hAnsi="楷体" w:hint="eastAsia"/>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rsidR="00DA1ADA" w:rsidRPr="00CB3E8B" w:rsidRDefault="00DA1ADA" w:rsidP="00DA1ADA">
      <w:pPr>
        <w:adjustRightInd w:val="0"/>
        <w:snapToGrid w:val="0"/>
        <w:spacing w:line="360" w:lineRule="exact"/>
        <w:ind w:firstLineChars="200" w:firstLine="420"/>
        <w:rPr>
          <w:rFonts w:ascii="楷体" w:eastAsia="楷体" w:hAnsi="楷体"/>
          <w:szCs w:val="21"/>
        </w:rPr>
      </w:pPr>
      <w:r w:rsidRPr="00CB3E8B">
        <w:rPr>
          <w:rFonts w:ascii="楷体" w:eastAsia="楷体" w:hAnsi="楷体" w:hint="eastAsia"/>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rsidR="00DA1ADA" w:rsidRPr="00CB3E8B" w:rsidRDefault="00DA1ADA" w:rsidP="00DA1ADA">
      <w:pPr>
        <w:adjustRightInd w:val="0"/>
        <w:snapToGrid w:val="0"/>
        <w:spacing w:line="360" w:lineRule="exact"/>
        <w:ind w:firstLineChars="200" w:firstLine="420"/>
        <w:rPr>
          <w:rFonts w:ascii="楷体" w:eastAsia="楷体" w:hAnsi="楷体"/>
          <w:szCs w:val="21"/>
        </w:rPr>
      </w:pPr>
      <w:r w:rsidRPr="00CB3E8B">
        <w:rPr>
          <w:rFonts w:ascii="楷体" w:eastAsia="楷体" w:hAnsi="楷体" w:hint="eastAsia"/>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rsidR="00DA1ADA" w:rsidRPr="00CB3E8B" w:rsidRDefault="00DA1ADA" w:rsidP="00DA1ADA">
      <w:pPr>
        <w:adjustRightInd w:val="0"/>
        <w:snapToGrid w:val="0"/>
        <w:spacing w:line="360" w:lineRule="exact"/>
        <w:ind w:firstLineChars="200" w:firstLine="420"/>
        <w:rPr>
          <w:rFonts w:ascii="楷体" w:eastAsia="楷体" w:hAnsi="楷体"/>
          <w:szCs w:val="21"/>
        </w:rPr>
      </w:pPr>
      <w:r w:rsidRPr="00CB3E8B">
        <w:rPr>
          <w:rFonts w:ascii="楷体" w:eastAsia="楷体" w:hAnsi="楷体" w:hint="eastAsia"/>
          <w:szCs w:val="21"/>
        </w:rPr>
        <w:t>（十六）其他未列明行业。从业人员300人以下的为中小微型企业。其中，从业人员100人及以上的为中型企业；从业人员10人及以上的为小型企业；从业人员10人以下的为微型企业。</w:t>
      </w:r>
    </w:p>
    <w:p w:rsidR="00DA1ADA" w:rsidRPr="00CB3E8B" w:rsidRDefault="00DA1ADA" w:rsidP="00DA1ADA">
      <w:pPr>
        <w:spacing w:line="588" w:lineRule="exact"/>
        <w:jc w:val="center"/>
        <w:rPr>
          <w:rFonts w:ascii="黑体" w:eastAsia="黑体" w:hAnsi="宋体"/>
          <w:spacing w:val="6"/>
          <w:sz w:val="36"/>
          <w:szCs w:val="36"/>
        </w:rPr>
      </w:pPr>
      <w:r w:rsidRPr="00CB3E8B">
        <w:rPr>
          <w:rFonts w:ascii="黑体" w:eastAsia="黑体" w:hAnsi="宋体"/>
          <w:spacing w:val="6"/>
          <w:sz w:val="36"/>
          <w:szCs w:val="36"/>
        </w:rPr>
        <w:br w:type="page"/>
      </w:r>
      <w:r w:rsidRPr="00CB3E8B">
        <w:rPr>
          <w:rFonts w:ascii="黑体" w:eastAsia="黑体" w:hAnsi="宋体" w:hint="eastAsia"/>
          <w:spacing w:val="6"/>
          <w:sz w:val="36"/>
          <w:szCs w:val="36"/>
        </w:rPr>
        <w:lastRenderedPageBreak/>
        <w:t>2.残疾人福利性单位声明函</w:t>
      </w:r>
    </w:p>
    <w:p w:rsidR="00DA1ADA" w:rsidRPr="00CB3E8B" w:rsidRDefault="00DA1ADA" w:rsidP="00DA1ADA">
      <w:pPr>
        <w:spacing w:beforeLines="200" w:before="624" w:line="360" w:lineRule="auto"/>
        <w:ind w:firstLineChars="200" w:firstLine="444"/>
        <w:rPr>
          <w:rFonts w:ascii="宋体" w:hAnsi="宋体"/>
          <w:spacing w:val="6"/>
          <w:szCs w:val="21"/>
        </w:rPr>
      </w:pPr>
      <w:r w:rsidRPr="00CB3E8B">
        <w:rPr>
          <w:rFonts w:ascii="宋体" w:hAnsi="宋体" w:hint="eastAsia"/>
          <w:spacing w:val="6"/>
          <w:szCs w:val="21"/>
        </w:rPr>
        <w:t>本单位郑重声明，根据《财政部、民政部、中国残疾人联合会关于促进残疾人就业政府采购政策的通知》（财库</w:t>
      </w:r>
      <w:r w:rsidRPr="00CB3E8B">
        <w:rPr>
          <w:rFonts w:ascii="宋体" w:hAnsi="宋体" w:hint="eastAsia"/>
          <w:szCs w:val="21"/>
        </w:rPr>
        <w:t>〔</w:t>
      </w:r>
      <w:r w:rsidRPr="00CB3E8B">
        <w:rPr>
          <w:rFonts w:ascii="宋体" w:hAnsi="宋体"/>
          <w:szCs w:val="21"/>
        </w:rPr>
        <w:t>2017</w:t>
      </w:r>
      <w:r w:rsidRPr="00CB3E8B">
        <w:rPr>
          <w:rFonts w:ascii="宋体" w:hAnsi="宋体" w:hint="eastAsia"/>
          <w:szCs w:val="21"/>
        </w:rPr>
        <w:t>〕</w:t>
      </w:r>
      <w:r w:rsidRPr="00CB3E8B">
        <w:rPr>
          <w:rFonts w:ascii="宋体" w:hAnsi="宋体"/>
          <w:szCs w:val="21"/>
        </w:rPr>
        <w:t>14</w:t>
      </w:r>
      <w:r w:rsidRPr="00CB3E8B">
        <w:rPr>
          <w:rFonts w:ascii="宋体" w:hAnsi="宋体" w:hint="eastAsia"/>
          <w:szCs w:val="21"/>
        </w:rPr>
        <w:t>1</w:t>
      </w:r>
      <w:r w:rsidRPr="00CB3E8B">
        <w:rPr>
          <w:rFonts w:ascii="宋体" w:hAnsi="宋体" w:hint="eastAsia"/>
          <w:spacing w:val="6"/>
          <w:szCs w:val="21"/>
        </w:rPr>
        <w:t>号）的规定，本单位</w:t>
      </w:r>
      <w:r w:rsidRPr="00CB3E8B">
        <w:rPr>
          <w:rFonts w:ascii="宋体" w:hAnsi="宋体"/>
          <w:spacing w:val="6"/>
          <w:szCs w:val="21"/>
        </w:rPr>
        <w:t>从业人员</w:t>
      </w:r>
      <w:r w:rsidRPr="00CB3E8B">
        <w:rPr>
          <w:rFonts w:ascii="宋体" w:hAnsi="宋体" w:hint="eastAsia"/>
          <w:spacing w:val="6"/>
          <w:szCs w:val="21"/>
          <w:u w:val="single"/>
        </w:rPr>
        <w:t xml:space="preserve">    </w:t>
      </w:r>
      <w:r w:rsidRPr="00CB3E8B">
        <w:rPr>
          <w:rFonts w:ascii="宋体" w:hAnsi="宋体"/>
          <w:spacing w:val="6"/>
          <w:szCs w:val="21"/>
        </w:rPr>
        <w:t>人，其中残疾人</w:t>
      </w:r>
      <w:r w:rsidRPr="00CB3E8B">
        <w:rPr>
          <w:rFonts w:ascii="宋体" w:hAnsi="宋体" w:hint="eastAsia"/>
          <w:spacing w:val="6"/>
          <w:szCs w:val="21"/>
          <w:u w:val="single"/>
        </w:rPr>
        <w:t xml:space="preserve">      </w:t>
      </w:r>
      <w:r w:rsidRPr="00CB3E8B">
        <w:rPr>
          <w:rFonts w:ascii="宋体" w:hAnsi="宋体" w:hint="eastAsia"/>
          <w:spacing w:val="6"/>
          <w:szCs w:val="21"/>
        </w:rPr>
        <w:t>人</w:t>
      </w:r>
      <w:r w:rsidRPr="00CB3E8B">
        <w:rPr>
          <w:rFonts w:ascii="宋体" w:hAnsi="宋体"/>
          <w:spacing w:val="6"/>
          <w:szCs w:val="21"/>
        </w:rPr>
        <w:t>，</w:t>
      </w:r>
      <w:r w:rsidRPr="00CB3E8B">
        <w:rPr>
          <w:rFonts w:ascii="宋体" w:hAnsi="宋体" w:hint="eastAsia"/>
          <w:spacing w:val="6"/>
          <w:szCs w:val="21"/>
        </w:rPr>
        <w:t>为符合条件的残疾人福利性单位，且本单位参加（</w:t>
      </w:r>
      <w:r w:rsidRPr="00CB3E8B">
        <w:rPr>
          <w:rFonts w:ascii="宋体" w:hAnsi="宋体" w:hint="eastAsia"/>
          <w:spacing w:val="6"/>
          <w:szCs w:val="21"/>
          <w:u w:val="single"/>
        </w:rPr>
        <w:t xml:space="preserve">采 购 人 名 称） </w:t>
      </w:r>
      <w:r w:rsidRPr="00CB3E8B">
        <w:rPr>
          <w:rFonts w:ascii="宋体" w:hAnsi="宋体" w:hint="eastAsia"/>
          <w:spacing w:val="6"/>
          <w:szCs w:val="21"/>
        </w:rPr>
        <w:t>的（</w:t>
      </w:r>
      <w:r w:rsidRPr="00CB3E8B">
        <w:rPr>
          <w:rFonts w:ascii="宋体" w:hAnsi="宋体" w:hint="eastAsia"/>
          <w:spacing w:val="6"/>
          <w:szCs w:val="21"/>
          <w:u w:val="single"/>
        </w:rPr>
        <w:t>项 目 名  称</w:t>
      </w:r>
      <w:r w:rsidRPr="00CB3E8B">
        <w:rPr>
          <w:rFonts w:ascii="宋体" w:hAnsi="宋体" w:hint="eastAsia"/>
          <w:spacing w:val="6"/>
          <w:szCs w:val="21"/>
        </w:rPr>
        <w:t>）采购活动由本单位提供服务。</w:t>
      </w:r>
    </w:p>
    <w:p w:rsidR="00DA1ADA" w:rsidRPr="00CB3E8B" w:rsidRDefault="00DA1ADA" w:rsidP="00DA1ADA">
      <w:pPr>
        <w:spacing w:line="360" w:lineRule="auto"/>
        <w:ind w:firstLineChars="200" w:firstLine="444"/>
        <w:rPr>
          <w:rFonts w:ascii="宋体" w:hAnsi="宋体"/>
          <w:spacing w:val="6"/>
          <w:szCs w:val="21"/>
        </w:rPr>
      </w:pPr>
      <w:r w:rsidRPr="00CB3E8B">
        <w:rPr>
          <w:rFonts w:ascii="宋体" w:hAnsi="宋体"/>
          <w:spacing w:val="6"/>
          <w:szCs w:val="21"/>
        </w:rPr>
        <w:t>......</w:t>
      </w:r>
    </w:p>
    <w:p w:rsidR="00DA1ADA" w:rsidRPr="00CB3E8B" w:rsidRDefault="00DA1ADA" w:rsidP="00DA1ADA">
      <w:pPr>
        <w:spacing w:line="360" w:lineRule="auto"/>
        <w:ind w:firstLineChars="200" w:firstLine="444"/>
        <w:rPr>
          <w:rFonts w:ascii="宋体" w:hAnsi="宋体"/>
          <w:spacing w:val="6"/>
          <w:szCs w:val="21"/>
        </w:rPr>
      </w:pPr>
    </w:p>
    <w:p w:rsidR="00DA1ADA" w:rsidRPr="00CB3E8B" w:rsidRDefault="00DA1ADA" w:rsidP="00DA1ADA">
      <w:pPr>
        <w:spacing w:line="360" w:lineRule="auto"/>
        <w:ind w:firstLineChars="200" w:firstLine="444"/>
        <w:rPr>
          <w:rFonts w:ascii="宋体" w:hAnsi="宋体"/>
          <w:spacing w:val="6"/>
          <w:szCs w:val="21"/>
        </w:rPr>
      </w:pPr>
    </w:p>
    <w:p w:rsidR="00DA1ADA" w:rsidRPr="00CB3E8B" w:rsidRDefault="00DA1ADA" w:rsidP="00DA1ADA">
      <w:pPr>
        <w:spacing w:line="360" w:lineRule="auto"/>
        <w:ind w:firstLineChars="200" w:firstLine="444"/>
        <w:rPr>
          <w:rFonts w:ascii="宋体" w:hAnsi="宋体"/>
          <w:spacing w:val="6"/>
          <w:szCs w:val="21"/>
        </w:rPr>
      </w:pPr>
      <w:r w:rsidRPr="00CB3E8B">
        <w:rPr>
          <w:rFonts w:ascii="宋体" w:hAnsi="宋体" w:hint="eastAsia"/>
          <w:spacing w:val="6"/>
          <w:szCs w:val="21"/>
        </w:rPr>
        <w:t>本单位对上述声明的真实性负责。如有虚假，将依法承担相应责任。</w:t>
      </w:r>
    </w:p>
    <w:p w:rsidR="00DA1ADA" w:rsidRPr="00CB3E8B" w:rsidRDefault="00DA1ADA" w:rsidP="00DA1ADA">
      <w:pPr>
        <w:spacing w:line="360" w:lineRule="auto"/>
        <w:ind w:firstLineChars="200" w:firstLine="444"/>
        <w:rPr>
          <w:rFonts w:ascii="宋体" w:hAnsi="宋体"/>
          <w:spacing w:val="6"/>
          <w:szCs w:val="21"/>
        </w:rPr>
      </w:pPr>
    </w:p>
    <w:p w:rsidR="00DA1ADA" w:rsidRPr="00CB3E8B" w:rsidRDefault="00DA1ADA" w:rsidP="00DA1ADA">
      <w:pPr>
        <w:spacing w:line="360" w:lineRule="auto"/>
        <w:ind w:firstLineChars="200" w:firstLine="444"/>
        <w:jc w:val="right"/>
        <w:rPr>
          <w:rFonts w:ascii="宋体" w:hAnsi="宋体"/>
          <w:spacing w:val="6"/>
          <w:szCs w:val="21"/>
        </w:rPr>
      </w:pPr>
      <w:r w:rsidRPr="00CB3E8B">
        <w:rPr>
          <w:rFonts w:ascii="宋体" w:hAnsi="宋体"/>
          <w:spacing w:val="6"/>
          <w:szCs w:val="21"/>
        </w:rPr>
        <w:t>企业名称：</w:t>
      </w:r>
      <w:r w:rsidRPr="00CB3E8B">
        <w:rPr>
          <w:rFonts w:ascii="宋体" w:hAnsi="宋体" w:hint="eastAsia"/>
          <w:spacing w:val="6"/>
          <w:szCs w:val="21"/>
          <w:u w:val="single"/>
        </w:rPr>
        <w:t xml:space="preserve">                         </w:t>
      </w:r>
      <w:r w:rsidRPr="00CB3E8B">
        <w:rPr>
          <w:rFonts w:ascii="宋体" w:hAnsi="宋体"/>
          <w:spacing w:val="6"/>
          <w:szCs w:val="21"/>
        </w:rPr>
        <w:t xml:space="preserve">(盖单位章) </w:t>
      </w:r>
    </w:p>
    <w:p w:rsidR="00DA1ADA" w:rsidRPr="00CB3E8B" w:rsidRDefault="00DA1ADA" w:rsidP="00DA1ADA">
      <w:pPr>
        <w:spacing w:line="360" w:lineRule="auto"/>
        <w:ind w:firstLineChars="200" w:firstLine="444"/>
        <w:rPr>
          <w:rFonts w:ascii="宋体" w:hAnsi="宋体"/>
          <w:spacing w:val="6"/>
          <w:szCs w:val="21"/>
        </w:rPr>
      </w:pPr>
    </w:p>
    <w:p w:rsidR="00DA1ADA" w:rsidRPr="00CB3E8B" w:rsidRDefault="00DA1ADA" w:rsidP="00DA1ADA">
      <w:pPr>
        <w:spacing w:line="360" w:lineRule="auto"/>
        <w:ind w:right="888" w:firstLineChars="200" w:firstLine="444"/>
        <w:jc w:val="center"/>
        <w:rPr>
          <w:rFonts w:ascii="宋体" w:hAnsi="宋体"/>
          <w:spacing w:val="6"/>
          <w:szCs w:val="21"/>
          <w:u w:val="single"/>
        </w:rPr>
      </w:pPr>
      <w:r w:rsidRPr="00CB3E8B">
        <w:rPr>
          <w:rFonts w:ascii="宋体" w:hAnsi="宋体" w:hint="eastAsia"/>
          <w:spacing w:val="6"/>
          <w:szCs w:val="21"/>
        </w:rPr>
        <w:t xml:space="preserve"> </w:t>
      </w:r>
      <w:r w:rsidRPr="00CB3E8B">
        <w:rPr>
          <w:rFonts w:ascii="宋体" w:hAnsi="宋体"/>
          <w:spacing w:val="6"/>
          <w:szCs w:val="21"/>
        </w:rPr>
        <w:t xml:space="preserve">                             日</w:t>
      </w:r>
      <w:r w:rsidRPr="00CB3E8B">
        <w:rPr>
          <w:rFonts w:ascii="宋体" w:hAnsi="宋体" w:hint="eastAsia"/>
          <w:spacing w:val="6"/>
          <w:szCs w:val="21"/>
        </w:rPr>
        <w:t xml:space="preserve">    </w:t>
      </w:r>
      <w:r w:rsidRPr="00CB3E8B">
        <w:rPr>
          <w:rFonts w:ascii="宋体" w:hAnsi="宋体"/>
          <w:spacing w:val="6"/>
          <w:szCs w:val="21"/>
        </w:rPr>
        <w:t>期:</w:t>
      </w:r>
      <w:r w:rsidRPr="00CB3E8B">
        <w:rPr>
          <w:rFonts w:ascii="宋体" w:hAnsi="宋体" w:hint="eastAsia"/>
          <w:spacing w:val="6"/>
          <w:szCs w:val="21"/>
          <w:u w:val="single"/>
        </w:rPr>
        <w:t xml:space="preserve">    </w:t>
      </w:r>
      <w:r w:rsidRPr="00CB3E8B">
        <w:rPr>
          <w:rFonts w:ascii="宋体" w:hAnsi="宋体" w:hint="eastAsia"/>
          <w:spacing w:val="6"/>
          <w:szCs w:val="21"/>
        </w:rPr>
        <w:t xml:space="preserve"> 年 </w:t>
      </w:r>
      <w:r w:rsidRPr="00CB3E8B">
        <w:rPr>
          <w:rFonts w:ascii="宋体" w:hAnsi="宋体" w:hint="eastAsia"/>
          <w:spacing w:val="6"/>
          <w:szCs w:val="21"/>
          <w:u w:val="single"/>
        </w:rPr>
        <w:t xml:space="preserve">   </w:t>
      </w:r>
      <w:r w:rsidRPr="00CB3E8B">
        <w:rPr>
          <w:rFonts w:ascii="宋体" w:hAnsi="宋体" w:hint="eastAsia"/>
          <w:spacing w:val="6"/>
          <w:szCs w:val="21"/>
        </w:rPr>
        <w:t>月</w:t>
      </w:r>
      <w:r w:rsidRPr="00CB3E8B">
        <w:rPr>
          <w:rFonts w:ascii="宋体" w:hAnsi="宋体" w:hint="eastAsia"/>
          <w:spacing w:val="6"/>
          <w:szCs w:val="21"/>
          <w:u w:val="single"/>
        </w:rPr>
        <w:t xml:space="preserve">    </w:t>
      </w:r>
      <w:r w:rsidRPr="00CB3E8B">
        <w:rPr>
          <w:rFonts w:ascii="宋体" w:hAnsi="宋体" w:hint="eastAsia"/>
          <w:spacing w:val="6"/>
          <w:szCs w:val="21"/>
        </w:rPr>
        <w:t>日</w:t>
      </w:r>
    </w:p>
    <w:p w:rsidR="00DA1ADA" w:rsidRPr="00CB3E8B" w:rsidRDefault="00DA1ADA" w:rsidP="00DA1ADA">
      <w:pPr>
        <w:tabs>
          <w:tab w:val="left" w:pos="4860"/>
        </w:tabs>
        <w:spacing w:line="360" w:lineRule="auto"/>
        <w:ind w:right="1560"/>
        <w:jc w:val="left"/>
        <w:rPr>
          <w:rFonts w:ascii="宋体" w:hAnsi="宋体"/>
          <w:spacing w:val="6"/>
          <w:szCs w:val="21"/>
        </w:rPr>
      </w:pPr>
    </w:p>
    <w:p w:rsidR="00DA1ADA" w:rsidRPr="00CB3E8B" w:rsidRDefault="00DA1ADA" w:rsidP="00DA1ADA">
      <w:pPr>
        <w:tabs>
          <w:tab w:val="left" w:pos="4860"/>
        </w:tabs>
        <w:spacing w:line="360" w:lineRule="auto"/>
        <w:ind w:right="1560" w:firstLineChars="200" w:firstLine="444"/>
        <w:jc w:val="left"/>
        <w:rPr>
          <w:rFonts w:ascii="宋体" w:hAnsi="宋体"/>
          <w:spacing w:val="6"/>
          <w:szCs w:val="21"/>
        </w:rPr>
      </w:pPr>
    </w:p>
    <w:p w:rsidR="00DA1ADA" w:rsidRPr="00CB3E8B" w:rsidRDefault="00DA1ADA" w:rsidP="00DA1ADA">
      <w:pPr>
        <w:tabs>
          <w:tab w:val="left" w:pos="4860"/>
        </w:tabs>
        <w:spacing w:line="360" w:lineRule="auto"/>
        <w:ind w:right="1560" w:firstLineChars="200" w:firstLine="444"/>
        <w:jc w:val="left"/>
        <w:rPr>
          <w:rFonts w:ascii="宋体" w:hAnsi="宋体"/>
          <w:spacing w:val="6"/>
          <w:szCs w:val="21"/>
        </w:rPr>
      </w:pPr>
    </w:p>
    <w:p w:rsidR="00DA1ADA" w:rsidRPr="00CB3E8B" w:rsidRDefault="00DA1ADA" w:rsidP="00DA1ADA">
      <w:pPr>
        <w:tabs>
          <w:tab w:val="left" w:pos="4860"/>
        </w:tabs>
        <w:spacing w:line="360" w:lineRule="auto"/>
        <w:ind w:right="1560" w:firstLineChars="200" w:firstLine="444"/>
        <w:jc w:val="left"/>
        <w:rPr>
          <w:rFonts w:ascii="宋体" w:hAnsi="宋体"/>
          <w:spacing w:val="6"/>
          <w:szCs w:val="21"/>
        </w:rPr>
      </w:pPr>
    </w:p>
    <w:p w:rsidR="00DA1ADA" w:rsidRPr="00CB3E8B" w:rsidRDefault="00DA1ADA" w:rsidP="00DA1ADA">
      <w:pPr>
        <w:tabs>
          <w:tab w:val="left" w:pos="4860"/>
        </w:tabs>
        <w:spacing w:line="360" w:lineRule="auto"/>
        <w:ind w:right="1560" w:firstLineChars="200" w:firstLine="444"/>
        <w:jc w:val="left"/>
        <w:rPr>
          <w:rFonts w:ascii="宋体" w:hAnsi="宋体"/>
          <w:spacing w:val="6"/>
          <w:szCs w:val="21"/>
        </w:rPr>
      </w:pPr>
    </w:p>
    <w:p w:rsidR="00DA1ADA" w:rsidRPr="00CB3E8B" w:rsidRDefault="00DA1ADA" w:rsidP="00DA1ADA">
      <w:pPr>
        <w:tabs>
          <w:tab w:val="left" w:pos="4860"/>
        </w:tabs>
        <w:spacing w:line="360" w:lineRule="auto"/>
        <w:ind w:right="1560" w:firstLineChars="200" w:firstLine="444"/>
        <w:jc w:val="left"/>
        <w:rPr>
          <w:rFonts w:ascii="宋体" w:hAnsi="宋体"/>
          <w:spacing w:val="6"/>
          <w:szCs w:val="21"/>
        </w:rPr>
      </w:pPr>
    </w:p>
    <w:p w:rsidR="00DA1ADA" w:rsidRPr="00CB3E8B" w:rsidRDefault="00DA1ADA" w:rsidP="00DA1ADA">
      <w:pPr>
        <w:tabs>
          <w:tab w:val="left" w:pos="4860"/>
        </w:tabs>
        <w:spacing w:line="360" w:lineRule="auto"/>
        <w:ind w:right="1560"/>
        <w:jc w:val="left"/>
        <w:rPr>
          <w:rFonts w:ascii="宋体" w:hAnsi="宋体"/>
          <w:spacing w:val="6"/>
          <w:szCs w:val="21"/>
        </w:rPr>
      </w:pPr>
    </w:p>
    <w:p w:rsidR="00DA1ADA" w:rsidRPr="00CB3E8B" w:rsidRDefault="00DA1ADA" w:rsidP="00DA1ADA">
      <w:pPr>
        <w:tabs>
          <w:tab w:val="left" w:pos="4860"/>
        </w:tabs>
        <w:spacing w:line="360" w:lineRule="auto"/>
        <w:ind w:right="1560" w:firstLineChars="200" w:firstLine="444"/>
        <w:jc w:val="left"/>
        <w:rPr>
          <w:rFonts w:ascii="宋体" w:hAnsi="宋体"/>
          <w:spacing w:val="6"/>
          <w:szCs w:val="21"/>
        </w:rPr>
      </w:pPr>
    </w:p>
    <w:p w:rsidR="00DA1ADA" w:rsidRPr="00CB3E8B" w:rsidRDefault="00DA1ADA" w:rsidP="00DA1ADA">
      <w:pPr>
        <w:tabs>
          <w:tab w:val="left" w:pos="4860"/>
        </w:tabs>
        <w:ind w:right="1559"/>
        <w:jc w:val="left"/>
        <w:rPr>
          <w:rFonts w:ascii="楷体" w:eastAsia="楷体" w:hAnsi="楷体"/>
          <w:szCs w:val="21"/>
        </w:rPr>
      </w:pPr>
    </w:p>
    <w:p w:rsidR="00DA1ADA" w:rsidRPr="00CB3E8B" w:rsidRDefault="00DA1ADA" w:rsidP="00DA1ADA">
      <w:pPr>
        <w:tabs>
          <w:tab w:val="left" w:pos="4860"/>
        </w:tabs>
        <w:ind w:right="1559"/>
        <w:jc w:val="left"/>
        <w:rPr>
          <w:rFonts w:ascii="楷体" w:eastAsia="楷体" w:hAnsi="楷体"/>
          <w:szCs w:val="21"/>
        </w:rPr>
      </w:pPr>
    </w:p>
    <w:p w:rsidR="00DA1ADA" w:rsidRPr="00CB3E8B" w:rsidRDefault="00DA1ADA" w:rsidP="00DA1ADA">
      <w:pPr>
        <w:tabs>
          <w:tab w:val="left" w:pos="4860"/>
        </w:tabs>
        <w:ind w:right="1559"/>
        <w:jc w:val="left"/>
        <w:rPr>
          <w:rFonts w:ascii="楷体" w:eastAsia="楷体" w:hAnsi="楷体"/>
          <w:szCs w:val="21"/>
        </w:rPr>
      </w:pPr>
    </w:p>
    <w:p w:rsidR="00DA1ADA" w:rsidRPr="00CB3E8B" w:rsidRDefault="00DA1ADA" w:rsidP="00DA1ADA">
      <w:pPr>
        <w:tabs>
          <w:tab w:val="left" w:pos="4860"/>
        </w:tabs>
        <w:ind w:right="1559"/>
        <w:jc w:val="left"/>
        <w:rPr>
          <w:rFonts w:ascii="楷体" w:eastAsia="楷体" w:hAnsi="楷体"/>
          <w:szCs w:val="21"/>
        </w:rPr>
      </w:pPr>
    </w:p>
    <w:p w:rsidR="00DA1ADA" w:rsidRPr="00CB3E8B" w:rsidRDefault="00DA1ADA" w:rsidP="00DA1ADA">
      <w:pPr>
        <w:tabs>
          <w:tab w:val="left" w:pos="4860"/>
        </w:tabs>
        <w:ind w:right="1559"/>
        <w:jc w:val="left"/>
        <w:rPr>
          <w:rFonts w:ascii="楷体" w:eastAsia="楷体" w:hAnsi="楷体"/>
          <w:szCs w:val="21"/>
        </w:rPr>
      </w:pPr>
    </w:p>
    <w:p w:rsidR="00DA1ADA" w:rsidRPr="00CB3E8B" w:rsidRDefault="00DA1ADA" w:rsidP="00DA1ADA">
      <w:pPr>
        <w:tabs>
          <w:tab w:val="left" w:pos="4860"/>
        </w:tabs>
        <w:ind w:right="1559"/>
        <w:jc w:val="left"/>
        <w:rPr>
          <w:rFonts w:ascii="楷体" w:eastAsia="楷体" w:hAnsi="楷体"/>
          <w:szCs w:val="21"/>
        </w:rPr>
      </w:pPr>
      <w:r w:rsidRPr="00CB3E8B">
        <w:rPr>
          <w:rFonts w:ascii="楷体" w:eastAsia="楷体" w:hAnsi="楷体" w:hint="eastAsia"/>
          <w:szCs w:val="21"/>
        </w:rPr>
        <w:t>说明：</w:t>
      </w:r>
    </w:p>
    <w:p w:rsidR="00DA1ADA" w:rsidRPr="00CB3E8B" w:rsidRDefault="00DA1ADA" w:rsidP="00DA1ADA">
      <w:pPr>
        <w:adjustRightInd w:val="0"/>
        <w:snapToGrid w:val="0"/>
        <w:spacing w:line="360" w:lineRule="exact"/>
        <w:ind w:firstLineChars="250" w:firstLine="525"/>
        <w:rPr>
          <w:rFonts w:ascii="楷体" w:eastAsia="楷体" w:hAnsi="楷体"/>
          <w:szCs w:val="21"/>
        </w:rPr>
      </w:pPr>
      <w:r w:rsidRPr="00CB3E8B">
        <w:rPr>
          <w:rFonts w:ascii="楷体" w:eastAsia="楷体" w:hAnsi="楷体" w:hint="eastAsia"/>
          <w:szCs w:val="21"/>
        </w:rPr>
        <w:t>（1）填报前请认真阅读</w:t>
      </w:r>
      <w:r w:rsidRPr="00CB3E8B">
        <w:rPr>
          <w:rFonts w:ascii="楷体" w:eastAsia="楷体" w:hAnsi="楷体" w:hint="eastAsia"/>
          <w:spacing w:val="6"/>
          <w:szCs w:val="21"/>
        </w:rPr>
        <w:t>《财政部、民政部、中国残疾人联合会关于促进残疾人就业政府采购政策的通知》（财库</w:t>
      </w:r>
      <w:r w:rsidRPr="00CB3E8B">
        <w:rPr>
          <w:rFonts w:ascii="楷体" w:eastAsia="楷体" w:hAnsi="楷体" w:hint="eastAsia"/>
          <w:szCs w:val="21"/>
        </w:rPr>
        <w:t>〔</w:t>
      </w:r>
      <w:r w:rsidRPr="00CB3E8B">
        <w:rPr>
          <w:rFonts w:ascii="楷体" w:eastAsia="楷体" w:hAnsi="楷体"/>
          <w:szCs w:val="21"/>
        </w:rPr>
        <w:t>2017</w:t>
      </w:r>
      <w:r w:rsidRPr="00CB3E8B">
        <w:rPr>
          <w:rFonts w:ascii="楷体" w:eastAsia="楷体" w:hAnsi="楷体" w:hint="eastAsia"/>
          <w:szCs w:val="21"/>
        </w:rPr>
        <w:t>〕</w:t>
      </w:r>
      <w:r w:rsidRPr="00CB3E8B">
        <w:rPr>
          <w:rFonts w:ascii="楷体" w:eastAsia="楷体" w:hAnsi="楷体"/>
          <w:szCs w:val="21"/>
        </w:rPr>
        <w:t>14</w:t>
      </w:r>
      <w:r w:rsidRPr="00CB3E8B">
        <w:rPr>
          <w:rFonts w:ascii="楷体" w:eastAsia="楷体" w:hAnsi="楷体" w:hint="eastAsia"/>
          <w:szCs w:val="21"/>
        </w:rPr>
        <w:t>1</w:t>
      </w:r>
      <w:r w:rsidRPr="00CB3E8B">
        <w:rPr>
          <w:rFonts w:ascii="楷体" w:eastAsia="楷体" w:hAnsi="楷体" w:hint="eastAsia"/>
          <w:spacing w:val="6"/>
          <w:szCs w:val="21"/>
        </w:rPr>
        <w:t>号）的规定。</w:t>
      </w:r>
    </w:p>
    <w:p w:rsidR="00DA1ADA" w:rsidRPr="00CB3E8B" w:rsidRDefault="00DA1ADA" w:rsidP="00DA1ADA">
      <w:pPr>
        <w:adjustRightInd w:val="0"/>
        <w:snapToGrid w:val="0"/>
        <w:spacing w:line="360" w:lineRule="exact"/>
        <w:ind w:firstLineChars="250" w:firstLine="525"/>
        <w:rPr>
          <w:rFonts w:ascii="楷体" w:eastAsia="楷体" w:hAnsi="楷体"/>
          <w:bCs/>
          <w:szCs w:val="21"/>
        </w:rPr>
      </w:pPr>
      <w:r w:rsidRPr="00CB3E8B">
        <w:rPr>
          <w:rFonts w:ascii="楷体" w:eastAsia="楷体" w:hAnsi="楷体" w:hint="eastAsia"/>
          <w:szCs w:val="21"/>
        </w:rPr>
        <w:t>（2）供应商属于残疾人福利性单位的，必须填报有关数据，</w:t>
      </w:r>
      <w:r w:rsidRPr="00CB3E8B">
        <w:rPr>
          <w:rFonts w:ascii="楷体" w:eastAsia="楷体" w:hAnsi="楷体" w:hint="eastAsia"/>
          <w:bCs/>
          <w:szCs w:val="21"/>
        </w:rPr>
        <w:t>未按要求提供的，不享受报价扣除优惠政策。</w:t>
      </w:r>
    </w:p>
    <w:p w:rsidR="00DA1ADA" w:rsidRPr="00CB3E8B" w:rsidRDefault="00DA1ADA" w:rsidP="00DA1ADA">
      <w:pPr>
        <w:adjustRightInd w:val="0"/>
        <w:snapToGrid w:val="0"/>
        <w:spacing w:before="50" w:line="360" w:lineRule="auto"/>
        <w:jc w:val="center"/>
        <w:rPr>
          <w:rFonts w:ascii="黑体" w:eastAsia="黑体" w:hAnsi="宋体"/>
          <w:sz w:val="36"/>
          <w:szCs w:val="36"/>
        </w:rPr>
      </w:pPr>
      <w:r w:rsidRPr="00CB3E8B">
        <w:rPr>
          <w:rFonts w:ascii="黑体" w:eastAsia="黑体" w:hAnsi="宋体" w:hint="eastAsia"/>
          <w:sz w:val="36"/>
          <w:szCs w:val="36"/>
        </w:rPr>
        <w:lastRenderedPageBreak/>
        <w:t>3.监狱企业证明</w:t>
      </w:r>
    </w:p>
    <w:p w:rsidR="00DA1ADA" w:rsidRPr="00CB3E8B" w:rsidRDefault="00DA1ADA" w:rsidP="00DA1ADA">
      <w:pPr>
        <w:adjustRightInd w:val="0"/>
        <w:snapToGrid w:val="0"/>
        <w:spacing w:beforeLines="100" w:before="312"/>
        <w:rPr>
          <w:rFonts w:ascii="楷体" w:eastAsia="楷体" w:hAnsi="楷体"/>
          <w:szCs w:val="21"/>
        </w:rPr>
      </w:pPr>
      <w:r w:rsidRPr="00CB3E8B">
        <w:rPr>
          <w:rFonts w:ascii="楷体" w:eastAsia="楷体" w:hAnsi="楷体" w:hint="eastAsia"/>
          <w:szCs w:val="21"/>
        </w:rPr>
        <w:t>说明：</w:t>
      </w:r>
    </w:p>
    <w:p w:rsidR="00DA1ADA" w:rsidRPr="00CB3E8B" w:rsidRDefault="00DA1ADA" w:rsidP="00DA1ADA">
      <w:pPr>
        <w:adjustRightInd w:val="0"/>
        <w:snapToGrid w:val="0"/>
        <w:spacing w:line="360" w:lineRule="exact"/>
        <w:ind w:firstLineChars="250" w:firstLine="525"/>
        <w:rPr>
          <w:rFonts w:ascii="楷体" w:eastAsia="楷体" w:hAnsi="楷体"/>
          <w:szCs w:val="21"/>
        </w:rPr>
      </w:pPr>
      <w:r w:rsidRPr="00CB3E8B">
        <w:rPr>
          <w:rFonts w:ascii="楷体" w:eastAsia="楷体" w:hAnsi="楷体" w:hint="eastAsia"/>
          <w:bCs/>
          <w:szCs w:val="21"/>
        </w:rPr>
        <w:t>（1）</w:t>
      </w:r>
      <w:r w:rsidRPr="00CB3E8B">
        <w:rPr>
          <w:rFonts w:ascii="楷体" w:eastAsia="楷体" w:hAnsi="楷体" w:hint="eastAsia"/>
          <w:szCs w:val="21"/>
        </w:rPr>
        <w:t>填报前请认真阅读</w:t>
      </w:r>
      <w:r w:rsidRPr="00CB3E8B">
        <w:rPr>
          <w:rFonts w:ascii="楷体" w:eastAsia="楷体" w:hAnsi="楷体" w:hint="eastAsia"/>
          <w:spacing w:val="6"/>
          <w:szCs w:val="21"/>
        </w:rPr>
        <w:t>《财政部、司法部关于政府采购支持监狱企业发展有关问题的通知》（财库</w:t>
      </w:r>
      <w:r w:rsidRPr="00CB3E8B">
        <w:rPr>
          <w:rFonts w:ascii="楷体" w:eastAsia="楷体" w:hAnsi="楷体" w:hint="eastAsia"/>
          <w:szCs w:val="21"/>
        </w:rPr>
        <w:t>〔</w:t>
      </w:r>
      <w:r w:rsidRPr="00CB3E8B">
        <w:rPr>
          <w:rFonts w:ascii="楷体" w:eastAsia="楷体" w:hAnsi="楷体"/>
          <w:szCs w:val="21"/>
        </w:rPr>
        <w:t>201</w:t>
      </w:r>
      <w:r w:rsidRPr="00CB3E8B">
        <w:rPr>
          <w:rFonts w:ascii="楷体" w:eastAsia="楷体" w:hAnsi="楷体" w:hint="eastAsia"/>
          <w:szCs w:val="21"/>
        </w:rPr>
        <w:t>4〕68</w:t>
      </w:r>
      <w:r w:rsidRPr="00CB3E8B">
        <w:rPr>
          <w:rFonts w:ascii="楷体" w:eastAsia="楷体" w:hAnsi="楷体" w:hint="eastAsia"/>
          <w:spacing w:val="6"/>
          <w:szCs w:val="21"/>
        </w:rPr>
        <w:t>号）的规定。</w:t>
      </w:r>
    </w:p>
    <w:p w:rsidR="00DA1ADA" w:rsidRPr="00CB3E8B" w:rsidRDefault="00DA1ADA" w:rsidP="00DA1ADA">
      <w:pPr>
        <w:adjustRightInd w:val="0"/>
        <w:snapToGrid w:val="0"/>
        <w:spacing w:line="360" w:lineRule="exact"/>
        <w:ind w:firstLine="527"/>
        <w:rPr>
          <w:rFonts w:ascii="楷体" w:eastAsia="楷体" w:hAnsi="楷体"/>
          <w:bCs/>
          <w:szCs w:val="21"/>
        </w:rPr>
      </w:pPr>
      <w:r w:rsidRPr="00CB3E8B">
        <w:rPr>
          <w:rFonts w:ascii="楷体" w:eastAsia="楷体" w:hAnsi="楷体" w:hint="eastAsia"/>
          <w:bCs/>
          <w:szCs w:val="21"/>
        </w:rPr>
        <w:t>（2）证明文件无格式要求，由出具监狱企业证明的单位自行拟定，出具证明的单位应符合招标文件中相关</w:t>
      </w:r>
      <w:r w:rsidRPr="00CB3E8B">
        <w:rPr>
          <w:rFonts w:ascii="楷体" w:eastAsia="楷体" w:hAnsi="楷体" w:hint="eastAsia"/>
        </w:rPr>
        <w:t>条款的规定。</w:t>
      </w:r>
    </w:p>
    <w:p w:rsidR="00DA1ADA" w:rsidRPr="00CB3E8B" w:rsidRDefault="00DA1ADA" w:rsidP="00DA1ADA">
      <w:pPr>
        <w:adjustRightInd w:val="0"/>
        <w:snapToGrid w:val="0"/>
        <w:spacing w:line="360" w:lineRule="exact"/>
        <w:ind w:firstLineChars="250" w:firstLine="525"/>
        <w:rPr>
          <w:rFonts w:ascii="楷体" w:eastAsia="楷体" w:hAnsi="楷体"/>
          <w:bCs/>
          <w:szCs w:val="21"/>
        </w:rPr>
      </w:pPr>
      <w:r w:rsidRPr="00CB3E8B">
        <w:rPr>
          <w:rFonts w:ascii="楷体" w:eastAsia="楷体" w:hAnsi="楷体" w:hint="eastAsia"/>
          <w:szCs w:val="21"/>
        </w:rPr>
        <w:t>（3）供应商属于监狱企业的，</w:t>
      </w:r>
      <w:r w:rsidRPr="00CB3E8B">
        <w:rPr>
          <w:rFonts w:ascii="楷体" w:eastAsia="楷体" w:hAnsi="楷体" w:hint="eastAsia"/>
          <w:bCs/>
          <w:szCs w:val="21"/>
        </w:rPr>
        <w:t>未按上述要求提供的，不享受报价扣除优惠政策。</w:t>
      </w:r>
    </w:p>
    <w:p w:rsidR="00DA1ADA" w:rsidRPr="00CB3E8B" w:rsidRDefault="00DA1ADA" w:rsidP="00DA1ADA">
      <w:pPr>
        <w:adjustRightInd w:val="0"/>
        <w:snapToGrid w:val="0"/>
        <w:spacing w:line="360" w:lineRule="exact"/>
        <w:rPr>
          <w:rFonts w:ascii="楷体" w:eastAsia="楷体" w:hAnsi="楷体"/>
          <w:szCs w:val="21"/>
        </w:rPr>
      </w:pPr>
    </w:p>
    <w:p w:rsidR="00DA1ADA" w:rsidRPr="00CB3E8B" w:rsidRDefault="00DA1ADA" w:rsidP="00DA1ADA">
      <w:pPr>
        <w:pStyle w:val="a8"/>
        <w:adjustRightInd w:val="0"/>
        <w:snapToGrid w:val="0"/>
        <w:spacing w:line="360" w:lineRule="auto"/>
        <w:ind w:firstLineChars="50" w:firstLine="105"/>
        <w:rPr>
          <w:rFonts w:ascii="楷体" w:eastAsia="楷体" w:hAnsi="楷体"/>
          <w:color w:val="FF0000"/>
        </w:rPr>
      </w:pPr>
    </w:p>
    <w:p w:rsidR="00DA1ADA" w:rsidRPr="00CB3E8B" w:rsidRDefault="00DA1ADA" w:rsidP="00DA1ADA">
      <w:pPr>
        <w:pStyle w:val="a8"/>
        <w:adjustRightInd w:val="0"/>
        <w:snapToGrid w:val="0"/>
        <w:spacing w:line="360" w:lineRule="auto"/>
        <w:ind w:firstLineChars="50" w:firstLine="105"/>
        <w:rPr>
          <w:rFonts w:ascii="楷体" w:eastAsia="楷体" w:hAnsi="楷体"/>
          <w:color w:val="FF0000"/>
        </w:rPr>
      </w:pPr>
    </w:p>
    <w:p w:rsidR="00DA1ADA" w:rsidRPr="00CB3E8B" w:rsidRDefault="00DA1ADA" w:rsidP="00DA1ADA">
      <w:pPr>
        <w:adjustRightInd w:val="0"/>
        <w:snapToGrid w:val="0"/>
        <w:spacing w:line="360" w:lineRule="auto"/>
        <w:jc w:val="center"/>
        <w:rPr>
          <w:rFonts w:ascii="黑体" w:eastAsia="黑体" w:hAnsi="楷体"/>
          <w:sz w:val="36"/>
          <w:szCs w:val="36"/>
        </w:rPr>
      </w:pPr>
    </w:p>
    <w:p w:rsidR="00DA1ADA" w:rsidRPr="00CB3E8B" w:rsidRDefault="00DA1ADA" w:rsidP="00DA1ADA">
      <w:pPr>
        <w:adjustRightInd w:val="0"/>
        <w:snapToGrid w:val="0"/>
        <w:spacing w:line="360" w:lineRule="auto"/>
        <w:jc w:val="center"/>
        <w:rPr>
          <w:rFonts w:ascii="黑体" w:eastAsia="黑体" w:hAnsi="楷体"/>
          <w:sz w:val="36"/>
          <w:szCs w:val="36"/>
        </w:rPr>
      </w:pPr>
    </w:p>
    <w:p w:rsidR="00DA1ADA" w:rsidRPr="00CB3E8B" w:rsidRDefault="00DA1ADA" w:rsidP="00DA1ADA">
      <w:pPr>
        <w:adjustRightInd w:val="0"/>
        <w:snapToGrid w:val="0"/>
        <w:spacing w:line="360" w:lineRule="auto"/>
        <w:jc w:val="center"/>
        <w:rPr>
          <w:rFonts w:ascii="黑体" w:eastAsia="黑体" w:hAnsi="楷体"/>
          <w:sz w:val="36"/>
          <w:szCs w:val="36"/>
        </w:rPr>
      </w:pPr>
    </w:p>
    <w:p w:rsidR="00DA1ADA" w:rsidRPr="00CB3E8B" w:rsidRDefault="00DA1ADA" w:rsidP="00DA1ADA">
      <w:pPr>
        <w:adjustRightInd w:val="0"/>
        <w:snapToGrid w:val="0"/>
        <w:spacing w:line="360" w:lineRule="auto"/>
        <w:jc w:val="center"/>
        <w:rPr>
          <w:rFonts w:ascii="黑体" w:eastAsia="黑体" w:hAnsi="楷体"/>
          <w:sz w:val="36"/>
          <w:szCs w:val="36"/>
        </w:rPr>
      </w:pPr>
    </w:p>
    <w:p w:rsidR="00DA1ADA" w:rsidRPr="00CB3E8B" w:rsidRDefault="00DA1ADA" w:rsidP="00DA1ADA">
      <w:pPr>
        <w:adjustRightInd w:val="0"/>
        <w:snapToGrid w:val="0"/>
        <w:spacing w:line="360" w:lineRule="auto"/>
        <w:jc w:val="center"/>
        <w:rPr>
          <w:rFonts w:ascii="黑体" w:eastAsia="黑体" w:hAnsi="楷体"/>
          <w:sz w:val="36"/>
          <w:szCs w:val="36"/>
        </w:rPr>
      </w:pPr>
    </w:p>
    <w:p w:rsidR="00DA1ADA" w:rsidRPr="00CB3E8B" w:rsidRDefault="00DA1ADA" w:rsidP="00DA1ADA">
      <w:pPr>
        <w:adjustRightInd w:val="0"/>
        <w:snapToGrid w:val="0"/>
        <w:spacing w:line="360" w:lineRule="auto"/>
        <w:jc w:val="center"/>
        <w:rPr>
          <w:rFonts w:ascii="黑体" w:eastAsia="黑体" w:hAnsi="楷体"/>
          <w:sz w:val="36"/>
          <w:szCs w:val="36"/>
        </w:rPr>
      </w:pPr>
    </w:p>
    <w:p w:rsidR="00DA1ADA" w:rsidRPr="00CB3E8B" w:rsidRDefault="00DA1ADA" w:rsidP="00DA1ADA">
      <w:pPr>
        <w:adjustRightInd w:val="0"/>
        <w:snapToGrid w:val="0"/>
        <w:spacing w:line="360" w:lineRule="auto"/>
        <w:jc w:val="center"/>
        <w:rPr>
          <w:rFonts w:ascii="黑体" w:eastAsia="黑体" w:hAnsi="楷体"/>
          <w:sz w:val="36"/>
          <w:szCs w:val="36"/>
        </w:rPr>
      </w:pPr>
    </w:p>
    <w:p w:rsidR="00DA1ADA" w:rsidRPr="00CB3E8B" w:rsidRDefault="00DA1ADA" w:rsidP="00DA1ADA">
      <w:pPr>
        <w:adjustRightInd w:val="0"/>
        <w:snapToGrid w:val="0"/>
        <w:spacing w:line="360" w:lineRule="auto"/>
        <w:jc w:val="center"/>
        <w:rPr>
          <w:rFonts w:ascii="黑体" w:eastAsia="黑体" w:hAnsi="楷体"/>
          <w:sz w:val="36"/>
          <w:szCs w:val="36"/>
        </w:rPr>
      </w:pPr>
    </w:p>
    <w:p w:rsidR="00DA1ADA" w:rsidRPr="00CB3E8B" w:rsidRDefault="00DA1ADA" w:rsidP="00DA1ADA">
      <w:pPr>
        <w:adjustRightInd w:val="0"/>
        <w:snapToGrid w:val="0"/>
        <w:spacing w:line="360" w:lineRule="auto"/>
        <w:jc w:val="center"/>
        <w:rPr>
          <w:rFonts w:ascii="黑体" w:eastAsia="黑体" w:hAnsi="楷体"/>
          <w:sz w:val="36"/>
          <w:szCs w:val="36"/>
        </w:rPr>
      </w:pPr>
    </w:p>
    <w:p w:rsidR="00DA1ADA" w:rsidRPr="00CB3E8B" w:rsidRDefault="00DA1ADA" w:rsidP="00DA1ADA">
      <w:pPr>
        <w:adjustRightInd w:val="0"/>
        <w:snapToGrid w:val="0"/>
        <w:spacing w:line="360" w:lineRule="auto"/>
        <w:jc w:val="center"/>
        <w:rPr>
          <w:rFonts w:ascii="黑体" w:eastAsia="黑体" w:hAnsi="楷体"/>
          <w:sz w:val="36"/>
          <w:szCs w:val="36"/>
        </w:rPr>
      </w:pPr>
    </w:p>
    <w:p w:rsidR="00DA1ADA" w:rsidRPr="00CB3E8B" w:rsidRDefault="00DA1ADA" w:rsidP="00DA1ADA">
      <w:pPr>
        <w:adjustRightInd w:val="0"/>
        <w:snapToGrid w:val="0"/>
        <w:spacing w:line="360" w:lineRule="auto"/>
        <w:jc w:val="center"/>
        <w:rPr>
          <w:rFonts w:ascii="黑体" w:eastAsia="黑体" w:hAnsi="楷体"/>
          <w:sz w:val="36"/>
          <w:szCs w:val="36"/>
        </w:rPr>
      </w:pPr>
    </w:p>
    <w:p w:rsidR="00DA1ADA" w:rsidRPr="00CB3E8B" w:rsidRDefault="00DA1ADA" w:rsidP="00DA1ADA">
      <w:pPr>
        <w:adjustRightInd w:val="0"/>
        <w:snapToGrid w:val="0"/>
        <w:spacing w:line="360" w:lineRule="auto"/>
        <w:jc w:val="center"/>
        <w:rPr>
          <w:rFonts w:ascii="黑体" w:eastAsia="黑体" w:hAnsi="楷体"/>
          <w:sz w:val="36"/>
          <w:szCs w:val="36"/>
        </w:rPr>
      </w:pPr>
    </w:p>
    <w:p w:rsidR="00DA1ADA" w:rsidRPr="00CB3E8B" w:rsidRDefault="00DA1ADA" w:rsidP="00DA1ADA">
      <w:pPr>
        <w:adjustRightInd w:val="0"/>
        <w:snapToGrid w:val="0"/>
        <w:spacing w:line="360" w:lineRule="auto"/>
        <w:jc w:val="center"/>
        <w:rPr>
          <w:rFonts w:ascii="黑体" w:eastAsia="黑体" w:hAnsi="楷体"/>
          <w:sz w:val="36"/>
          <w:szCs w:val="36"/>
        </w:rPr>
      </w:pPr>
    </w:p>
    <w:p w:rsidR="00DA1ADA" w:rsidRPr="00CB3E8B" w:rsidRDefault="00DA1ADA" w:rsidP="00DA1ADA">
      <w:pPr>
        <w:adjustRightInd w:val="0"/>
        <w:snapToGrid w:val="0"/>
        <w:spacing w:before="50" w:line="360" w:lineRule="auto"/>
        <w:jc w:val="left"/>
        <w:rPr>
          <w:rFonts w:ascii="黑体" w:eastAsia="黑体" w:hAnsi="宋体"/>
          <w:sz w:val="36"/>
          <w:szCs w:val="36"/>
        </w:rPr>
      </w:pPr>
    </w:p>
    <w:p w:rsidR="00DA1ADA" w:rsidRPr="00CB3E8B" w:rsidRDefault="00DA1ADA" w:rsidP="00DA1ADA">
      <w:pPr>
        <w:adjustRightInd w:val="0"/>
        <w:snapToGrid w:val="0"/>
        <w:spacing w:line="360" w:lineRule="auto"/>
        <w:jc w:val="center"/>
        <w:rPr>
          <w:rFonts w:ascii="黑体" w:eastAsia="黑体" w:hAnsi="黑体"/>
          <w:sz w:val="36"/>
          <w:szCs w:val="36"/>
        </w:rPr>
      </w:pPr>
      <w:r w:rsidRPr="00CB3E8B">
        <w:rPr>
          <w:rFonts w:ascii="黑体" w:eastAsia="黑体" w:hAnsi="楷体" w:hint="eastAsia"/>
          <w:sz w:val="36"/>
          <w:szCs w:val="36"/>
        </w:rPr>
        <w:lastRenderedPageBreak/>
        <w:t>4.</w:t>
      </w:r>
      <w:r w:rsidRPr="00CB3E8B">
        <w:rPr>
          <w:rFonts w:ascii="黑体" w:eastAsia="黑体" w:hAnsi="黑体" w:hint="eastAsia"/>
          <w:sz w:val="36"/>
          <w:szCs w:val="36"/>
        </w:rPr>
        <w:t>强制采购或者优先采购产品</w:t>
      </w:r>
      <w:r w:rsidRPr="00CB3E8B">
        <w:rPr>
          <w:rFonts w:ascii="黑体" w:eastAsia="黑体" w:hAnsi="黑体" w:hint="eastAsia"/>
          <w:bCs/>
          <w:sz w:val="36"/>
          <w:szCs w:val="36"/>
        </w:rPr>
        <w:t>的</w:t>
      </w:r>
      <w:r w:rsidRPr="00CB3E8B">
        <w:rPr>
          <w:rFonts w:ascii="黑体" w:eastAsia="黑体" w:hAnsi="黑体" w:hint="eastAsia"/>
          <w:sz w:val="36"/>
          <w:szCs w:val="36"/>
        </w:rPr>
        <w:t>证明材料</w:t>
      </w:r>
    </w:p>
    <w:p w:rsidR="00DA1ADA" w:rsidRPr="00CB3E8B" w:rsidRDefault="00DA1ADA" w:rsidP="00DA1ADA">
      <w:pPr>
        <w:pStyle w:val="a8"/>
        <w:adjustRightInd w:val="0"/>
        <w:snapToGrid w:val="0"/>
        <w:spacing w:line="360" w:lineRule="auto"/>
        <w:ind w:firstLineChars="50" w:firstLine="105"/>
        <w:rPr>
          <w:rFonts w:ascii="楷体" w:eastAsia="楷体" w:hAnsi="楷体"/>
        </w:rPr>
      </w:pPr>
      <w:r w:rsidRPr="00CB3E8B">
        <w:rPr>
          <w:rFonts w:ascii="楷体" w:eastAsia="楷体" w:hAnsi="楷体" w:hint="eastAsia"/>
        </w:rPr>
        <w:t>说明：</w:t>
      </w:r>
    </w:p>
    <w:p w:rsidR="00DA1ADA" w:rsidRPr="00CB3E8B" w:rsidRDefault="00DA1ADA" w:rsidP="00DA1ADA">
      <w:pPr>
        <w:pStyle w:val="a8"/>
        <w:adjustRightInd w:val="0"/>
        <w:snapToGrid w:val="0"/>
        <w:spacing w:line="360" w:lineRule="auto"/>
        <w:ind w:firstLineChars="250" w:firstLine="525"/>
        <w:rPr>
          <w:rFonts w:ascii="楷体" w:eastAsia="楷体" w:hAnsi="楷体"/>
          <w:bCs/>
        </w:rPr>
      </w:pPr>
      <w:r w:rsidRPr="00CB3E8B">
        <w:rPr>
          <w:rFonts w:ascii="楷体" w:eastAsia="楷体" w:hAnsi="楷体" w:hint="eastAsia"/>
        </w:rPr>
        <w:t>（1）本服务项目包含货物的，所供产品属于《节能产品、环境标志产品品目清单》中产品的，应当按</w:t>
      </w:r>
      <w:r w:rsidR="008F1955">
        <w:rPr>
          <w:rFonts w:ascii="楷体" w:eastAsia="楷体" w:hAnsi="楷体" w:hint="eastAsia"/>
        </w:rPr>
        <w:t>谈判文件</w:t>
      </w:r>
      <w:r w:rsidRPr="00CB3E8B">
        <w:rPr>
          <w:rFonts w:ascii="楷体" w:eastAsia="楷体" w:hAnsi="楷体" w:hint="eastAsia"/>
        </w:rPr>
        <w:t>有关条款规定提供相关证明材料。</w:t>
      </w:r>
    </w:p>
    <w:p w:rsidR="00DA1ADA" w:rsidRPr="00CB3E8B" w:rsidRDefault="00DA1ADA" w:rsidP="00DA1ADA">
      <w:pPr>
        <w:adjustRightInd w:val="0"/>
        <w:snapToGrid w:val="0"/>
        <w:spacing w:line="360" w:lineRule="auto"/>
        <w:ind w:firstLineChars="250" w:firstLine="525"/>
        <w:rPr>
          <w:rFonts w:ascii="楷体" w:eastAsia="楷体" w:hAnsi="楷体"/>
          <w:bCs/>
          <w:szCs w:val="21"/>
        </w:rPr>
      </w:pPr>
      <w:r w:rsidRPr="00CB3E8B">
        <w:rPr>
          <w:rFonts w:ascii="楷体" w:eastAsia="楷体" w:hAnsi="楷体" w:hint="eastAsia"/>
          <w:bCs/>
          <w:szCs w:val="21"/>
        </w:rPr>
        <w:t>（2）属于第</w:t>
      </w:r>
      <w:r w:rsidR="005E517D">
        <w:rPr>
          <w:rFonts w:ascii="楷体" w:eastAsia="楷体" w:hAnsi="楷体" w:hint="eastAsia"/>
          <w:bCs/>
          <w:szCs w:val="21"/>
        </w:rPr>
        <w:t>三</w:t>
      </w:r>
      <w:r w:rsidRPr="00CB3E8B">
        <w:rPr>
          <w:rFonts w:ascii="楷体" w:eastAsia="楷体" w:hAnsi="楷体" w:hint="eastAsia"/>
          <w:bCs/>
          <w:szCs w:val="21"/>
        </w:rPr>
        <w:t>章采购需求中规定的强制节能产品的，供应商未按上述要求提供相应证明材料，按无效响应文件处理。</w:t>
      </w:r>
    </w:p>
    <w:p w:rsidR="00DA1ADA" w:rsidRPr="00CB3E8B" w:rsidRDefault="00DA1ADA" w:rsidP="00DA1ADA">
      <w:pPr>
        <w:pStyle w:val="a8"/>
        <w:adjustRightInd w:val="0"/>
        <w:snapToGrid w:val="0"/>
        <w:spacing w:line="360" w:lineRule="auto"/>
        <w:ind w:firstLineChars="250" w:firstLine="525"/>
        <w:rPr>
          <w:rFonts w:ascii="楷体" w:eastAsia="楷体" w:hAnsi="楷体"/>
          <w:bCs/>
        </w:rPr>
      </w:pPr>
      <w:r w:rsidRPr="00CB3E8B">
        <w:rPr>
          <w:rFonts w:ascii="楷体" w:eastAsia="楷体" w:hAnsi="楷体" w:hint="eastAsia"/>
          <w:bCs/>
        </w:rPr>
        <w:t>（3）本采购项目除强制节能产品外的</w:t>
      </w:r>
      <w:r w:rsidRPr="00CB3E8B">
        <w:rPr>
          <w:rFonts w:ascii="楷体" w:eastAsia="楷体" w:hAnsi="楷体" w:hint="eastAsia"/>
        </w:rPr>
        <w:t>《节能产品、环境标志产品品目清单》中产品，属于优先采购产品，</w:t>
      </w:r>
      <w:r w:rsidRPr="00CB3E8B">
        <w:rPr>
          <w:rFonts w:ascii="楷体" w:eastAsia="楷体" w:hAnsi="楷体" w:hint="eastAsia"/>
          <w:bCs/>
        </w:rPr>
        <w:t>供应商未按上述要求提供相应证明材料</w:t>
      </w:r>
      <w:r w:rsidRPr="00CB3E8B">
        <w:rPr>
          <w:rFonts w:ascii="楷体" w:eastAsia="楷体" w:hAnsi="楷体" w:hint="eastAsia"/>
        </w:rPr>
        <w:t>，</w:t>
      </w:r>
      <w:r w:rsidRPr="00CB3E8B">
        <w:rPr>
          <w:rFonts w:ascii="楷体" w:eastAsia="楷体" w:hAnsi="楷体" w:hint="eastAsia"/>
          <w:bCs/>
        </w:rPr>
        <w:t>评审时不予加分。</w:t>
      </w:r>
    </w:p>
    <w:p w:rsidR="00DA45A4" w:rsidRDefault="00DA45A4" w:rsidP="00DA45A4">
      <w:pPr>
        <w:widowControl/>
        <w:jc w:val="left"/>
        <w:rPr>
          <w:rFonts w:ascii="宋体" w:hAnsi="宋体"/>
          <w:b/>
          <w:sz w:val="32"/>
          <w:szCs w:val="32"/>
        </w:rPr>
      </w:pPr>
    </w:p>
    <w:p w:rsidR="00DA45A4" w:rsidRDefault="00DA45A4" w:rsidP="00DA45A4">
      <w:pPr>
        <w:widowControl/>
        <w:jc w:val="left"/>
        <w:rPr>
          <w:rFonts w:ascii="宋体" w:hAnsi="宋体"/>
          <w:b/>
          <w:sz w:val="32"/>
          <w:szCs w:val="32"/>
        </w:rPr>
      </w:pPr>
      <w:r>
        <w:rPr>
          <w:rFonts w:ascii="宋体" w:hAnsi="宋体"/>
          <w:b/>
          <w:szCs w:val="32"/>
        </w:rPr>
        <w:br w:type="page"/>
      </w:r>
    </w:p>
    <w:p w:rsidR="00DA45A4" w:rsidRDefault="00F1106E" w:rsidP="00DA45A4">
      <w:pPr>
        <w:pStyle w:val="20"/>
        <w:spacing w:beforeLines="50" w:before="156" w:afterLines="50" w:after="156"/>
        <w:ind w:firstLine="0"/>
        <w:jc w:val="center"/>
        <w:outlineLvl w:val="0"/>
        <w:rPr>
          <w:rFonts w:ascii="宋体" w:hAnsi="宋体"/>
          <w:b/>
          <w:szCs w:val="32"/>
        </w:rPr>
      </w:pPr>
      <w:r>
        <w:rPr>
          <w:rFonts w:ascii="宋体" w:hAnsi="宋体" w:hint="eastAsia"/>
          <w:b/>
          <w:szCs w:val="32"/>
        </w:rPr>
        <w:lastRenderedPageBreak/>
        <w:t>七</w:t>
      </w:r>
      <w:r w:rsidR="00DA45A4" w:rsidRPr="0023321C">
        <w:rPr>
          <w:rFonts w:ascii="宋体" w:hAnsi="宋体" w:hint="eastAsia"/>
          <w:b/>
          <w:szCs w:val="32"/>
        </w:rPr>
        <w:t>、</w:t>
      </w:r>
      <w:r w:rsidR="00D04C9C" w:rsidRPr="00D04C9C">
        <w:rPr>
          <w:rFonts w:ascii="宋体" w:hAnsi="宋体" w:hint="eastAsia"/>
          <w:b/>
          <w:szCs w:val="32"/>
        </w:rPr>
        <w:t>业绩及其他证明材料</w:t>
      </w:r>
    </w:p>
    <w:p w:rsidR="00D04C9C" w:rsidRDefault="00D04C9C">
      <w:pPr>
        <w:widowControl/>
        <w:jc w:val="left"/>
        <w:rPr>
          <w:rFonts w:asciiTheme="minorEastAsia" w:eastAsiaTheme="minorEastAsia" w:hAnsiTheme="minorEastAsia" w:cs="Arial"/>
          <w:b/>
          <w:bCs/>
          <w:color w:val="000000"/>
          <w:szCs w:val="21"/>
        </w:rPr>
      </w:pPr>
    </w:p>
    <w:p w:rsidR="00D04C9C" w:rsidRPr="00CB3E8B" w:rsidRDefault="00D04C9C" w:rsidP="00D04C9C">
      <w:pPr>
        <w:pStyle w:val="20"/>
        <w:spacing w:line="360" w:lineRule="auto"/>
        <w:ind w:firstLine="0"/>
        <w:rPr>
          <w:sz w:val="21"/>
          <w:szCs w:val="24"/>
        </w:rPr>
      </w:pPr>
      <w:r w:rsidRPr="00CB3E8B">
        <w:rPr>
          <w:rFonts w:hint="eastAsia"/>
          <w:sz w:val="21"/>
          <w:szCs w:val="24"/>
        </w:rPr>
        <w:t>1</w:t>
      </w:r>
      <w:r w:rsidRPr="00CB3E8B">
        <w:rPr>
          <w:sz w:val="21"/>
          <w:szCs w:val="24"/>
        </w:rPr>
        <w:t>.</w:t>
      </w:r>
      <w:r w:rsidRPr="00CB3E8B">
        <w:rPr>
          <w:rFonts w:hint="eastAsia"/>
          <w:sz w:val="21"/>
          <w:szCs w:val="24"/>
        </w:rPr>
        <w:t>供应商业绩证明材料</w:t>
      </w:r>
      <w:r w:rsidR="00636543" w:rsidRPr="00636543">
        <w:rPr>
          <w:rFonts w:hint="eastAsia"/>
          <w:sz w:val="21"/>
          <w:szCs w:val="24"/>
        </w:rPr>
        <w:t>，仅作为评审参考因素。</w:t>
      </w:r>
    </w:p>
    <w:p w:rsidR="00D04C9C" w:rsidRDefault="00D04C9C" w:rsidP="00636543">
      <w:pPr>
        <w:pStyle w:val="20"/>
        <w:spacing w:line="360" w:lineRule="auto"/>
        <w:ind w:firstLine="0"/>
        <w:rPr>
          <w:rFonts w:asciiTheme="minorEastAsia" w:eastAsiaTheme="minorEastAsia" w:hAnsiTheme="minorEastAsia" w:cs="Arial"/>
          <w:bCs/>
          <w:color w:val="000000"/>
          <w:szCs w:val="21"/>
        </w:rPr>
      </w:pPr>
      <w:r w:rsidRPr="00D04C9C">
        <w:rPr>
          <w:rFonts w:hint="eastAsia"/>
          <w:sz w:val="21"/>
          <w:szCs w:val="24"/>
        </w:rPr>
        <w:t>2</w:t>
      </w:r>
      <w:r w:rsidRPr="00D04C9C">
        <w:rPr>
          <w:sz w:val="21"/>
          <w:szCs w:val="24"/>
        </w:rPr>
        <w:t>.</w:t>
      </w:r>
      <w:r w:rsidRPr="00D04C9C">
        <w:rPr>
          <w:rFonts w:hint="eastAsia"/>
          <w:sz w:val="21"/>
          <w:szCs w:val="24"/>
        </w:rPr>
        <w:t>其他证明材料，非供应商的必备证明材料</w:t>
      </w:r>
      <w:r w:rsidR="00636543" w:rsidRPr="00636543">
        <w:rPr>
          <w:rFonts w:hint="eastAsia"/>
          <w:sz w:val="21"/>
          <w:szCs w:val="24"/>
        </w:rPr>
        <w:t>，仅作为评审参考因素。</w:t>
      </w:r>
      <w:r>
        <w:rPr>
          <w:rFonts w:asciiTheme="minorEastAsia" w:eastAsiaTheme="minorEastAsia" w:hAnsiTheme="minorEastAsia" w:cs="Arial"/>
          <w:b/>
          <w:bCs/>
          <w:color w:val="000000"/>
          <w:sz w:val="21"/>
          <w:szCs w:val="21"/>
        </w:rPr>
        <w:br w:type="page"/>
      </w:r>
    </w:p>
    <w:p w:rsidR="007B4769" w:rsidRPr="00CB3E8B" w:rsidRDefault="007B4769" w:rsidP="007B4769">
      <w:pPr>
        <w:adjustRightInd w:val="0"/>
        <w:snapToGrid w:val="0"/>
        <w:spacing w:line="360" w:lineRule="auto"/>
        <w:jc w:val="center"/>
      </w:pPr>
      <w:r w:rsidRPr="00CB3E8B">
        <w:rPr>
          <w:rFonts w:ascii="黑体" w:eastAsia="黑体" w:hAnsi="楷体" w:hint="eastAsia"/>
          <w:sz w:val="32"/>
          <w:szCs w:val="32"/>
        </w:rPr>
        <w:lastRenderedPageBreak/>
        <w:t>1</w:t>
      </w:r>
      <w:r w:rsidRPr="00CB3E8B">
        <w:rPr>
          <w:rFonts w:ascii="黑体" w:eastAsia="黑体" w:hAnsi="楷体"/>
          <w:sz w:val="32"/>
          <w:szCs w:val="32"/>
        </w:rPr>
        <w:t>.</w:t>
      </w:r>
      <w:r w:rsidRPr="00CB3E8B">
        <w:rPr>
          <w:rFonts w:ascii="黑体" w:eastAsia="黑体" w:hAnsi="楷体" w:hint="eastAsia"/>
          <w:sz w:val="32"/>
          <w:szCs w:val="32"/>
        </w:rPr>
        <w:t>供应商业绩证明材料</w:t>
      </w:r>
    </w:p>
    <w:p w:rsidR="007B4769" w:rsidRPr="007B4769" w:rsidRDefault="007B4769" w:rsidP="007B4769">
      <w:pPr>
        <w:pStyle w:val="20"/>
        <w:spacing w:line="360" w:lineRule="auto"/>
        <w:ind w:firstLine="0"/>
        <w:jc w:val="center"/>
        <w:rPr>
          <w:rFonts w:ascii="黑体" w:eastAsia="黑体" w:hAnsi="宋体"/>
          <w:b/>
          <w:sz w:val="28"/>
          <w:szCs w:val="28"/>
        </w:rPr>
      </w:pPr>
      <w:r>
        <w:rPr>
          <w:rFonts w:hint="eastAsia"/>
          <w:b/>
          <w:sz w:val="28"/>
          <w:szCs w:val="28"/>
        </w:rPr>
        <w:t>同类（</w:t>
      </w:r>
      <w:r w:rsidRPr="00CB3E8B">
        <w:rPr>
          <w:rFonts w:hint="eastAsia"/>
          <w:b/>
          <w:sz w:val="28"/>
          <w:szCs w:val="28"/>
        </w:rPr>
        <w:t>类似</w:t>
      </w:r>
      <w:r>
        <w:rPr>
          <w:rFonts w:hint="eastAsia"/>
          <w:b/>
          <w:sz w:val="28"/>
          <w:szCs w:val="28"/>
        </w:rPr>
        <w:t>）</w:t>
      </w:r>
      <w:bookmarkStart w:id="114" w:name="_Toc13839"/>
      <w:bookmarkStart w:id="115" w:name="_Toc32017"/>
      <w:r w:rsidRPr="00CB3E8B">
        <w:rPr>
          <w:rFonts w:hint="eastAsia"/>
          <w:b/>
          <w:sz w:val="28"/>
          <w:szCs w:val="28"/>
        </w:rPr>
        <w:t>业绩一览表</w:t>
      </w:r>
      <w:bookmarkEnd w:id="114"/>
      <w:bookmarkEnd w:id="115"/>
    </w:p>
    <w:p w:rsidR="007B4769" w:rsidRPr="00CB3E8B" w:rsidRDefault="007B4769" w:rsidP="007B4769">
      <w:pPr>
        <w:pStyle w:val="2"/>
        <w:spacing w:before="0" w:after="0" w:line="240" w:lineRule="auto"/>
        <w:rPr>
          <w:rFonts w:ascii="宋体" w:eastAsia="宋体" w:hAnsi="宋体" w:cs="Arial"/>
          <w:b w:val="0"/>
          <w:bCs/>
          <w:sz w:val="21"/>
          <w:szCs w:val="21"/>
        </w:rPr>
      </w:pPr>
      <w:r w:rsidRPr="00CB3E8B">
        <w:rPr>
          <w:rFonts w:ascii="宋体" w:eastAsia="宋体" w:hAnsi="宋体" w:cs="Arial" w:hint="eastAsia"/>
          <w:b w:val="0"/>
          <w:bCs/>
          <w:sz w:val="21"/>
          <w:szCs w:val="21"/>
        </w:rPr>
        <w:t xml:space="preserve">                                            </w:t>
      </w:r>
      <w:r w:rsidRPr="00CB3E8B">
        <w:rPr>
          <w:rFonts w:ascii="宋体" w:eastAsia="宋体" w:hAnsi="宋体" w:cs="Arial"/>
          <w:b w:val="0"/>
          <w:bCs/>
          <w:sz w:val="21"/>
          <w:szCs w:val="21"/>
        </w:rPr>
        <w:t xml:space="preserve">                              </w:t>
      </w:r>
      <w:bookmarkStart w:id="116" w:name="_Toc16301"/>
      <w:bookmarkStart w:id="117" w:name="_Toc17376"/>
      <w:r w:rsidRPr="00CB3E8B">
        <w:rPr>
          <w:rFonts w:ascii="宋体" w:eastAsia="宋体" w:hAnsi="宋体" w:cs="Arial" w:hint="eastAsia"/>
          <w:b w:val="0"/>
          <w:bCs/>
          <w:sz w:val="21"/>
          <w:szCs w:val="21"/>
        </w:rPr>
        <w:t>单位：万元</w:t>
      </w:r>
      <w:bookmarkEnd w:id="116"/>
      <w:bookmarkEnd w:id="117"/>
    </w:p>
    <w:tbl>
      <w:tblPr>
        <w:tblW w:w="926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00"/>
        <w:gridCol w:w="1620"/>
        <w:gridCol w:w="1596"/>
        <w:gridCol w:w="1288"/>
        <w:gridCol w:w="1542"/>
        <w:gridCol w:w="1418"/>
        <w:gridCol w:w="904"/>
      </w:tblGrid>
      <w:tr w:rsidR="007B4769" w:rsidRPr="00CB3E8B" w:rsidTr="007B4769">
        <w:trPr>
          <w:trHeight w:val="703"/>
          <w:jc w:val="center"/>
        </w:trPr>
        <w:tc>
          <w:tcPr>
            <w:tcW w:w="900" w:type="dxa"/>
            <w:vAlign w:val="center"/>
          </w:tcPr>
          <w:p w:rsidR="007B4769" w:rsidRPr="00CB3E8B" w:rsidRDefault="007B4769" w:rsidP="00801F5A">
            <w:pPr>
              <w:pStyle w:val="a1"/>
              <w:ind w:firstLine="211"/>
              <w:jc w:val="center"/>
              <w:rPr>
                <w:rFonts w:ascii="宋体" w:hAnsi="宋体"/>
                <w:b/>
                <w:color w:val="000000"/>
                <w:szCs w:val="21"/>
              </w:rPr>
            </w:pPr>
            <w:r w:rsidRPr="00CB3E8B">
              <w:rPr>
                <w:rFonts w:ascii="宋体" w:hAnsi="宋体" w:hint="eastAsia"/>
                <w:b/>
                <w:color w:val="000000"/>
                <w:szCs w:val="21"/>
              </w:rPr>
              <w:t>年份</w:t>
            </w:r>
          </w:p>
        </w:tc>
        <w:tc>
          <w:tcPr>
            <w:tcW w:w="1620" w:type="dxa"/>
            <w:vAlign w:val="center"/>
          </w:tcPr>
          <w:p w:rsidR="007B4769" w:rsidRPr="00CB3E8B" w:rsidRDefault="007B4769" w:rsidP="00801F5A">
            <w:pPr>
              <w:pStyle w:val="a1"/>
              <w:ind w:firstLine="211"/>
              <w:jc w:val="center"/>
              <w:rPr>
                <w:rFonts w:ascii="宋体" w:hAnsi="宋体"/>
                <w:b/>
                <w:color w:val="000000"/>
                <w:szCs w:val="21"/>
              </w:rPr>
            </w:pPr>
            <w:r w:rsidRPr="00CB3E8B">
              <w:rPr>
                <w:rFonts w:ascii="宋体" w:hAnsi="宋体" w:hint="eastAsia"/>
                <w:b/>
                <w:color w:val="000000"/>
                <w:szCs w:val="21"/>
              </w:rPr>
              <w:t>用户名称</w:t>
            </w:r>
          </w:p>
        </w:tc>
        <w:tc>
          <w:tcPr>
            <w:tcW w:w="1596" w:type="dxa"/>
            <w:vAlign w:val="center"/>
          </w:tcPr>
          <w:p w:rsidR="007B4769" w:rsidRPr="00CB3E8B" w:rsidRDefault="007B4769" w:rsidP="00801F5A">
            <w:pPr>
              <w:pStyle w:val="a1"/>
              <w:ind w:firstLine="211"/>
              <w:jc w:val="center"/>
              <w:rPr>
                <w:rFonts w:ascii="宋体" w:hAnsi="宋体"/>
                <w:b/>
                <w:color w:val="000000"/>
                <w:szCs w:val="21"/>
              </w:rPr>
            </w:pPr>
            <w:r w:rsidRPr="00CB3E8B">
              <w:rPr>
                <w:rFonts w:ascii="宋体" w:hAnsi="宋体" w:hint="eastAsia"/>
                <w:b/>
                <w:color w:val="000000"/>
                <w:szCs w:val="21"/>
              </w:rPr>
              <w:t>项目名称</w:t>
            </w:r>
          </w:p>
        </w:tc>
        <w:tc>
          <w:tcPr>
            <w:tcW w:w="1288" w:type="dxa"/>
            <w:vAlign w:val="center"/>
          </w:tcPr>
          <w:p w:rsidR="007B4769" w:rsidRPr="00CB3E8B" w:rsidRDefault="007B4769" w:rsidP="00801F5A">
            <w:pPr>
              <w:pStyle w:val="a1"/>
              <w:ind w:firstLine="211"/>
              <w:jc w:val="center"/>
              <w:rPr>
                <w:rFonts w:ascii="宋体" w:hAnsi="宋体"/>
                <w:b/>
                <w:color w:val="000000"/>
                <w:szCs w:val="21"/>
              </w:rPr>
            </w:pPr>
            <w:r w:rsidRPr="00CB3E8B">
              <w:rPr>
                <w:rFonts w:ascii="宋体" w:hAnsi="宋体" w:hint="eastAsia"/>
                <w:b/>
                <w:color w:val="000000"/>
                <w:szCs w:val="21"/>
              </w:rPr>
              <w:t>合同金额</w:t>
            </w:r>
          </w:p>
        </w:tc>
        <w:tc>
          <w:tcPr>
            <w:tcW w:w="1542" w:type="dxa"/>
            <w:vAlign w:val="center"/>
          </w:tcPr>
          <w:p w:rsidR="007B4769" w:rsidRPr="00CB3E8B" w:rsidRDefault="007B4769" w:rsidP="00801F5A">
            <w:pPr>
              <w:pStyle w:val="a1"/>
              <w:ind w:firstLine="211"/>
              <w:jc w:val="center"/>
              <w:rPr>
                <w:rFonts w:ascii="宋体" w:hAnsi="宋体"/>
                <w:b/>
                <w:color w:val="000000"/>
                <w:szCs w:val="21"/>
              </w:rPr>
            </w:pPr>
            <w:r w:rsidRPr="00CB3E8B">
              <w:rPr>
                <w:rFonts w:ascii="宋体" w:hAnsi="宋体" w:hint="eastAsia"/>
                <w:b/>
                <w:color w:val="000000"/>
                <w:szCs w:val="21"/>
              </w:rPr>
              <w:t>完成时间</w:t>
            </w:r>
          </w:p>
        </w:tc>
        <w:tc>
          <w:tcPr>
            <w:tcW w:w="1418" w:type="dxa"/>
            <w:vAlign w:val="center"/>
          </w:tcPr>
          <w:p w:rsidR="007B4769" w:rsidRPr="00CB3E8B" w:rsidRDefault="007B4769" w:rsidP="00801F5A">
            <w:pPr>
              <w:pStyle w:val="a1"/>
              <w:ind w:firstLine="211"/>
              <w:jc w:val="center"/>
              <w:rPr>
                <w:rFonts w:ascii="宋体" w:hAnsi="宋体"/>
                <w:b/>
                <w:color w:val="000000"/>
                <w:szCs w:val="21"/>
              </w:rPr>
            </w:pPr>
            <w:r w:rsidRPr="00CB3E8B">
              <w:rPr>
                <w:rFonts w:ascii="宋体" w:hAnsi="宋体" w:hint="eastAsia"/>
                <w:b/>
                <w:color w:val="000000"/>
                <w:szCs w:val="21"/>
              </w:rPr>
              <w:t>完成质量</w:t>
            </w:r>
          </w:p>
        </w:tc>
        <w:tc>
          <w:tcPr>
            <w:tcW w:w="904" w:type="dxa"/>
            <w:vAlign w:val="center"/>
          </w:tcPr>
          <w:p w:rsidR="007B4769" w:rsidRPr="00CB3E8B" w:rsidRDefault="007B4769" w:rsidP="00801F5A">
            <w:pPr>
              <w:pStyle w:val="a1"/>
              <w:ind w:firstLine="211"/>
              <w:jc w:val="center"/>
              <w:rPr>
                <w:rFonts w:ascii="宋体" w:hAnsi="宋体"/>
                <w:b/>
                <w:color w:val="000000"/>
                <w:szCs w:val="21"/>
              </w:rPr>
            </w:pPr>
            <w:r w:rsidRPr="00CB3E8B">
              <w:rPr>
                <w:rFonts w:ascii="宋体" w:hAnsi="宋体" w:hint="eastAsia"/>
                <w:b/>
                <w:color w:val="000000"/>
                <w:szCs w:val="21"/>
              </w:rPr>
              <w:t>备注</w:t>
            </w:r>
          </w:p>
        </w:tc>
      </w:tr>
      <w:tr w:rsidR="007B4769" w:rsidRPr="00CB3E8B" w:rsidTr="007B4769">
        <w:trPr>
          <w:trHeight w:val="554"/>
          <w:jc w:val="center"/>
        </w:trPr>
        <w:tc>
          <w:tcPr>
            <w:tcW w:w="900" w:type="dxa"/>
          </w:tcPr>
          <w:p w:rsidR="007B4769" w:rsidRPr="00CB3E8B" w:rsidRDefault="007B4769" w:rsidP="00801F5A">
            <w:pPr>
              <w:pStyle w:val="a1"/>
              <w:ind w:firstLine="240"/>
              <w:rPr>
                <w:color w:val="000000"/>
                <w:sz w:val="24"/>
                <w:szCs w:val="24"/>
              </w:rPr>
            </w:pPr>
          </w:p>
        </w:tc>
        <w:tc>
          <w:tcPr>
            <w:tcW w:w="1620" w:type="dxa"/>
          </w:tcPr>
          <w:p w:rsidR="007B4769" w:rsidRPr="00CB3E8B" w:rsidRDefault="007B4769" w:rsidP="00801F5A">
            <w:pPr>
              <w:pStyle w:val="a1"/>
              <w:ind w:firstLine="240"/>
              <w:rPr>
                <w:color w:val="000000"/>
                <w:sz w:val="24"/>
                <w:szCs w:val="24"/>
              </w:rPr>
            </w:pPr>
          </w:p>
        </w:tc>
        <w:tc>
          <w:tcPr>
            <w:tcW w:w="1596" w:type="dxa"/>
          </w:tcPr>
          <w:p w:rsidR="007B4769" w:rsidRPr="00CB3E8B" w:rsidRDefault="007B4769" w:rsidP="00801F5A">
            <w:pPr>
              <w:pStyle w:val="a1"/>
              <w:ind w:firstLine="240"/>
              <w:rPr>
                <w:color w:val="000000"/>
                <w:sz w:val="24"/>
                <w:szCs w:val="24"/>
              </w:rPr>
            </w:pPr>
          </w:p>
        </w:tc>
        <w:tc>
          <w:tcPr>
            <w:tcW w:w="1288" w:type="dxa"/>
          </w:tcPr>
          <w:p w:rsidR="007B4769" w:rsidRPr="00CB3E8B" w:rsidRDefault="007B4769" w:rsidP="00801F5A">
            <w:pPr>
              <w:pStyle w:val="a1"/>
              <w:ind w:firstLine="240"/>
              <w:rPr>
                <w:color w:val="000000"/>
                <w:sz w:val="24"/>
                <w:szCs w:val="24"/>
              </w:rPr>
            </w:pPr>
          </w:p>
        </w:tc>
        <w:tc>
          <w:tcPr>
            <w:tcW w:w="1542" w:type="dxa"/>
          </w:tcPr>
          <w:p w:rsidR="007B4769" w:rsidRPr="00CB3E8B" w:rsidRDefault="007B4769" w:rsidP="00801F5A">
            <w:pPr>
              <w:pStyle w:val="a1"/>
              <w:ind w:firstLine="240"/>
              <w:rPr>
                <w:color w:val="000000"/>
                <w:sz w:val="24"/>
                <w:szCs w:val="24"/>
              </w:rPr>
            </w:pPr>
          </w:p>
        </w:tc>
        <w:tc>
          <w:tcPr>
            <w:tcW w:w="1418" w:type="dxa"/>
          </w:tcPr>
          <w:p w:rsidR="007B4769" w:rsidRPr="00CB3E8B" w:rsidRDefault="007B4769" w:rsidP="00801F5A">
            <w:pPr>
              <w:pStyle w:val="a1"/>
              <w:ind w:firstLine="240"/>
              <w:rPr>
                <w:color w:val="000000"/>
                <w:sz w:val="24"/>
                <w:szCs w:val="24"/>
              </w:rPr>
            </w:pPr>
          </w:p>
        </w:tc>
        <w:tc>
          <w:tcPr>
            <w:tcW w:w="904" w:type="dxa"/>
          </w:tcPr>
          <w:p w:rsidR="007B4769" w:rsidRPr="00CB3E8B" w:rsidRDefault="007B4769" w:rsidP="00801F5A">
            <w:pPr>
              <w:pStyle w:val="a1"/>
              <w:ind w:firstLine="240"/>
              <w:rPr>
                <w:color w:val="000000"/>
                <w:sz w:val="24"/>
                <w:szCs w:val="24"/>
              </w:rPr>
            </w:pPr>
          </w:p>
        </w:tc>
      </w:tr>
      <w:tr w:rsidR="007B4769" w:rsidRPr="00CB3E8B" w:rsidTr="007B4769">
        <w:trPr>
          <w:trHeight w:val="554"/>
          <w:jc w:val="center"/>
        </w:trPr>
        <w:tc>
          <w:tcPr>
            <w:tcW w:w="900" w:type="dxa"/>
          </w:tcPr>
          <w:p w:rsidR="007B4769" w:rsidRPr="00CB3E8B" w:rsidRDefault="007B4769" w:rsidP="00801F5A">
            <w:pPr>
              <w:pStyle w:val="a1"/>
              <w:ind w:firstLine="240"/>
              <w:rPr>
                <w:color w:val="000000"/>
                <w:sz w:val="24"/>
                <w:szCs w:val="24"/>
              </w:rPr>
            </w:pPr>
          </w:p>
        </w:tc>
        <w:tc>
          <w:tcPr>
            <w:tcW w:w="1620" w:type="dxa"/>
          </w:tcPr>
          <w:p w:rsidR="007B4769" w:rsidRPr="00CB3E8B" w:rsidRDefault="007B4769" w:rsidP="00801F5A">
            <w:pPr>
              <w:pStyle w:val="a1"/>
              <w:ind w:firstLine="240"/>
              <w:rPr>
                <w:color w:val="000000"/>
                <w:sz w:val="24"/>
                <w:szCs w:val="24"/>
              </w:rPr>
            </w:pPr>
          </w:p>
        </w:tc>
        <w:tc>
          <w:tcPr>
            <w:tcW w:w="1596" w:type="dxa"/>
          </w:tcPr>
          <w:p w:rsidR="007B4769" w:rsidRPr="00CB3E8B" w:rsidRDefault="007B4769" w:rsidP="00801F5A">
            <w:pPr>
              <w:pStyle w:val="a1"/>
              <w:ind w:firstLine="240"/>
              <w:rPr>
                <w:color w:val="000000"/>
                <w:sz w:val="24"/>
                <w:szCs w:val="24"/>
              </w:rPr>
            </w:pPr>
          </w:p>
        </w:tc>
        <w:tc>
          <w:tcPr>
            <w:tcW w:w="1288" w:type="dxa"/>
          </w:tcPr>
          <w:p w:rsidR="007B4769" w:rsidRPr="00CB3E8B" w:rsidRDefault="007B4769" w:rsidP="00801F5A">
            <w:pPr>
              <w:pStyle w:val="a1"/>
              <w:ind w:firstLine="240"/>
              <w:rPr>
                <w:color w:val="000000"/>
                <w:sz w:val="24"/>
                <w:szCs w:val="24"/>
              </w:rPr>
            </w:pPr>
          </w:p>
        </w:tc>
        <w:tc>
          <w:tcPr>
            <w:tcW w:w="1542" w:type="dxa"/>
          </w:tcPr>
          <w:p w:rsidR="007B4769" w:rsidRPr="00CB3E8B" w:rsidRDefault="007B4769" w:rsidP="00801F5A">
            <w:pPr>
              <w:pStyle w:val="a1"/>
              <w:ind w:firstLine="240"/>
              <w:rPr>
                <w:color w:val="000000"/>
                <w:sz w:val="24"/>
                <w:szCs w:val="24"/>
              </w:rPr>
            </w:pPr>
          </w:p>
        </w:tc>
        <w:tc>
          <w:tcPr>
            <w:tcW w:w="1418" w:type="dxa"/>
          </w:tcPr>
          <w:p w:rsidR="007B4769" w:rsidRPr="00CB3E8B" w:rsidRDefault="007B4769" w:rsidP="00801F5A">
            <w:pPr>
              <w:pStyle w:val="a1"/>
              <w:ind w:firstLine="240"/>
              <w:rPr>
                <w:color w:val="000000"/>
                <w:sz w:val="24"/>
                <w:szCs w:val="24"/>
              </w:rPr>
            </w:pPr>
          </w:p>
        </w:tc>
        <w:tc>
          <w:tcPr>
            <w:tcW w:w="904" w:type="dxa"/>
          </w:tcPr>
          <w:p w:rsidR="007B4769" w:rsidRPr="00CB3E8B" w:rsidRDefault="007B4769" w:rsidP="00801F5A">
            <w:pPr>
              <w:pStyle w:val="a1"/>
              <w:ind w:firstLine="240"/>
              <w:rPr>
                <w:color w:val="000000"/>
                <w:sz w:val="24"/>
                <w:szCs w:val="24"/>
              </w:rPr>
            </w:pPr>
          </w:p>
        </w:tc>
      </w:tr>
      <w:tr w:rsidR="007B4769" w:rsidRPr="00CB3E8B" w:rsidTr="007B4769">
        <w:trPr>
          <w:trHeight w:val="519"/>
          <w:jc w:val="center"/>
        </w:trPr>
        <w:tc>
          <w:tcPr>
            <w:tcW w:w="900" w:type="dxa"/>
          </w:tcPr>
          <w:p w:rsidR="007B4769" w:rsidRPr="00CB3E8B" w:rsidRDefault="007B4769" w:rsidP="00801F5A">
            <w:pPr>
              <w:pStyle w:val="a1"/>
              <w:ind w:firstLine="240"/>
              <w:rPr>
                <w:color w:val="000000"/>
                <w:sz w:val="24"/>
                <w:szCs w:val="24"/>
              </w:rPr>
            </w:pPr>
          </w:p>
        </w:tc>
        <w:tc>
          <w:tcPr>
            <w:tcW w:w="1620" w:type="dxa"/>
          </w:tcPr>
          <w:p w:rsidR="007B4769" w:rsidRPr="00CB3E8B" w:rsidRDefault="007B4769" w:rsidP="00801F5A">
            <w:pPr>
              <w:pStyle w:val="a1"/>
              <w:ind w:firstLine="240"/>
              <w:rPr>
                <w:color w:val="000000"/>
                <w:sz w:val="24"/>
                <w:szCs w:val="24"/>
              </w:rPr>
            </w:pPr>
          </w:p>
        </w:tc>
        <w:tc>
          <w:tcPr>
            <w:tcW w:w="1596" w:type="dxa"/>
          </w:tcPr>
          <w:p w:rsidR="007B4769" w:rsidRPr="00CB3E8B" w:rsidRDefault="007B4769" w:rsidP="00801F5A">
            <w:pPr>
              <w:pStyle w:val="a1"/>
              <w:ind w:firstLine="240"/>
              <w:rPr>
                <w:color w:val="000000"/>
                <w:sz w:val="24"/>
                <w:szCs w:val="24"/>
              </w:rPr>
            </w:pPr>
          </w:p>
        </w:tc>
        <w:tc>
          <w:tcPr>
            <w:tcW w:w="1288" w:type="dxa"/>
          </w:tcPr>
          <w:p w:rsidR="007B4769" w:rsidRPr="00CB3E8B" w:rsidRDefault="007B4769" w:rsidP="00801F5A">
            <w:pPr>
              <w:pStyle w:val="a1"/>
              <w:ind w:firstLine="240"/>
              <w:rPr>
                <w:color w:val="000000"/>
                <w:sz w:val="24"/>
                <w:szCs w:val="24"/>
              </w:rPr>
            </w:pPr>
          </w:p>
        </w:tc>
        <w:tc>
          <w:tcPr>
            <w:tcW w:w="1542" w:type="dxa"/>
          </w:tcPr>
          <w:p w:rsidR="007B4769" w:rsidRPr="00CB3E8B" w:rsidRDefault="007B4769" w:rsidP="00801F5A">
            <w:pPr>
              <w:pStyle w:val="a1"/>
              <w:ind w:firstLine="240"/>
              <w:rPr>
                <w:color w:val="000000"/>
                <w:sz w:val="24"/>
                <w:szCs w:val="24"/>
              </w:rPr>
            </w:pPr>
          </w:p>
        </w:tc>
        <w:tc>
          <w:tcPr>
            <w:tcW w:w="1418" w:type="dxa"/>
          </w:tcPr>
          <w:p w:rsidR="007B4769" w:rsidRPr="00CB3E8B" w:rsidRDefault="007B4769" w:rsidP="00801F5A">
            <w:pPr>
              <w:pStyle w:val="a1"/>
              <w:ind w:firstLine="240"/>
              <w:rPr>
                <w:color w:val="000000"/>
                <w:sz w:val="24"/>
                <w:szCs w:val="24"/>
              </w:rPr>
            </w:pPr>
          </w:p>
        </w:tc>
        <w:tc>
          <w:tcPr>
            <w:tcW w:w="904" w:type="dxa"/>
          </w:tcPr>
          <w:p w:rsidR="007B4769" w:rsidRPr="00CB3E8B" w:rsidRDefault="007B4769" w:rsidP="00801F5A">
            <w:pPr>
              <w:pStyle w:val="a1"/>
              <w:ind w:firstLine="240"/>
              <w:rPr>
                <w:color w:val="000000"/>
                <w:sz w:val="24"/>
                <w:szCs w:val="24"/>
              </w:rPr>
            </w:pPr>
          </w:p>
        </w:tc>
      </w:tr>
      <w:tr w:rsidR="007B4769" w:rsidRPr="00CB3E8B" w:rsidTr="007B4769">
        <w:trPr>
          <w:trHeight w:val="554"/>
          <w:jc w:val="center"/>
        </w:trPr>
        <w:tc>
          <w:tcPr>
            <w:tcW w:w="900" w:type="dxa"/>
          </w:tcPr>
          <w:p w:rsidR="007B4769" w:rsidRPr="00CB3E8B" w:rsidRDefault="007B4769" w:rsidP="00801F5A">
            <w:pPr>
              <w:pStyle w:val="a1"/>
              <w:ind w:firstLine="240"/>
              <w:rPr>
                <w:color w:val="000000"/>
                <w:sz w:val="24"/>
                <w:szCs w:val="24"/>
              </w:rPr>
            </w:pPr>
          </w:p>
        </w:tc>
        <w:tc>
          <w:tcPr>
            <w:tcW w:w="1620" w:type="dxa"/>
          </w:tcPr>
          <w:p w:rsidR="007B4769" w:rsidRPr="00CB3E8B" w:rsidRDefault="007B4769" w:rsidP="00801F5A">
            <w:pPr>
              <w:pStyle w:val="a1"/>
              <w:ind w:firstLine="240"/>
              <w:rPr>
                <w:color w:val="000000"/>
                <w:sz w:val="24"/>
                <w:szCs w:val="24"/>
              </w:rPr>
            </w:pPr>
          </w:p>
        </w:tc>
        <w:tc>
          <w:tcPr>
            <w:tcW w:w="1596" w:type="dxa"/>
          </w:tcPr>
          <w:p w:rsidR="007B4769" w:rsidRPr="00CB3E8B" w:rsidRDefault="007B4769" w:rsidP="00801F5A">
            <w:pPr>
              <w:pStyle w:val="a1"/>
              <w:ind w:firstLine="240"/>
              <w:rPr>
                <w:color w:val="000000"/>
                <w:sz w:val="24"/>
                <w:szCs w:val="24"/>
              </w:rPr>
            </w:pPr>
          </w:p>
        </w:tc>
        <w:tc>
          <w:tcPr>
            <w:tcW w:w="1288" w:type="dxa"/>
          </w:tcPr>
          <w:p w:rsidR="007B4769" w:rsidRPr="00CB3E8B" w:rsidRDefault="007B4769" w:rsidP="00801F5A">
            <w:pPr>
              <w:pStyle w:val="a1"/>
              <w:ind w:firstLine="240"/>
              <w:rPr>
                <w:color w:val="000000"/>
                <w:sz w:val="24"/>
                <w:szCs w:val="24"/>
              </w:rPr>
            </w:pPr>
          </w:p>
        </w:tc>
        <w:tc>
          <w:tcPr>
            <w:tcW w:w="1542" w:type="dxa"/>
          </w:tcPr>
          <w:p w:rsidR="007B4769" w:rsidRPr="00CB3E8B" w:rsidRDefault="007B4769" w:rsidP="00801F5A">
            <w:pPr>
              <w:pStyle w:val="a1"/>
              <w:ind w:firstLine="240"/>
              <w:rPr>
                <w:color w:val="000000"/>
                <w:sz w:val="24"/>
                <w:szCs w:val="24"/>
              </w:rPr>
            </w:pPr>
          </w:p>
        </w:tc>
        <w:tc>
          <w:tcPr>
            <w:tcW w:w="1418" w:type="dxa"/>
          </w:tcPr>
          <w:p w:rsidR="007B4769" w:rsidRPr="00CB3E8B" w:rsidRDefault="007B4769" w:rsidP="00801F5A">
            <w:pPr>
              <w:pStyle w:val="a1"/>
              <w:ind w:firstLine="240"/>
              <w:rPr>
                <w:color w:val="000000"/>
                <w:sz w:val="24"/>
                <w:szCs w:val="24"/>
              </w:rPr>
            </w:pPr>
          </w:p>
        </w:tc>
        <w:tc>
          <w:tcPr>
            <w:tcW w:w="904" w:type="dxa"/>
          </w:tcPr>
          <w:p w:rsidR="007B4769" w:rsidRPr="00CB3E8B" w:rsidRDefault="007B4769" w:rsidP="00801F5A">
            <w:pPr>
              <w:pStyle w:val="a1"/>
              <w:ind w:firstLine="240"/>
              <w:rPr>
                <w:color w:val="000000"/>
                <w:sz w:val="24"/>
                <w:szCs w:val="24"/>
              </w:rPr>
            </w:pPr>
          </w:p>
        </w:tc>
      </w:tr>
      <w:tr w:rsidR="007B4769" w:rsidRPr="00CB3E8B" w:rsidTr="007B4769">
        <w:trPr>
          <w:trHeight w:val="554"/>
          <w:jc w:val="center"/>
        </w:trPr>
        <w:tc>
          <w:tcPr>
            <w:tcW w:w="900" w:type="dxa"/>
          </w:tcPr>
          <w:p w:rsidR="007B4769" w:rsidRPr="00CB3E8B" w:rsidRDefault="007B4769" w:rsidP="00801F5A">
            <w:pPr>
              <w:pStyle w:val="a1"/>
              <w:ind w:firstLine="240"/>
              <w:rPr>
                <w:color w:val="000000"/>
                <w:sz w:val="24"/>
                <w:szCs w:val="24"/>
              </w:rPr>
            </w:pPr>
          </w:p>
        </w:tc>
        <w:tc>
          <w:tcPr>
            <w:tcW w:w="1620" w:type="dxa"/>
          </w:tcPr>
          <w:p w:rsidR="007B4769" w:rsidRPr="00CB3E8B" w:rsidRDefault="007B4769" w:rsidP="00801F5A">
            <w:pPr>
              <w:pStyle w:val="a1"/>
              <w:ind w:firstLine="240"/>
              <w:rPr>
                <w:color w:val="000000"/>
                <w:sz w:val="24"/>
                <w:szCs w:val="24"/>
              </w:rPr>
            </w:pPr>
          </w:p>
        </w:tc>
        <w:tc>
          <w:tcPr>
            <w:tcW w:w="1596" w:type="dxa"/>
          </w:tcPr>
          <w:p w:rsidR="007B4769" w:rsidRPr="00CB3E8B" w:rsidRDefault="007B4769" w:rsidP="00801F5A">
            <w:pPr>
              <w:pStyle w:val="a1"/>
              <w:ind w:firstLine="240"/>
              <w:rPr>
                <w:color w:val="000000"/>
                <w:sz w:val="24"/>
                <w:szCs w:val="24"/>
              </w:rPr>
            </w:pPr>
          </w:p>
        </w:tc>
        <w:tc>
          <w:tcPr>
            <w:tcW w:w="1288" w:type="dxa"/>
          </w:tcPr>
          <w:p w:rsidR="007B4769" w:rsidRPr="00CB3E8B" w:rsidRDefault="007B4769" w:rsidP="00801F5A">
            <w:pPr>
              <w:pStyle w:val="a1"/>
              <w:ind w:firstLine="240"/>
              <w:rPr>
                <w:color w:val="000000"/>
                <w:sz w:val="24"/>
                <w:szCs w:val="24"/>
              </w:rPr>
            </w:pPr>
          </w:p>
        </w:tc>
        <w:tc>
          <w:tcPr>
            <w:tcW w:w="1542" w:type="dxa"/>
          </w:tcPr>
          <w:p w:rsidR="007B4769" w:rsidRPr="00CB3E8B" w:rsidRDefault="007B4769" w:rsidP="00801F5A">
            <w:pPr>
              <w:pStyle w:val="a1"/>
              <w:ind w:firstLine="240"/>
              <w:rPr>
                <w:color w:val="000000"/>
                <w:sz w:val="24"/>
                <w:szCs w:val="24"/>
              </w:rPr>
            </w:pPr>
          </w:p>
        </w:tc>
        <w:tc>
          <w:tcPr>
            <w:tcW w:w="1418" w:type="dxa"/>
          </w:tcPr>
          <w:p w:rsidR="007B4769" w:rsidRPr="00CB3E8B" w:rsidRDefault="007B4769" w:rsidP="00801F5A">
            <w:pPr>
              <w:pStyle w:val="a1"/>
              <w:ind w:firstLine="240"/>
              <w:rPr>
                <w:color w:val="000000"/>
                <w:sz w:val="24"/>
                <w:szCs w:val="24"/>
              </w:rPr>
            </w:pPr>
          </w:p>
        </w:tc>
        <w:tc>
          <w:tcPr>
            <w:tcW w:w="904" w:type="dxa"/>
          </w:tcPr>
          <w:p w:rsidR="007B4769" w:rsidRPr="00CB3E8B" w:rsidRDefault="007B4769" w:rsidP="00801F5A">
            <w:pPr>
              <w:pStyle w:val="a1"/>
              <w:ind w:firstLine="240"/>
              <w:rPr>
                <w:color w:val="000000"/>
                <w:sz w:val="24"/>
                <w:szCs w:val="24"/>
              </w:rPr>
            </w:pPr>
          </w:p>
        </w:tc>
      </w:tr>
      <w:tr w:rsidR="007B4769" w:rsidRPr="00CB3E8B" w:rsidTr="007B4769">
        <w:trPr>
          <w:trHeight w:val="554"/>
          <w:jc w:val="center"/>
        </w:trPr>
        <w:tc>
          <w:tcPr>
            <w:tcW w:w="900" w:type="dxa"/>
          </w:tcPr>
          <w:p w:rsidR="007B4769" w:rsidRPr="00CB3E8B" w:rsidRDefault="007B4769" w:rsidP="00801F5A">
            <w:pPr>
              <w:pStyle w:val="a1"/>
              <w:ind w:firstLine="240"/>
              <w:rPr>
                <w:color w:val="000000"/>
                <w:sz w:val="24"/>
                <w:szCs w:val="24"/>
              </w:rPr>
            </w:pPr>
          </w:p>
        </w:tc>
        <w:tc>
          <w:tcPr>
            <w:tcW w:w="1620" w:type="dxa"/>
          </w:tcPr>
          <w:p w:rsidR="007B4769" w:rsidRPr="00CB3E8B" w:rsidRDefault="007B4769" w:rsidP="00801F5A">
            <w:pPr>
              <w:pStyle w:val="a1"/>
              <w:ind w:firstLine="240"/>
              <w:rPr>
                <w:color w:val="000000"/>
                <w:sz w:val="24"/>
                <w:szCs w:val="24"/>
              </w:rPr>
            </w:pPr>
          </w:p>
        </w:tc>
        <w:tc>
          <w:tcPr>
            <w:tcW w:w="1596" w:type="dxa"/>
          </w:tcPr>
          <w:p w:rsidR="007B4769" w:rsidRPr="00CB3E8B" w:rsidRDefault="007B4769" w:rsidP="00801F5A">
            <w:pPr>
              <w:pStyle w:val="a1"/>
              <w:ind w:firstLine="240"/>
              <w:rPr>
                <w:color w:val="000000"/>
                <w:sz w:val="24"/>
                <w:szCs w:val="24"/>
              </w:rPr>
            </w:pPr>
          </w:p>
        </w:tc>
        <w:tc>
          <w:tcPr>
            <w:tcW w:w="1288" w:type="dxa"/>
          </w:tcPr>
          <w:p w:rsidR="007B4769" w:rsidRPr="00CB3E8B" w:rsidRDefault="007B4769" w:rsidP="00801F5A">
            <w:pPr>
              <w:pStyle w:val="a1"/>
              <w:ind w:firstLine="240"/>
              <w:rPr>
                <w:color w:val="000000"/>
                <w:sz w:val="24"/>
                <w:szCs w:val="24"/>
              </w:rPr>
            </w:pPr>
          </w:p>
        </w:tc>
        <w:tc>
          <w:tcPr>
            <w:tcW w:w="1542" w:type="dxa"/>
          </w:tcPr>
          <w:p w:rsidR="007B4769" w:rsidRPr="00CB3E8B" w:rsidRDefault="007B4769" w:rsidP="00801F5A">
            <w:pPr>
              <w:pStyle w:val="a1"/>
              <w:ind w:firstLine="240"/>
              <w:rPr>
                <w:color w:val="000000"/>
                <w:sz w:val="24"/>
                <w:szCs w:val="24"/>
              </w:rPr>
            </w:pPr>
          </w:p>
        </w:tc>
        <w:tc>
          <w:tcPr>
            <w:tcW w:w="1418" w:type="dxa"/>
          </w:tcPr>
          <w:p w:rsidR="007B4769" w:rsidRPr="00CB3E8B" w:rsidRDefault="007B4769" w:rsidP="00801F5A">
            <w:pPr>
              <w:pStyle w:val="a1"/>
              <w:ind w:firstLine="240"/>
              <w:rPr>
                <w:color w:val="000000"/>
                <w:sz w:val="24"/>
                <w:szCs w:val="24"/>
              </w:rPr>
            </w:pPr>
          </w:p>
        </w:tc>
        <w:tc>
          <w:tcPr>
            <w:tcW w:w="904" w:type="dxa"/>
          </w:tcPr>
          <w:p w:rsidR="007B4769" w:rsidRPr="00CB3E8B" w:rsidRDefault="007B4769" w:rsidP="00801F5A">
            <w:pPr>
              <w:pStyle w:val="a1"/>
              <w:ind w:firstLine="240"/>
              <w:rPr>
                <w:color w:val="000000"/>
                <w:sz w:val="24"/>
                <w:szCs w:val="24"/>
              </w:rPr>
            </w:pPr>
          </w:p>
        </w:tc>
      </w:tr>
      <w:tr w:rsidR="007B4769" w:rsidRPr="00CB3E8B" w:rsidTr="007B4769">
        <w:trPr>
          <w:trHeight w:val="519"/>
          <w:jc w:val="center"/>
        </w:trPr>
        <w:tc>
          <w:tcPr>
            <w:tcW w:w="900" w:type="dxa"/>
          </w:tcPr>
          <w:p w:rsidR="007B4769" w:rsidRPr="00CB3E8B" w:rsidRDefault="007B4769" w:rsidP="00801F5A">
            <w:pPr>
              <w:pStyle w:val="a1"/>
              <w:ind w:firstLine="240"/>
              <w:rPr>
                <w:color w:val="000000"/>
                <w:sz w:val="24"/>
                <w:szCs w:val="24"/>
              </w:rPr>
            </w:pPr>
          </w:p>
        </w:tc>
        <w:tc>
          <w:tcPr>
            <w:tcW w:w="1620" w:type="dxa"/>
          </w:tcPr>
          <w:p w:rsidR="007B4769" w:rsidRPr="00CB3E8B" w:rsidRDefault="007B4769" w:rsidP="00801F5A">
            <w:pPr>
              <w:pStyle w:val="a1"/>
              <w:ind w:firstLine="240"/>
              <w:rPr>
                <w:color w:val="000000"/>
                <w:sz w:val="24"/>
                <w:szCs w:val="24"/>
              </w:rPr>
            </w:pPr>
          </w:p>
        </w:tc>
        <w:tc>
          <w:tcPr>
            <w:tcW w:w="1596" w:type="dxa"/>
          </w:tcPr>
          <w:p w:rsidR="007B4769" w:rsidRPr="00CB3E8B" w:rsidRDefault="007B4769" w:rsidP="00801F5A">
            <w:pPr>
              <w:pStyle w:val="a1"/>
              <w:ind w:firstLine="240"/>
              <w:rPr>
                <w:color w:val="000000"/>
                <w:sz w:val="24"/>
                <w:szCs w:val="24"/>
              </w:rPr>
            </w:pPr>
          </w:p>
        </w:tc>
        <w:tc>
          <w:tcPr>
            <w:tcW w:w="1288" w:type="dxa"/>
          </w:tcPr>
          <w:p w:rsidR="007B4769" w:rsidRPr="00CB3E8B" w:rsidRDefault="007B4769" w:rsidP="00801F5A">
            <w:pPr>
              <w:pStyle w:val="a1"/>
              <w:ind w:firstLine="240"/>
              <w:rPr>
                <w:color w:val="000000"/>
                <w:sz w:val="24"/>
                <w:szCs w:val="24"/>
              </w:rPr>
            </w:pPr>
          </w:p>
        </w:tc>
        <w:tc>
          <w:tcPr>
            <w:tcW w:w="1542" w:type="dxa"/>
          </w:tcPr>
          <w:p w:rsidR="007B4769" w:rsidRPr="00CB3E8B" w:rsidRDefault="007B4769" w:rsidP="00801F5A">
            <w:pPr>
              <w:pStyle w:val="a1"/>
              <w:ind w:firstLine="240"/>
              <w:rPr>
                <w:color w:val="000000"/>
                <w:sz w:val="24"/>
                <w:szCs w:val="24"/>
              </w:rPr>
            </w:pPr>
          </w:p>
        </w:tc>
        <w:tc>
          <w:tcPr>
            <w:tcW w:w="1418" w:type="dxa"/>
          </w:tcPr>
          <w:p w:rsidR="007B4769" w:rsidRPr="00CB3E8B" w:rsidRDefault="007B4769" w:rsidP="00801F5A">
            <w:pPr>
              <w:pStyle w:val="a1"/>
              <w:ind w:firstLine="240"/>
              <w:rPr>
                <w:color w:val="000000"/>
                <w:sz w:val="24"/>
                <w:szCs w:val="24"/>
              </w:rPr>
            </w:pPr>
          </w:p>
        </w:tc>
        <w:tc>
          <w:tcPr>
            <w:tcW w:w="904" w:type="dxa"/>
          </w:tcPr>
          <w:p w:rsidR="007B4769" w:rsidRPr="00CB3E8B" w:rsidRDefault="007B4769" w:rsidP="00801F5A">
            <w:pPr>
              <w:pStyle w:val="a1"/>
              <w:ind w:firstLine="240"/>
              <w:rPr>
                <w:color w:val="000000"/>
                <w:sz w:val="24"/>
                <w:szCs w:val="24"/>
              </w:rPr>
            </w:pPr>
          </w:p>
        </w:tc>
      </w:tr>
      <w:tr w:rsidR="007B4769" w:rsidRPr="00CB3E8B" w:rsidTr="007B4769">
        <w:trPr>
          <w:trHeight w:val="554"/>
          <w:jc w:val="center"/>
        </w:trPr>
        <w:tc>
          <w:tcPr>
            <w:tcW w:w="900" w:type="dxa"/>
          </w:tcPr>
          <w:p w:rsidR="007B4769" w:rsidRPr="00CB3E8B" w:rsidRDefault="007B4769" w:rsidP="00801F5A">
            <w:pPr>
              <w:pStyle w:val="a1"/>
              <w:ind w:firstLine="240"/>
              <w:rPr>
                <w:color w:val="000000"/>
                <w:sz w:val="24"/>
                <w:szCs w:val="24"/>
              </w:rPr>
            </w:pPr>
          </w:p>
        </w:tc>
        <w:tc>
          <w:tcPr>
            <w:tcW w:w="1620" w:type="dxa"/>
          </w:tcPr>
          <w:p w:rsidR="007B4769" w:rsidRPr="00CB3E8B" w:rsidRDefault="007B4769" w:rsidP="00801F5A">
            <w:pPr>
              <w:pStyle w:val="a1"/>
              <w:ind w:firstLine="240"/>
              <w:rPr>
                <w:color w:val="000000"/>
                <w:sz w:val="24"/>
                <w:szCs w:val="24"/>
              </w:rPr>
            </w:pPr>
          </w:p>
        </w:tc>
        <w:tc>
          <w:tcPr>
            <w:tcW w:w="1596" w:type="dxa"/>
          </w:tcPr>
          <w:p w:rsidR="007B4769" w:rsidRPr="00CB3E8B" w:rsidRDefault="007B4769" w:rsidP="00801F5A">
            <w:pPr>
              <w:pStyle w:val="a1"/>
              <w:ind w:firstLine="240"/>
              <w:rPr>
                <w:color w:val="000000"/>
                <w:sz w:val="24"/>
                <w:szCs w:val="24"/>
              </w:rPr>
            </w:pPr>
          </w:p>
        </w:tc>
        <w:tc>
          <w:tcPr>
            <w:tcW w:w="1288" w:type="dxa"/>
          </w:tcPr>
          <w:p w:rsidR="007B4769" w:rsidRPr="00CB3E8B" w:rsidRDefault="007B4769" w:rsidP="00801F5A">
            <w:pPr>
              <w:pStyle w:val="a1"/>
              <w:ind w:firstLine="240"/>
              <w:rPr>
                <w:color w:val="000000"/>
                <w:sz w:val="24"/>
                <w:szCs w:val="24"/>
              </w:rPr>
            </w:pPr>
          </w:p>
        </w:tc>
        <w:tc>
          <w:tcPr>
            <w:tcW w:w="1542" w:type="dxa"/>
          </w:tcPr>
          <w:p w:rsidR="007B4769" w:rsidRPr="00CB3E8B" w:rsidRDefault="007B4769" w:rsidP="00801F5A">
            <w:pPr>
              <w:pStyle w:val="a1"/>
              <w:ind w:firstLine="240"/>
              <w:rPr>
                <w:color w:val="000000"/>
                <w:sz w:val="24"/>
                <w:szCs w:val="24"/>
              </w:rPr>
            </w:pPr>
          </w:p>
        </w:tc>
        <w:tc>
          <w:tcPr>
            <w:tcW w:w="1418" w:type="dxa"/>
          </w:tcPr>
          <w:p w:rsidR="007B4769" w:rsidRPr="00CB3E8B" w:rsidRDefault="007B4769" w:rsidP="00801F5A">
            <w:pPr>
              <w:pStyle w:val="a1"/>
              <w:ind w:firstLine="240"/>
              <w:rPr>
                <w:color w:val="000000"/>
                <w:sz w:val="24"/>
                <w:szCs w:val="24"/>
              </w:rPr>
            </w:pPr>
          </w:p>
        </w:tc>
        <w:tc>
          <w:tcPr>
            <w:tcW w:w="904" w:type="dxa"/>
          </w:tcPr>
          <w:p w:rsidR="007B4769" w:rsidRPr="00CB3E8B" w:rsidRDefault="007B4769" w:rsidP="00801F5A">
            <w:pPr>
              <w:pStyle w:val="a1"/>
              <w:ind w:firstLine="240"/>
              <w:rPr>
                <w:color w:val="000000"/>
                <w:sz w:val="24"/>
                <w:szCs w:val="24"/>
              </w:rPr>
            </w:pPr>
          </w:p>
        </w:tc>
      </w:tr>
      <w:tr w:rsidR="007B4769" w:rsidRPr="00CB3E8B" w:rsidTr="007B4769">
        <w:trPr>
          <w:trHeight w:val="554"/>
          <w:jc w:val="center"/>
        </w:trPr>
        <w:tc>
          <w:tcPr>
            <w:tcW w:w="900" w:type="dxa"/>
          </w:tcPr>
          <w:p w:rsidR="007B4769" w:rsidRPr="00CB3E8B" w:rsidRDefault="007B4769" w:rsidP="00801F5A">
            <w:pPr>
              <w:pStyle w:val="a1"/>
              <w:ind w:firstLine="240"/>
              <w:rPr>
                <w:color w:val="000000"/>
                <w:sz w:val="24"/>
                <w:szCs w:val="24"/>
              </w:rPr>
            </w:pPr>
          </w:p>
        </w:tc>
        <w:tc>
          <w:tcPr>
            <w:tcW w:w="1620" w:type="dxa"/>
          </w:tcPr>
          <w:p w:rsidR="007B4769" w:rsidRPr="00CB3E8B" w:rsidRDefault="007B4769" w:rsidP="00801F5A">
            <w:pPr>
              <w:pStyle w:val="a1"/>
              <w:ind w:firstLine="240"/>
              <w:rPr>
                <w:color w:val="000000"/>
                <w:sz w:val="24"/>
                <w:szCs w:val="24"/>
              </w:rPr>
            </w:pPr>
          </w:p>
        </w:tc>
        <w:tc>
          <w:tcPr>
            <w:tcW w:w="1596" w:type="dxa"/>
          </w:tcPr>
          <w:p w:rsidR="007B4769" w:rsidRPr="00CB3E8B" w:rsidRDefault="007B4769" w:rsidP="00801F5A">
            <w:pPr>
              <w:pStyle w:val="a1"/>
              <w:ind w:firstLine="240"/>
              <w:rPr>
                <w:color w:val="000000"/>
                <w:sz w:val="24"/>
                <w:szCs w:val="24"/>
              </w:rPr>
            </w:pPr>
          </w:p>
        </w:tc>
        <w:tc>
          <w:tcPr>
            <w:tcW w:w="1288" w:type="dxa"/>
          </w:tcPr>
          <w:p w:rsidR="007B4769" w:rsidRPr="00CB3E8B" w:rsidRDefault="007B4769" w:rsidP="00801F5A">
            <w:pPr>
              <w:pStyle w:val="a1"/>
              <w:ind w:firstLine="240"/>
              <w:rPr>
                <w:color w:val="000000"/>
                <w:sz w:val="24"/>
                <w:szCs w:val="24"/>
              </w:rPr>
            </w:pPr>
          </w:p>
        </w:tc>
        <w:tc>
          <w:tcPr>
            <w:tcW w:w="1542" w:type="dxa"/>
          </w:tcPr>
          <w:p w:rsidR="007B4769" w:rsidRPr="00CB3E8B" w:rsidRDefault="007B4769" w:rsidP="00801F5A">
            <w:pPr>
              <w:pStyle w:val="a1"/>
              <w:ind w:firstLine="240"/>
              <w:rPr>
                <w:color w:val="000000"/>
                <w:sz w:val="24"/>
                <w:szCs w:val="24"/>
              </w:rPr>
            </w:pPr>
          </w:p>
        </w:tc>
        <w:tc>
          <w:tcPr>
            <w:tcW w:w="1418" w:type="dxa"/>
          </w:tcPr>
          <w:p w:rsidR="007B4769" w:rsidRPr="00CB3E8B" w:rsidRDefault="007B4769" w:rsidP="00801F5A">
            <w:pPr>
              <w:pStyle w:val="a1"/>
              <w:ind w:firstLine="240"/>
              <w:rPr>
                <w:color w:val="000000"/>
                <w:sz w:val="24"/>
                <w:szCs w:val="24"/>
              </w:rPr>
            </w:pPr>
          </w:p>
        </w:tc>
        <w:tc>
          <w:tcPr>
            <w:tcW w:w="904" w:type="dxa"/>
          </w:tcPr>
          <w:p w:rsidR="007B4769" w:rsidRPr="00CB3E8B" w:rsidRDefault="007B4769" w:rsidP="00801F5A">
            <w:pPr>
              <w:pStyle w:val="a1"/>
              <w:ind w:firstLine="240"/>
              <w:rPr>
                <w:color w:val="000000"/>
                <w:sz w:val="24"/>
                <w:szCs w:val="24"/>
              </w:rPr>
            </w:pPr>
          </w:p>
        </w:tc>
      </w:tr>
      <w:tr w:rsidR="007B4769" w:rsidRPr="00CB3E8B" w:rsidTr="007B4769">
        <w:trPr>
          <w:trHeight w:val="554"/>
          <w:jc w:val="center"/>
        </w:trPr>
        <w:tc>
          <w:tcPr>
            <w:tcW w:w="900" w:type="dxa"/>
          </w:tcPr>
          <w:p w:rsidR="007B4769" w:rsidRPr="00CB3E8B" w:rsidRDefault="007B4769" w:rsidP="00801F5A">
            <w:pPr>
              <w:pStyle w:val="a1"/>
              <w:ind w:firstLine="240"/>
              <w:rPr>
                <w:color w:val="000000"/>
                <w:sz w:val="24"/>
                <w:szCs w:val="24"/>
              </w:rPr>
            </w:pPr>
          </w:p>
        </w:tc>
        <w:tc>
          <w:tcPr>
            <w:tcW w:w="1620" w:type="dxa"/>
          </w:tcPr>
          <w:p w:rsidR="007B4769" w:rsidRPr="00CB3E8B" w:rsidRDefault="007B4769" w:rsidP="00801F5A">
            <w:pPr>
              <w:pStyle w:val="a1"/>
              <w:ind w:firstLine="240"/>
              <w:rPr>
                <w:color w:val="000000"/>
                <w:sz w:val="24"/>
                <w:szCs w:val="24"/>
              </w:rPr>
            </w:pPr>
          </w:p>
        </w:tc>
        <w:tc>
          <w:tcPr>
            <w:tcW w:w="1596" w:type="dxa"/>
          </w:tcPr>
          <w:p w:rsidR="007B4769" w:rsidRPr="00CB3E8B" w:rsidRDefault="007B4769" w:rsidP="00801F5A">
            <w:pPr>
              <w:pStyle w:val="a1"/>
              <w:ind w:firstLine="240"/>
              <w:rPr>
                <w:color w:val="000000"/>
                <w:sz w:val="24"/>
                <w:szCs w:val="24"/>
              </w:rPr>
            </w:pPr>
          </w:p>
        </w:tc>
        <w:tc>
          <w:tcPr>
            <w:tcW w:w="1288" w:type="dxa"/>
          </w:tcPr>
          <w:p w:rsidR="007B4769" w:rsidRPr="00CB3E8B" w:rsidRDefault="007B4769" w:rsidP="00801F5A">
            <w:pPr>
              <w:pStyle w:val="a1"/>
              <w:ind w:firstLine="240"/>
              <w:rPr>
                <w:color w:val="000000"/>
                <w:sz w:val="24"/>
                <w:szCs w:val="24"/>
              </w:rPr>
            </w:pPr>
          </w:p>
        </w:tc>
        <w:tc>
          <w:tcPr>
            <w:tcW w:w="1542" w:type="dxa"/>
          </w:tcPr>
          <w:p w:rsidR="007B4769" w:rsidRPr="00CB3E8B" w:rsidRDefault="007B4769" w:rsidP="00801F5A">
            <w:pPr>
              <w:pStyle w:val="a1"/>
              <w:ind w:firstLine="240"/>
              <w:rPr>
                <w:color w:val="000000"/>
                <w:sz w:val="24"/>
                <w:szCs w:val="24"/>
              </w:rPr>
            </w:pPr>
          </w:p>
        </w:tc>
        <w:tc>
          <w:tcPr>
            <w:tcW w:w="1418" w:type="dxa"/>
          </w:tcPr>
          <w:p w:rsidR="007B4769" w:rsidRPr="00CB3E8B" w:rsidRDefault="007B4769" w:rsidP="00801F5A">
            <w:pPr>
              <w:pStyle w:val="a1"/>
              <w:ind w:firstLine="240"/>
              <w:rPr>
                <w:color w:val="000000"/>
                <w:sz w:val="24"/>
                <w:szCs w:val="24"/>
              </w:rPr>
            </w:pPr>
          </w:p>
        </w:tc>
        <w:tc>
          <w:tcPr>
            <w:tcW w:w="904" w:type="dxa"/>
          </w:tcPr>
          <w:p w:rsidR="007B4769" w:rsidRPr="00CB3E8B" w:rsidRDefault="007B4769" w:rsidP="00801F5A">
            <w:pPr>
              <w:pStyle w:val="a1"/>
              <w:ind w:firstLine="240"/>
              <w:rPr>
                <w:color w:val="000000"/>
                <w:sz w:val="24"/>
                <w:szCs w:val="24"/>
              </w:rPr>
            </w:pPr>
          </w:p>
        </w:tc>
      </w:tr>
      <w:tr w:rsidR="007B4769" w:rsidRPr="00CB3E8B" w:rsidTr="007B4769">
        <w:trPr>
          <w:trHeight w:val="519"/>
          <w:jc w:val="center"/>
        </w:trPr>
        <w:tc>
          <w:tcPr>
            <w:tcW w:w="900" w:type="dxa"/>
          </w:tcPr>
          <w:p w:rsidR="007B4769" w:rsidRPr="00CB3E8B" w:rsidRDefault="007B4769" w:rsidP="00801F5A">
            <w:pPr>
              <w:pStyle w:val="a1"/>
              <w:ind w:firstLine="240"/>
              <w:rPr>
                <w:color w:val="000000"/>
                <w:sz w:val="24"/>
                <w:szCs w:val="24"/>
              </w:rPr>
            </w:pPr>
          </w:p>
        </w:tc>
        <w:tc>
          <w:tcPr>
            <w:tcW w:w="1620" w:type="dxa"/>
          </w:tcPr>
          <w:p w:rsidR="007B4769" w:rsidRPr="00CB3E8B" w:rsidRDefault="007B4769" w:rsidP="00801F5A">
            <w:pPr>
              <w:pStyle w:val="a1"/>
              <w:ind w:firstLine="240"/>
              <w:rPr>
                <w:color w:val="000000"/>
                <w:sz w:val="24"/>
                <w:szCs w:val="24"/>
              </w:rPr>
            </w:pPr>
          </w:p>
        </w:tc>
        <w:tc>
          <w:tcPr>
            <w:tcW w:w="1596" w:type="dxa"/>
          </w:tcPr>
          <w:p w:rsidR="007B4769" w:rsidRPr="00CB3E8B" w:rsidRDefault="007B4769" w:rsidP="00801F5A">
            <w:pPr>
              <w:pStyle w:val="a1"/>
              <w:ind w:firstLine="240"/>
              <w:rPr>
                <w:color w:val="000000"/>
                <w:sz w:val="24"/>
                <w:szCs w:val="24"/>
              </w:rPr>
            </w:pPr>
          </w:p>
        </w:tc>
        <w:tc>
          <w:tcPr>
            <w:tcW w:w="1288" w:type="dxa"/>
          </w:tcPr>
          <w:p w:rsidR="007B4769" w:rsidRPr="00CB3E8B" w:rsidRDefault="007B4769" w:rsidP="00801F5A">
            <w:pPr>
              <w:pStyle w:val="a1"/>
              <w:ind w:firstLine="240"/>
              <w:rPr>
                <w:color w:val="000000"/>
                <w:sz w:val="24"/>
                <w:szCs w:val="24"/>
              </w:rPr>
            </w:pPr>
          </w:p>
        </w:tc>
        <w:tc>
          <w:tcPr>
            <w:tcW w:w="1542" w:type="dxa"/>
          </w:tcPr>
          <w:p w:rsidR="007B4769" w:rsidRPr="00CB3E8B" w:rsidRDefault="007B4769" w:rsidP="00801F5A">
            <w:pPr>
              <w:pStyle w:val="a1"/>
              <w:ind w:firstLine="240"/>
              <w:rPr>
                <w:color w:val="000000"/>
                <w:sz w:val="24"/>
                <w:szCs w:val="24"/>
              </w:rPr>
            </w:pPr>
          </w:p>
        </w:tc>
        <w:tc>
          <w:tcPr>
            <w:tcW w:w="1418" w:type="dxa"/>
          </w:tcPr>
          <w:p w:rsidR="007B4769" w:rsidRPr="00CB3E8B" w:rsidRDefault="007B4769" w:rsidP="00801F5A">
            <w:pPr>
              <w:pStyle w:val="a1"/>
              <w:ind w:firstLine="240"/>
              <w:rPr>
                <w:color w:val="000000"/>
                <w:sz w:val="24"/>
                <w:szCs w:val="24"/>
              </w:rPr>
            </w:pPr>
          </w:p>
        </w:tc>
        <w:tc>
          <w:tcPr>
            <w:tcW w:w="904" w:type="dxa"/>
          </w:tcPr>
          <w:p w:rsidR="007B4769" w:rsidRPr="00CB3E8B" w:rsidRDefault="007B4769" w:rsidP="00801F5A">
            <w:pPr>
              <w:pStyle w:val="a1"/>
              <w:ind w:firstLine="240"/>
              <w:rPr>
                <w:color w:val="000000"/>
                <w:sz w:val="24"/>
                <w:szCs w:val="24"/>
              </w:rPr>
            </w:pPr>
          </w:p>
        </w:tc>
      </w:tr>
      <w:tr w:rsidR="007B4769" w:rsidRPr="00CB3E8B" w:rsidTr="007B4769">
        <w:trPr>
          <w:trHeight w:val="589"/>
          <w:jc w:val="center"/>
        </w:trPr>
        <w:tc>
          <w:tcPr>
            <w:tcW w:w="900" w:type="dxa"/>
          </w:tcPr>
          <w:p w:rsidR="007B4769" w:rsidRPr="00CB3E8B" w:rsidRDefault="007B4769" w:rsidP="00801F5A">
            <w:pPr>
              <w:pStyle w:val="a1"/>
              <w:ind w:firstLine="240"/>
              <w:rPr>
                <w:color w:val="000000"/>
                <w:sz w:val="24"/>
                <w:szCs w:val="24"/>
              </w:rPr>
            </w:pPr>
          </w:p>
        </w:tc>
        <w:tc>
          <w:tcPr>
            <w:tcW w:w="1620" w:type="dxa"/>
          </w:tcPr>
          <w:p w:rsidR="007B4769" w:rsidRPr="00CB3E8B" w:rsidRDefault="007B4769" w:rsidP="00801F5A">
            <w:pPr>
              <w:pStyle w:val="a1"/>
              <w:ind w:firstLine="240"/>
              <w:rPr>
                <w:color w:val="000000"/>
                <w:sz w:val="24"/>
                <w:szCs w:val="24"/>
              </w:rPr>
            </w:pPr>
          </w:p>
        </w:tc>
        <w:tc>
          <w:tcPr>
            <w:tcW w:w="1596" w:type="dxa"/>
          </w:tcPr>
          <w:p w:rsidR="007B4769" w:rsidRPr="00CB3E8B" w:rsidRDefault="007B4769" w:rsidP="00801F5A">
            <w:pPr>
              <w:pStyle w:val="a1"/>
              <w:ind w:firstLine="240"/>
              <w:rPr>
                <w:color w:val="000000"/>
                <w:sz w:val="24"/>
                <w:szCs w:val="24"/>
              </w:rPr>
            </w:pPr>
          </w:p>
        </w:tc>
        <w:tc>
          <w:tcPr>
            <w:tcW w:w="1288" w:type="dxa"/>
          </w:tcPr>
          <w:p w:rsidR="007B4769" w:rsidRPr="00CB3E8B" w:rsidRDefault="007B4769" w:rsidP="00801F5A">
            <w:pPr>
              <w:pStyle w:val="a1"/>
              <w:ind w:firstLine="240"/>
              <w:rPr>
                <w:color w:val="000000"/>
                <w:sz w:val="24"/>
                <w:szCs w:val="24"/>
              </w:rPr>
            </w:pPr>
          </w:p>
        </w:tc>
        <w:tc>
          <w:tcPr>
            <w:tcW w:w="1542" w:type="dxa"/>
          </w:tcPr>
          <w:p w:rsidR="007B4769" w:rsidRPr="00CB3E8B" w:rsidRDefault="007B4769" w:rsidP="00801F5A">
            <w:pPr>
              <w:pStyle w:val="a1"/>
              <w:ind w:firstLine="240"/>
              <w:rPr>
                <w:color w:val="000000"/>
                <w:sz w:val="24"/>
                <w:szCs w:val="24"/>
              </w:rPr>
            </w:pPr>
          </w:p>
        </w:tc>
        <w:tc>
          <w:tcPr>
            <w:tcW w:w="1418" w:type="dxa"/>
          </w:tcPr>
          <w:p w:rsidR="007B4769" w:rsidRPr="00CB3E8B" w:rsidRDefault="007B4769" w:rsidP="00801F5A">
            <w:pPr>
              <w:pStyle w:val="a1"/>
              <w:ind w:firstLine="240"/>
              <w:rPr>
                <w:color w:val="000000"/>
                <w:sz w:val="24"/>
                <w:szCs w:val="24"/>
              </w:rPr>
            </w:pPr>
          </w:p>
        </w:tc>
        <w:tc>
          <w:tcPr>
            <w:tcW w:w="904" w:type="dxa"/>
          </w:tcPr>
          <w:p w:rsidR="007B4769" w:rsidRPr="00CB3E8B" w:rsidRDefault="007B4769" w:rsidP="00801F5A">
            <w:pPr>
              <w:pStyle w:val="a1"/>
              <w:ind w:firstLine="240"/>
              <w:rPr>
                <w:color w:val="000000"/>
                <w:sz w:val="24"/>
                <w:szCs w:val="24"/>
              </w:rPr>
            </w:pPr>
          </w:p>
        </w:tc>
      </w:tr>
    </w:tbl>
    <w:p w:rsidR="00DA45A4" w:rsidRPr="00A5368F" w:rsidRDefault="00DA45A4" w:rsidP="007B4769">
      <w:pPr>
        <w:tabs>
          <w:tab w:val="left" w:pos="555"/>
          <w:tab w:val="left" w:pos="2214"/>
          <w:tab w:val="left" w:pos="3774"/>
          <w:tab w:val="left" w:pos="4854"/>
          <w:tab w:val="left" w:pos="5934"/>
          <w:tab w:val="left" w:pos="7014"/>
          <w:tab w:val="left" w:pos="8214"/>
          <w:tab w:val="left" w:pos="10134"/>
          <w:tab w:val="left" w:pos="11124"/>
        </w:tabs>
        <w:spacing w:line="320" w:lineRule="exact"/>
        <w:rPr>
          <w:rFonts w:ascii="楷体" w:eastAsia="楷体" w:hAnsi="楷体"/>
          <w:bCs/>
          <w:szCs w:val="21"/>
        </w:rPr>
      </w:pPr>
      <w:r w:rsidRPr="00A5368F">
        <w:rPr>
          <w:rFonts w:ascii="楷体" w:eastAsia="楷体" w:hAnsi="楷体" w:hint="eastAsia"/>
          <w:bCs/>
          <w:szCs w:val="21"/>
        </w:rPr>
        <w:t>说明：需提供合同复印件。</w:t>
      </w:r>
      <w:r w:rsidRPr="00A5368F">
        <w:rPr>
          <w:rFonts w:ascii="楷体" w:eastAsia="楷体" w:hAnsi="楷体"/>
          <w:bCs/>
          <w:szCs w:val="21"/>
        </w:rPr>
        <w:t xml:space="preserve"> </w:t>
      </w:r>
    </w:p>
    <w:p w:rsidR="00DA45A4" w:rsidRDefault="00DA45A4" w:rsidP="00DA45A4">
      <w:pPr>
        <w:adjustRightInd w:val="0"/>
        <w:spacing w:beforeLines="150" w:before="468" w:line="360" w:lineRule="auto"/>
        <w:jc w:val="left"/>
        <w:rPr>
          <w:rFonts w:ascii="宋体" w:hAnsi="宋体"/>
          <w:color w:val="000000"/>
          <w:szCs w:val="21"/>
        </w:rPr>
      </w:pPr>
      <w:r>
        <w:rPr>
          <w:rFonts w:ascii="宋体" w:hAnsi="宋体" w:hint="eastAsia"/>
          <w:color w:val="000000"/>
          <w:szCs w:val="21"/>
        </w:rPr>
        <w:t xml:space="preserve">供 </w:t>
      </w:r>
      <w:r>
        <w:rPr>
          <w:rFonts w:ascii="宋体" w:hAnsi="宋体"/>
          <w:color w:val="000000"/>
          <w:szCs w:val="21"/>
        </w:rPr>
        <w:t xml:space="preserve">  </w:t>
      </w:r>
      <w:r>
        <w:rPr>
          <w:rFonts w:ascii="宋体" w:hAnsi="宋体" w:hint="eastAsia"/>
          <w:color w:val="000000"/>
          <w:szCs w:val="21"/>
        </w:rPr>
        <w:t xml:space="preserve">应 </w:t>
      </w:r>
      <w:r>
        <w:rPr>
          <w:rFonts w:ascii="宋体" w:hAnsi="宋体"/>
          <w:color w:val="000000"/>
          <w:szCs w:val="21"/>
        </w:rPr>
        <w:t xml:space="preserve">  </w:t>
      </w:r>
      <w:r>
        <w:rPr>
          <w:rFonts w:ascii="宋体" w:hAnsi="宋体" w:hint="eastAsia"/>
          <w:color w:val="000000"/>
          <w:szCs w:val="21"/>
        </w:rPr>
        <w:t>商：</w:t>
      </w:r>
      <w:r>
        <w:rPr>
          <w:rFonts w:ascii="宋体" w:hAnsi="宋体" w:hint="eastAsia"/>
          <w:color w:val="000000"/>
          <w:szCs w:val="21"/>
          <w:u w:val="single"/>
        </w:rPr>
        <w:t xml:space="preserve">                        </w:t>
      </w:r>
      <w:r>
        <w:rPr>
          <w:rFonts w:ascii="宋体" w:hAnsi="宋体" w:hint="eastAsia"/>
          <w:color w:val="000000"/>
          <w:szCs w:val="21"/>
        </w:rPr>
        <w:t>（单位盖章）</w:t>
      </w:r>
    </w:p>
    <w:p w:rsidR="00DA45A4" w:rsidRDefault="00DA45A4" w:rsidP="00DA45A4">
      <w:pPr>
        <w:pStyle w:val="Char10"/>
        <w:spacing w:beforeLines="150" w:before="468" w:line="360" w:lineRule="auto"/>
        <w:rPr>
          <w:rFonts w:ascii="宋体" w:hAnsi="宋体"/>
        </w:rPr>
      </w:pPr>
      <w:r>
        <w:rPr>
          <w:rFonts w:ascii="宋体" w:hAnsi="宋体" w:hint="eastAsia"/>
        </w:rPr>
        <w:t>法定代表人或委托代理人</w:t>
      </w:r>
      <w:r>
        <w:rPr>
          <w:rFonts w:ascii="宋体" w:hAnsi="宋体" w:hint="eastAsia"/>
          <w:u w:val="single"/>
        </w:rPr>
        <w:t xml:space="preserve">                </w:t>
      </w:r>
      <w:r w:rsidR="00410342">
        <w:rPr>
          <w:rFonts w:ascii="宋体" w:hAnsi="宋体" w:hint="eastAsia"/>
        </w:rPr>
        <w:t>（签名）</w:t>
      </w:r>
    </w:p>
    <w:p w:rsidR="00DA45A4" w:rsidRDefault="00DA45A4" w:rsidP="00DA45A4">
      <w:pPr>
        <w:pStyle w:val="Char10"/>
        <w:spacing w:beforeLines="150" w:before="468" w:line="360" w:lineRule="auto"/>
        <w:rPr>
          <w:rFonts w:ascii="宋体" w:hAnsi="宋体"/>
        </w:rPr>
      </w:pPr>
      <w:r>
        <w:rPr>
          <w:rFonts w:ascii="宋体" w:hAnsi="宋体" w:hint="eastAsia"/>
          <w:bCs/>
        </w:rPr>
        <w:t xml:space="preserve">日    期:  20   年   月   日   </w:t>
      </w:r>
    </w:p>
    <w:p w:rsidR="00DA45A4" w:rsidRDefault="00DA45A4" w:rsidP="00DA45A4">
      <w:pPr>
        <w:adjustRightInd w:val="0"/>
        <w:spacing w:line="400" w:lineRule="exact"/>
        <w:jc w:val="left"/>
        <w:rPr>
          <w:rFonts w:ascii="宋体" w:hAnsi="宋体"/>
          <w:bCs/>
          <w:sz w:val="24"/>
        </w:rPr>
      </w:pPr>
    </w:p>
    <w:p w:rsidR="00DA45A4" w:rsidRDefault="00DA45A4" w:rsidP="00DA45A4">
      <w:pPr>
        <w:adjustRightInd w:val="0"/>
        <w:spacing w:line="400" w:lineRule="exact"/>
        <w:jc w:val="left"/>
        <w:rPr>
          <w:rFonts w:ascii="宋体" w:hAnsi="宋体"/>
          <w:bCs/>
          <w:sz w:val="28"/>
          <w:szCs w:val="28"/>
        </w:rPr>
      </w:pPr>
    </w:p>
    <w:p w:rsidR="00636543" w:rsidRDefault="00636543">
      <w:pPr>
        <w:widowControl/>
        <w:jc w:val="left"/>
        <w:rPr>
          <w:rFonts w:ascii="黑体" w:eastAsia="黑体" w:hAnsi="宋体"/>
          <w:bCs/>
          <w:sz w:val="36"/>
          <w:szCs w:val="36"/>
        </w:rPr>
      </w:pPr>
      <w:r>
        <w:rPr>
          <w:rFonts w:ascii="黑体" w:eastAsia="黑体" w:hAnsi="宋体"/>
          <w:bCs/>
          <w:sz w:val="36"/>
          <w:szCs w:val="36"/>
        </w:rPr>
        <w:br w:type="page"/>
      </w:r>
    </w:p>
    <w:p w:rsidR="00636543" w:rsidRPr="00CB3E8B" w:rsidRDefault="00636543" w:rsidP="00636543">
      <w:pPr>
        <w:adjustRightInd w:val="0"/>
        <w:snapToGrid w:val="0"/>
        <w:spacing w:beforeLines="50" w:before="156" w:line="360" w:lineRule="auto"/>
        <w:jc w:val="center"/>
        <w:rPr>
          <w:rFonts w:ascii="黑体" w:eastAsia="黑体" w:hAnsi="黑体"/>
          <w:sz w:val="32"/>
          <w:szCs w:val="32"/>
        </w:rPr>
      </w:pPr>
      <w:r w:rsidRPr="00CB3E8B">
        <w:rPr>
          <w:rFonts w:ascii="黑体" w:eastAsia="黑体" w:hAnsi="楷体"/>
          <w:sz w:val="32"/>
          <w:szCs w:val="32"/>
        </w:rPr>
        <w:lastRenderedPageBreak/>
        <w:t>2</w:t>
      </w:r>
      <w:r w:rsidRPr="00CB3E8B">
        <w:rPr>
          <w:rFonts w:ascii="黑体" w:eastAsia="黑体" w:hAnsi="楷体" w:hint="eastAsia"/>
          <w:sz w:val="32"/>
          <w:szCs w:val="32"/>
        </w:rPr>
        <w:t>.</w:t>
      </w:r>
      <w:r w:rsidRPr="00CB3E8B">
        <w:rPr>
          <w:rFonts w:ascii="黑体" w:eastAsia="黑体" w:hAnsi="黑体" w:hint="eastAsia"/>
          <w:sz w:val="32"/>
          <w:szCs w:val="32"/>
        </w:rPr>
        <w:t>其他非供应商的必备证明材料</w:t>
      </w:r>
    </w:p>
    <w:p w:rsidR="00636543" w:rsidRPr="00CB3E8B" w:rsidRDefault="00636543" w:rsidP="00636543">
      <w:pPr>
        <w:pStyle w:val="a6"/>
      </w:pPr>
    </w:p>
    <w:p w:rsidR="00636543" w:rsidRPr="00CB3E8B" w:rsidRDefault="00636543" w:rsidP="00636543">
      <w:pPr>
        <w:adjustRightInd w:val="0"/>
        <w:snapToGrid w:val="0"/>
        <w:jc w:val="left"/>
        <w:rPr>
          <w:rFonts w:ascii="宋体" w:hAnsi="宋体"/>
          <w:b/>
          <w:color w:val="000000"/>
          <w:sz w:val="36"/>
          <w:szCs w:val="36"/>
        </w:rPr>
      </w:pPr>
      <w:r w:rsidRPr="00CB3E8B">
        <w:rPr>
          <w:rFonts w:ascii="楷体" w:eastAsia="楷体" w:hAnsi="楷体" w:hint="eastAsia"/>
          <w:szCs w:val="21"/>
        </w:rPr>
        <w:t>说明：1</w:t>
      </w:r>
      <w:r w:rsidRPr="00CB3E8B">
        <w:rPr>
          <w:rFonts w:ascii="楷体" w:eastAsia="楷体" w:hAnsi="楷体"/>
          <w:szCs w:val="21"/>
        </w:rPr>
        <w:t>.</w:t>
      </w:r>
      <w:r w:rsidRPr="00CB3E8B">
        <w:rPr>
          <w:rFonts w:ascii="楷体" w:eastAsia="楷体" w:hAnsi="楷体" w:hint="eastAsia"/>
          <w:szCs w:val="21"/>
        </w:rPr>
        <w:t>供应商提供所投企业（或产品）质量认证证书、环境认证证书等认证证书</w:t>
      </w:r>
      <w:r w:rsidRPr="00CB3E8B">
        <w:rPr>
          <w:rFonts w:ascii="楷体" w:eastAsia="楷体" w:hAnsi="楷体" w:cs="宋体" w:hint="eastAsia"/>
          <w:bCs/>
          <w:spacing w:val="6"/>
          <w:kern w:val="0"/>
          <w:szCs w:val="21"/>
        </w:rPr>
        <w:t>，仅作为评审</w:t>
      </w:r>
      <w:r>
        <w:rPr>
          <w:rFonts w:ascii="楷体" w:eastAsia="楷体" w:hAnsi="楷体" w:cs="宋体" w:hint="eastAsia"/>
          <w:bCs/>
          <w:spacing w:val="6"/>
          <w:kern w:val="0"/>
          <w:szCs w:val="21"/>
        </w:rPr>
        <w:t>参考</w:t>
      </w:r>
      <w:r w:rsidRPr="00CB3E8B">
        <w:rPr>
          <w:rFonts w:ascii="楷体" w:eastAsia="楷体" w:hAnsi="楷体" w:cs="宋体" w:hint="eastAsia"/>
          <w:bCs/>
          <w:spacing w:val="6"/>
          <w:kern w:val="0"/>
          <w:szCs w:val="21"/>
        </w:rPr>
        <w:t>因素。</w:t>
      </w:r>
    </w:p>
    <w:p w:rsidR="00636543" w:rsidRPr="00CB3E8B" w:rsidRDefault="00636543" w:rsidP="00636543">
      <w:pPr>
        <w:ind w:leftChars="-67" w:left="-141" w:firstLineChars="250" w:firstLine="525"/>
        <w:rPr>
          <w:rFonts w:ascii="宋体" w:hAnsi="宋体"/>
          <w:b/>
          <w:color w:val="000000"/>
          <w:sz w:val="36"/>
          <w:szCs w:val="36"/>
        </w:rPr>
      </w:pPr>
      <w:r w:rsidRPr="00CB3E8B">
        <w:rPr>
          <w:rFonts w:ascii="楷体" w:eastAsia="楷体" w:hAnsi="楷体" w:hint="eastAsia"/>
          <w:szCs w:val="21"/>
        </w:rPr>
        <w:t>2</w:t>
      </w:r>
      <w:r w:rsidRPr="00CB3E8B">
        <w:rPr>
          <w:rFonts w:ascii="楷体" w:eastAsia="楷体" w:hAnsi="楷体"/>
          <w:szCs w:val="21"/>
        </w:rPr>
        <w:t>.</w:t>
      </w:r>
      <w:r w:rsidRPr="00CB3E8B">
        <w:rPr>
          <w:rFonts w:ascii="楷体" w:eastAsia="楷体" w:hAnsi="楷体" w:hint="eastAsia"/>
          <w:szCs w:val="21"/>
        </w:rPr>
        <w:t>包含但不限于</w:t>
      </w:r>
      <w:r w:rsidR="008F1955">
        <w:rPr>
          <w:rFonts w:ascii="楷体" w:eastAsia="楷体" w:hAnsi="楷体" w:hint="eastAsia"/>
          <w:szCs w:val="21"/>
        </w:rPr>
        <w:t>谈判文件</w:t>
      </w:r>
      <w:r w:rsidRPr="00CB3E8B">
        <w:rPr>
          <w:rFonts w:ascii="楷体" w:eastAsia="楷体" w:hAnsi="楷体" w:hint="eastAsia"/>
          <w:szCs w:val="21"/>
        </w:rPr>
        <w:t>要求的</w:t>
      </w:r>
      <w:r w:rsidRPr="00CB3E8B">
        <w:rPr>
          <w:rFonts w:ascii="楷体" w:eastAsia="楷体" w:hAnsi="楷体" w:cs="宋体" w:hint="eastAsia"/>
          <w:bCs/>
          <w:spacing w:val="6"/>
          <w:kern w:val="0"/>
          <w:szCs w:val="21"/>
        </w:rPr>
        <w:t>其他非供应商的必备证明材料，仅作为评审</w:t>
      </w:r>
      <w:r>
        <w:rPr>
          <w:rFonts w:ascii="楷体" w:eastAsia="楷体" w:hAnsi="楷体" w:cs="宋体" w:hint="eastAsia"/>
          <w:bCs/>
          <w:spacing w:val="6"/>
          <w:kern w:val="0"/>
          <w:szCs w:val="21"/>
        </w:rPr>
        <w:t>参考</w:t>
      </w:r>
      <w:r w:rsidRPr="00CB3E8B">
        <w:rPr>
          <w:rFonts w:ascii="楷体" w:eastAsia="楷体" w:hAnsi="楷体" w:cs="宋体" w:hint="eastAsia"/>
          <w:bCs/>
          <w:spacing w:val="6"/>
          <w:kern w:val="0"/>
          <w:szCs w:val="21"/>
        </w:rPr>
        <w:t>因素。</w:t>
      </w:r>
    </w:p>
    <w:p w:rsidR="00636543" w:rsidRDefault="00636543">
      <w:pPr>
        <w:widowControl/>
        <w:jc w:val="left"/>
        <w:rPr>
          <w:rFonts w:ascii="黑体" w:eastAsia="黑体" w:hAnsi="宋体"/>
          <w:bCs/>
          <w:sz w:val="36"/>
          <w:szCs w:val="36"/>
        </w:rPr>
      </w:pPr>
      <w:r>
        <w:rPr>
          <w:rFonts w:ascii="黑体" w:eastAsia="黑体" w:hAnsi="宋体"/>
          <w:bCs/>
          <w:sz w:val="36"/>
          <w:szCs w:val="36"/>
        </w:rPr>
        <w:br w:type="page"/>
      </w:r>
    </w:p>
    <w:p w:rsidR="00DA45A4" w:rsidRDefault="00F1106E" w:rsidP="00DA45A4">
      <w:pPr>
        <w:adjustRightInd w:val="0"/>
        <w:spacing w:line="400" w:lineRule="exact"/>
        <w:jc w:val="center"/>
        <w:rPr>
          <w:rFonts w:ascii="黑体" w:eastAsia="黑体" w:hAnsi="宋体"/>
          <w:bCs/>
          <w:sz w:val="36"/>
          <w:szCs w:val="36"/>
        </w:rPr>
      </w:pPr>
      <w:r>
        <w:rPr>
          <w:rFonts w:ascii="黑体" w:eastAsia="黑体" w:hAnsi="宋体" w:hint="eastAsia"/>
          <w:bCs/>
          <w:sz w:val="36"/>
          <w:szCs w:val="36"/>
        </w:rPr>
        <w:lastRenderedPageBreak/>
        <w:t>八</w:t>
      </w:r>
      <w:r w:rsidR="00DA45A4">
        <w:rPr>
          <w:rFonts w:ascii="黑体" w:eastAsia="黑体" w:hAnsi="宋体" w:hint="eastAsia"/>
          <w:bCs/>
          <w:sz w:val="36"/>
          <w:szCs w:val="36"/>
        </w:rPr>
        <w:t>、技术文件</w:t>
      </w:r>
    </w:p>
    <w:p w:rsidR="00DA45A4" w:rsidRDefault="00DA45A4" w:rsidP="00DA45A4">
      <w:pPr>
        <w:adjustRightInd w:val="0"/>
        <w:spacing w:line="400" w:lineRule="exact"/>
        <w:jc w:val="left"/>
        <w:rPr>
          <w:rFonts w:ascii="宋体" w:hAnsi="宋体"/>
          <w:bCs/>
          <w:sz w:val="24"/>
        </w:rPr>
      </w:pPr>
    </w:p>
    <w:p w:rsidR="00636543" w:rsidRPr="00CB3E8B" w:rsidRDefault="00636543" w:rsidP="00636543">
      <w:pPr>
        <w:spacing w:line="360" w:lineRule="auto"/>
        <w:rPr>
          <w:rFonts w:ascii="楷体" w:eastAsia="楷体" w:hAnsi="楷体"/>
          <w:szCs w:val="21"/>
        </w:rPr>
      </w:pPr>
      <w:r w:rsidRPr="00CB3E8B">
        <w:rPr>
          <w:rFonts w:ascii="楷体" w:eastAsia="楷体" w:hAnsi="楷体" w:hint="eastAsia"/>
          <w:szCs w:val="21"/>
        </w:rPr>
        <w:t>说明：格式自定，应当包括（但不限于）</w:t>
      </w:r>
      <w:r w:rsidR="008F1955">
        <w:rPr>
          <w:rFonts w:ascii="楷体" w:eastAsia="楷体" w:hAnsi="楷体" w:hint="eastAsia"/>
          <w:szCs w:val="21"/>
        </w:rPr>
        <w:t>谈判文件</w:t>
      </w:r>
      <w:r w:rsidRPr="00CB3E8B">
        <w:rPr>
          <w:rFonts w:ascii="楷体" w:eastAsia="楷体" w:hAnsi="楷体" w:hint="eastAsia"/>
          <w:szCs w:val="21"/>
        </w:rPr>
        <w:t>中规定的全部技术要求内容。</w:t>
      </w:r>
    </w:p>
    <w:p w:rsidR="00DA45A4" w:rsidRDefault="00DA45A4" w:rsidP="00DA45A4">
      <w:pPr>
        <w:adjustRightInd w:val="0"/>
        <w:spacing w:line="400" w:lineRule="exact"/>
        <w:jc w:val="left"/>
        <w:rPr>
          <w:rFonts w:ascii="宋体" w:hAnsi="宋体"/>
          <w:bCs/>
          <w:sz w:val="24"/>
        </w:rPr>
      </w:pPr>
    </w:p>
    <w:p w:rsidR="00DA45A4" w:rsidRDefault="00DA45A4" w:rsidP="00DA45A4">
      <w:pPr>
        <w:pStyle w:val="Char10"/>
        <w:spacing w:line="400" w:lineRule="exact"/>
        <w:jc w:val="center"/>
        <w:rPr>
          <w:rFonts w:ascii="黑体" w:eastAsia="黑体" w:hAnsi="宋体"/>
          <w:sz w:val="36"/>
          <w:szCs w:val="36"/>
        </w:rPr>
      </w:pPr>
    </w:p>
    <w:p w:rsidR="00DA45A4" w:rsidRDefault="00DA45A4" w:rsidP="00DA45A4">
      <w:pPr>
        <w:pStyle w:val="Char10"/>
        <w:spacing w:line="400" w:lineRule="exact"/>
        <w:jc w:val="center"/>
        <w:rPr>
          <w:rFonts w:ascii="黑体" w:eastAsia="黑体" w:hAnsi="宋体"/>
          <w:sz w:val="36"/>
          <w:szCs w:val="36"/>
        </w:rPr>
        <w:sectPr w:rsidR="00DA45A4">
          <w:pgSz w:w="11907" w:h="16840"/>
          <w:pgMar w:top="1440" w:right="1474" w:bottom="1440" w:left="1474" w:header="851" w:footer="992" w:gutter="0"/>
          <w:cols w:space="720"/>
          <w:docGrid w:type="lines" w:linePitch="312"/>
        </w:sectPr>
      </w:pPr>
    </w:p>
    <w:p w:rsidR="00DA45A4" w:rsidRDefault="00F1106E" w:rsidP="00DA45A4">
      <w:pPr>
        <w:pStyle w:val="Char10"/>
        <w:spacing w:line="400" w:lineRule="exact"/>
        <w:jc w:val="center"/>
        <w:rPr>
          <w:rFonts w:ascii="黑体" w:eastAsia="黑体" w:hAnsi="宋体"/>
          <w:sz w:val="36"/>
          <w:szCs w:val="36"/>
        </w:rPr>
      </w:pPr>
      <w:r>
        <w:rPr>
          <w:rFonts w:ascii="黑体" w:eastAsia="黑体" w:hAnsi="宋体" w:hint="eastAsia"/>
          <w:sz w:val="36"/>
          <w:szCs w:val="36"/>
        </w:rPr>
        <w:lastRenderedPageBreak/>
        <w:t>九</w:t>
      </w:r>
      <w:r w:rsidR="00DA45A4">
        <w:rPr>
          <w:rFonts w:ascii="黑体" w:eastAsia="黑体" w:hAnsi="宋体" w:hint="eastAsia"/>
          <w:sz w:val="36"/>
          <w:szCs w:val="36"/>
        </w:rPr>
        <w:t>、供应商需要补充说明的事项</w:t>
      </w:r>
    </w:p>
    <w:p w:rsidR="00DA45A4" w:rsidRDefault="00DA45A4" w:rsidP="00DA45A4">
      <w:pPr>
        <w:adjustRightInd w:val="0"/>
        <w:snapToGrid w:val="0"/>
        <w:spacing w:line="360" w:lineRule="auto"/>
        <w:jc w:val="center"/>
        <w:rPr>
          <w:rFonts w:ascii="宋体" w:hAnsi="宋体"/>
          <w:b/>
          <w:sz w:val="36"/>
          <w:szCs w:val="36"/>
        </w:rPr>
      </w:pPr>
    </w:p>
    <w:p w:rsidR="00DA45A4" w:rsidRDefault="00DA45A4" w:rsidP="00DA45A4">
      <w:pPr>
        <w:ind w:leftChars="-67" w:left="-141" w:firstLineChars="250" w:firstLine="525"/>
        <w:rPr>
          <w:rFonts w:ascii="楷体" w:eastAsia="楷体" w:hAnsi="楷体"/>
          <w:szCs w:val="21"/>
        </w:rPr>
      </w:pPr>
      <w:r>
        <w:rPr>
          <w:rFonts w:ascii="楷体" w:eastAsia="楷体" w:hAnsi="楷体" w:hint="eastAsia"/>
          <w:szCs w:val="21"/>
        </w:rPr>
        <w:t>说明：</w:t>
      </w:r>
    </w:p>
    <w:p w:rsidR="00DA45A4" w:rsidRDefault="00DA45A4" w:rsidP="00DA45A4">
      <w:pPr>
        <w:ind w:leftChars="-67" w:left="-141" w:firstLineChars="250" w:firstLine="525"/>
        <w:rPr>
          <w:rFonts w:ascii="楷体" w:eastAsia="楷体" w:hAnsi="楷体"/>
          <w:szCs w:val="21"/>
        </w:rPr>
      </w:pPr>
      <w:r>
        <w:rPr>
          <w:rFonts w:ascii="楷体" w:eastAsia="楷体" w:hAnsi="楷体" w:hint="eastAsia"/>
          <w:szCs w:val="21"/>
        </w:rPr>
        <w:t xml:space="preserve">     包含但不限于谈判文件要求，供应商认为有必要补充说明的其他证明材料，格式自定。</w:t>
      </w:r>
    </w:p>
    <w:p w:rsidR="00DA45A4" w:rsidRDefault="00DA45A4" w:rsidP="00DA45A4">
      <w:pPr>
        <w:pStyle w:val="a1"/>
        <w:spacing w:beforeLines="50" w:before="156" w:afterLines="50" w:after="156"/>
        <w:jc w:val="center"/>
        <w:rPr>
          <w:rFonts w:ascii="方正小标宋简体" w:eastAsia="方正小标宋简体"/>
          <w:sz w:val="52"/>
          <w:szCs w:val="52"/>
        </w:rPr>
      </w:pPr>
    </w:p>
    <w:p w:rsidR="00DA45A4" w:rsidRDefault="00DA45A4" w:rsidP="00DA45A4">
      <w:pPr>
        <w:pStyle w:val="a1"/>
        <w:spacing w:beforeLines="50" w:before="156" w:afterLines="50" w:after="156"/>
        <w:jc w:val="center"/>
        <w:rPr>
          <w:rFonts w:ascii="方正小标宋简体" w:eastAsia="方正小标宋简体"/>
          <w:sz w:val="52"/>
          <w:szCs w:val="52"/>
        </w:rPr>
      </w:pPr>
    </w:p>
    <w:p w:rsidR="00DA45A4" w:rsidRDefault="00DA45A4" w:rsidP="00DA45A4">
      <w:pPr>
        <w:pStyle w:val="a1"/>
        <w:spacing w:beforeLines="50" w:before="156" w:afterLines="50" w:after="156"/>
        <w:jc w:val="center"/>
        <w:rPr>
          <w:rFonts w:ascii="方正小标宋简体" w:eastAsia="方正小标宋简体"/>
          <w:sz w:val="52"/>
          <w:szCs w:val="52"/>
        </w:rPr>
      </w:pPr>
    </w:p>
    <w:p w:rsidR="00DA45A4" w:rsidRDefault="00DA45A4" w:rsidP="00DA45A4">
      <w:pPr>
        <w:rPr>
          <w:rFonts w:ascii="方正小标宋简体" w:eastAsia="方正小标宋简体"/>
          <w:sz w:val="52"/>
          <w:szCs w:val="52"/>
        </w:rPr>
      </w:pPr>
      <w:r>
        <w:rPr>
          <w:rFonts w:ascii="方正小标宋简体" w:eastAsia="方正小标宋简体" w:hint="eastAsia"/>
          <w:sz w:val="52"/>
          <w:szCs w:val="52"/>
        </w:rPr>
        <w:br w:type="page"/>
      </w:r>
    </w:p>
    <w:p w:rsidR="00DA45A4" w:rsidRDefault="00DA45A4" w:rsidP="00DA45A4"/>
    <w:p w:rsidR="00DA45A4" w:rsidRDefault="00DA45A4" w:rsidP="00DA45A4">
      <w:pPr>
        <w:pStyle w:val="a1"/>
        <w:spacing w:beforeLines="50" w:before="156"/>
        <w:ind w:firstLine="0"/>
        <w:jc w:val="center"/>
        <w:outlineLvl w:val="0"/>
        <w:rPr>
          <w:rFonts w:ascii="黑体" w:eastAsia="黑体"/>
          <w:sz w:val="72"/>
          <w:szCs w:val="72"/>
        </w:rPr>
      </w:pPr>
      <w:bookmarkStart w:id="118" w:name="_Toc8344"/>
    </w:p>
    <w:p w:rsidR="00DA45A4" w:rsidRDefault="00DA45A4" w:rsidP="00DA45A4">
      <w:pPr>
        <w:pStyle w:val="a1"/>
        <w:spacing w:beforeLines="50" w:before="156"/>
        <w:ind w:firstLine="0"/>
        <w:jc w:val="center"/>
        <w:outlineLvl w:val="0"/>
        <w:rPr>
          <w:rFonts w:ascii="黑体" w:eastAsia="黑体"/>
          <w:sz w:val="72"/>
          <w:szCs w:val="72"/>
        </w:rPr>
      </w:pPr>
    </w:p>
    <w:p w:rsidR="00DA45A4" w:rsidRDefault="00DA45A4" w:rsidP="00DA45A4">
      <w:pPr>
        <w:pStyle w:val="a1"/>
        <w:spacing w:beforeLines="50" w:before="156"/>
        <w:ind w:firstLine="0"/>
        <w:jc w:val="center"/>
        <w:outlineLvl w:val="0"/>
        <w:rPr>
          <w:rFonts w:ascii="黑体" w:eastAsia="黑体"/>
          <w:sz w:val="72"/>
          <w:szCs w:val="72"/>
        </w:rPr>
      </w:pPr>
    </w:p>
    <w:p w:rsidR="00DA45A4" w:rsidRDefault="00DA45A4" w:rsidP="00DA45A4">
      <w:pPr>
        <w:pStyle w:val="a1"/>
        <w:spacing w:beforeLines="50" w:before="156"/>
        <w:ind w:firstLine="0"/>
        <w:jc w:val="center"/>
        <w:outlineLvl w:val="0"/>
        <w:rPr>
          <w:rFonts w:ascii="黑体" w:eastAsia="黑体"/>
          <w:sz w:val="72"/>
          <w:szCs w:val="72"/>
        </w:rPr>
      </w:pPr>
    </w:p>
    <w:p w:rsidR="00DA45A4" w:rsidRDefault="00DA45A4" w:rsidP="00DA45A4">
      <w:pPr>
        <w:pStyle w:val="a1"/>
        <w:spacing w:beforeLines="50" w:before="156"/>
        <w:ind w:firstLine="0"/>
        <w:jc w:val="center"/>
        <w:outlineLvl w:val="0"/>
        <w:rPr>
          <w:rFonts w:ascii="黑体" w:eastAsia="黑体"/>
          <w:sz w:val="72"/>
          <w:szCs w:val="72"/>
        </w:rPr>
      </w:pPr>
      <w:r>
        <w:rPr>
          <w:rFonts w:ascii="黑体" w:eastAsia="黑体" w:hint="eastAsia"/>
          <w:sz w:val="72"/>
          <w:szCs w:val="72"/>
        </w:rPr>
        <w:t>资格审查</w:t>
      </w:r>
      <w:bookmarkEnd w:id="118"/>
      <w:r>
        <w:rPr>
          <w:rFonts w:ascii="黑体" w:eastAsia="黑体" w:hint="eastAsia"/>
          <w:sz w:val="72"/>
          <w:szCs w:val="72"/>
        </w:rPr>
        <w:t>部分</w:t>
      </w:r>
    </w:p>
    <w:p w:rsidR="00DA45A4" w:rsidRDefault="00DA45A4" w:rsidP="00DA45A4">
      <w:pPr>
        <w:pStyle w:val="a1"/>
        <w:spacing w:beforeLines="50" w:before="156"/>
        <w:ind w:firstLine="0"/>
        <w:rPr>
          <w:rFonts w:ascii="仿宋_GB2312" w:eastAsia="仿宋_GB2312"/>
          <w:sz w:val="36"/>
          <w:szCs w:val="36"/>
        </w:rPr>
      </w:pPr>
    </w:p>
    <w:p w:rsidR="00DA45A4" w:rsidRDefault="00DA45A4" w:rsidP="00DA45A4">
      <w:pPr>
        <w:pStyle w:val="a1"/>
        <w:spacing w:beforeLines="50" w:before="156"/>
        <w:ind w:firstLine="0"/>
        <w:rPr>
          <w:rFonts w:ascii="仿宋_GB2312" w:eastAsia="仿宋_GB2312"/>
          <w:sz w:val="36"/>
          <w:szCs w:val="36"/>
        </w:rPr>
      </w:pPr>
    </w:p>
    <w:p w:rsidR="00DA45A4" w:rsidRDefault="00DA45A4" w:rsidP="00DA45A4">
      <w:pPr>
        <w:pStyle w:val="a1"/>
        <w:spacing w:beforeLines="50" w:before="156"/>
        <w:ind w:firstLine="0"/>
        <w:rPr>
          <w:rFonts w:ascii="仿宋_GB2312" w:eastAsia="仿宋_GB2312"/>
          <w:sz w:val="36"/>
          <w:szCs w:val="36"/>
        </w:rPr>
      </w:pPr>
    </w:p>
    <w:p w:rsidR="00DA45A4" w:rsidRDefault="00DA45A4" w:rsidP="00DA45A4">
      <w:pPr>
        <w:pStyle w:val="a1"/>
        <w:spacing w:beforeLines="50" w:before="156"/>
        <w:ind w:firstLine="0"/>
        <w:rPr>
          <w:rFonts w:ascii="仿宋_GB2312" w:eastAsia="仿宋_GB2312"/>
          <w:sz w:val="36"/>
          <w:szCs w:val="36"/>
        </w:rPr>
      </w:pPr>
    </w:p>
    <w:p w:rsidR="00DA45A4" w:rsidRDefault="00DA45A4" w:rsidP="00DA45A4">
      <w:pPr>
        <w:pStyle w:val="a1"/>
        <w:spacing w:beforeLines="50" w:before="156"/>
        <w:ind w:firstLine="0"/>
        <w:rPr>
          <w:rFonts w:ascii="仿宋_GB2312" w:eastAsia="仿宋_GB2312"/>
          <w:sz w:val="36"/>
          <w:szCs w:val="36"/>
        </w:rPr>
      </w:pPr>
    </w:p>
    <w:p w:rsidR="00DA45A4" w:rsidRDefault="00DA45A4" w:rsidP="00DA45A4">
      <w:pPr>
        <w:pStyle w:val="a1"/>
        <w:spacing w:beforeLines="50" w:before="156"/>
        <w:ind w:firstLine="0"/>
        <w:rPr>
          <w:rFonts w:ascii="仿宋_GB2312" w:eastAsia="仿宋_GB2312"/>
          <w:sz w:val="36"/>
          <w:szCs w:val="36"/>
        </w:rPr>
      </w:pPr>
    </w:p>
    <w:p w:rsidR="00DA45A4" w:rsidRDefault="00DA45A4" w:rsidP="00DA45A4">
      <w:pPr>
        <w:pStyle w:val="a1"/>
        <w:spacing w:beforeLines="50" w:before="156"/>
        <w:ind w:firstLine="0"/>
        <w:rPr>
          <w:rFonts w:ascii="仿宋_GB2312" w:eastAsia="仿宋_GB2312"/>
          <w:sz w:val="36"/>
          <w:szCs w:val="36"/>
        </w:rPr>
      </w:pPr>
    </w:p>
    <w:p w:rsidR="00DA45A4" w:rsidRDefault="00DA45A4" w:rsidP="00DA45A4">
      <w:pPr>
        <w:pStyle w:val="a1"/>
        <w:spacing w:beforeLines="50" w:before="156"/>
        <w:ind w:firstLine="0"/>
        <w:rPr>
          <w:rFonts w:ascii="仿宋_GB2312" w:eastAsia="仿宋_GB2312"/>
          <w:sz w:val="36"/>
          <w:szCs w:val="36"/>
        </w:rPr>
      </w:pPr>
    </w:p>
    <w:p w:rsidR="00DA45A4" w:rsidRDefault="00DA45A4" w:rsidP="00DA45A4">
      <w:pPr>
        <w:pStyle w:val="a1"/>
        <w:spacing w:beforeLines="50" w:before="156"/>
        <w:ind w:firstLine="0"/>
        <w:rPr>
          <w:rFonts w:ascii="仿宋_GB2312" w:eastAsia="仿宋_GB2312"/>
          <w:sz w:val="36"/>
          <w:szCs w:val="36"/>
        </w:rPr>
      </w:pPr>
    </w:p>
    <w:p w:rsidR="00DA45A4" w:rsidRDefault="00DA45A4" w:rsidP="00DA45A4">
      <w:pPr>
        <w:pStyle w:val="a1"/>
        <w:spacing w:beforeLines="50" w:before="156"/>
        <w:ind w:firstLine="0"/>
        <w:rPr>
          <w:rFonts w:ascii="仿宋_GB2312" w:eastAsia="仿宋_GB2312"/>
          <w:sz w:val="36"/>
          <w:szCs w:val="36"/>
        </w:rPr>
      </w:pPr>
    </w:p>
    <w:p w:rsidR="00801F5A" w:rsidRPr="00CB3E8B" w:rsidRDefault="00801F5A" w:rsidP="00801F5A">
      <w:pPr>
        <w:pStyle w:val="a1"/>
        <w:spacing w:beforeLines="50" w:before="156" w:afterLines="50" w:after="156" w:line="360" w:lineRule="auto"/>
        <w:ind w:firstLine="0"/>
        <w:jc w:val="center"/>
        <w:rPr>
          <w:rFonts w:ascii="黑体" w:eastAsia="黑体" w:hAnsi="黑体" w:cs="黑体"/>
          <w:sz w:val="44"/>
          <w:szCs w:val="44"/>
        </w:rPr>
      </w:pPr>
      <w:r w:rsidRPr="00CB3E8B">
        <w:rPr>
          <w:rFonts w:ascii="黑体" w:eastAsia="黑体" w:hAnsi="黑体" w:cs="黑体" w:hint="eastAsia"/>
          <w:sz w:val="44"/>
          <w:szCs w:val="44"/>
        </w:rPr>
        <w:lastRenderedPageBreak/>
        <w:t>目  录</w:t>
      </w:r>
    </w:p>
    <w:p w:rsidR="00801F5A" w:rsidRPr="00CB3E8B" w:rsidRDefault="00801F5A" w:rsidP="00801F5A">
      <w:pPr>
        <w:pStyle w:val="a1"/>
        <w:spacing w:beforeLines="50" w:before="156" w:afterLines="50" w:after="156" w:line="360" w:lineRule="auto"/>
        <w:ind w:firstLine="0"/>
        <w:jc w:val="center"/>
        <w:rPr>
          <w:rFonts w:ascii="宋体" w:hAnsi="宋体"/>
          <w:color w:val="000000"/>
          <w:szCs w:val="21"/>
        </w:rPr>
      </w:pPr>
      <w:r w:rsidRPr="00CB3E8B">
        <w:rPr>
          <w:rFonts w:ascii="宋体" w:hAnsi="宋体" w:hint="eastAsia"/>
          <w:color w:val="000000"/>
          <w:szCs w:val="21"/>
        </w:rPr>
        <w:t>1.供应商基本情况表…………………………………………………………………………</w:t>
      </w:r>
      <w:r w:rsidRPr="00CB3E8B">
        <w:rPr>
          <w:rFonts w:hint="eastAsia"/>
          <w:szCs w:val="21"/>
        </w:rPr>
        <w:t>页码</w:t>
      </w:r>
    </w:p>
    <w:p w:rsidR="00801F5A" w:rsidRPr="00CB3E8B" w:rsidRDefault="00801F5A" w:rsidP="00AE1F65">
      <w:pPr>
        <w:pStyle w:val="a1"/>
        <w:spacing w:beforeLines="50" w:before="156" w:afterLines="50" w:after="156" w:line="360" w:lineRule="auto"/>
        <w:ind w:firstLineChars="200"/>
        <w:rPr>
          <w:rFonts w:ascii="宋体" w:hAnsi="宋体"/>
          <w:color w:val="000000"/>
          <w:szCs w:val="21"/>
        </w:rPr>
      </w:pPr>
      <w:r w:rsidRPr="00CB3E8B">
        <w:rPr>
          <w:rFonts w:ascii="宋体" w:hAnsi="宋体" w:hint="eastAsia"/>
          <w:color w:val="000000"/>
          <w:szCs w:val="21"/>
        </w:rPr>
        <w:t>2.法定代表人身份证明…………………………………………………………………………</w:t>
      </w:r>
    </w:p>
    <w:p w:rsidR="008E2787" w:rsidRDefault="00801F5A" w:rsidP="00801F5A">
      <w:pPr>
        <w:pStyle w:val="a1"/>
        <w:spacing w:beforeLines="50" w:before="156" w:afterLines="50" w:after="156" w:line="360" w:lineRule="auto"/>
        <w:ind w:firstLineChars="200"/>
        <w:rPr>
          <w:rFonts w:ascii="宋体" w:hAnsi="宋体"/>
          <w:color w:val="000000"/>
          <w:szCs w:val="21"/>
        </w:rPr>
      </w:pPr>
      <w:r w:rsidRPr="00CB3E8B">
        <w:rPr>
          <w:rFonts w:ascii="宋体" w:hAnsi="宋体" w:hint="eastAsia"/>
          <w:color w:val="000000"/>
          <w:szCs w:val="21"/>
        </w:rPr>
        <w:t>3.法定代表人授权</w:t>
      </w:r>
      <w:r w:rsidR="008E2787">
        <w:rPr>
          <w:rFonts w:ascii="宋体" w:hAnsi="宋体" w:hint="eastAsia"/>
          <w:color w:val="000000"/>
          <w:szCs w:val="21"/>
        </w:rPr>
        <w:t>委托</w:t>
      </w:r>
      <w:r w:rsidRPr="00CB3E8B">
        <w:rPr>
          <w:rFonts w:ascii="宋体" w:hAnsi="宋体" w:hint="eastAsia"/>
          <w:color w:val="000000"/>
          <w:szCs w:val="21"/>
        </w:rPr>
        <w:t>书……………………………………………………………………</w:t>
      </w:r>
    </w:p>
    <w:p w:rsidR="00801F5A" w:rsidRPr="00CB3E8B" w:rsidRDefault="00801F5A" w:rsidP="00801F5A">
      <w:pPr>
        <w:pStyle w:val="a1"/>
        <w:spacing w:beforeLines="50" w:before="156" w:afterLines="50" w:after="156" w:line="360" w:lineRule="auto"/>
        <w:ind w:firstLineChars="200"/>
        <w:rPr>
          <w:rFonts w:ascii="宋体" w:hAnsi="宋体"/>
          <w:color w:val="000000"/>
          <w:szCs w:val="21"/>
        </w:rPr>
      </w:pPr>
      <w:r w:rsidRPr="00CB3E8B">
        <w:rPr>
          <w:rFonts w:ascii="宋体" w:hAnsi="宋体" w:hint="eastAsia"/>
          <w:color w:val="000000"/>
          <w:szCs w:val="21"/>
        </w:rPr>
        <w:t>4.供应商</w:t>
      </w:r>
      <w:r w:rsidRPr="00CB3E8B">
        <w:rPr>
          <w:rFonts w:ascii="宋体" w:hAnsi="宋体" w:cs="宋体" w:hint="eastAsia"/>
          <w:color w:val="000000"/>
          <w:kern w:val="0"/>
          <w:szCs w:val="21"/>
          <w:lang w:val="zh-CN"/>
        </w:rPr>
        <w:t>营业执照等证明文件，自然人的身份证明</w:t>
      </w:r>
      <w:r w:rsidRPr="00CB3E8B">
        <w:rPr>
          <w:rFonts w:ascii="宋体" w:hAnsi="宋体" w:hint="eastAsia"/>
          <w:color w:val="000000"/>
          <w:szCs w:val="21"/>
        </w:rPr>
        <w:t>…………………………………………</w:t>
      </w:r>
    </w:p>
    <w:p w:rsidR="00801F5A" w:rsidRPr="00CB3E8B" w:rsidRDefault="00801F5A" w:rsidP="00801F5A">
      <w:pPr>
        <w:pStyle w:val="a1"/>
        <w:spacing w:beforeLines="50" w:before="156" w:afterLines="50" w:after="156" w:line="360" w:lineRule="auto"/>
        <w:ind w:firstLineChars="200"/>
        <w:rPr>
          <w:rFonts w:ascii="宋体" w:hAnsi="宋体"/>
          <w:color w:val="000000"/>
          <w:szCs w:val="21"/>
        </w:rPr>
      </w:pPr>
      <w:r w:rsidRPr="00CB3E8B">
        <w:rPr>
          <w:rFonts w:ascii="宋体" w:hAnsi="宋体" w:hint="eastAsia"/>
          <w:color w:val="000000"/>
          <w:szCs w:val="21"/>
        </w:rPr>
        <w:t>5.财务状况报告…………………………………………………………………………………</w:t>
      </w:r>
    </w:p>
    <w:p w:rsidR="00801F5A" w:rsidRPr="00CB3E8B" w:rsidRDefault="00801F5A" w:rsidP="00801F5A">
      <w:pPr>
        <w:pStyle w:val="a1"/>
        <w:spacing w:beforeLines="50" w:before="156" w:afterLines="50" w:after="156" w:line="360" w:lineRule="auto"/>
        <w:ind w:firstLineChars="200"/>
        <w:rPr>
          <w:rFonts w:ascii="宋体" w:hAnsi="宋体"/>
          <w:color w:val="000000"/>
          <w:szCs w:val="21"/>
        </w:rPr>
      </w:pPr>
      <w:r w:rsidRPr="00CB3E8B">
        <w:rPr>
          <w:rFonts w:ascii="宋体" w:hAnsi="宋体" w:hint="eastAsia"/>
          <w:color w:val="000000"/>
          <w:szCs w:val="21"/>
        </w:rPr>
        <w:t>6.税收缴纳证明…………………………………………………………………………………</w:t>
      </w:r>
    </w:p>
    <w:p w:rsidR="00801F5A" w:rsidRPr="00CB3E8B" w:rsidRDefault="00801F5A" w:rsidP="00801F5A">
      <w:pPr>
        <w:pStyle w:val="a1"/>
        <w:spacing w:beforeLines="50" w:before="156" w:afterLines="50" w:after="156" w:line="360" w:lineRule="auto"/>
        <w:ind w:firstLineChars="200"/>
        <w:rPr>
          <w:rFonts w:ascii="宋体" w:hAnsi="宋体"/>
          <w:color w:val="000000"/>
          <w:szCs w:val="21"/>
        </w:rPr>
      </w:pPr>
      <w:r w:rsidRPr="00CB3E8B">
        <w:rPr>
          <w:rFonts w:ascii="宋体" w:hAnsi="宋体" w:hint="eastAsia"/>
          <w:color w:val="000000"/>
          <w:szCs w:val="21"/>
        </w:rPr>
        <w:t>7.社会保障资金缴纳证明………………………………………………………………………</w:t>
      </w:r>
    </w:p>
    <w:p w:rsidR="00801F5A" w:rsidRPr="00CB3E8B" w:rsidRDefault="00801F5A" w:rsidP="00801F5A">
      <w:pPr>
        <w:pStyle w:val="a1"/>
        <w:spacing w:beforeLines="50" w:before="156" w:afterLines="50" w:after="156" w:line="360" w:lineRule="auto"/>
        <w:ind w:firstLineChars="200"/>
        <w:rPr>
          <w:rFonts w:ascii="宋体" w:hAnsi="宋体"/>
          <w:color w:val="000000"/>
          <w:szCs w:val="21"/>
        </w:rPr>
      </w:pPr>
      <w:r w:rsidRPr="00CB3E8B">
        <w:rPr>
          <w:rFonts w:ascii="宋体" w:hAnsi="宋体" w:hint="eastAsia"/>
          <w:color w:val="000000"/>
          <w:szCs w:val="21"/>
        </w:rPr>
        <w:t>8.</w:t>
      </w:r>
      <w:r w:rsidRPr="00CB3E8B">
        <w:rPr>
          <w:rFonts w:ascii="宋体" w:hAnsi="宋体" w:cs="宋体" w:hint="eastAsia"/>
          <w:color w:val="000000"/>
          <w:kern w:val="0"/>
          <w:szCs w:val="21"/>
          <w:lang w:val="zh-CN"/>
        </w:rPr>
        <w:t>具备履行合同所必需的设备和专业技术能力的证明</w:t>
      </w:r>
      <w:r w:rsidRPr="00CB3E8B">
        <w:rPr>
          <w:rFonts w:ascii="宋体" w:hAnsi="宋体" w:hint="eastAsia"/>
          <w:color w:val="000000"/>
          <w:szCs w:val="21"/>
        </w:rPr>
        <w:t>………………………………………</w:t>
      </w:r>
    </w:p>
    <w:p w:rsidR="00801F5A" w:rsidRPr="00CB3E8B" w:rsidRDefault="00801F5A" w:rsidP="00801F5A">
      <w:pPr>
        <w:pStyle w:val="a1"/>
        <w:spacing w:beforeLines="50" w:before="156" w:afterLines="50" w:after="156" w:line="360" w:lineRule="auto"/>
        <w:ind w:firstLineChars="200"/>
        <w:rPr>
          <w:rFonts w:ascii="宋体" w:hAnsi="宋体"/>
          <w:color w:val="000000"/>
          <w:szCs w:val="21"/>
        </w:rPr>
      </w:pPr>
      <w:r w:rsidRPr="00CB3E8B">
        <w:rPr>
          <w:rFonts w:ascii="宋体" w:hAnsi="宋体" w:hint="eastAsia"/>
          <w:color w:val="000000"/>
          <w:szCs w:val="21"/>
        </w:rPr>
        <w:t>9.响应声明书……………………………………………………………………………………</w:t>
      </w:r>
    </w:p>
    <w:p w:rsidR="00801F5A" w:rsidRPr="00CB3E8B" w:rsidRDefault="00801F5A" w:rsidP="00801F5A">
      <w:pPr>
        <w:pStyle w:val="a1"/>
        <w:spacing w:beforeLines="50" w:before="156" w:afterLines="50" w:after="156" w:line="360" w:lineRule="auto"/>
        <w:ind w:firstLineChars="200"/>
        <w:rPr>
          <w:rFonts w:ascii="宋体" w:hAnsi="宋体"/>
          <w:color w:val="000000"/>
          <w:szCs w:val="21"/>
        </w:rPr>
      </w:pPr>
      <w:r w:rsidRPr="00CB3E8B">
        <w:rPr>
          <w:rFonts w:ascii="宋体" w:hAnsi="宋体"/>
          <w:color w:val="000000"/>
          <w:szCs w:val="21"/>
        </w:rPr>
        <w:t>10</w:t>
      </w:r>
      <w:r w:rsidRPr="00CB3E8B">
        <w:rPr>
          <w:rFonts w:ascii="宋体" w:hAnsi="宋体" w:hint="eastAsia"/>
          <w:color w:val="000000"/>
          <w:szCs w:val="21"/>
        </w:rPr>
        <w:t>.特定资格证明材料……………………………………………………………………………</w:t>
      </w:r>
    </w:p>
    <w:p w:rsidR="00801F5A" w:rsidRPr="00CB3E8B" w:rsidRDefault="00801F5A" w:rsidP="00801F5A">
      <w:pPr>
        <w:pStyle w:val="a1"/>
        <w:spacing w:beforeLines="50" w:before="156" w:afterLines="50" w:after="156" w:line="360" w:lineRule="auto"/>
        <w:ind w:firstLineChars="200"/>
        <w:rPr>
          <w:rFonts w:ascii="黑体" w:eastAsia="黑体" w:hAnsi="黑体" w:cs="黑体"/>
          <w:szCs w:val="21"/>
        </w:rPr>
      </w:pPr>
      <w:r w:rsidRPr="00CB3E8B">
        <w:rPr>
          <w:rFonts w:ascii="宋体" w:hAnsi="宋体" w:hint="eastAsia"/>
          <w:color w:val="000000"/>
          <w:szCs w:val="21"/>
        </w:rPr>
        <w:t>1</w:t>
      </w:r>
      <w:r w:rsidRPr="00CB3E8B">
        <w:rPr>
          <w:rFonts w:ascii="宋体" w:hAnsi="宋体"/>
          <w:color w:val="000000"/>
          <w:szCs w:val="21"/>
        </w:rPr>
        <w:t>1</w:t>
      </w:r>
      <w:r w:rsidRPr="00CB3E8B">
        <w:rPr>
          <w:rFonts w:ascii="宋体" w:hAnsi="宋体" w:hint="eastAsia"/>
          <w:color w:val="000000"/>
          <w:szCs w:val="21"/>
        </w:rPr>
        <w:t>.</w:t>
      </w:r>
      <w:r w:rsidR="000811DA">
        <w:rPr>
          <w:rFonts w:ascii="宋体" w:hAnsi="宋体" w:hint="eastAsia"/>
          <w:szCs w:val="21"/>
        </w:rPr>
        <w:t>供应商需补充的</w:t>
      </w:r>
      <w:r w:rsidRPr="00CB3E8B">
        <w:rPr>
          <w:rFonts w:ascii="宋体" w:hAnsi="宋体" w:hint="eastAsia"/>
          <w:szCs w:val="21"/>
        </w:rPr>
        <w:t>其他资格证明材料</w:t>
      </w:r>
      <w:r w:rsidR="000811DA">
        <w:rPr>
          <w:rFonts w:ascii="宋体" w:hAnsi="宋体" w:hint="eastAsia"/>
          <w:color w:val="000000"/>
          <w:szCs w:val="21"/>
        </w:rPr>
        <w:t>…………………………………………………………</w:t>
      </w:r>
    </w:p>
    <w:p w:rsidR="00801F5A" w:rsidRDefault="00801F5A">
      <w:pPr>
        <w:widowControl/>
        <w:jc w:val="left"/>
        <w:rPr>
          <w:rFonts w:ascii="黑体" w:eastAsia="黑体" w:hAnsi="宋体"/>
          <w:sz w:val="36"/>
          <w:szCs w:val="36"/>
        </w:rPr>
      </w:pPr>
      <w:r>
        <w:rPr>
          <w:rFonts w:ascii="黑体" w:eastAsia="黑体" w:hAnsi="宋体"/>
          <w:sz w:val="36"/>
          <w:szCs w:val="36"/>
        </w:rPr>
        <w:br w:type="page"/>
      </w:r>
    </w:p>
    <w:p w:rsidR="00DA45A4" w:rsidRPr="00BD3F55" w:rsidRDefault="00DA45A4" w:rsidP="00DA45A4">
      <w:pPr>
        <w:spacing w:line="360" w:lineRule="auto"/>
        <w:ind w:firstLineChars="400" w:firstLine="1440"/>
        <w:jc w:val="center"/>
        <w:rPr>
          <w:rFonts w:ascii="宋体" w:hAnsi="宋体"/>
          <w:szCs w:val="21"/>
        </w:rPr>
      </w:pPr>
      <w:r>
        <w:rPr>
          <w:rFonts w:ascii="黑体" w:eastAsia="黑体" w:hAnsi="宋体" w:hint="eastAsia"/>
          <w:sz w:val="36"/>
          <w:szCs w:val="36"/>
        </w:rPr>
        <w:lastRenderedPageBreak/>
        <w:t>1.供应商基本情况表</w:t>
      </w:r>
    </w:p>
    <w:tbl>
      <w:tblPr>
        <w:tblW w:w="900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18"/>
        <w:gridCol w:w="539"/>
        <w:gridCol w:w="543"/>
        <w:gridCol w:w="962"/>
        <w:gridCol w:w="850"/>
        <w:gridCol w:w="590"/>
        <w:gridCol w:w="294"/>
        <w:gridCol w:w="1083"/>
        <w:gridCol w:w="1329"/>
        <w:gridCol w:w="2092"/>
      </w:tblGrid>
      <w:tr w:rsidR="00DA45A4" w:rsidTr="00B55D96">
        <w:trPr>
          <w:trHeight w:val="561"/>
        </w:trPr>
        <w:tc>
          <w:tcPr>
            <w:tcW w:w="1800" w:type="dxa"/>
            <w:gridSpan w:val="3"/>
            <w:vAlign w:val="center"/>
          </w:tcPr>
          <w:p w:rsidR="00DA45A4" w:rsidRDefault="00DA45A4" w:rsidP="00B55D96">
            <w:pPr>
              <w:topLinePunct/>
              <w:jc w:val="center"/>
              <w:rPr>
                <w:rFonts w:ascii="宋体" w:hAnsi="宋体"/>
                <w:szCs w:val="21"/>
              </w:rPr>
            </w:pPr>
            <w:r>
              <w:rPr>
                <w:rFonts w:ascii="宋体" w:hAnsi="宋体" w:hint="eastAsia"/>
                <w:szCs w:val="21"/>
              </w:rPr>
              <w:t>供应商</w:t>
            </w:r>
            <w:r>
              <w:rPr>
                <w:rFonts w:ascii="宋体" w:hAnsi="宋体"/>
                <w:szCs w:val="21"/>
              </w:rPr>
              <w:t>名称</w:t>
            </w:r>
          </w:p>
        </w:tc>
        <w:tc>
          <w:tcPr>
            <w:tcW w:w="3779" w:type="dxa"/>
            <w:gridSpan w:val="5"/>
            <w:vAlign w:val="center"/>
          </w:tcPr>
          <w:p w:rsidR="00DA45A4" w:rsidRDefault="00DA45A4" w:rsidP="00B55D96">
            <w:pPr>
              <w:topLinePunct/>
              <w:jc w:val="center"/>
              <w:rPr>
                <w:rFonts w:ascii="宋体" w:hAnsi="宋体"/>
                <w:szCs w:val="21"/>
              </w:rPr>
            </w:pPr>
          </w:p>
        </w:tc>
        <w:tc>
          <w:tcPr>
            <w:tcW w:w="1329" w:type="dxa"/>
            <w:vAlign w:val="center"/>
          </w:tcPr>
          <w:p w:rsidR="00DA45A4" w:rsidRDefault="00DA45A4" w:rsidP="00B55D96">
            <w:pPr>
              <w:topLinePunct/>
              <w:jc w:val="center"/>
              <w:rPr>
                <w:rFonts w:ascii="宋体" w:hAnsi="宋体"/>
                <w:szCs w:val="21"/>
              </w:rPr>
            </w:pPr>
            <w:r>
              <w:rPr>
                <w:rFonts w:ascii="宋体" w:hAnsi="宋体"/>
                <w:szCs w:val="21"/>
              </w:rPr>
              <w:t>法定代表人</w:t>
            </w:r>
          </w:p>
        </w:tc>
        <w:tc>
          <w:tcPr>
            <w:tcW w:w="2092" w:type="dxa"/>
            <w:vAlign w:val="center"/>
          </w:tcPr>
          <w:p w:rsidR="00DA45A4" w:rsidRDefault="00DA45A4" w:rsidP="00B55D96">
            <w:pPr>
              <w:topLinePunct/>
              <w:spacing w:line="440" w:lineRule="exact"/>
              <w:jc w:val="center"/>
              <w:rPr>
                <w:rFonts w:ascii="宋体" w:hAnsi="宋体"/>
                <w:szCs w:val="21"/>
              </w:rPr>
            </w:pPr>
          </w:p>
        </w:tc>
      </w:tr>
      <w:tr w:rsidR="00DA45A4" w:rsidTr="00B55D96">
        <w:trPr>
          <w:trHeight w:val="611"/>
        </w:trPr>
        <w:tc>
          <w:tcPr>
            <w:tcW w:w="1800" w:type="dxa"/>
            <w:gridSpan w:val="3"/>
            <w:vAlign w:val="center"/>
          </w:tcPr>
          <w:p w:rsidR="00DA45A4" w:rsidRDefault="00DA45A4" w:rsidP="00B55D96">
            <w:pPr>
              <w:topLinePunct/>
              <w:jc w:val="center"/>
              <w:rPr>
                <w:rFonts w:ascii="宋体" w:hAnsi="宋体"/>
                <w:sz w:val="18"/>
                <w:szCs w:val="18"/>
              </w:rPr>
            </w:pPr>
            <w:r w:rsidRPr="0081616F">
              <w:rPr>
                <w:rFonts w:ascii="宋体" w:hAnsi="宋体" w:hint="eastAsia"/>
                <w:szCs w:val="21"/>
              </w:rPr>
              <w:t>统一社会信用代码</w:t>
            </w:r>
          </w:p>
        </w:tc>
        <w:tc>
          <w:tcPr>
            <w:tcW w:w="3779" w:type="dxa"/>
            <w:gridSpan w:val="5"/>
            <w:vAlign w:val="center"/>
          </w:tcPr>
          <w:p w:rsidR="00DA45A4" w:rsidRDefault="00DA45A4" w:rsidP="00B55D96">
            <w:pPr>
              <w:topLinePunct/>
              <w:spacing w:line="440" w:lineRule="exact"/>
              <w:jc w:val="center"/>
              <w:rPr>
                <w:rFonts w:ascii="宋体" w:hAnsi="宋体"/>
                <w:szCs w:val="21"/>
              </w:rPr>
            </w:pPr>
          </w:p>
        </w:tc>
        <w:tc>
          <w:tcPr>
            <w:tcW w:w="1329" w:type="dxa"/>
            <w:vAlign w:val="center"/>
          </w:tcPr>
          <w:p w:rsidR="00DA45A4" w:rsidRDefault="00DA45A4" w:rsidP="00B55D96">
            <w:pPr>
              <w:topLinePunct/>
              <w:jc w:val="center"/>
              <w:rPr>
                <w:rFonts w:ascii="宋体" w:hAnsi="宋体"/>
                <w:szCs w:val="21"/>
              </w:rPr>
            </w:pPr>
            <w:r>
              <w:rPr>
                <w:rFonts w:ascii="宋体" w:hAnsi="宋体"/>
                <w:szCs w:val="21"/>
              </w:rPr>
              <w:t>邮政编码</w:t>
            </w:r>
          </w:p>
        </w:tc>
        <w:tc>
          <w:tcPr>
            <w:tcW w:w="2092" w:type="dxa"/>
            <w:vAlign w:val="center"/>
          </w:tcPr>
          <w:p w:rsidR="00DA45A4" w:rsidRDefault="00DA45A4" w:rsidP="00B55D96">
            <w:pPr>
              <w:topLinePunct/>
              <w:spacing w:line="440" w:lineRule="exact"/>
              <w:jc w:val="center"/>
              <w:rPr>
                <w:rFonts w:ascii="宋体" w:hAnsi="宋体"/>
                <w:szCs w:val="21"/>
              </w:rPr>
            </w:pPr>
          </w:p>
        </w:tc>
      </w:tr>
      <w:tr w:rsidR="00DA45A4" w:rsidTr="00B55D96">
        <w:trPr>
          <w:trHeight w:val="608"/>
        </w:trPr>
        <w:tc>
          <w:tcPr>
            <w:tcW w:w="1800" w:type="dxa"/>
            <w:gridSpan w:val="3"/>
            <w:vAlign w:val="center"/>
          </w:tcPr>
          <w:p w:rsidR="00DA45A4" w:rsidRDefault="00DA45A4" w:rsidP="00B55D96">
            <w:pPr>
              <w:topLinePunct/>
              <w:jc w:val="center"/>
              <w:rPr>
                <w:rFonts w:ascii="宋体" w:hAnsi="宋体"/>
                <w:szCs w:val="21"/>
              </w:rPr>
            </w:pPr>
            <w:r>
              <w:rPr>
                <w:rFonts w:ascii="宋体" w:hAnsi="宋体" w:hint="eastAsia"/>
                <w:szCs w:val="21"/>
              </w:rPr>
              <w:t>授权代表</w:t>
            </w:r>
          </w:p>
        </w:tc>
        <w:tc>
          <w:tcPr>
            <w:tcW w:w="3779" w:type="dxa"/>
            <w:gridSpan w:val="5"/>
            <w:vAlign w:val="center"/>
          </w:tcPr>
          <w:p w:rsidR="00DA45A4" w:rsidRDefault="00DA45A4" w:rsidP="00B55D96">
            <w:pPr>
              <w:topLinePunct/>
              <w:jc w:val="center"/>
              <w:rPr>
                <w:rFonts w:ascii="宋体" w:hAnsi="宋体"/>
                <w:szCs w:val="21"/>
              </w:rPr>
            </w:pPr>
          </w:p>
        </w:tc>
        <w:tc>
          <w:tcPr>
            <w:tcW w:w="1329" w:type="dxa"/>
            <w:vAlign w:val="center"/>
          </w:tcPr>
          <w:p w:rsidR="00DA45A4" w:rsidRDefault="00DA45A4" w:rsidP="00B55D96">
            <w:pPr>
              <w:topLinePunct/>
              <w:jc w:val="center"/>
              <w:rPr>
                <w:rFonts w:ascii="宋体" w:hAnsi="宋体"/>
                <w:szCs w:val="21"/>
              </w:rPr>
            </w:pPr>
            <w:r>
              <w:rPr>
                <w:rFonts w:ascii="宋体" w:hAnsi="宋体" w:hint="eastAsia"/>
                <w:szCs w:val="21"/>
              </w:rPr>
              <w:t>企业类型</w:t>
            </w:r>
          </w:p>
        </w:tc>
        <w:tc>
          <w:tcPr>
            <w:tcW w:w="2092" w:type="dxa"/>
            <w:vAlign w:val="center"/>
          </w:tcPr>
          <w:p w:rsidR="00DA45A4" w:rsidRDefault="00DA45A4" w:rsidP="00B55D96">
            <w:pPr>
              <w:topLinePunct/>
              <w:spacing w:line="440" w:lineRule="exact"/>
              <w:jc w:val="center"/>
              <w:rPr>
                <w:rFonts w:ascii="宋体" w:hAnsi="宋体"/>
                <w:szCs w:val="21"/>
              </w:rPr>
            </w:pPr>
          </w:p>
        </w:tc>
      </w:tr>
      <w:tr w:rsidR="00DA45A4" w:rsidTr="00B55D96">
        <w:trPr>
          <w:trHeight w:val="608"/>
        </w:trPr>
        <w:tc>
          <w:tcPr>
            <w:tcW w:w="1800" w:type="dxa"/>
            <w:gridSpan w:val="3"/>
            <w:vAlign w:val="center"/>
          </w:tcPr>
          <w:p w:rsidR="00DA45A4" w:rsidRDefault="00DA45A4" w:rsidP="00B55D96">
            <w:pPr>
              <w:topLinePunct/>
              <w:jc w:val="center"/>
              <w:rPr>
                <w:rFonts w:ascii="宋体" w:hAnsi="宋体"/>
                <w:szCs w:val="21"/>
              </w:rPr>
            </w:pPr>
            <w:r>
              <w:rPr>
                <w:rFonts w:ascii="宋体" w:hAnsi="宋体" w:hint="eastAsia"/>
                <w:szCs w:val="21"/>
              </w:rPr>
              <w:t>上年营业收入</w:t>
            </w:r>
          </w:p>
        </w:tc>
        <w:tc>
          <w:tcPr>
            <w:tcW w:w="3779" w:type="dxa"/>
            <w:gridSpan w:val="5"/>
            <w:vAlign w:val="center"/>
          </w:tcPr>
          <w:p w:rsidR="00DA45A4" w:rsidRDefault="00DA45A4" w:rsidP="00B55D96">
            <w:pPr>
              <w:topLinePunct/>
              <w:jc w:val="center"/>
              <w:rPr>
                <w:rFonts w:ascii="宋体" w:hAnsi="宋体"/>
                <w:szCs w:val="21"/>
              </w:rPr>
            </w:pPr>
          </w:p>
        </w:tc>
        <w:tc>
          <w:tcPr>
            <w:tcW w:w="1329" w:type="dxa"/>
            <w:vAlign w:val="center"/>
          </w:tcPr>
          <w:p w:rsidR="00DA45A4" w:rsidRDefault="00DA45A4" w:rsidP="00B55D96">
            <w:pPr>
              <w:topLinePunct/>
              <w:jc w:val="center"/>
              <w:rPr>
                <w:rFonts w:ascii="宋体" w:hAnsi="宋体"/>
                <w:szCs w:val="21"/>
              </w:rPr>
            </w:pPr>
            <w:r>
              <w:rPr>
                <w:rFonts w:ascii="宋体" w:hAnsi="宋体" w:hint="eastAsia"/>
                <w:szCs w:val="21"/>
              </w:rPr>
              <w:t>员工总人数</w:t>
            </w:r>
          </w:p>
        </w:tc>
        <w:tc>
          <w:tcPr>
            <w:tcW w:w="2092" w:type="dxa"/>
            <w:vAlign w:val="center"/>
          </w:tcPr>
          <w:p w:rsidR="00DA45A4" w:rsidRDefault="00DA45A4" w:rsidP="00B55D96">
            <w:pPr>
              <w:topLinePunct/>
              <w:spacing w:line="440" w:lineRule="exact"/>
              <w:jc w:val="center"/>
              <w:rPr>
                <w:rFonts w:ascii="宋体" w:hAnsi="宋体"/>
                <w:szCs w:val="21"/>
              </w:rPr>
            </w:pPr>
          </w:p>
        </w:tc>
      </w:tr>
      <w:tr w:rsidR="00DA45A4" w:rsidTr="00B55D96">
        <w:trPr>
          <w:trHeight w:val="624"/>
        </w:trPr>
        <w:tc>
          <w:tcPr>
            <w:tcW w:w="718" w:type="dxa"/>
            <w:vMerge w:val="restart"/>
            <w:vAlign w:val="center"/>
          </w:tcPr>
          <w:p w:rsidR="00DA45A4" w:rsidRDefault="00DA45A4" w:rsidP="00B55D96">
            <w:pPr>
              <w:topLinePunct/>
              <w:spacing w:line="440" w:lineRule="exact"/>
              <w:jc w:val="center"/>
              <w:rPr>
                <w:rFonts w:ascii="宋体" w:hAnsi="宋体"/>
                <w:szCs w:val="21"/>
              </w:rPr>
            </w:pPr>
            <w:r>
              <w:rPr>
                <w:rFonts w:ascii="宋体" w:hAnsi="宋体" w:hint="eastAsia"/>
                <w:szCs w:val="21"/>
              </w:rPr>
              <w:t>营业执照</w:t>
            </w:r>
          </w:p>
        </w:tc>
        <w:tc>
          <w:tcPr>
            <w:tcW w:w="2044" w:type="dxa"/>
            <w:gridSpan w:val="3"/>
            <w:vAlign w:val="center"/>
          </w:tcPr>
          <w:p w:rsidR="00DA45A4" w:rsidRDefault="00DA45A4" w:rsidP="00B55D96">
            <w:pPr>
              <w:topLinePunct/>
              <w:spacing w:line="440" w:lineRule="exact"/>
              <w:jc w:val="center"/>
              <w:rPr>
                <w:rFonts w:ascii="宋体" w:hAnsi="宋体"/>
                <w:szCs w:val="21"/>
              </w:rPr>
            </w:pPr>
            <w:r>
              <w:rPr>
                <w:rFonts w:ascii="宋体" w:hAnsi="宋体" w:hint="eastAsia"/>
                <w:szCs w:val="21"/>
              </w:rPr>
              <w:t>注册号码</w:t>
            </w:r>
          </w:p>
        </w:tc>
        <w:tc>
          <w:tcPr>
            <w:tcW w:w="1440" w:type="dxa"/>
            <w:gridSpan w:val="2"/>
            <w:vAlign w:val="center"/>
          </w:tcPr>
          <w:p w:rsidR="00DA45A4" w:rsidRDefault="00DA45A4" w:rsidP="00B55D96">
            <w:pPr>
              <w:topLinePunct/>
              <w:spacing w:line="440" w:lineRule="exact"/>
              <w:jc w:val="center"/>
              <w:rPr>
                <w:rFonts w:ascii="宋体" w:hAnsi="宋体"/>
                <w:szCs w:val="21"/>
              </w:rPr>
            </w:pPr>
          </w:p>
        </w:tc>
        <w:tc>
          <w:tcPr>
            <w:tcW w:w="1377" w:type="dxa"/>
            <w:gridSpan w:val="2"/>
            <w:vAlign w:val="center"/>
          </w:tcPr>
          <w:p w:rsidR="00DA45A4" w:rsidRDefault="00DA45A4" w:rsidP="00B55D96">
            <w:pPr>
              <w:topLinePunct/>
              <w:spacing w:line="440" w:lineRule="exact"/>
              <w:ind w:firstLineChars="50" w:firstLine="105"/>
              <w:jc w:val="center"/>
              <w:rPr>
                <w:rFonts w:ascii="宋体" w:hAnsi="宋体"/>
                <w:szCs w:val="21"/>
              </w:rPr>
            </w:pPr>
            <w:r>
              <w:rPr>
                <w:rFonts w:ascii="宋体" w:hAnsi="宋体" w:hint="eastAsia"/>
                <w:szCs w:val="21"/>
              </w:rPr>
              <w:t>注册地址</w:t>
            </w:r>
          </w:p>
        </w:tc>
        <w:tc>
          <w:tcPr>
            <w:tcW w:w="3421" w:type="dxa"/>
            <w:gridSpan w:val="2"/>
            <w:vAlign w:val="center"/>
          </w:tcPr>
          <w:p w:rsidR="00DA45A4" w:rsidRDefault="00DA45A4" w:rsidP="00B55D96">
            <w:pPr>
              <w:topLinePunct/>
              <w:spacing w:line="440" w:lineRule="exact"/>
              <w:ind w:firstLineChars="50" w:firstLine="105"/>
              <w:jc w:val="center"/>
              <w:rPr>
                <w:rFonts w:ascii="宋体" w:hAnsi="宋体"/>
                <w:szCs w:val="21"/>
              </w:rPr>
            </w:pPr>
          </w:p>
        </w:tc>
      </w:tr>
      <w:tr w:rsidR="00DA45A4" w:rsidTr="00B55D96">
        <w:trPr>
          <w:trHeight w:val="624"/>
        </w:trPr>
        <w:tc>
          <w:tcPr>
            <w:tcW w:w="718" w:type="dxa"/>
            <w:vMerge/>
            <w:vAlign w:val="center"/>
          </w:tcPr>
          <w:p w:rsidR="00DA45A4" w:rsidRDefault="00DA45A4" w:rsidP="00B55D96">
            <w:pPr>
              <w:topLinePunct/>
              <w:spacing w:line="440" w:lineRule="exact"/>
              <w:jc w:val="center"/>
              <w:rPr>
                <w:rFonts w:ascii="宋体" w:hAnsi="宋体"/>
                <w:szCs w:val="21"/>
              </w:rPr>
            </w:pPr>
          </w:p>
        </w:tc>
        <w:tc>
          <w:tcPr>
            <w:tcW w:w="2044" w:type="dxa"/>
            <w:gridSpan w:val="3"/>
            <w:vAlign w:val="center"/>
          </w:tcPr>
          <w:p w:rsidR="00DA45A4" w:rsidRDefault="00DA45A4" w:rsidP="00B55D96">
            <w:pPr>
              <w:topLinePunct/>
              <w:spacing w:line="440" w:lineRule="exact"/>
              <w:jc w:val="center"/>
              <w:rPr>
                <w:rFonts w:ascii="宋体" w:hAnsi="宋体"/>
                <w:szCs w:val="21"/>
              </w:rPr>
            </w:pPr>
            <w:r>
              <w:rPr>
                <w:rFonts w:ascii="宋体" w:hAnsi="宋体" w:hint="eastAsia"/>
                <w:szCs w:val="21"/>
              </w:rPr>
              <w:t>发证机关</w:t>
            </w:r>
          </w:p>
        </w:tc>
        <w:tc>
          <w:tcPr>
            <w:tcW w:w="1440" w:type="dxa"/>
            <w:gridSpan w:val="2"/>
            <w:vAlign w:val="center"/>
          </w:tcPr>
          <w:p w:rsidR="00DA45A4" w:rsidRDefault="00DA45A4" w:rsidP="00B55D96">
            <w:pPr>
              <w:topLinePunct/>
              <w:spacing w:line="440" w:lineRule="exact"/>
              <w:jc w:val="center"/>
              <w:rPr>
                <w:rFonts w:ascii="宋体" w:hAnsi="宋体"/>
                <w:szCs w:val="21"/>
              </w:rPr>
            </w:pPr>
          </w:p>
        </w:tc>
        <w:tc>
          <w:tcPr>
            <w:tcW w:w="1377" w:type="dxa"/>
            <w:gridSpan w:val="2"/>
            <w:vAlign w:val="center"/>
          </w:tcPr>
          <w:p w:rsidR="00DA45A4" w:rsidRDefault="00DA45A4" w:rsidP="00B55D96">
            <w:pPr>
              <w:topLinePunct/>
              <w:spacing w:line="440" w:lineRule="exact"/>
              <w:ind w:firstLineChars="50" w:firstLine="105"/>
              <w:jc w:val="center"/>
              <w:rPr>
                <w:rFonts w:ascii="宋体" w:hAnsi="宋体"/>
                <w:szCs w:val="21"/>
              </w:rPr>
            </w:pPr>
            <w:r>
              <w:rPr>
                <w:rFonts w:ascii="宋体" w:hAnsi="宋体" w:hint="eastAsia"/>
                <w:szCs w:val="21"/>
              </w:rPr>
              <w:t>发证日期</w:t>
            </w:r>
          </w:p>
        </w:tc>
        <w:tc>
          <w:tcPr>
            <w:tcW w:w="3421" w:type="dxa"/>
            <w:gridSpan w:val="2"/>
            <w:vAlign w:val="center"/>
          </w:tcPr>
          <w:p w:rsidR="00DA45A4" w:rsidRDefault="00DA45A4" w:rsidP="00B55D96">
            <w:pPr>
              <w:topLinePunct/>
              <w:spacing w:line="440" w:lineRule="exact"/>
              <w:ind w:firstLineChars="50" w:firstLine="105"/>
              <w:jc w:val="center"/>
              <w:rPr>
                <w:rFonts w:ascii="宋体" w:hAnsi="宋体"/>
                <w:szCs w:val="21"/>
              </w:rPr>
            </w:pPr>
          </w:p>
        </w:tc>
      </w:tr>
      <w:tr w:rsidR="00DA45A4" w:rsidTr="00B55D96">
        <w:trPr>
          <w:trHeight w:val="624"/>
        </w:trPr>
        <w:tc>
          <w:tcPr>
            <w:tcW w:w="718" w:type="dxa"/>
            <w:vMerge/>
            <w:vAlign w:val="center"/>
          </w:tcPr>
          <w:p w:rsidR="00DA45A4" w:rsidRDefault="00DA45A4" w:rsidP="00B55D96">
            <w:pPr>
              <w:topLinePunct/>
              <w:spacing w:line="440" w:lineRule="exact"/>
              <w:jc w:val="center"/>
              <w:rPr>
                <w:rFonts w:ascii="宋体" w:hAnsi="宋体"/>
                <w:szCs w:val="21"/>
              </w:rPr>
            </w:pPr>
          </w:p>
        </w:tc>
        <w:tc>
          <w:tcPr>
            <w:tcW w:w="2044" w:type="dxa"/>
            <w:gridSpan w:val="3"/>
            <w:vAlign w:val="center"/>
          </w:tcPr>
          <w:p w:rsidR="00DA45A4" w:rsidRDefault="00DA45A4" w:rsidP="00B55D96">
            <w:pPr>
              <w:topLinePunct/>
              <w:spacing w:line="440" w:lineRule="exact"/>
              <w:jc w:val="center"/>
              <w:rPr>
                <w:rFonts w:ascii="宋体" w:hAnsi="宋体"/>
                <w:szCs w:val="21"/>
              </w:rPr>
            </w:pPr>
            <w:r>
              <w:rPr>
                <w:rFonts w:ascii="宋体" w:hAnsi="宋体" w:hint="eastAsia"/>
                <w:szCs w:val="21"/>
              </w:rPr>
              <w:t>营业范围（主营）</w:t>
            </w:r>
          </w:p>
        </w:tc>
        <w:tc>
          <w:tcPr>
            <w:tcW w:w="6238" w:type="dxa"/>
            <w:gridSpan w:val="6"/>
            <w:vAlign w:val="center"/>
          </w:tcPr>
          <w:p w:rsidR="00DA45A4" w:rsidRDefault="00DA45A4" w:rsidP="00B55D96">
            <w:pPr>
              <w:topLinePunct/>
              <w:spacing w:line="440" w:lineRule="exact"/>
              <w:ind w:firstLineChars="50" w:firstLine="105"/>
              <w:jc w:val="center"/>
              <w:rPr>
                <w:rFonts w:ascii="宋体" w:hAnsi="宋体"/>
                <w:szCs w:val="21"/>
              </w:rPr>
            </w:pPr>
          </w:p>
        </w:tc>
      </w:tr>
      <w:tr w:rsidR="00DA45A4" w:rsidTr="00B55D96">
        <w:trPr>
          <w:trHeight w:val="624"/>
        </w:trPr>
        <w:tc>
          <w:tcPr>
            <w:tcW w:w="718" w:type="dxa"/>
            <w:vMerge/>
            <w:vAlign w:val="center"/>
          </w:tcPr>
          <w:p w:rsidR="00DA45A4" w:rsidRDefault="00DA45A4" w:rsidP="00B55D96">
            <w:pPr>
              <w:topLinePunct/>
              <w:spacing w:line="440" w:lineRule="exact"/>
              <w:jc w:val="center"/>
              <w:rPr>
                <w:rFonts w:ascii="宋体" w:hAnsi="宋体"/>
                <w:szCs w:val="21"/>
              </w:rPr>
            </w:pPr>
          </w:p>
        </w:tc>
        <w:tc>
          <w:tcPr>
            <w:tcW w:w="2044" w:type="dxa"/>
            <w:gridSpan w:val="3"/>
            <w:vAlign w:val="center"/>
          </w:tcPr>
          <w:p w:rsidR="00DA45A4" w:rsidRDefault="00DA45A4" w:rsidP="00B55D96">
            <w:pPr>
              <w:topLinePunct/>
              <w:spacing w:line="440" w:lineRule="exact"/>
              <w:jc w:val="center"/>
              <w:rPr>
                <w:rFonts w:ascii="宋体" w:hAnsi="宋体"/>
                <w:szCs w:val="21"/>
              </w:rPr>
            </w:pPr>
            <w:r>
              <w:rPr>
                <w:rFonts w:ascii="宋体" w:hAnsi="宋体" w:hint="eastAsia"/>
                <w:szCs w:val="21"/>
              </w:rPr>
              <w:t>营业范围（兼营）</w:t>
            </w:r>
          </w:p>
        </w:tc>
        <w:tc>
          <w:tcPr>
            <w:tcW w:w="6238" w:type="dxa"/>
            <w:gridSpan w:val="6"/>
            <w:vAlign w:val="center"/>
          </w:tcPr>
          <w:p w:rsidR="00DA45A4" w:rsidRDefault="00DA45A4" w:rsidP="00B55D96">
            <w:pPr>
              <w:topLinePunct/>
              <w:spacing w:line="440" w:lineRule="exact"/>
              <w:ind w:firstLineChars="50" w:firstLine="105"/>
              <w:jc w:val="center"/>
              <w:rPr>
                <w:rFonts w:ascii="宋体" w:hAnsi="宋体"/>
                <w:szCs w:val="21"/>
              </w:rPr>
            </w:pPr>
          </w:p>
        </w:tc>
      </w:tr>
      <w:tr w:rsidR="00DA45A4" w:rsidTr="00B55D96">
        <w:trPr>
          <w:cantSplit/>
          <w:trHeight w:val="658"/>
        </w:trPr>
        <w:tc>
          <w:tcPr>
            <w:tcW w:w="2762" w:type="dxa"/>
            <w:gridSpan w:val="4"/>
            <w:vAlign w:val="center"/>
          </w:tcPr>
          <w:p w:rsidR="00DA45A4" w:rsidRDefault="00DA45A4" w:rsidP="00B55D96">
            <w:pPr>
              <w:topLinePunct/>
              <w:spacing w:line="440" w:lineRule="exact"/>
              <w:jc w:val="center"/>
              <w:rPr>
                <w:rFonts w:ascii="宋体" w:hAnsi="宋体"/>
                <w:szCs w:val="21"/>
              </w:rPr>
            </w:pPr>
            <w:r>
              <w:rPr>
                <w:rFonts w:ascii="宋体" w:hAnsi="宋体" w:hint="eastAsia"/>
                <w:szCs w:val="21"/>
              </w:rPr>
              <w:t>基本账户开户行及帐号</w:t>
            </w:r>
          </w:p>
        </w:tc>
        <w:tc>
          <w:tcPr>
            <w:tcW w:w="6238" w:type="dxa"/>
            <w:gridSpan w:val="6"/>
            <w:vAlign w:val="center"/>
          </w:tcPr>
          <w:p w:rsidR="00DA45A4" w:rsidRDefault="00DA45A4" w:rsidP="00B55D96">
            <w:pPr>
              <w:topLinePunct/>
              <w:spacing w:line="440" w:lineRule="exact"/>
              <w:jc w:val="center"/>
              <w:rPr>
                <w:rFonts w:ascii="宋体" w:hAnsi="宋体"/>
                <w:szCs w:val="21"/>
              </w:rPr>
            </w:pPr>
          </w:p>
        </w:tc>
      </w:tr>
      <w:tr w:rsidR="00DA45A4" w:rsidTr="00B55D96">
        <w:trPr>
          <w:cantSplit/>
          <w:trHeight w:val="658"/>
        </w:trPr>
        <w:tc>
          <w:tcPr>
            <w:tcW w:w="2762" w:type="dxa"/>
            <w:gridSpan w:val="4"/>
            <w:vAlign w:val="center"/>
          </w:tcPr>
          <w:p w:rsidR="00DA45A4" w:rsidRDefault="00DA45A4" w:rsidP="00B55D96">
            <w:pPr>
              <w:topLinePunct/>
              <w:spacing w:line="440" w:lineRule="exact"/>
              <w:jc w:val="center"/>
              <w:rPr>
                <w:rFonts w:ascii="宋体" w:hAnsi="宋体"/>
                <w:szCs w:val="21"/>
              </w:rPr>
            </w:pPr>
            <w:r>
              <w:rPr>
                <w:rFonts w:ascii="宋体" w:hAnsi="宋体" w:hint="eastAsia"/>
                <w:szCs w:val="21"/>
              </w:rPr>
              <w:t>资产总额（万元）</w:t>
            </w:r>
          </w:p>
        </w:tc>
        <w:tc>
          <w:tcPr>
            <w:tcW w:w="6238" w:type="dxa"/>
            <w:gridSpan w:val="6"/>
            <w:vAlign w:val="center"/>
          </w:tcPr>
          <w:p w:rsidR="00DA45A4" w:rsidRDefault="00DA45A4" w:rsidP="00B55D96">
            <w:pPr>
              <w:topLinePunct/>
              <w:spacing w:line="440" w:lineRule="exact"/>
              <w:jc w:val="center"/>
              <w:rPr>
                <w:rFonts w:ascii="宋体" w:hAnsi="宋体"/>
                <w:szCs w:val="21"/>
              </w:rPr>
            </w:pPr>
          </w:p>
        </w:tc>
      </w:tr>
      <w:tr w:rsidR="00DA45A4" w:rsidTr="00B55D96">
        <w:trPr>
          <w:cantSplit/>
          <w:trHeight w:val="604"/>
        </w:trPr>
        <w:tc>
          <w:tcPr>
            <w:tcW w:w="3612" w:type="dxa"/>
            <w:gridSpan w:val="5"/>
            <w:vAlign w:val="center"/>
          </w:tcPr>
          <w:p w:rsidR="00DA45A4" w:rsidRDefault="00DA45A4" w:rsidP="00B55D96">
            <w:pPr>
              <w:topLinePunct/>
              <w:spacing w:line="440" w:lineRule="exact"/>
              <w:jc w:val="center"/>
              <w:rPr>
                <w:rFonts w:ascii="宋体" w:hAnsi="宋体"/>
                <w:szCs w:val="21"/>
              </w:rPr>
            </w:pPr>
            <w:r>
              <w:rPr>
                <w:rFonts w:ascii="宋体" w:hAnsi="宋体"/>
                <w:szCs w:val="21"/>
              </w:rPr>
              <w:t>资质</w:t>
            </w:r>
            <w:r>
              <w:rPr>
                <w:rFonts w:ascii="宋体" w:hAnsi="宋体" w:hint="eastAsia"/>
                <w:szCs w:val="21"/>
              </w:rPr>
              <w:t>名称</w:t>
            </w:r>
          </w:p>
        </w:tc>
        <w:tc>
          <w:tcPr>
            <w:tcW w:w="884" w:type="dxa"/>
            <w:gridSpan w:val="2"/>
            <w:vAlign w:val="center"/>
          </w:tcPr>
          <w:p w:rsidR="00DA45A4" w:rsidRDefault="00DA45A4" w:rsidP="00B55D96">
            <w:pPr>
              <w:topLinePunct/>
              <w:spacing w:line="440" w:lineRule="exact"/>
              <w:jc w:val="center"/>
              <w:rPr>
                <w:rFonts w:ascii="宋体" w:hAnsi="宋体"/>
                <w:szCs w:val="21"/>
              </w:rPr>
            </w:pPr>
            <w:r>
              <w:rPr>
                <w:rFonts w:ascii="宋体" w:hAnsi="宋体"/>
                <w:szCs w:val="21"/>
              </w:rPr>
              <w:t>等级</w:t>
            </w:r>
          </w:p>
        </w:tc>
        <w:tc>
          <w:tcPr>
            <w:tcW w:w="1083" w:type="dxa"/>
            <w:vAlign w:val="center"/>
          </w:tcPr>
          <w:p w:rsidR="00DA45A4" w:rsidRDefault="00DA45A4" w:rsidP="00B55D96">
            <w:pPr>
              <w:topLinePunct/>
              <w:spacing w:line="440" w:lineRule="exact"/>
              <w:jc w:val="center"/>
              <w:rPr>
                <w:rFonts w:ascii="宋体" w:hAnsi="宋体"/>
                <w:szCs w:val="21"/>
              </w:rPr>
            </w:pPr>
            <w:r>
              <w:rPr>
                <w:rFonts w:ascii="宋体" w:hAnsi="宋体" w:hint="eastAsia"/>
                <w:szCs w:val="21"/>
              </w:rPr>
              <w:t>发证机关</w:t>
            </w:r>
          </w:p>
        </w:tc>
        <w:tc>
          <w:tcPr>
            <w:tcW w:w="3421" w:type="dxa"/>
            <w:gridSpan w:val="2"/>
            <w:vAlign w:val="center"/>
          </w:tcPr>
          <w:p w:rsidR="00DA45A4" w:rsidRDefault="00DA45A4" w:rsidP="00B55D96">
            <w:pPr>
              <w:topLinePunct/>
              <w:spacing w:line="440" w:lineRule="exact"/>
              <w:jc w:val="center"/>
              <w:rPr>
                <w:rFonts w:ascii="宋体" w:hAnsi="宋体"/>
                <w:szCs w:val="21"/>
              </w:rPr>
            </w:pPr>
            <w:r>
              <w:rPr>
                <w:rFonts w:ascii="宋体" w:hAnsi="宋体" w:hint="eastAsia"/>
                <w:szCs w:val="21"/>
              </w:rPr>
              <w:t>有效期</w:t>
            </w:r>
          </w:p>
        </w:tc>
      </w:tr>
      <w:tr w:rsidR="00DA45A4" w:rsidTr="00B55D96">
        <w:trPr>
          <w:cantSplit/>
          <w:trHeight w:val="626"/>
        </w:trPr>
        <w:tc>
          <w:tcPr>
            <w:tcW w:w="3612" w:type="dxa"/>
            <w:gridSpan w:val="5"/>
            <w:vAlign w:val="center"/>
          </w:tcPr>
          <w:p w:rsidR="00DA45A4" w:rsidRDefault="00DA45A4" w:rsidP="00B55D96">
            <w:pPr>
              <w:topLinePunct/>
              <w:spacing w:line="440" w:lineRule="exact"/>
              <w:jc w:val="center"/>
              <w:rPr>
                <w:rFonts w:ascii="宋体" w:hAnsi="宋体"/>
                <w:szCs w:val="21"/>
              </w:rPr>
            </w:pPr>
          </w:p>
        </w:tc>
        <w:tc>
          <w:tcPr>
            <w:tcW w:w="884" w:type="dxa"/>
            <w:gridSpan w:val="2"/>
            <w:vAlign w:val="center"/>
          </w:tcPr>
          <w:p w:rsidR="00DA45A4" w:rsidRDefault="00DA45A4" w:rsidP="00B55D96">
            <w:pPr>
              <w:topLinePunct/>
              <w:spacing w:line="440" w:lineRule="exact"/>
              <w:jc w:val="center"/>
              <w:rPr>
                <w:rFonts w:ascii="宋体" w:hAnsi="宋体"/>
                <w:szCs w:val="21"/>
              </w:rPr>
            </w:pPr>
          </w:p>
        </w:tc>
        <w:tc>
          <w:tcPr>
            <w:tcW w:w="1083" w:type="dxa"/>
            <w:vAlign w:val="center"/>
          </w:tcPr>
          <w:p w:rsidR="00DA45A4" w:rsidRDefault="00DA45A4" w:rsidP="00B55D96">
            <w:pPr>
              <w:topLinePunct/>
              <w:spacing w:line="440" w:lineRule="exact"/>
              <w:jc w:val="center"/>
              <w:rPr>
                <w:rFonts w:ascii="宋体" w:hAnsi="宋体"/>
                <w:szCs w:val="21"/>
              </w:rPr>
            </w:pPr>
          </w:p>
        </w:tc>
        <w:tc>
          <w:tcPr>
            <w:tcW w:w="3421" w:type="dxa"/>
            <w:gridSpan w:val="2"/>
            <w:vAlign w:val="center"/>
          </w:tcPr>
          <w:p w:rsidR="00DA45A4" w:rsidRDefault="00DA45A4" w:rsidP="00B55D96">
            <w:pPr>
              <w:topLinePunct/>
              <w:spacing w:line="440" w:lineRule="exact"/>
              <w:jc w:val="center"/>
              <w:rPr>
                <w:rFonts w:ascii="宋体" w:hAnsi="宋体"/>
                <w:szCs w:val="21"/>
              </w:rPr>
            </w:pPr>
          </w:p>
        </w:tc>
      </w:tr>
      <w:tr w:rsidR="00DA45A4" w:rsidTr="00B55D96">
        <w:trPr>
          <w:cantSplit/>
          <w:trHeight w:val="626"/>
        </w:trPr>
        <w:tc>
          <w:tcPr>
            <w:tcW w:w="3612" w:type="dxa"/>
            <w:gridSpan w:val="5"/>
            <w:vAlign w:val="center"/>
          </w:tcPr>
          <w:p w:rsidR="00DA45A4" w:rsidRDefault="00DA45A4" w:rsidP="00B55D96">
            <w:pPr>
              <w:topLinePunct/>
              <w:spacing w:line="440" w:lineRule="exact"/>
              <w:jc w:val="center"/>
              <w:rPr>
                <w:rFonts w:ascii="宋体" w:hAnsi="宋体"/>
                <w:szCs w:val="21"/>
              </w:rPr>
            </w:pPr>
          </w:p>
        </w:tc>
        <w:tc>
          <w:tcPr>
            <w:tcW w:w="884" w:type="dxa"/>
            <w:gridSpan w:val="2"/>
            <w:vAlign w:val="center"/>
          </w:tcPr>
          <w:p w:rsidR="00DA45A4" w:rsidRDefault="00DA45A4" w:rsidP="00B55D96">
            <w:pPr>
              <w:topLinePunct/>
              <w:spacing w:line="440" w:lineRule="exact"/>
              <w:jc w:val="center"/>
              <w:rPr>
                <w:rFonts w:ascii="宋体" w:hAnsi="宋体"/>
                <w:szCs w:val="21"/>
              </w:rPr>
            </w:pPr>
          </w:p>
        </w:tc>
        <w:tc>
          <w:tcPr>
            <w:tcW w:w="1083" w:type="dxa"/>
            <w:vAlign w:val="center"/>
          </w:tcPr>
          <w:p w:rsidR="00DA45A4" w:rsidRDefault="00DA45A4" w:rsidP="00B55D96">
            <w:pPr>
              <w:topLinePunct/>
              <w:spacing w:line="440" w:lineRule="exact"/>
              <w:jc w:val="center"/>
              <w:rPr>
                <w:rFonts w:ascii="宋体" w:hAnsi="宋体"/>
                <w:szCs w:val="21"/>
              </w:rPr>
            </w:pPr>
          </w:p>
        </w:tc>
        <w:tc>
          <w:tcPr>
            <w:tcW w:w="3421" w:type="dxa"/>
            <w:gridSpan w:val="2"/>
            <w:vAlign w:val="center"/>
          </w:tcPr>
          <w:p w:rsidR="00DA45A4" w:rsidRDefault="00DA45A4" w:rsidP="00B55D96">
            <w:pPr>
              <w:topLinePunct/>
              <w:spacing w:line="440" w:lineRule="exact"/>
              <w:jc w:val="center"/>
              <w:rPr>
                <w:rFonts w:ascii="宋体" w:hAnsi="宋体"/>
                <w:szCs w:val="21"/>
              </w:rPr>
            </w:pPr>
          </w:p>
        </w:tc>
      </w:tr>
      <w:tr w:rsidR="00DA45A4" w:rsidTr="00B55D96">
        <w:trPr>
          <w:cantSplit/>
          <w:trHeight w:val="626"/>
        </w:trPr>
        <w:tc>
          <w:tcPr>
            <w:tcW w:w="3612" w:type="dxa"/>
            <w:gridSpan w:val="5"/>
            <w:vAlign w:val="center"/>
          </w:tcPr>
          <w:p w:rsidR="00DA45A4" w:rsidRDefault="00DA45A4" w:rsidP="00B55D96">
            <w:pPr>
              <w:topLinePunct/>
              <w:spacing w:line="440" w:lineRule="exact"/>
              <w:jc w:val="center"/>
              <w:rPr>
                <w:rFonts w:ascii="宋体" w:hAnsi="宋体"/>
                <w:szCs w:val="21"/>
              </w:rPr>
            </w:pPr>
          </w:p>
        </w:tc>
        <w:tc>
          <w:tcPr>
            <w:tcW w:w="884" w:type="dxa"/>
            <w:gridSpan w:val="2"/>
            <w:vAlign w:val="center"/>
          </w:tcPr>
          <w:p w:rsidR="00DA45A4" w:rsidRDefault="00DA45A4" w:rsidP="00B55D96">
            <w:pPr>
              <w:topLinePunct/>
              <w:spacing w:line="440" w:lineRule="exact"/>
              <w:jc w:val="center"/>
              <w:rPr>
                <w:rFonts w:ascii="宋体" w:hAnsi="宋体"/>
                <w:szCs w:val="21"/>
              </w:rPr>
            </w:pPr>
          </w:p>
        </w:tc>
        <w:tc>
          <w:tcPr>
            <w:tcW w:w="1083" w:type="dxa"/>
            <w:vAlign w:val="center"/>
          </w:tcPr>
          <w:p w:rsidR="00DA45A4" w:rsidRDefault="00DA45A4" w:rsidP="00B55D96">
            <w:pPr>
              <w:topLinePunct/>
              <w:spacing w:line="440" w:lineRule="exact"/>
              <w:jc w:val="center"/>
              <w:rPr>
                <w:rFonts w:ascii="宋体" w:hAnsi="宋体"/>
                <w:szCs w:val="21"/>
              </w:rPr>
            </w:pPr>
          </w:p>
        </w:tc>
        <w:tc>
          <w:tcPr>
            <w:tcW w:w="3421" w:type="dxa"/>
            <w:gridSpan w:val="2"/>
            <w:vAlign w:val="center"/>
          </w:tcPr>
          <w:p w:rsidR="00DA45A4" w:rsidRDefault="00DA45A4" w:rsidP="00B55D96">
            <w:pPr>
              <w:topLinePunct/>
              <w:spacing w:line="440" w:lineRule="exact"/>
              <w:jc w:val="center"/>
              <w:rPr>
                <w:rFonts w:ascii="宋体" w:hAnsi="宋体"/>
                <w:szCs w:val="21"/>
              </w:rPr>
            </w:pPr>
          </w:p>
        </w:tc>
      </w:tr>
      <w:tr w:rsidR="00DA45A4" w:rsidTr="00B55D96">
        <w:trPr>
          <w:cantSplit/>
          <w:trHeight w:val="626"/>
        </w:trPr>
        <w:tc>
          <w:tcPr>
            <w:tcW w:w="3612" w:type="dxa"/>
            <w:gridSpan w:val="5"/>
            <w:vAlign w:val="center"/>
          </w:tcPr>
          <w:p w:rsidR="00DA45A4" w:rsidRDefault="00DA45A4" w:rsidP="00B55D96">
            <w:pPr>
              <w:topLinePunct/>
              <w:spacing w:line="440" w:lineRule="exact"/>
              <w:jc w:val="center"/>
              <w:rPr>
                <w:rFonts w:ascii="宋体" w:hAnsi="宋体"/>
                <w:szCs w:val="21"/>
              </w:rPr>
            </w:pPr>
          </w:p>
        </w:tc>
        <w:tc>
          <w:tcPr>
            <w:tcW w:w="884" w:type="dxa"/>
            <w:gridSpan w:val="2"/>
            <w:vAlign w:val="center"/>
          </w:tcPr>
          <w:p w:rsidR="00DA45A4" w:rsidRDefault="00DA45A4" w:rsidP="00B55D96">
            <w:pPr>
              <w:topLinePunct/>
              <w:spacing w:line="440" w:lineRule="exact"/>
              <w:jc w:val="center"/>
              <w:rPr>
                <w:rFonts w:ascii="宋体" w:hAnsi="宋体"/>
                <w:szCs w:val="21"/>
              </w:rPr>
            </w:pPr>
          </w:p>
        </w:tc>
        <w:tc>
          <w:tcPr>
            <w:tcW w:w="1083" w:type="dxa"/>
            <w:vAlign w:val="center"/>
          </w:tcPr>
          <w:p w:rsidR="00DA45A4" w:rsidRDefault="00DA45A4" w:rsidP="00B55D96">
            <w:pPr>
              <w:topLinePunct/>
              <w:spacing w:line="440" w:lineRule="exact"/>
              <w:jc w:val="center"/>
              <w:rPr>
                <w:rFonts w:ascii="宋体" w:hAnsi="宋体"/>
                <w:szCs w:val="21"/>
              </w:rPr>
            </w:pPr>
          </w:p>
        </w:tc>
        <w:tc>
          <w:tcPr>
            <w:tcW w:w="3421" w:type="dxa"/>
            <w:gridSpan w:val="2"/>
            <w:vAlign w:val="center"/>
          </w:tcPr>
          <w:p w:rsidR="00DA45A4" w:rsidRDefault="00DA45A4" w:rsidP="00B55D96">
            <w:pPr>
              <w:topLinePunct/>
              <w:spacing w:line="440" w:lineRule="exact"/>
              <w:jc w:val="center"/>
              <w:rPr>
                <w:rFonts w:ascii="宋体" w:hAnsi="宋体"/>
                <w:szCs w:val="21"/>
              </w:rPr>
            </w:pPr>
          </w:p>
        </w:tc>
      </w:tr>
      <w:tr w:rsidR="00DA45A4" w:rsidTr="00B55D96">
        <w:trPr>
          <w:trHeight w:val="583"/>
        </w:trPr>
        <w:tc>
          <w:tcPr>
            <w:tcW w:w="1257" w:type="dxa"/>
            <w:gridSpan w:val="2"/>
            <w:vAlign w:val="center"/>
          </w:tcPr>
          <w:p w:rsidR="00DA45A4" w:rsidRDefault="00DA45A4" w:rsidP="00B55D96">
            <w:pPr>
              <w:topLinePunct/>
              <w:spacing w:line="440" w:lineRule="exact"/>
              <w:jc w:val="center"/>
              <w:rPr>
                <w:rFonts w:ascii="宋体" w:hAnsi="宋体"/>
                <w:szCs w:val="21"/>
              </w:rPr>
            </w:pPr>
            <w:r>
              <w:rPr>
                <w:rFonts w:ascii="宋体" w:hAnsi="宋体"/>
                <w:szCs w:val="21"/>
              </w:rPr>
              <w:t>备注</w:t>
            </w:r>
          </w:p>
        </w:tc>
        <w:tc>
          <w:tcPr>
            <w:tcW w:w="7743" w:type="dxa"/>
            <w:gridSpan w:val="8"/>
            <w:vAlign w:val="center"/>
          </w:tcPr>
          <w:p w:rsidR="00DA45A4" w:rsidRDefault="00DA45A4" w:rsidP="00B55D96">
            <w:pPr>
              <w:topLinePunct/>
              <w:spacing w:line="440" w:lineRule="exact"/>
              <w:rPr>
                <w:rFonts w:ascii="仿宋_GB2312" w:eastAsia="仿宋_GB2312" w:hAnsi="宋体"/>
                <w:szCs w:val="21"/>
              </w:rPr>
            </w:pPr>
          </w:p>
        </w:tc>
      </w:tr>
    </w:tbl>
    <w:p w:rsidR="00DA45A4" w:rsidRPr="0081616F" w:rsidRDefault="0081616F" w:rsidP="0081616F">
      <w:pPr>
        <w:adjustRightInd w:val="0"/>
        <w:snapToGrid w:val="0"/>
        <w:ind w:firstLineChars="200" w:firstLine="420"/>
        <w:rPr>
          <w:rFonts w:ascii="楷体" w:eastAsia="楷体" w:hAnsi="楷体"/>
          <w:szCs w:val="21"/>
        </w:rPr>
      </w:pPr>
      <w:r w:rsidRPr="00CB3E8B">
        <w:rPr>
          <w:rFonts w:ascii="楷体" w:eastAsia="楷体" w:hAnsi="楷体" w:hint="eastAsia"/>
          <w:szCs w:val="21"/>
        </w:rPr>
        <w:t>注：1.企业类型指大型、中型、小型、微型；2.至</w:t>
      </w:r>
      <w:r>
        <w:rPr>
          <w:rFonts w:ascii="楷体" w:eastAsia="楷体" w:hAnsi="楷体" w:hint="eastAsia"/>
          <w:szCs w:val="21"/>
        </w:rPr>
        <w:t>响应</w:t>
      </w:r>
      <w:r w:rsidRPr="00CB3E8B">
        <w:rPr>
          <w:rFonts w:ascii="楷体" w:eastAsia="楷体" w:hAnsi="楷体" w:hint="eastAsia"/>
          <w:szCs w:val="21"/>
        </w:rPr>
        <w:t>截止日成立不足1年的可不填写上年营业额3.表格空间不足时可自行扩展。</w:t>
      </w:r>
    </w:p>
    <w:p w:rsidR="00DA45A4" w:rsidRDefault="00DA45A4" w:rsidP="00DA45A4">
      <w:pPr>
        <w:adjustRightInd w:val="0"/>
        <w:snapToGrid w:val="0"/>
        <w:spacing w:beforeLines="100" w:before="312" w:line="360" w:lineRule="auto"/>
        <w:ind w:firstLineChars="185" w:firstLine="388"/>
        <w:rPr>
          <w:rFonts w:ascii="宋体" w:hAnsi="宋体"/>
          <w:szCs w:val="21"/>
        </w:rPr>
      </w:pPr>
      <w:r>
        <w:rPr>
          <w:rFonts w:ascii="宋体" w:hAnsi="宋体" w:hint="eastAsia"/>
          <w:bCs/>
          <w:szCs w:val="21"/>
        </w:rPr>
        <w:t>供  应  商：</w:t>
      </w:r>
      <w:r>
        <w:rPr>
          <w:rFonts w:ascii="宋体" w:hAnsi="宋体" w:hint="eastAsia"/>
          <w:bCs/>
          <w:szCs w:val="21"/>
          <w:u w:val="single"/>
        </w:rPr>
        <w:t xml:space="preserve">                        </w:t>
      </w:r>
      <w:r>
        <w:rPr>
          <w:rFonts w:ascii="宋体" w:hAnsi="宋体" w:hint="eastAsia"/>
          <w:bCs/>
          <w:szCs w:val="21"/>
        </w:rPr>
        <w:t>（盖单位章）</w:t>
      </w:r>
    </w:p>
    <w:p w:rsidR="00DA45A4" w:rsidRDefault="00DA45A4" w:rsidP="00DA45A4">
      <w:pPr>
        <w:adjustRightInd w:val="0"/>
        <w:spacing w:line="360" w:lineRule="auto"/>
        <w:ind w:firstLineChars="175" w:firstLine="368"/>
        <w:jc w:val="left"/>
        <w:rPr>
          <w:rFonts w:ascii="宋体" w:hAnsi="宋体"/>
          <w:bCs/>
          <w:szCs w:val="21"/>
        </w:rPr>
      </w:pPr>
      <w:r>
        <w:rPr>
          <w:rFonts w:ascii="宋体" w:hAnsi="宋体" w:hint="eastAsia"/>
          <w:szCs w:val="21"/>
        </w:rPr>
        <w:t>法定代表人或委托代理人：</w:t>
      </w:r>
      <w:r>
        <w:rPr>
          <w:rFonts w:ascii="宋体" w:hAnsi="宋体" w:hint="eastAsia"/>
          <w:szCs w:val="21"/>
          <w:u w:val="single"/>
        </w:rPr>
        <w:t xml:space="preserve">            </w:t>
      </w:r>
      <w:r w:rsidR="00410342">
        <w:rPr>
          <w:rFonts w:ascii="宋体" w:hAnsi="宋体" w:hint="eastAsia"/>
          <w:szCs w:val="21"/>
        </w:rPr>
        <w:t>（签名）</w:t>
      </w:r>
    </w:p>
    <w:p w:rsidR="00DA45A4" w:rsidRDefault="00DA45A4" w:rsidP="00DA45A4">
      <w:pPr>
        <w:adjustRightInd w:val="0"/>
        <w:spacing w:line="360" w:lineRule="auto"/>
        <w:ind w:firstLineChars="175" w:firstLine="368"/>
        <w:jc w:val="left"/>
        <w:rPr>
          <w:rFonts w:ascii="宋体" w:hAnsi="宋体"/>
          <w:bCs/>
          <w:szCs w:val="21"/>
        </w:rPr>
      </w:pPr>
      <w:r>
        <w:rPr>
          <w:rFonts w:ascii="宋体" w:hAnsi="宋体" w:hint="eastAsia"/>
          <w:bCs/>
          <w:szCs w:val="21"/>
        </w:rPr>
        <w:t>日      期:20</w:t>
      </w:r>
      <w:r>
        <w:rPr>
          <w:rFonts w:ascii="宋体" w:hAnsi="宋体" w:hint="eastAsia"/>
          <w:bCs/>
          <w:szCs w:val="21"/>
          <w:u w:val="single"/>
        </w:rPr>
        <w:t xml:space="preserve">  </w:t>
      </w:r>
      <w:r>
        <w:rPr>
          <w:rFonts w:ascii="宋体" w:hAnsi="宋体" w:hint="eastAsia"/>
          <w:bCs/>
          <w:szCs w:val="21"/>
        </w:rPr>
        <w:t>年</w:t>
      </w:r>
      <w:r>
        <w:rPr>
          <w:rFonts w:ascii="宋体" w:hAnsi="宋体" w:hint="eastAsia"/>
          <w:bCs/>
          <w:szCs w:val="21"/>
          <w:u w:val="single"/>
        </w:rPr>
        <w:t xml:space="preserve">  </w:t>
      </w:r>
      <w:r>
        <w:rPr>
          <w:rFonts w:ascii="宋体" w:hAnsi="宋体" w:hint="eastAsia"/>
          <w:bCs/>
          <w:szCs w:val="21"/>
        </w:rPr>
        <w:t>月</w:t>
      </w:r>
      <w:r>
        <w:rPr>
          <w:rFonts w:ascii="宋体" w:hAnsi="宋体" w:hint="eastAsia"/>
          <w:bCs/>
          <w:szCs w:val="21"/>
          <w:u w:val="single"/>
        </w:rPr>
        <w:t xml:space="preserve">  </w:t>
      </w:r>
      <w:r>
        <w:rPr>
          <w:rFonts w:ascii="宋体" w:hAnsi="宋体" w:hint="eastAsia"/>
          <w:bCs/>
          <w:szCs w:val="21"/>
        </w:rPr>
        <w:t>日</w:t>
      </w:r>
    </w:p>
    <w:p w:rsidR="00DA45A4" w:rsidRDefault="00DA45A4" w:rsidP="00DA45A4">
      <w:pPr>
        <w:adjustRightInd w:val="0"/>
        <w:snapToGrid w:val="0"/>
        <w:spacing w:line="360" w:lineRule="auto"/>
        <w:ind w:right="420" w:firstLineChars="100" w:firstLine="210"/>
        <w:rPr>
          <w:rFonts w:ascii="仿宋_GB2312" w:eastAsia="仿宋_GB2312" w:hAnsi="宋体"/>
          <w:szCs w:val="21"/>
        </w:rPr>
      </w:pPr>
    </w:p>
    <w:p w:rsidR="00ED1C1A" w:rsidRDefault="00ED1C1A" w:rsidP="00DA45A4">
      <w:pPr>
        <w:adjustRightInd w:val="0"/>
        <w:snapToGrid w:val="0"/>
        <w:spacing w:line="360" w:lineRule="auto"/>
        <w:jc w:val="center"/>
        <w:rPr>
          <w:rFonts w:ascii="黑体" w:eastAsia="黑体" w:hAnsi="宋体"/>
          <w:sz w:val="36"/>
          <w:szCs w:val="36"/>
        </w:rPr>
      </w:pPr>
    </w:p>
    <w:p w:rsidR="00DA45A4" w:rsidRDefault="00DA45A4" w:rsidP="00DA45A4">
      <w:pPr>
        <w:adjustRightInd w:val="0"/>
        <w:snapToGrid w:val="0"/>
        <w:spacing w:line="360" w:lineRule="auto"/>
        <w:jc w:val="center"/>
        <w:rPr>
          <w:rFonts w:ascii="黑体" w:eastAsia="黑体" w:hAnsi="宋体"/>
          <w:sz w:val="36"/>
          <w:szCs w:val="36"/>
        </w:rPr>
      </w:pPr>
      <w:r>
        <w:rPr>
          <w:rFonts w:ascii="黑体" w:eastAsia="黑体" w:hAnsi="宋体" w:hint="eastAsia"/>
          <w:sz w:val="36"/>
          <w:szCs w:val="36"/>
        </w:rPr>
        <w:lastRenderedPageBreak/>
        <w:t>2.法定代表人（单位负责人）身份证明</w:t>
      </w:r>
    </w:p>
    <w:p w:rsidR="00DA45A4" w:rsidRDefault="00DA45A4" w:rsidP="00DA45A4">
      <w:pPr>
        <w:snapToGrid w:val="0"/>
        <w:spacing w:line="480" w:lineRule="auto"/>
        <w:rPr>
          <w:rFonts w:ascii="宋体" w:hAnsi="宋体"/>
          <w:szCs w:val="21"/>
        </w:rPr>
      </w:pPr>
    </w:p>
    <w:p w:rsidR="00DA45A4" w:rsidRDefault="00DA45A4" w:rsidP="00DA45A4">
      <w:pPr>
        <w:autoSpaceDE w:val="0"/>
        <w:autoSpaceDN w:val="0"/>
        <w:adjustRightInd w:val="0"/>
        <w:snapToGrid w:val="0"/>
        <w:spacing w:beforeLines="50" w:before="156" w:line="360" w:lineRule="auto"/>
        <w:jc w:val="left"/>
        <w:rPr>
          <w:rFonts w:ascii="宋体" w:hAnsi="宋体" w:cs="宋体"/>
          <w:kern w:val="0"/>
          <w:szCs w:val="21"/>
        </w:rPr>
      </w:pPr>
      <w:r>
        <w:rPr>
          <w:rFonts w:ascii="宋体" w:hAnsi="宋体" w:hint="eastAsia"/>
          <w:szCs w:val="21"/>
        </w:rPr>
        <w:t>供应商</w:t>
      </w:r>
      <w:r>
        <w:rPr>
          <w:rFonts w:ascii="宋体" w:hAnsi="宋体" w:cs="宋体" w:hint="eastAsia"/>
          <w:kern w:val="0"/>
          <w:szCs w:val="21"/>
        </w:rPr>
        <w:t>名称：</w:t>
      </w:r>
      <w:r>
        <w:rPr>
          <w:rFonts w:ascii="宋体" w:hAnsi="宋体" w:cs="宋体" w:hint="eastAsia"/>
          <w:kern w:val="0"/>
          <w:szCs w:val="21"/>
          <w:u w:val="single"/>
        </w:rPr>
        <w:t xml:space="preserve">                  </w:t>
      </w:r>
      <w:r>
        <w:rPr>
          <w:rFonts w:ascii="宋体" w:hAnsi="宋体" w:cs="宋体" w:hint="eastAsia"/>
          <w:kern w:val="0"/>
          <w:szCs w:val="21"/>
        </w:rPr>
        <w:t xml:space="preserve"> </w:t>
      </w:r>
    </w:p>
    <w:p w:rsidR="00DA45A4" w:rsidRDefault="00DA45A4" w:rsidP="00DA45A4">
      <w:pPr>
        <w:autoSpaceDE w:val="0"/>
        <w:autoSpaceDN w:val="0"/>
        <w:adjustRightInd w:val="0"/>
        <w:snapToGrid w:val="0"/>
        <w:spacing w:beforeLines="50" w:before="156" w:line="360" w:lineRule="auto"/>
        <w:jc w:val="left"/>
        <w:rPr>
          <w:rFonts w:ascii="宋体" w:hAnsi="宋体" w:cs="宋体"/>
          <w:kern w:val="0"/>
          <w:szCs w:val="21"/>
        </w:rPr>
      </w:pPr>
      <w:r>
        <w:rPr>
          <w:rFonts w:ascii="宋体" w:hAnsi="宋体" w:cs="宋体" w:hint="eastAsia"/>
          <w:kern w:val="0"/>
          <w:szCs w:val="21"/>
        </w:rPr>
        <w:t>统一社会信用代码：</w:t>
      </w:r>
      <w:r>
        <w:rPr>
          <w:rFonts w:ascii="宋体" w:hAnsi="宋体" w:cs="宋体" w:hint="eastAsia"/>
          <w:kern w:val="0"/>
          <w:szCs w:val="21"/>
          <w:u w:val="single"/>
        </w:rPr>
        <w:t xml:space="preserve">                </w:t>
      </w:r>
    </w:p>
    <w:p w:rsidR="00DA45A4" w:rsidRDefault="00DA45A4" w:rsidP="00DA45A4">
      <w:pPr>
        <w:autoSpaceDE w:val="0"/>
        <w:autoSpaceDN w:val="0"/>
        <w:adjustRightInd w:val="0"/>
        <w:snapToGrid w:val="0"/>
        <w:spacing w:beforeLines="50" w:before="156" w:line="360" w:lineRule="auto"/>
        <w:jc w:val="left"/>
        <w:rPr>
          <w:rFonts w:ascii="宋体" w:hAnsi="宋体" w:cs="宋体"/>
          <w:kern w:val="0"/>
          <w:szCs w:val="21"/>
        </w:rPr>
      </w:pPr>
      <w:r>
        <w:rPr>
          <w:rFonts w:ascii="宋体" w:hAnsi="宋体" w:cs="宋体" w:hint="eastAsia"/>
          <w:kern w:val="0"/>
          <w:szCs w:val="21"/>
        </w:rPr>
        <w:t>姓名：</w:t>
      </w:r>
      <w:r>
        <w:rPr>
          <w:rFonts w:ascii="宋体" w:hAnsi="宋体" w:cs="宋体" w:hint="eastAsia"/>
          <w:kern w:val="0"/>
          <w:szCs w:val="21"/>
          <w:u w:val="single"/>
        </w:rPr>
        <w:t xml:space="preserve">      </w:t>
      </w:r>
      <w:r>
        <w:rPr>
          <w:rFonts w:ascii="宋体" w:hAnsi="宋体" w:cs="宋体" w:hint="eastAsia"/>
          <w:kern w:val="0"/>
          <w:szCs w:val="21"/>
        </w:rPr>
        <w:t xml:space="preserve"> 性别：</w:t>
      </w:r>
      <w:r>
        <w:rPr>
          <w:rFonts w:ascii="宋体" w:hAnsi="宋体" w:cs="宋体" w:hint="eastAsia"/>
          <w:kern w:val="0"/>
          <w:szCs w:val="21"/>
          <w:u w:val="single"/>
        </w:rPr>
        <w:t xml:space="preserve">  </w:t>
      </w:r>
      <w:r>
        <w:rPr>
          <w:rFonts w:ascii="宋体" w:hAnsi="宋体" w:cs="宋体" w:hint="eastAsia"/>
          <w:kern w:val="0"/>
          <w:szCs w:val="21"/>
        </w:rPr>
        <w:t xml:space="preserve"> 年龄：</w:t>
      </w:r>
      <w:r>
        <w:rPr>
          <w:rFonts w:ascii="宋体" w:hAnsi="宋体" w:cs="宋体" w:hint="eastAsia"/>
          <w:kern w:val="0"/>
          <w:szCs w:val="21"/>
          <w:u w:val="single"/>
        </w:rPr>
        <w:t xml:space="preserve">  </w:t>
      </w:r>
      <w:r>
        <w:rPr>
          <w:rFonts w:ascii="宋体" w:hAnsi="宋体" w:cs="宋体" w:hint="eastAsia"/>
          <w:kern w:val="0"/>
          <w:szCs w:val="21"/>
        </w:rPr>
        <w:t xml:space="preserve"> 职务：</w:t>
      </w:r>
      <w:r>
        <w:rPr>
          <w:rFonts w:ascii="宋体" w:hAnsi="宋体" w:cs="宋体" w:hint="eastAsia"/>
          <w:kern w:val="0"/>
          <w:szCs w:val="21"/>
          <w:u w:val="single"/>
        </w:rPr>
        <w:t xml:space="preserve">             </w:t>
      </w:r>
    </w:p>
    <w:p w:rsidR="00DA45A4" w:rsidRDefault="00DA45A4" w:rsidP="00DA45A4">
      <w:pPr>
        <w:autoSpaceDE w:val="0"/>
        <w:autoSpaceDN w:val="0"/>
        <w:adjustRightInd w:val="0"/>
        <w:snapToGrid w:val="0"/>
        <w:spacing w:beforeLines="50" w:before="156" w:line="360" w:lineRule="auto"/>
        <w:jc w:val="left"/>
        <w:rPr>
          <w:rFonts w:ascii="宋体" w:hAnsi="宋体" w:cs="宋体"/>
          <w:kern w:val="0"/>
          <w:szCs w:val="21"/>
        </w:rPr>
      </w:pPr>
      <w:r>
        <w:rPr>
          <w:rFonts w:ascii="宋体" w:hAnsi="宋体" w:cs="宋体" w:hint="eastAsia"/>
          <w:kern w:val="0"/>
          <w:szCs w:val="21"/>
        </w:rPr>
        <w:t>系</w:t>
      </w:r>
      <w:r>
        <w:rPr>
          <w:rFonts w:ascii="宋体" w:hAnsi="宋体" w:cs="宋体" w:hint="eastAsia"/>
          <w:kern w:val="0"/>
          <w:szCs w:val="21"/>
          <w:u w:val="single"/>
        </w:rPr>
        <w:t xml:space="preserve">                                </w:t>
      </w:r>
      <w:r>
        <w:rPr>
          <w:rFonts w:ascii="宋体" w:hAnsi="宋体" w:cs="宋体" w:hint="eastAsia"/>
          <w:kern w:val="0"/>
          <w:szCs w:val="21"/>
        </w:rPr>
        <w:t>（供应商名称）的法定代表人（单位负责人）。</w:t>
      </w:r>
    </w:p>
    <w:p w:rsidR="00DA45A4" w:rsidRDefault="00DA45A4" w:rsidP="00DA45A4">
      <w:pPr>
        <w:autoSpaceDE w:val="0"/>
        <w:autoSpaceDN w:val="0"/>
        <w:adjustRightInd w:val="0"/>
        <w:snapToGrid w:val="0"/>
        <w:spacing w:beforeLines="50" w:before="156" w:line="360" w:lineRule="auto"/>
        <w:jc w:val="left"/>
        <w:rPr>
          <w:rFonts w:ascii="宋体" w:hAnsi="宋体" w:cs="宋体"/>
          <w:kern w:val="0"/>
          <w:szCs w:val="21"/>
        </w:rPr>
      </w:pPr>
      <w:r>
        <w:rPr>
          <w:rFonts w:ascii="宋体" w:hAnsi="宋体" w:cs="宋体" w:hint="eastAsia"/>
          <w:kern w:val="0"/>
          <w:szCs w:val="21"/>
        </w:rPr>
        <w:t>特此证明。</w:t>
      </w:r>
    </w:p>
    <w:p w:rsidR="00DA45A4" w:rsidRDefault="00DA45A4" w:rsidP="00DA45A4">
      <w:pPr>
        <w:autoSpaceDE w:val="0"/>
        <w:autoSpaceDN w:val="0"/>
        <w:adjustRightInd w:val="0"/>
        <w:snapToGrid w:val="0"/>
        <w:spacing w:beforeLines="50" w:before="156" w:line="360" w:lineRule="auto"/>
        <w:jc w:val="left"/>
        <w:rPr>
          <w:rFonts w:ascii="宋体" w:hAnsi="宋体"/>
          <w:szCs w:val="21"/>
        </w:rPr>
      </w:pPr>
    </w:p>
    <w:p w:rsidR="00DA45A4" w:rsidRDefault="00DA45A4" w:rsidP="00DA45A4">
      <w:pPr>
        <w:autoSpaceDE w:val="0"/>
        <w:autoSpaceDN w:val="0"/>
        <w:adjustRightInd w:val="0"/>
        <w:snapToGrid w:val="0"/>
        <w:spacing w:beforeLines="50" w:before="156" w:line="360" w:lineRule="auto"/>
        <w:jc w:val="left"/>
        <w:rPr>
          <w:rFonts w:ascii="宋体" w:hAnsi="宋体" w:cs="宋体"/>
          <w:kern w:val="0"/>
          <w:szCs w:val="21"/>
        </w:rPr>
      </w:pPr>
      <w:r>
        <w:rPr>
          <w:rFonts w:ascii="宋体" w:hAnsi="宋体" w:hint="eastAsia"/>
          <w:szCs w:val="21"/>
        </w:rPr>
        <w:t>附：法定代表人身份证复印件（正反面）</w:t>
      </w:r>
    </w:p>
    <w:p w:rsidR="00DA45A4" w:rsidRDefault="00DA45A4" w:rsidP="00DA45A4">
      <w:pPr>
        <w:snapToGrid w:val="0"/>
        <w:spacing w:line="480" w:lineRule="auto"/>
        <w:rPr>
          <w:rFonts w:ascii="宋体" w:hAnsi="宋体"/>
          <w:szCs w:val="21"/>
        </w:rPr>
      </w:pPr>
    </w:p>
    <w:tbl>
      <w:tblPr>
        <w:tblpPr w:leftFromText="180" w:rightFromText="180" w:vertAnchor="text" w:horzAnchor="margin" w:tblpXSpec="center"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8"/>
      </w:tblGrid>
      <w:tr w:rsidR="00DA45A4" w:rsidTr="00B55D96">
        <w:trPr>
          <w:trHeight w:val="3255"/>
        </w:trPr>
        <w:tc>
          <w:tcPr>
            <w:tcW w:w="5868" w:type="dxa"/>
            <w:vAlign w:val="center"/>
          </w:tcPr>
          <w:p w:rsidR="00DA45A4" w:rsidRDefault="00DA45A4" w:rsidP="00B55D96">
            <w:pPr>
              <w:snapToGrid w:val="0"/>
              <w:spacing w:line="480" w:lineRule="auto"/>
              <w:jc w:val="center"/>
              <w:rPr>
                <w:rFonts w:ascii="宋体" w:hAnsi="宋体"/>
                <w:szCs w:val="21"/>
              </w:rPr>
            </w:pPr>
          </w:p>
          <w:p w:rsidR="00DA45A4" w:rsidRDefault="00DA45A4" w:rsidP="00B55D96">
            <w:pPr>
              <w:snapToGrid w:val="0"/>
              <w:spacing w:line="480" w:lineRule="auto"/>
              <w:jc w:val="center"/>
              <w:rPr>
                <w:rFonts w:ascii="宋体" w:hAnsi="宋体"/>
                <w:szCs w:val="21"/>
              </w:rPr>
            </w:pPr>
          </w:p>
          <w:p w:rsidR="00DA45A4" w:rsidRDefault="00DA45A4" w:rsidP="00B55D96">
            <w:pPr>
              <w:autoSpaceDE w:val="0"/>
              <w:autoSpaceDN w:val="0"/>
              <w:adjustRightInd w:val="0"/>
              <w:snapToGrid w:val="0"/>
              <w:spacing w:beforeLines="50" w:before="156" w:line="360" w:lineRule="auto"/>
              <w:jc w:val="center"/>
              <w:rPr>
                <w:rFonts w:ascii="宋体" w:hAnsi="宋体" w:cs="宋体"/>
                <w:kern w:val="0"/>
                <w:szCs w:val="21"/>
              </w:rPr>
            </w:pPr>
            <w:r>
              <w:rPr>
                <w:rFonts w:ascii="宋体" w:hAnsi="宋体" w:hint="eastAsia"/>
                <w:szCs w:val="21"/>
              </w:rPr>
              <w:t>法定代表人（单位负责人）身份证复印件粘贴处</w:t>
            </w:r>
          </w:p>
          <w:p w:rsidR="00DA45A4" w:rsidRDefault="00DA45A4" w:rsidP="00B55D96">
            <w:pPr>
              <w:snapToGrid w:val="0"/>
              <w:spacing w:line="480" w:lineRule="auto"/>
              <w:jc w:val="center"/>
              <w:rPr>
                <w:rFonts w:ascii="宋体" w:hAnsi="宋体"/>
                <w:szCs w:val="21"/>
              </w:rPr>
            </w:pPr>
          </w:p>
          <w:p w:rsidR="00DA45A4" w:rsidRDefault="00DA45A4" w:rsidP="00B55D96">
            <w:pPr>
              <w:snapToGrid w:val="0"/>
              <w:spacing w:line="480" w:lineRule="auto"/>
              <w:jc w:val="center"/>
              <w:rPr>
                <w:rFonts w:ascii="宋体" w:hAnsi="宋体"/>
                <w:szCs w:val="21"/>
              </w:rPr>
            </w:pPr>
          </w:p>
        </w:tc>
      </w:tr>
    </w:tbl>
    <w:p w:rsidR="00DA45A4" w:rsidRDefault="00DA45A4" w:rsidP="00DA45A4">
      <w:pPr>
        <w:snapToGrid w:val="0"/>
        <w:spacing w:line="480" w:lineRule="auto"/>
        <w:rPr>
          <w:rFonts w:ascii="宋体" w:hAnsi="宋体"/>
          <w:szCs w:val="21"/>
        </w:rPr>
      </w:pPr>
    </w:p>
    <w:p w:rsidR="00DA45A4" w:rsidRDefault="00DA45A4" w:rsidP="00DA45A4">
      <w:pPr>
        <w:snapToGrid w:val="0"/>
        <w:rPr>
          <w:rFonts w:ascii="宋体" w:hAnsi="宋体"/>
          <w:szCs w:val="21"/>
        </w:rPr>
      </w:pPr>
    </w:p>
    <w:p w:rsidR="00DA45A4" w:rsidRDefault="00DA45A4" w:rsidP="00DA45A4">
      <w:pPr>
        <w:snapToGrid w:val="0"/>
        <w:rPr>
          <w:rFonts w:ascii="宋体" w:hAnsi="宋体"/>
          <w:szCs w:val="21"/>
        </w:rPr>
      </w:pPr>
    </w:p>
    <w:p w:rsidR="00DA45A4" w:rsidRDefault="00DA45A4" w:rsidP="00DA45A4">
      <w:pPr>
        <w:snapToGrid w:val="0"/>
        <w:rPr>
          <w:rFonts w:ascii="宋体" w:hAnsi="宋体"/>
          <w:szCs w:val="21"/>
        </w:rPr>
      </w:pPr>
    </w:p>
    <w:p w:rsidR="00DA45A4" w:rsidRDefault="00DA45A4" w:rsidP="00DA45A4">
      <w:pPr>
        <w:snapToGrid w:val="0"/>
        <w:rPr>
          <w:rFonts w:ascii="宋体" w:hAnsi="宋体"/>
          <w:szCs w:val="21"/>
        </w:rPr>
      </w:pPr>
    </w:p>
    <w:p w:rsidR="00DA45A4" w:rsidRDefault="00DA45A4" w:rsidP="00DA45A4">
      <w:pPr>
        <w:adjustRightInd w:val="0"/>
        <w:snapToGrid w:val="0"/>
        <w:spacing w:line="360" w:lineRule="auto"/>
        <w:rPr>
          <w:rFonts w:ascii="宋体" w:hAnsi="宋体"/>
          <w:szCs w:val="21"/>
        </w:rPr>
      </w:pPr>
    </w:p>
    <w:p w:rsidR="00DA45A4" w:rsidRDefault="00DA45A4" w:rsidP="00DA45A4">
      <w:pPr>
        <w:adjustRightInd w:val="0"/>
        <w:snapToGrid w:val="0"/>
        <w:spacing w:line="360" w:lineRule="auto"/>
        <w:ind w:right="420"/>
        <w:rPr>
          <w:rFonts w:ascii="宋体" w:hAnsi="宋体"/>
          <w:szCs w:val="21"/>
        </w:rPr>
      </w:pPr>
    </w:p>
    <w:p w:rsidR="00DA45A4" w:rsidRDefault="00DA45A4" w:rsidP="00DA45A4">
      <w:pPr>
        <w:adjustRightInd w:val="0"/>
        <w:snapToGrid w:val="0"/>
        <w:spacing w:line="360" w:lineRule="auto"/>
        <w:ind w:right="420"/>
        <w:rPr>
          <w:rFonts w:ascii="宋体" w:hAnsi="宋体"/>
          <w:szCs w:val="21"/>
        </w:rPr>
      </w:pPr>
    </w:p>
    <w:p w:rsidR="00DA45A4" w:rsidRDefault="00DA45A4" w:rsidP="00DA45A4">
      <w:pPr>
        <w:adjustRightInd w:val="0"/>
        <w:snapToGrid w:val="0"/>
        <w:spacing w:line="360" w:lineRule="auto"/>
        <w:ind w:right="420"/>
        <w:rPr>
          <w:rFonts w:ascii="宋体" w:hAnsi="宋体"/>
          <w:szCs w:val="21"/>
        </w:rPr>
      </w:pPr>
    </w:p>
    <w:p w:rsidR="00DA45A4" w:rsidRDefault="00DA45A4" w:rsidP="00DA45A4">
      <w:pPr>
        <w:adjustRightInd w:val="0"/>
        <w:snapToGrid w:val="0"/>
        <w:spacing w:line="360" w:lineRule="auto"/>
        <w:ind w:right="420"/>
        <w:rPr>
          <w:rFonts w:ascii="宋体" w:hAnsi="宋体"/>
          <w:szCs w:val="21"/>
        </w:rPr>
      </w:pPr>
    </w:p>
    <w:p w:rsidR="00DA45A4" w:rsidRDefault="00DA45A4" w:rsidP="00DA45A4">
      <w:pPr>
        <w:adjustRightInd w:val="0"/>
        <w:snapToGrid w:val="0"/>
        <w:spacing w:line="360" w:lineRule="auto"/>
        <w:ind w:right="420" w:firstLineChars="100" w:firstLine="210"/>
        <w:rPr>
          <w:rFonts w:ascii="宋体" w:hAnsi="宋体"/>
          <w:szCs w:val="21"/>
        </w:rPr>
      </w:pPr>
    </w:p>
    <w:p w:rsidR="00DA45A4" w:rsidRDefault="00DA45A4" w:rsidP="00DA45A4">
      <w:pPr>
        <w:adjustRightInd w:val="0"/>
        <w:snapToGrid w:val="0"/>
        <w:spacing w:line="360" w:lineRule="auto"/>
        <w:ind w:right="420" w:firstLineChars="1550" w:firstLine="3255"/>
        <w:rPr>
          <w:rFonts w:ascii="宋体" w:hAnsi="宋体"/>
          <w:szCs w:val="21"/>
        </w:rPr>
      </w:pPr>
    </w:p>
    <w:p w:rsidR="00DA45A4" w:rsidRDefault="00DA45A4" w:rsidP="00DA45A4">
      <w:pPr>
        <w:adjustRightInd w:val="0"/>
        <w:snapToGrid w:val="0"/>
        <w:spacing w:line="360" w:lineRule="auto"/>
        <w:ind w:right="420" w:firstLineChars="1550" w:firstLine="3255"/>
        <w:rPr>
          <w:rFonts w:ascii="宋体" w:hAnsi="宋体"/>
          <w:szCs w:val="21"/>
        </w:rPr>
      </w:pPr>
      <w:r>
        <w:rPr>
          <w:rFonts w:ascii="宋体" w:hAnsi="宋体" w:hint="eastAsia"/>
          <w:szCs w:val="21"/>
        </w:rPr>
        <w:t>供应商名称：</w:t>
      </w:r>
      <w:r>
        <w:rPr>
          <w:rFonts w:ascii="宋体" w:hAnsi="宋体" w:hint="eastAsia"/>
          <w:szCs w:val="21"/>
          <w:u w:val="single"/>
        </w:rPr>
        <w:t xml:space="preserve">                </w:t>
      </w:r>
      <w:r>
        <w:rPr>
          <w:rFonts w:ascii="宋体" w:hAnsi="宋体" w:hint="eastAsia"/>
          <w:szCs w:val="21"/>
        </w:rPr>
        <w:t>（盖单位章）</w:t>
      </w:r>
    </w:p>
    <w:p w:rsidR="00DA45A4" w:rsidRDefault="00DA45A4" w:rsidP="00DA45A4">
      <w:pPr>
        <w:adjustRightInd w:val="0"/>
        <w:snapToGrid w:val="0"/>
        <w:spacing w:line="360" w:lineRule="auto"/>
        <w:ind w:right="420" w:firstLineChars="2300" w:firstLine="4830"/>
        <w:rPr>
          <w:rFonts w:ascii="宋体" w:hAnsi="宋体"/>
          <w:szCs w:val="21"/>
        </w:rPr>
      </w:pPr>
    </w:p>
    <w:p w:rsidR="00DA45A4" w:rsidRDefault="00DA45A4" w:rsidP="00DA45A4">
      <w:pPr>
        <w:adjustRightInd w:val="0"/>
        <w:spacing w:line="360" w:lineRule="auto"/>
        <w:ind w:firstLineChars="1775" w:firstLine="3728"/>
        <w:jc w:val="left"/>
        <w:rPr>
          <w:rFonts w:ascii="宋体" w:hAnsi="宋体"/>
          <w:bCs/>
          <w:szCs w:val="21"/>
        </w:rPr>
      </w:pPr>
      <w:r>
        <w:rPr>
          <w:rFonts w:ascii="宋体" w:hAnsi="宋体" w:hint="eastAsia"/>
          <w:szCs w:val="21"/>
        </w:rPr>
        <w:t>日期：</w:t>
      </w:r>
      <w:r>
        <w:rPr>
          <w:rFonts w:ascii="宋体" w:hAnsi="宋体" w:hint="eastAsia"/>
          <w:bCs/>
          <w:szCs w:val="21"/>
        </w:rPr>
        <w:t>20</w:t>
      </w:r>
      <w:r>
        <w:rPr>
          <w:rFonts w:ascii="宋体" w:hAnsi="宋体" w:hint="eastAsia"/>
          <w:bCs/>
          <w:szCs w:val="21"/>
          <w:u w:val="single"/>
        </w:rPr>
        <w:t xml:space="preserve">  </w:t>
      </w:r>
      <w:r>
        <w:rPr>
          <w:rFonts w:ascii="宋体" w:hAnsi="宋体" w:hint="eastAsia"/>
          <w:bCs/>
          <w:szCs w:val="21"/>
        </w:rPr>
        <w:t>年</w:t>
      </w:r>
      <w:r>
        <w:rPr>
          <w:rFonts w:ascii="宋体" w:hAnsi="宋体" w:hint="eastAsia"/>
          <w:bCs/>
          <w:szCs w:val="21"/>
          <w:u w:val="single"/>
        </w:rPr>
        <w:t xml:space="preserve">  </w:t>
      </w:r>
      <w:r>
        <w:rPr>
          <w:rFonts w:ascii="宋体" w:hAnsi="宋体" w:hint="eastAsia"/>
          <w:bCs/>
          <w:szCs w:val="21"/>
        </w:rPr>
        <w:t>月</w:t>
      </w:r>
      <w:r>
        <w:rPr>
          <w:rFonts w:ascii="宋体" w:hAnsi="宋体" w:hint="eastAsia"/>
          <w:bCs/>
          <w:szCs w:val="21"/>
          <w:u w:val="single"/>
        </w:rPr>
        <w:t xml:space="preserve">  </w:t>
      </w:r>
      <w:r>
        <w:rPr>
          <w:rFonts w:ascii="宋体" w:hAnsi="宋体" w:hint="eastAsia"/>
          <w:bCs/>
          <w:szCs w:val="21"/>
        </w:rPr>
        <w:t>日</w:t>
      </w:r>
    </w:p>
    <w:p w:rsidR="00DA45A4" w:rsidRDefault="00DA45A4" w:rsidP="00DA45A4">
      <w:pPr>
        <w:adjustRightInd w:val="0"/>
        <w:snapToGrid w:val="0"/>
        <w:spacing w:line="360" w:lineRule="auto"/>
        <w:ind w:right="420" w:firstLineChars="2025" w:firstLine="4253"/>
        <w:rPr>
          <w:rFonts w:ascii="宋体" w:hAnsi="宋体"/>
          <w:szCs w:val="21"/>
        </w:rPr>
      </w:pPr>
    </w:p>
    <w:p w:rsidR="00DA45A4" w:rsidRDefault="00DA45A4" w:rsidP="00DA45A4">
      <w:pPr>
        <w:adjustRightInd w:val="0"/>
        <w:snapToGrid w:val="0"/>
        <w:spacing w:line="360" w:lineRule="auto"/>
        <w:ind w:right="420"/>
        <w:rPr>
          <w:rFonts w:ascii="仿宋_GB2312" w:eastAsia="仿宋_GB2312" w:hAnsi="宋体"/>
          <w:szCs w:val="21"/>
        </w:rPr>
      </w:pPr>
    </w:p>
    <w:p w:rsidR="00DA45A4" w:rsidRDefault="00DA45A4" w:rsidP="00DA45A4">
      <w:pPr>
        <w:adjustRightInd w:val="0"/>
        <w:snapToGrid w:val="0"/>
        <w:spacing w:line="360" w:lineRule="auto"/>
        <w:ind w:right="420" w:firstLineChars="100" w:firstLine="210"/>
        <w:rPr>
          <w:rFonts w:ascii="仿宋_GB2312" w:eastAsia="仿宋_GB2312" w:hAnsi="宋体"/>
          <w:szCs w:val="21"/>
        </w:rPr>
      </w:pPr>
    </w:p>
    <w:p w:rsidR="00DA45A4" w:rsidRDefault="00DA45A4" w:rsidP="00DA45A4">
      <w:pPr>
        <w:adjustRightInd w:val="0"/>
        <w:snapToGrid w:val="0"/>
        <w:spacing w:line="360" w:lineRule="auto"/>
        <w:ind w:right="420" w:firstLineChars="100" w:firstLine="210"/>
        <w:rPr>
          <w:rFonts w:ascii="仿宋_GB2312" w:eastAsia="仿宋_GB2312" w:hAnsi="宋体"/>
          <w:szCs w:val="21"/>
        </w:rPr>
      </w:pPr>
    </w:p>
    <w:p w:rsidR="00DA45A4" w:rsidRDefault="00DA45A4" w:rsidP="00DA45A4">
      <w:pPr>
        <w:adjustRightInd w:val="0"/>
        <w:snapToGrid w:val="0"/>
        <w:spacing w:line="360" w:lineRule="auto"/>
        <w:ind w:right="420" w:firstLineChars="100" w:firstLine="210"/>
        <w:rPr>
          <w:rFonts w:ascii="仿宋_GB2312" w:eastAsia="仿宋_GB2312" w:hAnsi="宋体"/>
          <w:szCs w:val="21"/>
        </w:rPr>
      </w:pPr>
    </w:p>
    <w:p w:rsidR="00DA45A4" w:rsidRPr="00621979" w:rsidRDefault="00DA45A4" w:rsidP="00DA45A4">
      <w:pPr>
        <w:adjustRightInd w:val="0"/>
        <w:snapToGrid w:val="0"/>
        <w:spacing w:line="360" w:lineRule="auto"/>
        <w:ind w:right="420" w:firstLineChars="100" w:firstLine="210"/>
        <w:rPr>
          <w:rFonts w:ascii="楷体" w:eastAsia="楷体" w:hAnsi="楷体"/>
          <w:szCs w:val="21"/>
        </w:rPr>
      </w:pPr>
      <w:r>
        <w:rPr>
          <w:rFonts w:ascii="楷体" w:eastAsia="楷体" w:hAnsi="楷体" w:hint="eastAsia"/>
          <w:szCs w:val="21"/>
        </w:rPr>
        <w:t>说明：仅限法定代表人（单位负责人）参加谈判时提供。</w:t>
      </w:r>
    </w:p>
    <w:p w:rsidR="00DA45A4" w:rsidRDefault="00DA45A4" w:rsidP="00DA45A4">
      <w:pPr>
        <w:adjustRightInd w:val="0"/>
        <w:snapToGrid w:val="0"/>
        <w:spacing w:line="360" w:lineRule="auto"/>
        <w:jc w:val="center"/>
        <w:rPr>
          <w:rFonts w:ascii="黑体" w:eastAsia="黑体" w:hAnsi="宋体"/>
          <w:sz w:val="36"/>
          <w:szCs w:val="36"/>
        </w:rPr>
      </w:pPr>
      <w:r>
        <w:rPr>
          <w:rFonts w:ascii="黑体" w:eastAsia="黑体" w:hAnsi="宋体" w:hint="eastAsia"/>
          <w:sz w:val="36"/>
          <w:szCs w:val="36"/>
        </w:rPr>
        <w:lastRenderedPageBreak/>
        <w:t>3.</w:t>
      </w:r>
      <w:r w:rsidR="008E2787" w:rsidRPr="008E2787">
        <w:rPr>
          <w:rFonts w:hint="eastAsia"/>
        </w:rPr>
        <w:t xml:space="preserve"> </w:t>
      </w:r>
      <w:r w:rsidR="008E2787" w:rsidRPr="008E2787">
        <w:rPr>
          <w:rFonts w:ascii="黑体" w:eastAsia="黑体" w:hAnsi="宋体" w:hint="eastAsia"/>
          <w:sz w:val="36"/>
          <w:szCs w:val="36"/>
        </w:rPr>
        <w:t>法定代表人</w:t>
      </w:r>
      <w:r>
        <w:rPr>
          <w:rFonts w:ascii="黑体" w:eastAsia="黑体" w:hAnsi="宋体" w:hint="eastAsia"/>
          <w:sz w:val="36"/>
          <w:szCs w:val="36"/>
        </w:rPr>
        <w:t>授权委托书</w:t>
      </w:r>
    </w:p>
    <w:p w:rsidR="00DA45A4" w:rsidRDefault="00DA45A4" w:rsidP="00DA45A4">
      <w:pPr>
        <w:spacing w:line="400" w:lineRule="exact"/>
        <w:ind w:firstLineChars="200" w:firstLine="560"/>
        <w:rPr>
          <w:rFonts w:ascii="仿宋_GB2312" w:eastAsia="仿宋_GB2312" w:hAnsi="宋体"/>
          <w:color w:val="000000"/>
          <w:sz w:val="28"/>
          <w:szCs w:val="28"/>
        </w:rPr>
      </w:pPr>
    </w:p>
    <w:p w:rsidR="00DA45A4" w:rsidRDefault="00DA45A4" w:rsidP="00DA45A4">
      <w:pPr>
        <w:spacing w:line="360" w:lineRule="auto"/>
        <w:ind w:firstLineChars="200" w:firstLine="420"/>
        <w:rPr>
          <w:rFonts w:ascii="宋体" w:hAnsi="宋体"/>
          <w:szCs w:val="21"/>
        </w:rPr>
      </w:pPr>
      <w:r>
        <w:rPr>
          <w:rFonts w:ascii="宋体" w:hAnsi="宋体" w:hint="eastAsia"/>
          <w:szCs w:val="21"/>
          <w:lang w:val="zh-CN"/>
        </w:rPr>
        <w:t>本人</w:t>
      </w:r>
      <w:r w:rsidR="00615859" w:rsidRPr="00615859">
        <w:rPr>
          <w:rFonts w:ascii="宋体" w:hAnsi="宋体" w:hint="eastAsia"/>
          <w:szCs w:val="21"/>
          <w:u w:val="single"/>
          <w:lang w:val="zh-CN"/>
        </w:rPr>
        <w:t xml:space="preserve"> （姓名）</w:t>
      </w:r>
      <w:r>
        <w:rPr>
          <w:rFonts w:ascii="宋体" w:hAnsi="宋体" w:hint="eastAsia"/>
          <w:szCs w:val="21"/>
          <w:u w:val="single"/>
          <w:lang w:val="zh-CN"/>
        </w:rPr>
        <w:t xml:space="preserve"> </w:t>
      </w:r>
      <w:r>
        <w:rPr>
          <w:rFonts w:ascii="宋体" w:hAnsi="宋体" w:hint="eastAsia"/>
          <w:szCs w:val="21"/>
          <w:lang w:val="zh-CN"/>
        </w:rPr>
        <w:t>系</w:t>
      </w:r>
      <w:r w:rsidR="00615859">
        <w:rPr>
          <w:rFonts w:ascii="宋体" w:hAnsi="宋体" w:hint="eastAsia"/>
          <w:szCs w:val="21"/>
          <w:u w:val="single"/>
          <w:lang w:val="zh-CN"/>
        </w:rPr>
        <w:t xml:space="preserve"> </w:t>
      </w:r>
      <w:r w:rsidR="00615859" w:rsidRPr="00615859">
        <w:rPr>
          <w:rFonts w:ascii="宋体" w:hAnsi="宋体" w:hint="eastAsia"/>
          <w:szCs w:val="21"/>
          <w:u w:val="single"/>
          <w:lang w:val="zh-CN"/>
        </w:rPr>
        <w:t>（供应商名称）</w:t>
      </w:r>
      <w:r>
        <w:rPr>
          <w:rFonts w:ascii="宋体" w:hAnsi="宋体" w:hint="eastAsia"/>
          <w:szCs w:val="21"/>
          <w:u w:val="single"/>
          <w:lang w:val="zh-CN"/>
        </w:rPr>
        <w:t xml:space="preserve"> </w:t>
      </w:r>
      <w:r>
        <w:rPr>
          <w:rFonts w:ascii="宋体" w:hAnsi="宋体" w:hint="eastAsia"/>
          <w:szCs w:val="21"/>
          <w:lang w:val="zh-CN"/>
        </w:rPr>
        <w:t>的法定代表人（单位负责人），现委托</w:t>
      </w:r>
      <w:r w:rsidR="00615859" w:rsidRPr="00615859">
        <w:rPr>
          <w:rFonts w:ascii="宋体" w:hAnsi="宋体" w:hint="eastAsia"/>
          <w:szCs w:val="21"/>
          <w:u w:val="single"/>
          <w:lang w:val="zh-CN"/>
        </w:rPr>
        <w:t>（姓名）</w:t>
      </w:r>
      <w:r>
        <w:rPr>
          <w:rFonts w:ascii="宋体" w:hAnsi="宋体" w:hint="eastAsia"/>
          <w:szCs w:val="21"/>
          <w:u w:val="single"/>
          <w:lang w:val="zh-CN"/>
        </w:rPr>
        <w:t xml:space="preserve">  </w:t>
      </w:r>
      <w:r>
        <w:rPr>
          <w:rFonts w:ascii="宋体" w:hAnsi="宋体" w:hint="eastAsia"/>
          <w:szCs w:val="21"/>
          <w:lang w:val="zh-CN"/>
        </w:rPr>
        <w:t>为我方代理人。代理人根据授权，以我方的名义签署、澄清确认、递交、撤回、修改</w:t>
      </w:r>
      <w:r>
        <w:rPr>
          <w:rFonts w:ascii="宋体" w:hAnsi="宋体" w:hint="eastAsia"/>
          <w:szCs w:val="21"/>
          <w:u w:val="single"/>
          <w:lang w:val="zh-CN"/>
        </w:rPr>
        <w:t xml:space="preserve"> </w:t>
      </w:r>
      <w:r w:rsidR="00615859">
        <w:rPr>
          <w:rFonts w:ascii="宋体" w:hAnsi="宋体" w:hint="eastAsia"/>
          <w:szCs w:val="21"/>
          <w:u w:val="single"/>
          <w:lang w:val="zh-CN"/>
        </w:rPr>
        <w:t>（</w:t>
      </w:r>
      <w:r w:rsidR="00615859" w:rsidRPr="00CB3E8B">
        <w:rPr>
          <w:rFonts w:ascii="宋体" w:hAnsi="宋体" w:hint="eastAsia"/>
          <w:szCs w:val="21"/>
          <w:u w:val="single"/>
          <w:lang w:val="zh-CN"/>
        </w:rPr>
        <w:t>项目名称）</w:t>
      </w:r>
      <w:r w:rsidR="00615859">
        <w:rPr>
          <w:rFonts w:ascii="宋体" w:hAnsi="宋体" w:hint="eastAsia"/>
          <w:szCs w:val="21"/>
          <w:u w:val="single"/>
          <w:lang w:val="zh-CN"/>
        </w:rPr>
        <w:t xml:space="preserve"> </w:t>
      </w:r>
      <w:r>
        <w:rPr>
          <w:rFonts w:ascii="宋体" w:hAnsi="宋体" w:hint="eastAsia"/>
          <w:szCs w:val="21"/>
          <w:lang w:val="zh-CN"/>
        </w:rPr>
        <w:t>响应文件、签订合同和全权处理一切与之有关的事宜，</w:t>
      </w:r>
      <w:r>
        <w:rPr>
          <w:rFonts w:ascii="宋体" w:hAnsi="宋体" w:cs="宋体" w:hint="eastAsia"/>
          <w:kern w:val="0"/>
          <w:szCs w:val="21"/>
        </w:rPr>
        <w:t>其法律后果由我方承担。</w:t>
      </w:r>
    </w:p>
    <w:p w:rsidR="00DA45A4" w:rsidRDefault="00DA45A4" w:rsidP="00DA45A4">
      <w:pPr>
        <w:spacing w:line="480" w:lineRule="auto"/>
        <w:ind w:firstLineChars="200" w:firstLine="420"/>
        <w:rPr>
          <w:rFonts w:ascii="宋体" w:hAnsi="宋体"/>
          <w:szCs w:val="21"/>
        </w:rPr>
      </w:pPr>
      <w:r>
        <w:rPr>
          <w:rFonts w:ascii="宋体" w:hAnsi="宋体" w:hint="eastAsia"/>
          <w:szCs w:val="21"/>
          <w:lang w:val="zh-CN"/>
        </w:rPr>
        <w:t>委托期限</w:t>
      </w:r>
      <w:r>
        <w:rPr>
          <w:rFonts w:ascii="宋体" w:hAnsi="宋体" w:hint="eastAsia"/>
          <w:szCs w:val="21"/>
        </w:rPr>
        <w:t>：本授权委托有效期自谈判之日起90日历天。</w:t>
      </w:r>
    </w:p>
    <w:p w:rsidR="00DA45A4" w:rsidRDefault="00DA45A4" w:rsidP="00DA45A4">
      <w:pPr>
        <w:spacing w:line="480" w:lineRule="auto"/>
        <w:ind w:firstLineChars="200" w:firstLine="420"/>
        <w:rPr>
          <w:rFonts w:ascii="宋体" w:hAnsi="宋体"/>
          <w:b/>
          <w:bCs/>
          <w:szCs w:val="21"/>
        </w:rPr>
      </w:pPr>
      <w:r>
        <w:rPr>
          <w:rFonts w:ascii="宋体" w:hAnsi="宋体" w:hint="eastAsia"/>
          <w:szCs w:val="21"/>
        </w:rPr>
        <w:t>代理人无转委托权。</w:t>
      </w:r>
    </w:p>
    <w:p w:rsidR="00DA45A4" w:rsidRDefault="00DA45A4" w:rsidP="00DA45A4">
      <w:pPr>
        <w:spacing w:line="360" w:lineRule="auto"/>
        <w:ind w:firstLineChars="200" w:firstLine="420"/>
        <w:rPr>
          <w:rFonts w:ascii="宋体" w:hAnsi="宋体"/>
          <w:szCs w:val="21"/>
        </w:rPr>
      </w:pPr>
    </w:p>
    <w:p w:rsidR="00DA45A4" w:rsidRDefault="00DA45A4" w:rsidP="00DA45A4">
      <w:pPr>
        <w:spacing w:line="360" w:lineRule="auto"/>
        <w:rPr>
          <w:rFonts w:ascii="宋体" w:hAnsi="宋体"/>
          <w:szCs w:val="21"/>
          <w:u w:val="single"/>
        </w:rPr>
      </w:pPr>
      <w:r>
        <w:rPr>
          <w:rFonts w:ascii="宋体" w:hAnsi="宋体" w:hint="eastAsia"/>
          <w:szCs w:val="21"/>
          <w:lang w:val="zh-CN"/>
        </w:rPr>
        <w:t>附：法定代表人（单位负责人）身份证复印件</w:t>
      </w:r>
      <w:r>
        <w:rPr>
          <w:rFonts w:ascii="宋体" w:hAnsi="宋体" w:hint="eastAsia"/>
          <w:szCs w:val="21"/>
        </w:rPr>
        <w:t>、</w:t>
      </w:r>
      <w:r>
        <w:rPr>
          <w:rFonts w:ascii="宋体" w:hAnsi="宋体" w:hint="eastAsia"/>
          <w:szCs w:val="21"/>
          <w:lang w:val="zh-CN"/>
        </w:rPr>
        <w:t>委托代理人身份证复印件</w:t>
      </w:r>
    </w:p>
    <w:tbl>
      <w:tblPr>
        <w:tblW w:w="0" w:type="auto"/>
        <w:tblInd w:w="540" w:type="dxa"/>
        <w:tblLayout w:type="fixed"/>
        <w:tblLook w:val="0000" w:firstRow="0" w:lastRow="0" w:firstColumn="0" w:lastColumn="0" w:noHBand="0" w:noVBand="0"/>
      </w:tblPr>
      <w:tblGrid>
        <w:gridCol w:w="4081"/>
        <w:gridCol w:w="3915"/>
      </w:tblGrid>
      <w:tr w:rsidR="00DA45A4" w:rsidTr="00B55D96">
        <w:trPr>
          <w:trHeight w:val="3117"/>
        </w:trPr>
        <w:tc>
          <w:tcPr>
            <w:tcW w:w="4081" w:type="dxa"/>
            <w:tcBorders>
              <w:top w:val="single" w:sz="6" w:space="0" w:color="auto"/>
              <w:left w:val="single" w:sz="6" w:space="0" w:color="auto"/>
              <w:bottom w:val="single" w:sz="6" w:space="0" w:color="auto"/>
              <w:right w:val="single" w:sz="6" w:space="0" w:color="auto"/>
            </w:tcBorders>
            <w:vAlign w:val="center"/>
          </w:tcPr>
          <w:p w:rsidR="00DA45A4" w:rsidRDefault="00DA45A4" w:rsidP="00B55D96">
            <w:pPr>
              <w:spacing w:line="360" w:lineRule="auto"/>
              <w:jc w:val="center"/>
              <w:rPr>
                <w:rFonts w:ascii="宋体" w:hAnsi="宋体"/>
                <w:szCs w:val="21"/>
                <w:lang w:val="zh-CN"/>
              </w:rPr>
            </w:pPr>
            <w:r>
              <w:rPr>
                <w:rFonts w:ascii="宋体" w:hAnsi="宋体" w:hint="eastAsia"/>
                <w:szCs w:val="21"/>
                <w:lang w:val="zh-CN"/>
              </w:rPr>
              <w:t>法定代表人（单位负责人）身份证复印件</w:t>
            </w:r>
          </w:p>
          <w:p w:rsidR="00DA45A4" w:rsidRDefault="00DA45A4" w:rsidP="00B55D96">
            <w:pPr>
              <w:spacing w:line="360" w:lineRule="auto"/>
              <w:jc w:val="center"/>
              <w:rPr>
                <w:rFonts w:ascii="宋体" w:hAnsi="宋体"/>
                <w:szCs w:val="21"/>
                <w:u w:val="single"/>
              </w:rPr>
            </w:pPr>
            <w:r>
              <w:rPr>
                <w:rFonts w:ascii="宋体" w:hAnsi="宋体" w:hint="eastAsia"/>
                <w:szCs w:val="21"/>
              </w:rPr>
              <w:t>（正反面）</w:t>
            </w:r>
          </w:p>
        </w:tc>
        <w:tc>
          <w:tcPr>
            <w:tcW w:w="3915" w:type="dxa"/>
            <w:tcBorders>
              <w:top w:val="single" w:sz="6" w:space="0" w:color="auto"/>
              <w:left w:val="single" w:sz="6" w:space="0" w:color="auto"/>
              <w:bottom w:val="single" w:sz="6" w:space="0" w:color="auto"/>
              <w:right w:val="single" w:sz="6" w:space="0" w:color="auto"/>
            </w:tcBorders>
            <w:vAlign w:val="center"/>
          </w:tcPr>
          <w:p w:rsidR="00DA45A4" w:rsidRDefault="00DA45A4" w:rsidP="00B55D96">
            <w:pPr>
              <w:spacing w:line="360" w:lineRule="auto"/>
              <w:jc w:val="center"/>
              <w:rPr>
                <w:rFonts w:ascii="宋体" w:hAnsi="宋体"/>
                <w:szCs w:val="21"/>
                <w:lang w:val="zh-CN"/>
              </w:rPr>
            </w:pPr>
            <w:r>
              <w:rPr>
                <w:rFonts w:ascii="宋体" w:hAnsi="宋体" w:hint="eastAsia"/>
                <w:szCs w:val="21"/>
                <w:lang w:val="zh-CN"/>
              </w:rPr>
              <w:t>委托代理人身份证复印件</w:t>
            </w:r>
          </w:p>
          <w:p w:rsidR="00DA45A4" w:rsidRDefault="00DA45A4" w:rsidP="00B55D96">
            <w:pPr>
              <w:spacing w:line="360" w:lineRule="auto"/>
              <w:jc w:val="center"/>
              <w:rPr>
                <w:rFonts w:ascii="宋体" w:hAnsi="宋体"/>
                <w:szCs w:val="21"/>
                <w:u w:val="single"/>
              </w:rPr>
            </w:pPr>
            <w:r>
              <w:rPr>
                <w:rFonts w:ascii="宋体" w:hAnsi="宋体" w:hint="eastAsia"/>
                <w:szCs w:val="21"/>
              </w:rPr>
              <w:t>（正反面）</w:t>
            </w:r>
          </w:p>
        </w:tc>
      </w:tr>
    </w:tbl>
    <w:p w:rsidR="00DA45A4" w:rsidRDefault="00DA45A4" w:rsidP="00DA45A4">
      <w:pPr>
        <w:ind w:firstLineChars="200" w:firstLine="420"/>
        <w:rPr>
          <w:rFonts w:ascii="宋体" w:hAnsi="宋体"/>
          <w:szCs w:val="21"/>
        </w:rPr>
      </w:pPr>
    </w:p>
    <w:p w:rsidR="00DA45A4" w:rsidRDefault="00DA45A4" w:rsidP="00DA45A4">
      <w:pPr>
        <w:ind w:firstLineChars="200" w:firstLine="420"/>
        <w:rPr>
          <w:rFonts w:ascii="宋体" w:hAnsi="宋体"/>
          <w:szCs w:val="21"/>
        </w:rPr>
      </w:pPr>
    </w:p>
    <w:p w:rsidR="00DA45A4" w:rsidRDefault="00DA45A4" w:rsidP="00DA45A4">
      <w:pPr>
        <w:ind w:firstLineChars="200" w:firstLine="420"/>
        <w:rPr>
          <w:rFonts w:ascii="宋体" w:hAnsi="宋体"/>
          <w:szCs w:val="21"/>
        </w:rPr>
      </w:pPr>
    </w:p>
    <w:p w:rsidR="00DA45A4" w:rsidRDefault="00DA45A4" w:rsidP="00DA45A4">
      <w:pPr>
        <w:ind w:firstLineChars="1350" w:firstLine="2835"/>
        <w:rPr>
          <w:rFonts w:ascii="宋体" w:hAnsi="宋体"/>
          <w:szCs w:val="21"/>
        </w:rPr>
      </w:pPr>
      <w:r>
        <w:rPr>
          <w:rFonts w:ascii="宋体" w:hAnsi="宋体" w:hint="eastAsia"/>
          <w:szCs w:val="21"/>
        </w:rPr>
        <w:t>供  应  商：</w:t>
      </w:r>
      <w:r>
        <w:rPr>
          <w:rFonts w:ascii="宋体" w:hAnsi="宋体" w:hint="eastAsia"/>
          <w:szCs w:val="21"/>
          <w:u w:val="single"/>
        </w:rPr>
        <w:t xml:space="preserve">                      </w:t>
      </w:r>
      <w:r>
        <w:rPr>
          <w:rFonts w:ascii="宋体" w:hAnsi="宋体" w:hint="eastAsia"/>
          <w:szCs w:val="21"/>
        </w:rPr>
        <w:t xml:space="preserve">（盖单位章） </w:t>
      </w:r>
    </w:p>
    <w:p w:rsidR="00DA45A4" w:rsidRDefault="00DA45A4" w:rsidP="00DA45A4">
      <w:pPr>
        <w:ind w:firstLineChars="200" w:firstLine="420"/>
        <w:rPr>
          <w:rFonts w:ascii="宋体" w:hAnsi="宋体"/>
          <w:szCs w:val="21"/>
        </w:rPr>
      </w:pPr>
    </w:p>
    <w:p w:rsidR="00DA45A4" w:rsidRDefault="00DA45A4" w:rsidP="00DA45A4">
      <w:pPr>
        <w:ind w:firstLineChars="1350" w:firstLine="2835"/>
        <w:rPr>
          <w:rFonts w:ascii="宋体" w:hAnsi="宋体"/>
          <w:szCs w:val="21"/>
        </w:rPr>
      </w:pPr>
      <w:r>
        <w:rPr>
          <w:rFonts w:ascii="宋体" w:hAnsi="宋体" w:hint="eastAsia"/>
          <w:szCs w:val="21"/>
        </w:rPr>
        <w:t xml:space="preserve">法定代表人（单位负责人）: </w:t>
      </w:r>
      <w:r>
        <w:rPr>
          <w:rFonts w:ascii="宋体" w:hAnsi="宋体" w:hint="eastAsia"/>
          <w:szCs w:val="21"/>
          <w:u w:val="single"/>
        </w:rPr>
        <w:t xml:space="preserve">           </w:t>
      </w:r>
      <w:r>
        <w:rPr>
          <w:rFonts w:ascii="宋体" w:hAnsi="宋体" w:hint="eastAsia"/>
          <w:szCs w:val="21"/>
        </w:rPr>
        <w:t xml:space="preserve"> </w:t>
      </w:r>
      <w:r w:rsidR="00410342">
        <w:rPr>
          <w:rFonts w:ascii="宋体" w:hAnsi="宋体" w:hint="eastAsia"/>
          <w:color w:val="000000"/>
          <w:szCs w:val="21"/>
        </w:rPr>
        <w:t>（签名）</w:t>
      </w:r>
    </w:p>
    <w:p w:rsidR="00DA45A4" w:rsidRDefault="00DA45A4" w:rsidP="00DA45A4">
      <w:pPr>
        <w:ind w:firstLineChars="1650" w:firstLine="3465"/>
        <w:rPr>
          <w:rFonts w:ascii="宋体" w:hAnsi="宋体"/>
          <w:szCs w:val="21"/>
        </w:rPr>
      </w:pPr>
    </w:p>
    <w:p w:rsidR="00DA45A4" w:rsidRDefault="00DA45A4" w:rsidP="00DA45A4">
      <w:pPr>
        <w:ind w:firstLineChars="1350" w:firstLine="2835"/>
        <w:jc w:val="left"/>
        <w:rPr>
          <w:rFonts w:ascii="宋体" w:hAnsi="宋体"/>
          <w:szCs w:val="21"/>
          <w:u w:val="single"/>
        </w:rPr>
      </w:pPr>
      <w:r>
        <w:rPr>
          <w:rFonts w:ascii="宋体" w:hAnsi="宋体" w:hint="eastAsia"/>
          <w:szCs w:val="21"/>
        </w:rPr>
        <w:t>身 份 证 号：</w:t>
      </w:r>
      <w:r>
        <w:rPr>
          <w:rFonts w:ascii="宋体" w:hAnsi="宋体" w:hint="eastAsia"/>
          <w:szCs w:val="21"/>
          <w:u w:val="single"/>
        </w:rPr>
        <w:t xml:space="preserve">                               </w:t>
      </w:r>
    </w:p>
    <w:p w:rsidR="00DA45A4" w:rsidRDefault="00DA45A4" w:rsidP="00DA45A4">
      <w:pPr>
        <w:ind w:firstLineChars="1650" w:firstLine="3465"/>
        <w:rPr>
          <w:rFonts w:ascii="宋体" w:hAnsi="宋体"/>
          <w:szCs w:val="21"/>
        </w:rPr>
      </w:pPr>
    </w:p>
    <w:p w:rsidR="00DA45A4" w:rsidRDefault="00DA45A4" w:rsidP="00DA45A4">
      <w:pPr>
        <w:ind w:firstLineChars="1350" w:firstLine="2835"/>
        <w:rPr>
          <w:rFonts w:ascii="宋体" w:hAnsi="宋体"/>
          <w:szCs w:val="21"/>
        </w:rPr>
      </w:pPr>
      <w:r>
        <w:rPr>
          <w:rFonts w:ascii="宋体" w:hAnsi="宋体" w:hint="eastAsia"/>
          <w:szCs w:val="21"/>
        </w:rPr>
        <w:t>委托代理人：</w:t>
      </w:r>
      <w:r>
        <w:rPr>
          <w:rFonts w:ascii="宋体" w:hAnsi="宋体" w:hint="eastAsia"/>
          <w:szCs w:val="21"/>
          <w:u w:val="single"/>
        </w:rPr>
        <w:t xml:space="preserve">                          </w:t>
      </w:r>
      <w:r>
        <w:rPr>
          <w:rFonts w:ascii="宋体" w:hAnsi="宋体" w:hint="eastAsia"/>
          <w:szCs w:val="21"/>
        </w:rPr>
        <w:t xml:space="preserve"> </w:t>
      </w:r>
      <w:r w:rsidR="00410342">
        <w:rPr>
          <w:rFonts w:ascii="宋体" w:hAnsi="宋体" w:hint="eastAsia"/>
          <w:color w:val="000000"/>
          <w:szCs w:val="21"/>
        </w:rPr>
        <w:t>（签名）</w:t>
      </w:r>
      <w:r>
        <w:rPr>
          <w:rFonts w:ascii="宋体" w:hAnsi="宋体" w:hint="eastAsia"/>
          <w:szCs w:val="21"/>
        </w:rPr>
        <w:t xml:space="preserve">    </w:t>
      </w:r>
    </w:p>
    <w:p w:rsidR="00DA45A4" w:rsidRDefault="00DA45A4" w:rsidP="00DA45A4">
      <w:pPr>
        <w:ind w:firstLineChars="1350" w:firstLine="2835"/>
        <w:jc w:val="left"/>
        <w:rPr>
          <w:rFonts w:ascii="宋体" w:hAnsi="宋体"/>
          <w:szCs w:val="21"/>
        </w:rPr>
      </w:pPr>
    </w:p>
    <w:p w:rsidR="00DA45A4" w:rsidRDefault="00DA45A4" w:rsidP="00DA45A4">
      <w:pPr>
        <w:ind w:firstLineChars="1350" w:firstLine="2835"/>
        <w:jc w:val="left"/>
        <w:rPr>
          <w:rFonts w:ascii="宋体" w:hAnsi="宋体"/>
          <w:szCs w:val="21"/>
          <w:u w:val="single"/>
        </w:rPr>
      </w:pPr>
      <w:r>
        <w:rPr>
          <w:rFonts w:ascii="宋体" w:hAnsi="宋体" w:hint="eastAsia"/>
          <w:szCs w:val="21"/>
        </w:rPr>
        <w:t>身 份 证 号：</w:t>
      </w:r>
      <w:r>
        <w:rPr>
          <w:rFonts w:ascii="宋体" w:hAnsi="宋体" w:hint="eastAsia"/>
          <w:szCs w:val="21"/>
          <w:u w:val="single"/>
        </w:rPr>
        <w:t xml:space="preserve">                               </w:t>
      </w:r>
    </w:p>
    <w:p w:rsidR="00DA45A4" w:rsidRDefault="00DA45A4" w:rsidP="00DA45A4">
      <w:pPr>
        <w:ind w:firstLineChars="200" w:firstLine="420"/>
        <w:rPr>
          <w:rFonts w:ascii="宋体" w:hAnsi="宋体"/>
          <w:szCs w:val="21"/>
        </w:rPr>
      </w:pPr>
    </w:p>
    <w:p w:rsidR="00DA45A4" w:rsidRPr="00985FA0" w:rsidRDefault="00DA45A4" w:rsidP="00DA45A4">
      <w:pPr>
        <w:ind w:firstLineChars="1300" w:firstLine="2730"/>
        <w:rPr>
          <w:rFonts w:ascii="仿宋_GB2312" w:eastAsia="仿宋_GB2312"/>
          <w:szCs w:val="21"/>
          <w:lang w:val="zh-CN"/>
        </w:rPr>
      </w:pPr>
      <w:r>
        <w:rPr>
          <w:rFonts w:ascii="宋体" w:hAnsi="宋体" w:hint="eastAsia"/>
          <w:szCs w:val="21"/>
        </w:rPr>
        <w:t xml:space="preserve"> 授权委托日期：20</w:t>
      </w:r>
      <w:r>
        <w:rPr>
          <w:rFonts w:ascii="宋体" w:hAnsi="宋体" w:hint="eastAsia"/>
          <w:szCs w:val="21"/>
          <w:u w:val="single"/>
        </w:rPr>
        <w:t xml:space="preserve">   </w:t>
      </w:r>
      <w:r>
        <w:rPr>
          <w:rFonts w:ascii="宋体" w:hAnsi="宋体" w:hint="eastAsia"/>
          <w:szCs w:val="21"/>
        </w:rPr>
        <w:t xml:space="preserve"> 年</w:t>
      </w:r>
      <w:r>
        <w:rPr>
          <w:rFonts w:ascii="宋体" w:hAnsi="宋体" w:hint="eastAsia"/>
          <w:szCs w:val="21"/>
          <w:u w:val="single"/>
        </w:rPr>
        <w:t xml:space="preserve">  </w:t>
      </w:r>
      <w:r>
        <w:rPr>
          <w:rFonts w:ascii="宋体" w:hAnsi="宋体" w:hint="eastAsia"/>
          <w:szCs w:val="21"/>
        </w:rPr>
        <w:t xml:space="preserve"> 月</w:t>
      </w:r>
      <w:r>
        <w:rPr>
          <w:rFonts w:ascii="宋体" w:hAnsi="宋体" w:hint="eastAsia"/>
          <w:szCs w:val="21"/>
          <w:u w:val="single"/>
        </w:rPr>
        <w:t xml:space="preserve">  </w:t>
      </w:r>
      <w:r>
        <w:rPr>
          <w:rFonts w:ascii="宋体" w:hAnsi="宋体" w:hint="eastAsia"/>
          <w:szCs w:val="21"/>
        </w:rPr>
        <w:t xml:space="preserve"> 日</w:t>
      </w:r>
    </w:p>
    <w:p w:rsidR="00DA45A4" w:rsidRDefault="00DA45A4" w:rsidP="00DA45A4">
      <w:pPr>
        <w:ind w:firstLineChars="100" w:firstLine="210"/>
        <w:rPr>
          <w:rFonts w:ascii="楷体" w:eastAsia="楷体" w:hAnsi="楷体"/>
          <w:lang w:val="zh-CN"/>
        </w:rPr>
      </w:pPr>
    </w:p>
    <w:p w:rsidR="00DA45A4" w:rsidRDefault="00DA45A4" w:rsidP="00DA45A4">
      <w:pPr>
        <w:ind w:firstLineChars="100" w:firstLine="210"/>
        <w:rPr>
          <w:rFonts w:ascii="楷体" w:eastAsia="楷体" w:hAnsi="楷体"/>
          <w:lang w:val="zh-CN"/>
        </w:rPr>
      </w:pPr>
    </w:p>
    <w:p w:rsidR="00DA45A4" w:rsidRDefault="00DA45A4" w:rsidP="00DA45A4">
      <w:pPr>
        <w:rPr>
          <w:rFonts w:ascii="楷体" w:eastAsia="楷体" w:hAnsi="楷体"/>
          <w:lang w:val="zh-CN"/>
        </w:rPr>
      </w:pPr>
    </w:p>
    <w:p w:rsidR="00DA45A4" w:rsidRPr="00621979" w:rsidRDefault="00DA45A4" w:rsidP="00DA45A4">
      <w:pPr>
        <w:ind w:firstLineChars="100" w:firstLine="210"/>
        <w:rPr>
          <w:rFonts w:ascii="楷体" w:eastAsia="楷体" w:hAnsi="楷体"/>
          <w:lang w:val="zh-CN"/>
        </w:rPr>
      </w:pPr>
      <w:r>
        <w:rPr>
          <w:rFonts w:ascii="楷体" w:eastAsia="楷体" w:hAnsi="楷体" w:hint="eastAsia"/>
          <w:lang w:val="zh-CN"/>
        </w:rPr>
        <w:t>说明：仅限委托代理人参加谈判时提供。</w:t>
      </w:r>
    </w:p>
    <w:p w:rsidR="00615859" w:rsidRDefault="00615859" w:rsidP="00DA45A4">
      <w:pPr>
        <w:adjustRightInd w:val="0"/>
        <w:snapToGrid w:val="0"/>
        <w:spacing w:line="360" w:lineRule="auto"/>
        <w:jc w:val="center"/>
        <w:rPr>
          <w:rFonts w:ascii="黑体" w:eastAsia="黑体" w:hAnsi="宋体"/>
          <w:sz w:val="36"/>
          <w:szCs w:val="36"/>
        </w:rPr>
      </w:pPr>
    </w:p>
    <w:p w:rsidR="00DA45A4" w:rsidRDefault="00DA45A4" w:rsidP="00DA45A4">
      <w:pPr>
        <w:adjustRightInd w:val="0"/>
        <w:snapToGrid w:val="0"/>
        <w:spacing w:line="360" w:lineRule="auto"/>
        <w:jc w:val="center"/>
        <w:rPr>
          <w:rFonts w:ascii="黑体" w:eastAsia="黑体" w:hAnsi="宋体"/>
          <w:sz w:val="36"/>
          <w:szCs w:val="36"/>
        </w:rPr>
      </w:pPr>
      <w:r>
        <w:rPr>
          <w:rFonts w:ascii="黑体" w:eastAsia="黑体" w:hAnsi="宋体" w:hint="eastAsia"/>
          <w:sz w:val="36"/>
          <w:szCs w:val="36"/>
        </w:rPr>
        <w:lastRenderedPageBreak/>
        <w:t>4.供应商的营业执照等证明文件，自然人的身份证明</w:t>
      </w:r>
    </w:p>
    <w:p w:rsidR="00615859" w:rsidRDefault="00615859" w:rsidP="00615859">
      <w:pPr>
        <w:pStyle w:val="a8"/>
        <w:adjustRightInd w:val="0"/>
        <w:snapToGrid w:val="0"/>
        <w:spacing w:line="360" w:lineRule="auto"/>
        <w:rPr>
          <w:rFonts w:ascii="楷体" w:eastAsia="楷体" w:hAnsi="楷体"/>
          <w:color w:val="000000"/>
        </w:rPr>
      </w:pPr>
    </w:p>
    <w:p w:rsidR="00615859" w:rsidRDefault="00615859" w:rsidP="00615859">
      <w:pPr>
        <w:pStyle w:val="a8"/>
        <w:adjustRightInd w:val="0"/>
        <w:snapToGrid w:val="0"/>
        <w:spacing w:line="360" w:lineRule="auto"/>
        <w:rPr>
          <w:rFonts w:ascii="楷体" w:eastAsia="楷体" w:hAnsi="楷体"/>
          <w:color w:val="000000"/>
        </w:rPr>
      </w:pPr>
    </w:p>
    <w:p w:rsidR="00615859" w:rsidRPr="00CB3E8B" w:rsidRDefault="00615859" w:rsidP="00615859">
      <w:pPr>
        <w:pStyle w:val="a8"/>
        <w:adjustRightInd w:val="0"/>
        <w:snapToGrid w:val="0"/>
        <w:spacing w:line="360" w:lineRule="auto"/>
        <w:rPr>
          <w:rFonts w:ascii="楷体" w:eastAsia="楷体" w:hAnsi="楷体"/>
          <w:color w:val="000000"/>
        </w:rPr>
      </w:pPr>
      <w:r w:rsidRPr="00CB3E8B">
        <w:rPr>
          <w:rFonts w:ascii="楷体" w:eastAsia="楷体" w:hAnsi="楷体" w:hint="eastAsia"/>
          <w:color w:val="000000"/>
        </w:rPr>
        <w:t>说明：供应商根据</w:t>
      </w:r>
      <w:r w:rsidR="008F1955">
        <w:rPr>
          <w:rFonts w:ascii="楷体" w:eastAsia="楷体" w:hAnsi="楷体" w:hint="eastAsia"/>
          <w:color w:val="000000"/>
        </w:rPr>
        <w:t>谈判文件</w:t>
      </w:r>
      <w:r w:rsidRPr="00CB3E8B">
        <w:rPr>
          <w:rFonts w:ascii="楷体" w:eastAsia="楷体" w:hAnsi="楷体" w:hint="eastAsia"/>
          <w:color w:val="000000"/>
        </w:rPr>
        <w:t>资格要求，提供符合条件的供应商身份情况证明文件</w:t>
      </w:r>
      <w:r>
        <w:rPr>
          <w:rFonts w:ascii="楷体" w:eastAsia="楷体" w:hAnsi="楷体" w:hint="eastAsia"/>
          <w:color w:val="000000"/>
        </w:rPr>
        <w:t>并加盖公章</w:t>
      </w:r>
      <w:r w:rsidRPr="00CB3E8B">
        <w:rPr>
          <w:rFonts w:ascii="楷体" w:eastAsia="楷体" w:hAnsi="楷体" w:hint="eastAsia"/>
          <w:color w:val="000000"/>
        </w:rPr>
        <w:t>。</w:t>
      </w:r>
    </w:p>
    <w:p w:rsidR="00DA45A4" w:rsidRDefault="00DA45A4" w:rsidP="00DA45A4">
      <w:pPr>
        <w:pStyle w:val="a8"/>
        <w:adjustRightInd w:val="0"/>
        <w:snapToGrid w:val="0"/>
        <w:spacing w:line="360" w:lineRule="auto"/>
        <w:jc w:val="center"/>
        <w:rPr>
          <w:b/>
          <w:sz w:val="36"/>
          <w:szCs w:val="36"/>
        </w:rPr>
      </w:pPr>
    </w:p>
    <w:p w:rsidR="00DA45A4" w:rsidRDefault="00DA45A4" w:rsidP="00DA45A4">
      <w:pPr>
        <w:pStyle w:val="a8"/>
        <w:adjustRightInd w:val="0"/>
        <w:snapToGrid w:val="0"/>
        <w:spacing w:line="360" w:lineRule="auto"/>
        <w:jc w:val="center"/>
        <w:rPr>
          <w:b/>
          <w:sz w:val="36"/>
          <w:szCs w:val="36"/>
        </w:rPr>
      </w:pPr>
    </w:p>
    <w:p w:rsidR="00DA45A4" w:rsidRDefault="00DA45A4" w:rsidP="00DA45A4">
      <w:pPr>
        <w:pStyle w:val="a8"/>
        <w:adjustRightInd w:val="0"/>
        <w:snapToGrid w:val="0"/>
        <w:spacing w:line="360" w:lineRule="auto"/>
        <w:jc w:val="center"/>
        <w:rPr>
          <w:b/>
          <w:sz w:val="36"/>
          <w:szCs w:val="36"/>
        </w:rPr>
      </w:pPr>
    </w:p>
    <w:p w:rsidR="00DA45A4" w:rsidRDefault="00DA45A4" w:rsidP="00DA45A4">
      <w:pPr>
        <w:pStyle w:val="a8"/>
        <w:adjustRightInd w:val="0"/>
        <w:snapToGrid w:val="0"/>
        <w:spacing w:line="360" w:lineRule="auto"/>
        <w:jc w:val="center"/>
        <w:rPr>
          <w:b/>
          <w:sz w:val="36"/>
          <w:szCs w:val="36"/>
        </w:rPr>
      </w:pPr>
    </w:p>
    <w:p w:rsidR="00DA45A4" w:rsidRDefault="00DA45A4" w:rsidP="00DA45A4">
      <w:pPr>
        <w:pStyle w:val="a8"/>
        <w:adjustRightInd w:val="0"/>
        <w:snapToGrid w:val="0"/>
        <w:spacing w:line="360" w:lineRule="auto"/>
        <w:jc w:val="center"/>
        <w:rPr>
          <w:b/>
          <w:sz w:val="36"/>
          <w:szCs w:val="36"/>
        </w:rPr>
      </w:pPr>
    </w:p>
    <w:p w:rsidR="00DA45A4" w:rsidRDefault="00DA45A4" w:rsidP="00DA45A4">
      <w:pPr>
        <w:pStyle w:val="a8"/>
        <w:adjustRightInd w:val="0"/>
        <w:snapToGrid w:val="0"/>
        <w:spacing w:line="360" w:lineRule="auto"/>
        <w:jc w:val="center"/>
        <w:rPr>
          <w:b/>
          <w:sz w:val="36"/>
          <w:szCs w:val="36"/>
        </w:rPr>
      </w:pPr>
    </w:p>
    <w:p w:rsidR="00DA45A4" w:rsidRDefault="00DA45A4" w:rsidP="00DA45A4">
      <w:pPr>
        <w:pStyle w:val="a8"/>
        <w:adjustRightInd w:val="0"/>
        <w:snapToGrid w:val="0"/>
        <w:spacing w:line="360" w:lineRule="auto"/>
        <w:jc w:val="center"/>
        <w:rPr>
          <w:b/>
          <w:sz w:val="36"/>
          <w:szCs w:val="36"/>
        </w:rPr>
      </w:pPr>
    </w:p>
    <w:p w:rsidR="00DA45A4" w:rsidRDefault="00DA45A4" w:rsidP="00DA45A4">
      <w:pPr>
        <w:pStyle w:val="a8"/>
        <w:adjustRightInd w:val="0"/>
        <w:snapToGrid w:val="0"/>
        <w:spacing w:line="360" w:lineRule="auto"/>
        <w:jc w:val="center"/>
        <w:rPr>
          <w:b/>
          <w:sz w:val="36"/>
          <w:szCs w:val="36"/>
        </w:rPr>
      </w:pPr>
    </w:p>
    <w:p w:rsidR="00DA45A4" w:rsidRDefault="00DA45A4" w:rsidP="00DA45A4">
      <w:pPr>
        <w:pStyle w:val="a8"/>
        <w:adjustRightInd w:val="0"/>
        <w:snapToGrid w:val="0"/>
        <w:spacing w:line="360" w:lineRule="auto"/>
        <w:jc w:val="center"/>
        <w:rPr>
          <w:b/>
          <w:sz w:val="36"/>
          <w:szCs w:val="36"/>
        </w:rPr>
      </w:pPr>
    </w:p>
    <w:p w:rsidR="00DA45A4" w:rsidRDefault="00DA45A4" w:rsidP="00DA45A4">
      <w:pPr>
        <w:pStyle w:val="a8"/>
        <w:adjustRightInd w:val="0"/>
        <w:snapToGrid w:val="0"/>
        <w:spacing w:line="360" w:lineRule="auto"/>
        <w:jc w:val="center"/>
        <w:rPr>
          <w:b/>
          <w:sz w:val="36"/>
          <w:szCs w:val="36"/>
        </w:rPr>
      </w:pPr>
    </w:p>
    <w:p w:rsidR="00DA45A4" w:rsidRDefault="00DA45A4" w:rsidP="00DA45A4">
      <w:pPr>
        <w:pStyle w:val="a8"/>
        <w:adjustRightInd w:val="0"/>
        <w:snapToGrid w:val="0"/>
        <w:spacing w:line="360" w:lineRule="auto"/>
        <w:jc w:val="center"/>
        <w:rPr>
          <w:b/>
          <w:sz w:val="36"/>
          <w:szCs w:val="36"/>
        </w:rPr>
      </w:pPr>
    </w:p>
    <w:p w:rsidR="00DA45A4" w:rsidRDefault="00DA45A4" w:rsidP="00DA45A4">
      <w:pPr>
        <w:pStyle w:val="a8"/>
        <w:adjustRightInd w:val="0"/>
        <w:snapToGrid w:val="0"/>
        <w:spacing w:line="360" w:lineRule="auto"/>
        <w:jc w:val="center"/>
        <w:rPr>
          <w:b/>
          <w:sz w:val="36"/>
          <w:szCs w:val="36"/>
        </w:rPr>
      </w:pPr>
    </w:p>
    <w:p w:rsidR="00DA45A4" w:rsidRDefault="00DA45A4" w:rsidP="00DA45A4">
      <w:pPr>
        <w:pStyle w:val="a8"/>
        <w:adjustRightInd w:val="0"/>
        <w:snapToGrid w:val="0"/>
        <w:spacing w:line="360" w:lineRule="auto"/>
        <w:jc w:val="center"/>
        <w:rPr>
          <w:b/>
          <w:sz w:val="36"/>
          <w:szCs w:val="36"/>
        </w:rPr>
      </w:pPr>
    </w:p>
    <w:p w:rsidR="00DA45A4" w:rsidRDefault="00DA45A4" w:rsidP="00DA45A4">
      <w:pPr>
        <w:widowControl/>
        <w:jc w:val="left"/>
        <w:rPr>
          <w:rFonts w:ascii="黑体" w:eastAsia="黑体"/>
          <w:sz w:val="36"/>
          <w:szCs w:val="36"/>
        </w:rPr>
      </w:pPr>
      <w:r>
        <w:rPr>
          <w:rFonts w:ascii="黑体" w:eastAsia="黑体"/>
          <w:sz w:val="36"/>
          <w:szCs w:val="36"/>
        </w:rPr>
        <w:br w:type="page"/>
      </w:r>
    </w:p>
    <w:p w:rsidR="00DA45A4" w:rsidRDefault="00DA45A4" w:rsidP="00DA45A4">
      <w:pPr>
        <w:pStyle w:val="a8"/>
        <w:adjustRightInd w:val="0"/>
        <w:snapToGrid w:val="0"/>
        <w:spacing w:line="360" w:lineRule="auto"/>
        <w:jc w:val="center"/>
        <w:rPr>
          <w:rFonts w:ascii="黑体" w:eastAsia="黑体"/>
          <w:sz w:val="36"/>
          <w:szCs w:val="36"/>
        </w:rPr>
      </w:pPr>
      <w:r>
        <w:rPr>
          <w:rFonts w:ascii="黑体" w:eastAsia="黑体" w:hint="eastAsia"/>
          <w:sz w:val="36"/>
          <w:szCs w:val="36"/>
        </w:rPr>
        <w:lastRenderedPageBreak/>
        <w:t>5.财务状况报告</w:t>
      </w:r>
    </w:p>
    <w:p w:rsidR="00615859" w:rsidRDefault="00615859" w:rsidP="00615859">
      <w:pPr>
        <w:pStyle w:val="a8"/>
        <w:adjustRightInd w:val="0"/>
        <w:snapToGrid w:val="0"/>
        <w:spacing w:line="360" w:lineRule="auto"/>
        <w:rPr>
          <w:rFonts w:ascii="楷体" w:eastAsia="楷体" w:hAnsi="楷体"/>
          <w:color w:val="000000"/>
        </w:rPr>
      </w:pPr>
    </w:p>
    <w:p w:rsidR="00615859" w:rsidRDefault="00615859" w:rsidP="00615859">
      <w:pPr>
        <w:pStyle w:val="a8"/>
        <w:adjustRightInd w:val="0"/>
        <w:snapToGrid w:val="0"/>
        <w:spacing w:line="360" w:lineRule="auto"/>
        <w:rPr>
          <w:rFonts w:ascii="楷体" w:eastAsia="楷体" w:hAnsi="楷体"/>
          <w:color w:val="000000"/>
        </w:rPr>
      </w:pPr>
      <w:r w:rsidRPr="00CB3E8B">
        <w:rPr>
          <w:rFonts w:ascii="楷体" w:eastAsia="楷体" w:hAnsi="楷体" w:hint="eastAsia"/>
          <w:color w:val="000000"/>
        </w:rPr>
        <w:t>说明：供应商根据</w:t>
      </w:r>
      <w:r w:rsidR="008F1955">
        <w:rPr>
          <w:rFonts w:ascii="楷体" w:eastAsia="楷体" w:hAnsi="楷体" w:hint="eastAsia"/>
          <w:color w:val="000000"/>
        </w:rPr>
        <w:t>谈判文件</w:t>
      </w:r>
      <w:r w:rsidRPr="00CB3E8B">
        <w:rPr>
          <w:rFonts w:ascii="楷体" w:eastAsia="楷体" w:hAnsi="楷体" w:hint="eastAsia"/>
          <w:color w:val="000000"/>
        </w:rPr>
        <w:t>资格要求，提供符合条件的</w:t>
      </w:r>
      <w:r>
        <w:rPr>
          <w:rFonts w:ascii="楷体" w:eastAsia="楷体" w:hAnsi="楷体" w:hint="eastAsia"/>
          <w:color w:val="000000"/>
        </w:rPr>
        <w:t>供应商</w:t>
      </w:r>
      <w:r w:rsidRPr="00CB3E8B">
        <w:rPr>
          <w:rFonts w:ascii="楷体" w:eastAsia="楷体" w:hAnsi="楷体" w:hint="eastAsia"/>
          <w:color w:val="000000"/>
        </w:rPr>
        <w:t>财务状况证明文件</w:t>
      </w:r>
      <w:r>
        <w:rPr>
          <w:rFonts w:ascii="楷体" w:eastAsia="楷体" w:hAnsi="楷体" w:hint="eastAsia"/>
          <w:color w:val="000000"/>
        </w:rPr>
        <w:t>并加盖公章</w:t>
      </w:r>
      <w:r w:rsidRPr="00CB3E8B">
        <w:rPr>
          <w:rFonts w:ascii="楷体" w:eastAsia="楷体" w:hAnsi="楷体" w:hint="eastAsia"/>
          <w:color w:val="000000"/>
        </w:rPr>
        <w:t>。</w:t>
      </w:r>
    </w:p>
    <w:p w:rsidR="00615859" w:rsidRDefault="00615859" w:rsidP="00615859">
      <w:pPr>
        <w:pStyle w:val="a0"/>
        <w:ind w:firstLine="480"/>
        <w:rPr>
          <w:rFonts w:cs="Courier New"/>
          <w:szCs w:val="21"/>
        </w:rPr>
      </w:pPr>
      <w:r>
        <w:br w:type="page"/>
      </w:r>
    </w:p>
    <w:p w:rsidR="00615859" w:rsidRPr="00CB3E8B" w:rsidRDefault="00615859" w:rsidP="00615859">
      <w:pPr>
        <w:pStyle w:val="a8"/>
        <w:adjustRightInd w:val="0"/>
        <w:snapToGrid w:val="0"/>
        <w:spacing w:line="360" w:lineRule="auto"/>
        <w:jc w:val="left"/>
        <w:rPr>
          <w:b/>
          <w:sz w:val="28"/>
          <w:szCs w:val="28"/>
        </w:rPr>
      </w:pPr>
      <w:r w:rsidRPr="00CB3E8B">
        <w:rPr>
          <w:rFonts w:hint="eastAsia"/>
          <w:b/>
          <w:sz w:val="28"/>
          <w:szCs w:val="28"/>
        </w:rPr>
        <w:lastRenderedPageBreak/>
        <w:t>附件1:</w:t>
      </w:r>
    </w:p>
    <w:p w:rsidR="00615859" w:rsidRPr="00CB3E8B" w:rsidRDefault="00615859" w:rsidP="00615859">
      <w:pPr>
        <w:pStyle w:val="a8"/>
        <w:adjustRightInd w:val="0"/>
        <w:snapToGrid w:val="0"/>
        <w:spacing w:beforeLines="100" w:before="312" w:line="360" w:lineRule="auto"/>
        <w:ind w:firstLineChars="200" w:firstLine="640"/>
        <w:jc w:val="center"/>
        <w:rPr>
          <w:rFonts w:ascii="黑体" w:eastAsia="黑体" w:hAnsi="黑体"/>
          <w:sz w:val="32"/>
          <w:szCs w:val="32"/>
        </w:rPr>
      </w:pPr>
      <w:r w:rsidRPr="00CB3E8B">
        <w:rPr>
          <w:rFonts w:ascii="黑体" w:eastAsia="黑体" w:hAnsi="黑体" w:hint="eastAsia"/>
          <w:sz w:val="32"/>
          <w:szCs w:val="32"/>
        </w:rPr>
        <w:t>基本存款</w:t>
      </w:r>
      <w:r w:rsidRPr="00CB3E8B">
        <w:rPr>
          <w:rFonts w:ascii="黑体" w:eastAsia="黑体" w:hAnsi="黑体"/>
          <w:sz w:val="32"/>
          <w:szCs w:val="32"/>
        </w:rPr>
        <w:t>账户信息</w:t>
      </w:r>
    </w:p>
    <w:p w:rsidR="00615859" w:rsidRPr="00CB3E8B" w:rsidRDefault="00615859" w:rsidP="00615859">
      <w:pPr>
        <w:pStyle w:val="a8"/>
        <w:adjustRightInd w:val="0"/>
        <w:snapToGrid w:val="0"/>
        <w:spacing w:line="360" w:lineRule="auto"/>
        <w:ind w:firstLineChars="200" w:firstLine="420"/>
        <w:rPr>
          <w:rFonts w:hAnsi="宋体"/>
        </w:rPr>
      </w:pPr>
    </w:p>
    <w:p w:rsidR="00615859" w:rsidRPr="00CB3E8B" w:rsidRDefault="00615859" w:rsidP="00615859">
      <w:pPr>
        <w:pStyle w:val="a8"/>
        <w:adjustRightInd w:val="0"/>
        <w:snapToGrid w:val="0"/>
        <w:spacing w:line="360" w:lineRule="auto"/>
        <w:ind w:firstLineChars="200" w:firstLine="420"/>
        <w:rPr>
          <w:rFonts w:hAnsi="宋体"/>
        </w:rPr>
      </w:pPr>
      <w:r w:rsidRPr="00CB3E8B">
        <w:rPr>
          <w:rFonts w:hAnsi="宋体" w:hint="eastAsia"/>
        </w:rPr>
        <w:t>账户</w:t>
      </w:r>
      <w:r w:rsidRPr="00CB3E8B">
        <w:rPr>
          <w:rFonts w:hAnsi="宋体"/>
        </w:rPr>
        <w:t>名称：</w:t>
      </w:r>
    </w:p>
    <w:p w:rsidR="00615859" w:rsidRPr="00CB3E8B" w:rsidRDefault="00615859" w:rsidP="00615859">
      <w:pPr>
        <w:pStyle w:val="a8"/>
        <w:adjustRightInd w:val="0"/>
        <w:snapToGrid w:val="0"/>
        <w:spacing w:line="360" w:lineRule="auto"/>
        <w:ind w:firstLineChars="200" w:firstLine="420"/>
        <w:rPr>
          <w:rFonts w:hAnsi="宋体"/>
        </w:rPr>
      </w:pPr>
      <w:r w:rsidRPr="00CB3E8B">
        <w:rPr>
          <w:rFonts w:hAnsi="宋体" w:hint="eastAsia"/>
        </w:rPr>
        <w:t>账户</w:t>
      </w:r>
      <w:r w:rsidRPr="00CB3E8B">
        <w:rPr>
          <w:rFonts w:hAnsi="宋体"/>
        </w:rPr>
        <w:t>号码：</w:t>
      </w:r>
    </w:p>
    <w:p w:rsidR="00615859" w:rsidRPr="00CB3E8B" w:rsidRDefault="00615859" w:rsidP="00615859">
      <w:pPr>
        <w:pStyle w:val="a8"/>
        <w:adjustRightInd w:val="0"/>
        <w:snapToGrid w:val="0"/>
        <w:spacing w:line="360" w:lineRule="auto"/>
        <w:ind w:firstLineChars="200" w:firstLine="420"/>
        <w:rPr>
          <w:rFonts w:hAnsi="宋体"/>
        </w:rPr>
      </w:pPr>
      <w:r w:rsidRPr="00CB3E8B">
        <w:rPr>
          <w:rFonts w:hAnsi="宋体" w:hint="eastAsia"/>
        </w:rPr>
        <w:t>开户银行</w:t>
      </w:r>
      <w:r w:rsidRPr="00CB3E8B">
        <w:rPr>
          <w:rFonts w:hAnsi="宋体"/>
        </w:rPr>
        <w:t>：</w:t>
      </w:r>
    </w:p>
    <w:p w:rsidR="00615859" w:rsidRPr="00CB3E8B" w:rsidRDefault="00615859" w:rsidP="00615859">
      <w:pPr>
        <w:pStyle w:val="a8"/>
        <w:adjustRightInd w:val="0"/>
        <w:snapToGrid w:val="0"/>
        <w:spacing w:line="360" w:lineRule="auto"/>
        <w:ind w:firstLineChars="200" w:firstLine="420"/>
        <w:rPr>
          <w:rFonts w:hAnsi="宋体"/>
        </w:rPr>
      </w:pPr>
      <w:r w:rsidRPr="00CB3E8B">
        <w:rPr>
          <w:rFonts w:hAnsi="宋体" w:hint="eastAsia"/>
        </w:rPr>
        <w:t>法定代表人：                （签名）</w:t>
      </w:r>
    </w:p>
    <w:p w:rsidR="00615859" w:rsidRPr="00CB3E8B" w:rsidRDefault="00615859" w:rsidP="00615859">
      <w:pPr>
        <w:pStyle w:val="a8"/>
        <w:adjustRightInd w:val="0"/>
        <w:snapToGrid w:val="0"/>
        <w:spacing w:line="360" w:lineRule="auto"/>
        <w:ind w:firstLineChars="200" w:firstLine="420"/>
        <w:rPr>
          <w:rFonts w:hAnsi="宋体"/>
        </w:rPr>
      </w:pPr>
      <w:r w:rsidRPr="00CB3E8B">
        <w:rPr>
          <w:rFonts w:hAnsi="宋体" w:hint="eastAsia"/>
        </w:rPr>
        <w:t>基本</w:t>
      </w:r>
      <w:r w:rsidRPr="00CB3E8B">
        <w:rPr>
          <w:rFonts w:hAnsi="宋体"/>
        </w:rPr>
        <w:t xml:space="preserve">存款账户编号： </w:t>
      </w:r>
    </w:p>
    <w:p w:rsidR="00615859" w:rsidRPr="00CB3E8B" w:rsidRDefault="00615859" w:rsidP="00615859">
      <w:pPr>
        <w:pStyle w:val="a8"/>
        <w:adjustRightInd w:val="0"/>
        <w:snapToGrid w:val="0"/>
        <w:spacing w:line="360" w:lineRule="auto"/>
        <w:ind w:firstLineChars="200" w:firstLine="420"/>
        <w:rPr>
          <w:rFonts w:hAnsi="宋体"/>
        </w:rPr>
      </w:pPr>
      <w:r w:rsidRPr="00CB3E8B">
        <w:rPr>
          <w:rFonts w:hAnsi="宋体" w:hint="eastAsia"/>
        </w:rPr>
        <w:t xml:space="preserve">供应商名称：                </w:t>
      </w:r>
      <w:r w:rsidRPr="00CB3E8B">
        <w:rPr>
          <w:rFonts w:hAnsi="宋体"/>
        </w:rPr>
        <w:t>（盖单位章）</w:t>
      </w:r>
    </w:p>
    <w:p w:rsidR="00615859" w:rsidRPr="00CB3E8B" w:rsidRDefault="00615859" w:rsidP="00615859">
      <w:pPr>
        <w:pStyle w:val="a8"/>
        <w:adjustRightInd w:val="0"/>
        <w:snapToGrid w:val="0"/>
        <w:spacing w:line="360" w:lineRule="auto"/>
        <w:ind w:firstLineChars="200" w:firstLine="420"/>
        <w:rPr>
          <w:rFonts w:hAnsi="宋体"/>
        </w:rPr>
      </w:pPr>
      <w:r w:rsidRPr="00CB3E8B">
        <w:rPr>
          <w:rFonts w:hAnsi="宋体" w:hint="eastAsia"/>
        </w:rPr>
        <w:t>日期：    年  月  日</w:t>
      </w:r>
    </w:p>
    <w:p w:rsidR="00615859" w:rsidRPr="00CB3E8B" w:rsidRDefault="00615859" w:rsidP="00615859">
      <w:pPr>
        <w:pStyle w:val="a8"/>
        <w:adjustRightInd w:val="0"/>
        <w:snapToGrid w:val="0"/>
        <w:spacing w:line="360" w:lineRule="auto"/>
        <w:rPr>
          <w:rFonts w:ascii="楷体" w:eastAsia="楷体" w:hAnsi="楷体"/>
          <w:color w:val="000000"/>
        </w:rPr>
      </w:pPr>
    </w:p>
    <w:p w:rsidR="00DA45A4" w:rsidRDefault="00DA45A4" w:rsidP="00DA45A4">
      <w:pPr>
        <w:pStyle w:val="a8"/>
        <w:adjustRightInd w:val="0"/>
        <w:snapToGrid w:val="0"/>
        <w:spacing w:line="360" w:lineRule="auto"/>
        <w:jc w:val="left"/>
        <w:rPr>
          <w:rFonts w:ascii="楷体" w:eastAsia="楷体" w:hAnsi="楷体"/>
          <w:color w:val="000000"/>
        </w:rPr>
      </w:pPr>
    </w:p>
    <w:p w:rsidR="00DA45A4" w:rsidRDefault="00DA45A4" w:rsidP="00DA45A4">
      <w:pPr>
        <w:pStyle w:val="a8"/>
        <w:adjustRightInd w:val="0"/>
        <w:snapToGrid w:val="0"/>
        <w:spacing w:line="360" w:lineRule="auto"/>
        <w:jc w:val="left"/>
        <w:rPr>
          <w:b/>
          <w:sz w:val="24"/>
          <w:szCs w:val="24"/>
        </w:rPr>
      </w:pPr>
    </w:p>
    <w:p w:rsidR="00DA45A4" w:rsidRDefault="00DA45A4" w:rsidP="00DA45A4">
      <w:pPr>
        <w:rPr>
          <w:rFonts w:ascii="仿宋_GB2312" w:eastAsia="仿宋_GB2312" w:hAnsi="宋体"/>
          <w:sz w:val="28"/>
          <w:szCs w:val="28"/>
        </w:rPr>
      </w:pPr>
    </w:p>
    <w:p w:rsidR="00DA45A4" w:rsidRDefault="00DA45A4" w:rsidP="00DA45A4">
      <w:pPr>
        <w:rPr>
          <w:rFonts w:ascii="仿宋_GB2312" w:eastAsia="仿宋_GB2312" w:hAnsi="宋体"/>
          <w:sz w:val="28"/>
          <w:szCs w:val="28"/>
        </w:rPr>
      </w:pPr>
    </w:p>
    <w:p w:rsidR="00DA45A4" w:rsidRDefault="00DA45A4" w:rsidP="00DA45A4">
      <w:pPr>
        <w:rPr>
          <w:rFonts w:ascii="仿宋_GB2312" w:eastAsia="仿宋_GB2312" w:hAnsi="宋体"/>
          <w:sz w:val="28"/>
          <w:szCs w:val="28"/>
        </w:rPr>
      </w:pPr>
    </w:p>
    <w:p w:rsidR="00DA45A4" w:rsidRDefault="00DA45A4" w:rsidP="00DA45A4">
      <w:pPr>
        <w:rPr>
          <w:rFonts w:ascii="仿宋_GB2312" w:eastAsia="仿宋_GB2312" w:hAnsi="宋体"/>
          <w:sz w:val="28"/>
          <w:szCs w:val="28"/>
        </w:rPr>
      </w:pPr>
    </w:p>
    <w:p w:rsidR="00DA45A4" w:rsidRDefault="00DA45A4" w:rsidP="00DA45A4">
      <w:pPr>
        <w:rPr>
          <w:rFonts w:ascii="仿宋_GB2312" w:eastAsia="仿宋_GB2312" w:hAnsi="宋体"/>
          <w:sz w:val="28"/>
          <w:szCs w:val="28"/>
        </w:rPr>
      </w:pPr>
    </w:p>
    <w:p w:rsidR="00DA45A4" w:rsidRDefault="00DA45A4" w:rsidP="00DA45A4">
      <w:pPr>
        <w:rPr>
          <w:rFonts w:ascii="仿宋_GB2312" w:eastAsia="仿宋_GB2312" w:hAnsi="宋体"/>
          <w:sz w:val="28"/>
          <w:szCs w:val="28"/>
        </w:rPr>
      </w:pPr>
    </w:p>
    <w:p w:rsidR="00DA45A4" w:rsidRDefault="00DA45A4" w:rsidP="00DA45A4">
      <w:pPr>
        <w:rPr>
          <w:rFonts w:ascii="仿宋_GB2312" w:eastAsia="仿宋_GB2312" w:hAnsi="宋体"/>
          <w:sz w:val="28"/>
          <w:szCs w:val="28"/>
        </w:rPr>
      </w:pPr>
    </w:p>
    <w:p w:rsidR="00DA45A4" w:rsidRDefault="00DA45A4" w:rsidP="00DA45A4">
      <w:pPr>
        <w:rPr>
          <w:rFonts w:ascii="仿宋_GB2312" w:eastAsia="仿宋_GB2312" w:hAnsi="宋体"/>
          <w:sz w:val="28"/>
          <w:szCs w:val="28"/>
        </w:rPr>
      </w:pPr>
    </w:p>
    <w:p w:rsidR="00DA45A4" w:rsidRDefault="00DA45A4" w:rsidP="00DA45A4">
      <w:pPr>
        <w:rPr>
          <w:rFonts w:ascii="仿宋_GB2312" w:eastAsia="仿宋_GB2312" w:hAnsi="宋体"/>
          <w:sz w:val="28"/>
          <w:szCs w:val="28"/>
        </w:rPr>
      </w:pPr>
    </w:p>
    <w:p w:rsidR="00DA45A4" w:rsidRDefault="00DA45A4" w:rsidP="00DA45A4">
      <w:pPr>
        <w:rPr>
          <w:rFonts w:ascii="仿宋_GB2312" w:eastAsia="仿宋_GB2312" w:hAnsi="宋体"/>
          <w:sz w:val="28"/>
          <w:szCs w:val="28"/>
        </w:rPr>
      </w:pPr>
    </w:p>
    <w:p w:rsidR="00DA45A4" w:rsidRDefault="00DA45A4" w:rsidP="00DA45A4">
      <w:pPr>
        <w:rPr>
          <w:rFonts w:ascii="仿宋_GB2312" w:eastAsia="仿宋_GB2312" w:hAnsi="宋体"/>
          <w:sz w:val="28"/>
          <w:szCs w:val="28"/>
        </w:rPr>
      </w:pPr>
    </w:p>
    <w:p w:rsidR="00DA45A4" w:rsidRDefault="00DA45A4" w:rsidP="00DA45A4">
      <w:pPr>
        <w:pStyle w:val="a1"/>
        <w:ind w:firstLine="0"/>
        <w:jc w:val="center"/>
        <w:rPr>
          <w:rFonts w:ascii="黑体" w:eastAsia="黑体" w:hAnsi="宋体"/>
          <w:sz w:val="36"/>
          <w:szCs w:val="36"/>
        </w:rPr>
      </w:pPr>
    </w:p>
    <w:p w:rsidR="003E19ED" w:rsidRPr="00CB3E8B" w:rsidRDefault="003E19ED" w:rsidP="003E19ED">
      <w:pPr>
        <w:pStyle w:val="20"/>
        <w:spacing w:beforeLines="50" w:before="156" w:line="360" w:lineRule="auto"/>
        <w:ind w:firstLine="0"/>
        <w:jc w:val="center"/>
        <w:rPr>
          <w:b/>
          <w:szCs w:val="32"/>
        </w:rPr>
      </w:pPr>
      <w:r w:rsidRPr="00CB3E8B">
        <w:rPr>
          <w:rFonts w:ascii="黑体" w:eastAsia="黑体" w:hAnsi="宋体" w:hint="eastAsia"/>
          <w:color w:val="000000"/>
          <w:sz w:val="36"/>
          <w:szCs w:val="36"/>
        </w:rPr>
        <w:lastRenderedPageBreak/>
        <w:t>6.税收缴纳证明</w:t>
      </w:r>
    </w:p>
    <w:p w:rsidR="003E19ED" w:rsidRPr="00CB3E8B" w:rsidRDefault="003E19ED" w:rsidP="003E19ED">
      <w:pPr>
        <w:pStyle w:val="a8"/>
        <w:adjustRightInd w:val="0"/>
        <w:snapToGrid w:val="0"/>
        <w:spacing w:line="360" w:lineRule="auto"/>
        <w:jc w:val="center"/>
        <w:rPr>
          <w:b/>
          <w:sz w:val="32"/>
          <w:szCs w:val="32"/>
        </w:rPr>
      </w:pPr>
    </w:p>
    <w:p w:rsidR="003E19ED" w:rsidRPr="00CB3E8B" w:rsidRDefault="003E19ED" w:rsidP="003E19ED">
      <w:pPr>
        <w:pStyle w:val="a8"/>
        <w:adjustRightInd w:val="0"/>
        <w:snapToGrid w:val="0"/>
        <w:spacing w:line="360" w:lineRule="auto"/>
        <w:rPr>
          <w:rFonts w:ascii="楷体" w:eastAsia="楷体" w:hAnsi="楷体"/>
          <w:color w:val="000000"/>
        </w:rPr>
      </w:pPr>
      <w:r w:rsidRPr="00CB3E8B">
        <w:rPr>
          <w:rFonts w:ascii="楷体" w:eastAsia="楷体" w:hAnsi="楷体" w:hint="eastAsia"/>
        </w:rPr>
        <w:t>说明：</w:t>
      </w:r>
      <w:r w:rsidRPr="00CB3E8B">
        <w:rPr>
          <w:rFonts w:ascii="楷体" w:eastAsia="楷体" w:hAnsi="楷体" w:hint="eastAsia"/>
          <w:color w:val="000000"/>
        </w:rPr>
        <w:t>供应商根据</w:t>
      </w:r>
      <w:r w:rsidR="008F1955">
        <w:rPr>
          <w:rFonts w:ascii="楷体" w:eastAsia="楷体" w:hAnsi="楷体" w:hint="eastAsia"/>
          <w:color w:val="000000"/>
        </w:rPr>
        <w:t>谈判文件</w:t>
      </w:r>
      <w:r w:rsidRPr="00CB3E8B">
        <w:rPr>
          <w:rFonts w:ascii="楷体" w:eastAsia="楷体" w:hAnsi="楷体" w:hint="eastAsia"/>
          <w:color w:val="000000"/>
        </w:rPr>
        <w:t>资格要求，</w:t>
      </w:r>
      <w:r w:rsidRPr="00CB3E8B">
        <w:rPr>
          <w:rFonts w:ascii="楷体" w:eastAsia="楷体" w:hAnsi="楷体" w:hint="eastAsia"/>
        </w:rPr>
        <w:t>提供符合条件的</w:t>
      </w:r>
      <w:r>
        <w:rPr>
          <w:rFonts w:ascii="楷体" w:eastAsia="楷体" w:hAnsi="楷体" w:hint="eastAsia"/>
        </w:rPr>
        <w:t>供应商</w:t>
      </w:r>
      <w:r w:rsidRPr="00CB3E8B">
        <w:rPr>
          <w:rFonts w:ascii="楷体" w:eastAsia="楷体" w:hAnsi="楷体" w:hint="eastAsia"/>
          <w:color w:val="000000"/>
        </w:rPr>
        <w:t>税收缴纳证明文件</w:t>
      </w:r>
      <w:r>
        <w:rPr>
          <w:rFonts w:ascii="楷体" w:eastAsia="楷体" w:hAnsi="楷体" w:hint="eastAsia"/>
          <w:color w:val="000000"/>
        </w:rPr>
        <w:t>并加盖公章</w:t>
      </w:r>
      <w:r w:rsidRPr="00CB3E8B">
        <w:rPr>
          <w:rFonts w:ascii="楷体" w:eastAsia="楷体" w:hAnsi="楷体" w:hint="eastAsia"/>
          <w:color w:val="000000"/>
        </w:rPr>
        <w:t>；</w:t>
      </w:r>
    </w:p>
    <w:p w:rsidR="00DA45A4" w:rsidRDefault="00DA45A4" w:rsidP="00DA45A4">
      <w:pPr>
        <w:pStyle w:val="a1"/>
        <w:spacing w:beforeLines="50" w:before="156"/>
        <w:ind w:firstLine="0"/>
        <w:rPr>
          <w:rFonts w:ascii="宋体" w:hAnsi="宋体"/>
          <w:b/>
          <w:sz w:val="36"/>
          <w:szCs w:val="36"/>
        </w:rPr>
      </w:pPr>
    </w:p>
    <w:p w:rsidR="00DA45A4" w:rsidRDefault="00DA45A4" w:rsidP="00DA45A4">
      <w:pPr>
        <w:pStyle w:val="a1"/>
        <w:ind w:firstLine="0"/>
        <w:jc w:val="center"/>
        <w:rPr>
          <w:rFonts w:ascii="黑体" w:eastAsia="黑体" w:hAnsi="宋体"/>
          <w:sz w:val="36"/>
          <w:szCs w:val="36"/>
        </w:rPr>
      </w:pPr>
    </w:p>
    <w:p w:rsidR="00DA45A4" w:rsidRDefault="00DA45A4" w:rsidP="00DA45A4">
      <w:pPr>
        <w:pStyle w:val="a1"/>
        <w:ind w:firstLine="0"/>
        <w:jc w:val="center"/>
        <w:rPr>
          <w:rFonts w:ascii="黑体" w:eastAsia="黑体" w:hAnsi="宋体"/>
          <w:sz w:val="36"/>
          <w:szCs w:val="36"/>
        </w:rPr>
      </w:pPr>
    </w:p>
    <w:p w:rsidR="00DA45A4" w:rsidRDefault="00DA45A4" w:rsidP="00DA45A4">
      <w:pPr>
        <w:pStyle w:val="a1"/>
        <w:ind w:firstLine="0"/>
        <w:jc w:val="center"/>
        <w:rPr>
          <w:rFonts w:ascii="黑体" w:eastAsia="黑体" w:hAnsi="宋体"/>
          <w:sz w:val="36"/>
          <w:szCs w:val="36"/>
        </w:rPr>
      </w:pPr>
    </w:p>
    <w:p w:rsidR="00DA45A4" w:rsidRDefault="00DA45A4" w:rsidP="00DA45A4">
      <w:pPr>
        <w:pStyle w:val="a1"/>
        <w:ind w:firstLine="0"/>
        <w:jc w:val="center"/>
        <w:rPr>
          <w:rFonts w:ascii="黑体" w:eastAsia="黑体" w:hAnsi="宋体"/>
          <w:sz w:val="36"/>
          <w:szCs w:val="36"/>
        </w:rPr>
      </w:pPr>
    </w:p>
    <w:p w:rsidR="00DA45A4" w:rsidRDefault="00DA45A4" w:rsidP="00DA45A4">
      <w:pPr>
        <w:pStyle w:val="a1"/>
        <w:ind w:firstLine="0"/>
        <w:jc w:val="center"/>
        <w:rPr>
          <w:rFonts w:ascii="黑体" w:eastAsia="黑体" w:hAnsi="宋体"/>
          <w:sz w:val="36"/>
          <w:szCs w:val="36"/>
        </w:rPr>
      </w:pPr>
    </w:p>
    <w:p w:rsidR="00DA45A4" w:rsidRDefault="00DA45A4" w:rsidP="00DA45A4">
      <w:pPr>
        <w:pStyle w:val="a1"/>
        <w:ind w:firstLine="0"/>
        <w:jc w:val="center"/>
        <w:rPr>
          <w:rFonts w:ascii="黑体" w:eastAsia="黑体" w:hAnsi="宋体"/>
          <w:sz w:val="36"/>
          <w:szCs w:val="36"/>
        </w:rPr>
      </w:pPr>
    </w:p>
    <w:p w:rsidR="00DA45A4" w:rsidRDefault="00DA45A4" w:rsidP="00DA45A4">
      <w:pPr>
        <w:pStyle w:val="a1"/>
        <w:ind w:firstLine="0"/>
        <w:jc w:val="center"/>
        <w:rPr>
          <w:rFonts w:ascii="黑体" w:eastAsia="黑体" w:hAnsi="宋体"/>
          <w:sz w:val="36"/>
          <w:szCs w:val="36"/>
        </w:rPr>
      </w:pPr>
    </w:p>
    <w:p w:rsidR="00DA45A4" w:rsidRDefault="00DA45A4" w:rsidP="00DA45A4">
      <w:pPr>
        <w:pStyle w:val="a1"/>
        <w:ind w:firstLine="0"/>
        <w:jc w:val="center"/>
        <w:rPr>
          <w:rFonts w:ascii="黑体" w:eastAsia="黑体" w:hAnsi="宋体"/>
          <w:sz w:val="36"/>
          <w:szCs w:val="36"/>
        </w:rPr>
      </w:pPr>
    </w:p>
    <w:p w:rsidR="00DA45A4" w:rsidRDefault="00DA45A4" w:rsidP="00DA45A4">
      <w:pPr>
        <w:pStyle w:val="a1"/>
        <w:ind w:firstLine="0"/>
        <w:jc w:val="center"/>
        <w:rPr>
          <w:rFonts w:ascii="黑体" w:eastAsia="黑体" w:hAnsi="宋体"/>
          <w:sz w:val="36"/>
          <w:szCs w:val="36"/>
        </w:rPr>
      </w:pPr>
    </w:p>
    <w:p w:rsidR="00DA45A4" w:rsidRDefault="00DA45A4" w:rsidP="00DA45A4">
      <w:pPr>
        <w:pStyle w:val="a1"/>
        <w:ind w:firstLine="0"/>
        <w:jc w:val="center"/>
        <w:rPr>
          <w:rFonts w:ascii="黑体" w:eastAsia="黑体" w:hAnsi="宋体"/>
          <w:sz w:val="36"/>
          <w:szCs w:val="36"/>
        </w:rPr>
      </w:pPr>
    </w:p>
    <w:p w:rsidR="00DA45A4" w:rsidRDefault="00DA45A4" w:rsidP="00DA45A4">
      <w:pPr>
        <w:pStyle w:val="a1"/>
        <w:ind w:firstLine="0"/>
        <w:jc w:val="center"/>
        <w:rPr>
          <w:rFonts w:ascii="黑体" w:eastAsia="黑体" w:hAnsi="宋体"/>
          <w:sz w:val="36"/>
          <w:szCs w:val="36"/>
        </w:rPr>
      </w:pPr>
    </w:p>
    <w:p w:rsidR="00DA45A4" w:rsidRDefault="00DA45A4" w:rsidP="00DA45A4">
      <w:pPr>
        <w:rPr>
          <w:rFonts w:ascii="宋体" w:hAnsi="宋体"/>
          <w:b/>
          <w:sz w:val="36"/>
          <w:szCs w:val="36"/>
        </w:rPr>
      </w:pPr>
      <w:r>
        <w:rPr>
          <w:rFonts w:ascii="宋体" w:hAnsi="宋体" w:hint="eastAsia"/>
          <w:b/>
          <w:sz w:val="36"/>
          <w:szCs w:val="36"/>
        </w:rPr>
        <w:br w:type="page"/>
      </w:r>
    </w:p>
    <w:p w:rsidR="003E19ED" w:rsidRPr="00CB3E8B" w:rsidRDefault="003E19ED" w:rsidP="003E19ED">
      <w:pPr>
        <w:pStyle w:val="a8"/>
        <w:adjustRightInd w:val="0"/>
        <w:snapToGrid w:val="0"/>
        <w:spacing w:line="360" w:lineRule="auto"/>
        <w:jc w:val="left"/>
        <w:rPr>
          <w:rFonts w:ascii="黑体" w:eastAsia="黑体" w:hAnsi="黑体"/>
          <w:sz w:val="28"/>
          <w:szCs w:val="28"/>
        </w:rPr>
      </w:pPr>
      <w:r w:rsidRPr="00CB3E8B">
        <w:rPr>
          <w:rFonts w:ascii="黑体" w:eastAsia="黑体" w:hAnsi="黑体" w:hint="eastAsia"/>
          <w:color w:val="000000"/>
          <w:sz w:val="28"/>
          <w:szCs w:val="28"/>
        </w:rPr>
        <w:lastRenderedPageBreak/>
        <w:t>附件2</w:t>
      </w:r>
    </w:p>
    <w:p w:rsidR="003E19ED" w:rsidRPr="00CB3E8B" w:rsidRDefault="003E19ED" w:rsidP="003E19ED">
      <w:pPr>
        <w:pStyle w:val="a8"/>
        <w:adjustRightInd w:val="0"/>
        <w:snapToGrid w:val="0"/>
        <w:spacing w:beforeLines="100" w:before="312" w:line="360" w:lineRule="auto"/>
        <w:ind w:firstLineChars="200" w:firstLine="640"/>
        <w:jc w:val="center"/>
        <w:rPr>
          <w:rFonts w:ascii="黑体" w:eastAsia="黑体" w:hAnsi="黑体"/>
          <w:sz w:val="32"/>
          <w:szCs w:val="32"/>
        </w:rPr>
      </w:pPr>
      <w:bookmarkStart w:id="119" w:name="_Toc29568"/>
      <w:r w:rsidRPr="00CB3E8B">
        <w:rPr>
          <w:rFonts w:ascii="黑体" w:eastAsia="黑体" w:hAnsi="黑体" w:hint="eastAsia"/>
          <w:sz w:val="32"/>
          <w:szCs w:val="32"/>
        </w:rPr>
        <w:t>依法缴纳税收承诺书</w:t>
      </w:r>
      <w:bookmarkEnd w:id="119"/>
    </w:p>
    <w:p w:rsidR="003E19ED" w:rsidRPr="00CB3E8B" w:rsidRDefault="003E19ED" w:rsidP="003E19ED">
      <w:pPr>
        <w:pStyle w:val="a1"/>
        <w:spacing w:beforeLines="300" w:before="936" w:afterLines="50" w:after="156" w:line="360" w:lineRule="auto"/>
        <w:ind w:firstLine="0"/>
        <w:rPr>
          <w:rFonts w:ascii="宋体" w:hAnsi="宋体"/>
          <w:szCs w:val="21"/>
        </w:rPr>
      </w:pPr>
      <w:r w:rsidRPr="00CB3E8B">
        <w:rPr>
          <w:rFonts w:ascii="宋体" w:hAnsi="宋体" w:hint="eastAsia"/>
          <w:szCs w:val="21"/>
        </w:rPr>
        <w:t>陕西隆信项目管理有限公司：</w:t>
      </w:r>
      <w:r w:rsidRPr="00CB3E8B">
        <w:rPr>
          <w:rFonts w:ascii="宋体" w:hAnsi="宋体"/>
          <w:szCs w:val="21"/>
        </w:rPr>
        <w:t xml:space="preserve"> </w:t>
      </w:r>
    </w:p>
    <w:p w:rsidR="003E19ED" w:rsidRPr="00CB3E8B" w:rsidRDefault="003E19ED" w:rsidP="003E19ED">
      <w:pPr>
        <w:pStyle w:val="a1"/>
        <w:spacing w:line="360" w:lineRule="auto"/>
        <w:rPr>
          <w:rFonts w:ascii="宋体" w:hAnsi="宋体"/>
          <w:szCs w:val="21"/>
        </w:rPr>
      </w:pPr>
      <w:r w:rsidRPr="00CB3E8B">
        <w:rPr>
          <w:rFonts w:ascii="宋体" w:hAnsi="宋体" w:hint="eastAsia"/>
          <w:szCs w:val="21"/>
        </w:rPr>
        <w:t>我方参与</w:t>
      </w:r>
      <w:r w:rsidRPr="00CB3E8B">
        <w:rPr>
          <w:rFonts w:ascii="宋体" w:hAnsi="宋体" w:hint="eastAsia"/>
          <w:szCs w:val="21"/>
          <w:u w:val="single"/>
        </w:rPr>
        <w:t xml:space="preserve">  （项目名称）  </w:t>
      </w:r>
      <w:r w:rsidRPr="00CB3E8B">
        <w:rPr>
          <w:rFonts w:ascii="宋体" w:hAnsi="宋体" w:hint="eastAsia"/>
          <w:szCs w:val="21"/>
        </w:rPr>
        <w:t>（</w:t>
      </w:r>
      <w:r w:rsidRPr="00CB3E8B">
        <w:rPr>
          <w:rFonts w:ascii="宋体" w:hAnsi="宋体" w:hint="eastAsia"/>
          <w:szCs w:val="21"/>
          <w:u w:val="single"/>
        </w:rPr>
        <w:t xml:space="preserve"> 项目编号 </w:t>
      </w:r>
      <w:r w:rsidRPr="00CB3E8B">
        <w:rPr>
          <w:rFonts w:ascii="宋体" w:hAnsi="宋体" w:hint="eastAsia"/>
          <w:szCs w:val="21"/>
        </w:rPr>
        <w:t>）项目的政府采购活动，现承诺如下：</w:t>
      </w:r>
    </w:p>
    <w:p w:rsidR="003E19ED" w:rsidRPr="00CB3E8B" w:rsidRDefault="003E19ED" w:rsidP="003E19ED">
      <w:pPr>
        <w:pStyle w:val="a1"/>
        <w:spacing w:line="360" w:lineRule="auto"/>
        <w:ind w:firstLineChars="200"/>
        <w:rPr>
          <w:rFonts w:ascii="宋体" w:hAnsi="宋体"/>
          <w:szCs w:val="21"/>
        </w:rPr>
      </w:pPr>
      <w:r w:rsidRPr="00CB3E8B">
        <w:rPr>
          <w:rFonts w:ascii="宋体" w:hAnsi="宋体" w:hint="eastAsia"/>
          <w:szCs w:val="21"/>
        </w:rPr>
        <w:t>我方承诺将依法缴纳税收，并符合《中华人民共和国政府采购法》及其实施条例和</w:t>
      </w:r>
      <w:r w:rsidR="008F1955">
        <w:rPr>
          <w:rFonts w:ascii="宋体" w:hAnsi="宋体" w:hint="eastAsia"/>
          <w:szCs w:val="21"/>
        </w:rPr>
        <w:t>谈判文件</w:t>
      </w:r>
      <w:r w:rsidRPr="00CB3E8B">
        <w:rPr>
          <w:rFonts w:ascii="宋体" w:hAnsi="宋体" w:hint="eastAsia"/>
          <w:szCs w:val="21"/>
        </w:rPr>
        <w:t>资格要求的规定。</w:t>
      </w:r>
    </w:p>
    <w:p w:rsidR="003E19ED" w:rsidRPr="00CB3E8B" w:rsidRDefault="003E19ED" w:rsidP="003E19ED">
      <w:pPr>
        <w:pStyle w:val="a1"/>
        <w:spacing w:line="360" w:lineRule="auto"/>
        <w:rPr>
          <w:rFonts w:ascii="宋体" w:hAnsi="宋体"/>
          <w:szCs w:val="21"/>
        </w:rPr>
      </w:pPr>
      <w:r w:rsidRPr="00CB3E8B">
        <w:rPr>
          <w:rFonts w:ascii="宋体" w:hAnsi="宋体" w:hint="eastAsia"/>
          <w:szCs w:val="21"/>
        </w:rPr>
        <w:t>若我方以上承诺不实，自愿承担提供虚假材料谋取成交的法律责任。</w:t>
      </w:r>
    </w:p>
    <w:p w:rsidR="003E19ED" w:rsidRPr="00CB3E8B" w:rsidRDefault="003E19ED" w:rsidP="003E19ED">
      <w:pPr>
        <w:pStyle w:val="a1"/>
        <w:spacing w:line="360" w:lineRule="auto"/>
        <w:ind w:firstLine="573"/>
        <w:rPr>
          <w:rFonts w:ascii="宋体" w:hAnsi="宋体"/>
          <w:szCs w:val="21"/>
        </w:rPr>
      </w:pPr>
    </w:p>
    <w:p w:rsidR="003E19ED" w:rsidRPr="00CB3E8B" w:rsidRDefault="003E19ED" w:rsidP="003E19ED">
      <w:pPr>
        <w:pStyle w:val="a1"/>
        <w:spacing w:line="360" w:lineRule="auto"/>
        <w:ind w:firstLine="573"/>
        <w:rPr>
          <w:rFonts w:ascii="宋体" w:hAnsi="宋体"/>
          <w:szCs w:val="21"/>
        </w:rPr>
      </w:pPr>
    </w:p>
    <w:p w:rsidR="003E19ED" w:rsidRPr="00CB3E8B" w:rsidRDefault="003E19ED" w:rsidP="003E19ED">
      <w:pPr>
        <w:pStyle w:val="a1"/>
        <w:spacing w:line="360" w:lineRule="auto"/>
        <w:ind w:firstLine="573"/>
        <w:rPr>
          <w:rFonts w:ascii="宋体" w:hAnsi="宋体"/>
          <w:szCs w:val="21"/>
        </w:rPr>
      </w:pPr>
      <w:r w:rsidRPr="00CB3E8B">
        <w:rPr>
          <w:rFonts w:ascii="宋体" w:hAnsi="宋体" w:hint="eastAsia"/>
          <w:szCs w:val="21"/>
        </w:rPr>
        <w:t>承 诺 人：</w:t>
      </w:r>
      <w:r w:rsidRPr="00CB3E8B">
        <w:rPr>
          <w:rFonts w:ascii="宋体" w:hAnsi="宋体" w:hint="eastAsia"/>
          <w:szCs w:val="21"/>
          <w:u w:val="single"/>
        </w:rPr>
        <w:t xml:space="preserve">                                   </w:t>
      </w:r>
      <w:r w:rsidRPr="00CB3E8B">
        <w:rPr>
          <w:rFonts w:ascii="宋体" w:hAnsi="宋体" w:hint="eastAsia"/>
          <w:szCs w:val="21"/>
        </w:rPr>
        <w:t>（供应商名称、盖单位章）</w:t>
      </w:r>
    </w:p>
    <w:p w:rsidR="003E19ED" w:rsidRPr="00CB3E8B" w:rsidRDefault="003E19ED" w:rsidP="003E19ED">
      <w:pPr>
        <w:pStyle w:val="a1"/>
        <w:spacing w:line="360" w:lineRule="auto"/>
        <w:ind w:firstLine="573"/>
        <w:rPr>
          <w:rFonts w:ascii="宋体" w:hAnsi="宋体"/>
          <w:szCs w:val="21"/>
        </w:rPr>
      </w:pPr>
    </w:p>
    <w:p w:rsidR="003E19ED" w:rsidRPr="00CB3E8B" w:rsidRDefault="003E19ED" w:rsidP="003E19ED">
      <w:pPr>
        <w:pStyle w:val="a1"/>
        <w:spacing w:line="360" w:lineRule="auto"/>
        <w:ind w:firstLine="573"/>
        <w:rPr>
          <w:rFonts w:ascii="宋体" w:hAnsi="宋体"/>
          <w:szCs w:val="21"/>
        </w:rPr>
      </w:pPr>
    </w:p>
    <w:p w:rsidR="003E19ED" w:rsidRPr="00CB3E8B" w:rsidRDefault="003E19ED" w:rsidP="003E19ED">
      <w:pPr>
        <w:pStyle w:val="a1"/>
        <w:spacing w:line="360" w:lineRule="auto"/>
        <w:ind w:firstLine="573"/>
        <w:rPr>
          <w:rFonts w:ascii="宋体" w:hAnsi="宋体"/>
          <w:szCs w:val="21"/>
        </w:rPr>
      </w:pPr>
      <w:r w:rsidRPr="00CB3E8B">
        <w:rPr>
          <w:rFonts w:ascii="宋体" w:hAnsi="宋体" w:hint="eastAsia"/>
          <w:szCs w:val="21"/>
        </w:rPr>
        <w:t>法定代表人或委托代理人：</w:t>
      </w:r>
      <w:r w:rsidRPr="00CB3E8B">
        <w:rPr>
          <w:rFonts w:ascii="宋体" w:hAnsi="宋体" w:hint="eastAsia"/>
          <w:szCs w:val="21"/>
          <w:u w:val="single"/>
        </w:rPr>
        <w:t xml:space="preserve">                    </w:t>
      </w:r>
      <w:r w:rsidRPr="00CB3E8B">
        <w:rPr>
          <w:rFonts w:ascii="宋体" w:hAnsi="宋体" w:hint="eastAsia"/>
          <w:szCs w:val="21"/>
        </w:rPr>
        <w:t>（签名）</w:t>
      </w:r>
    </w:p>
    <w:p w:rsidR="003E19ED" w:rsidRPr="00CB3E8B" w:rsidRDefault="003E19ED" w:rsidP="003E19ED">
      <w:pPr>
        <w:pStyle w:val="a1"/>
        <w:spacing w:line="360" w:lineRule="auto"/>
        <w:ind w:firstLine="573"/>
        <w:rPr>
          <w:rFonts w:ascii="宋体" w:hAnsi="宋体"/>
          <w:szCs w:val="21"/>
        </w:rPr>
      </w:pPr>
    </w:p>
    <w:p w:rsidR="003E19ED" w:rsidRPr="00CB3E8B" w:rsidRDefault="003E19ED" w:rsidP="003E19ED">
      <w:pPr>
        <w:pStyle w:val="a1"/>
        <w:spacing w:line="360" w:lineRule="auto"/>
        <w:ind w:firstLine="573"/>
        <w:rPr>
          <w:rFonts w:ascii="宋体" w:hAnsi="宋体"/>
          <w:szCs w:val="21"/>
        </w:rPr>
      </w:pPr>
    </w:p>
    <w:p w:rsidR="003E19ED" w:rsidRPr="00CB3E8B" w:rsidRDefault="003E19ED" w:rsidP="003E19ED">
      <w:pPr>
        <w:pStyle w:val="a1"/>
        <w:spacing w:line="360" w:lineRule="auto"/>
        <w:ind w:firstLine="573"/>
        <w:rPr>
          <w:rFonts w:ascii="宋体" w:hAnsi="宋体"/>
          <w:szCs w:val="21"/>
        </w:rPr>
      </w:pPr>
      <w:r w:rsidRPr="00CB3E8B">
        <w:rPr>
          <w:rFonts w:ascii="宋体" w:hAnsi="宋体" w:hint="eastAsia"/>
          <w:szCs w:val="21"/>
        </w:rPr>
        <w:t>日  期：20</w:t>
      </w:r>
      <w:r w:rsidRPr="00CB3E8B">
        <w:rPr>
          <w:rFonts w:ascii="宋体" w:hAnsi="宋体" w:hint="eastAsia"/>
          <w:szCs w:val="21"/>
          <w:u w:val="single"/>
        </w:rPr>
        <w:t xml:space="preserve">  </w:t>
      </w:r>
      <w:r w:rsidRPr="00CB3E8B">
        <w:rPr>
          <w:rFonts w:ascii="宋体" w:hAnsi="宋体" w:hint="eastAsia"/>
          <w:szCs w:val="21"/>
        </w:rPr>
        <w:t>年</w:t>
      </w:r>
      <w:r w:rsidRPr="00CB3E8B">
        <w:rPr>
          <w:rFonts w:ascii="宋体" w:hAnsi="宋体" w:hint="eastAsia"/>
          <w:szCs w:val="21"/>
          <w:u w:val="single"/>
        </w:rPr>
        <w:t xml:space="preserve">  </w:t>
      </w:r>
      <w:r w:rsidRPr="00CB3E8B">
        <w:rPr>
          <w:rFonts w:ascii="宋体" w:hAnsi="宋体" w:hint="eastAsia"/>
          <w:szCs w:val="21"/>
        </w:rPr>
        <w:t>月</w:t>
      </w:r>
      <w:r w:rsidRPr="00CB3E8B">
        <w:rPr>
          <w:rFonts w:ascii="宋体" w:hAnsi="宋体" w:hint="eastAsia"/>
          <w:szCs w:val="21"/>
          <w:u w:val="single"/>
        </w:rPr>
        <w:t xml:space="preserve">  </w:t>
      </w:r>
      <w:r w:rsidRPr="00CB3E8B">
        <w:rPr>
          <w:rFonts w:ascii="宋体" w:hAnsi="宋体" w:hint="eastAsia"/>
          <w:szCs w:val="21"/>
        </w:rPr>
        <w:t>日</w:t>
      </w:r>
    </w:p>
    <w:p w:rsidR="003E19ED" w:rsidRDefault="003E19ED">
      <w:pPr>
        <w:widowControl/>
        <w:jc w:val="left"/>
        <w:rPr>
          <w:rFonts w:ascii="黑体" w:eastAsia="黑体" w:hAnsi="Courier New" w:cs="Courier New"/>
          <w:sz w:val="36"/>
          <w:szCs w:val="36"/>
        </w:rPr>
      </w:pPr>
      <w:r>
        <w:rPr>
          <w:rFonts w:ascii="黑体" w:eastAsia="黑体"/>
          <w:sz w:val="36"/>
          <w:szCs w:val="36"/>
        </w:rPr>
        <w:br w:type="page"/>
      </w:r>
    </w:p>
    <w:p w:rsidR="00DA45A4" w:rsidRDefault="00DA45A4" w:rsidP="00DA45A4">
      <w:pPr>
        <w:pStyle w:val="a8"/>
        <w:adjustRightInd w:val="0"/>
        <w:snapToGrid w:val="0"/>
        <w:spacing w:line="360" w:lineRule="auto"/>
        <w:jc w:val="center"/>
        <w:rPr>
          <w:rFonts w:ascii="黑体" w:eastAsia="黑体" w:hAnsi="宋体"/>
          <w:sz w:val="36"/>
          <w:szCs w:val="36"/>
        </w:rPr>
      </w:pPr>
      <w:r>
        <w:rPr>
          <w:rFonts w:ascii="黑体" w:eastAsia="黑体" w:hint="eastAsia"/>
          <w:sz w:val="36"/>
          <w:szCs w:val="36"/>
        </w:rPr>
        <w:lastRenderedPageBreak/>
        <w:t>7.缴纳社会保障资金证明</w:t>
      </w:r>
    </w:p>
    <w:p w:rsidR="00DA45A4" w:rsidRDefault="00DA45A4" w:rsidP="00DA45A4">
      <w:pPr>
        <w:pStyle w:val="a8"/>
        <w:adjustRightInd w:val="0"/>
        <w:snapToGrid w:val="0"/>
        <w:spacing w:line="360" w:lineRule="auto"/>
        <w:ind w:firstLine="482"/>
        <w:rPr>
          <w:rFonts w:ascii="楷体" w:eastAsia="楷体" w:hAnsi="楷体"/>
          <w:color w:val="000000"/>
        </w:rPr>
      </w:pPr>
    </w:p>
    <w:p w:rsidR="003E19ED" w:rsidRPr="00CB3E8B" w:rsidRDefault="003E19ED" w:rsidP="003E19ED">
      <w:pPr>
        <w:pStyle w:val="a8"/>
        <w:adjustRightInd w:val="0"/>
        <w:snapToGrid w:val="0"/>
        <w:spacing w:line="360" w:lineRule="auto"/>
        <w:jc w:val="left"/>
        <w:rPr>
          <w:rFonts w:ascii="楷体" w:eastAsia="楷体" w:hAnsi="楷体"/>
        </w:rPr>
      </w:pPr>
      <w:r w:rsidRPr="00CB3E8B">
        <w:rPr>
          <w:rFonts w:ascii="楷体" w:eastAsia="楷体" w:hAnsi="楷体" w:hint="eastAsia"/>
        </w:rPr>
        <w:t>说明：供应商根据</w:t>
      </w:r>
      <w:r w:rsidR="008F1955">
        <w:rPr>
          <w:rFonts w:ascii="楷体" w:eastAsia="楷体" w:hAnsi="楷体" w:hint="eastAsia"/>
        </w:rPr>
        <w:t>谈判文件</w:t>
      </w:r>
      <w:r w:rsidRPr="00CB3E8B">
        <w:rPr>
          <w:rFonts w:ascii="楷体" w:eastAsia="楷体" w:hAnsi="楷体" w:hint="eastAsia"/>
        </w:rPr>
        <w:t>资格要求，提供符合条件的</w:t>
      </w:r>
      <w:r>
        <w:rPr>
          <w:rFonts w:ascii="楷体" w:eastAsia="楷体" w:hAnsi="楷体" w:hint="eastAsia"/>
        </w:rPr>
        <w:t>供应商</w:t>
      </w:r>
      <w:r w:rsidRPr="00CB3E8B">
        <w:rPr>
          <w:rFonts w:ascii="楷体" w:eastAsia="楷体" w:hAnsi="楷体" w:hint="eastAsia"/>
        </w:rPr>
        <w:t>缴纳社会保障资金证明文件</w:t>
      </w:r>
      <w:r>
        <w:rPr>
          <w:rFonts w:ascii="楷体" w:eastAsia="楷体" w:hAnsi="楷体" w:hint="eastAsia"/>
          <w:color w:val="000000"/>
        </w:rPr>
        <w:t>并加盖公章</w:t>
      </w:r>
      <w:r w:rsidRPr="00CB3E8B">
        <w:rPr>
          <w:rFonts w:ascii="楷体" w:eastAsia="楷体" w:hAnsi="楷体" w:hint="eastAsia"/>
        </w:rPr>
        <w:t>；</w:t>
      </w:r>
    </w:p>
    <w:p w:rsidR="003E19ED" w:rsidRDefault="003E19ED" w:rsidP="00DA45A4">
      <w:pPr>
        <w:pStyle w:val="a8"/>
        <w:adjustRightInd w:val="0"/>
        <w:snapToGrid w:val="0"/>
        <w:spacing w:line="360" w:lineRule="auto"/>
        <w:ind w:firstLineChars="200" w:firstLine="420"/>
        <w:rPr>
          <w:rFonts w:hAnsi="宋体"/>
          <w:color w:val="000000"/>
        </w:rPr>
      </w:pPr>
    </w:p>
    <w:p w:rsidR="003E19ED" w:rsidRDefault="003E19ED" w:rsidP="003E19ED">
      <w:pPr>
        <w:pStyle w:val="a0"/>
        <w:ind w:firstLine="480"/>
        <w:rPr>
          <w:rFonts w:cs="Courier New"/>
          <w:szCs w:val="21"/>
        </w:rPr>
      </w:pPr>
      <w:r>
        <w:br w:type="page"/>
      </w:r>
    </w:p>
    <w:p w:rsidR="003E19ED" w:rsidRPr="00CB3E8B" w:rsidRDefault="003E19ED" w:rsidP="003E19ED">
      <w:pPr>
        <w:pStyle w:val="a8"/>
        <w:adjustRightInd w:val="0"/>
        <w:snapToGrid w:val="0"/>
        <w:spacing w:line="360" w:lineRule="auto"/>
        <w:jc w:val="left"/>
        <w:rPr>
          <w:rFonts w:ascii="黑体" w:eastAsia="黑体" w:hAnsi="黑体"/>
          <w:sz w:val="28"/>
          <w:szCs w:val="28"/>
        </w:rPr>
      </w:pPr>
      <w:r w:rsidRPr="00CB3E8B">
        <w:rPr>
          <w:rFonts w:ascii="黑体" w:eastAsia="黑体" w:hAnsi="黑体" w:hint="eastAsia"/>
          <w:color w:val="000000"/>
          <w:sz w:val="28"/>
          <w:szCs w:val="28"/>
        </w:rPr>
        <w:lastRenderedPageBreak/>
        <w:t>附件3</w:t>
      </w:r>
    </w:p>
    <w:p w:rsidR="003E19ED" w:rsidRPr="00CB3E8B" w:rsidRDefault="003E19ED" w:rsidP="003E19ED">
      <w:pPr>
        <w:pStyle w:val="a8"/>
        <w:adjustRightInd w:val="0"/>
        <w:snapToGrid w:val="0"/>
        <w:spacing w:beforeLines="100" w:before="312" w:line="360" w:lineRule="auto"/>
        <w:ind w:firstLineChars="200" w:firstLine="640"/>
        <w:jc w:val="center"/>
        <w:rPr>
          <w:rFonts w:ascii="黑体" w:eastAsia="黑体" w:hAnsi="黑体"/>
          <w:sz w:val="32"/>
          <w:szCs w:val="32"/>
        </w:rPr>
      </w:pPr>
      <w:bookmarkStart w:id="120" w:name="_Toc24881"/>
      <w:r w:rsidRPr="00CB3E8B">
        <w:rPr>
          <w:rFonts w:ascii="黑体" w:eastAsia="黑体" w:hAnsi="黑体" w:hint="eastAsia"/>
          <w:sz w:val="32"/>
          <w:szCs w:val="32"/>
        </w:rPr>
        <w:t>依法缴纳社会保障资金承诺书</w:t>
      </w:r>
      <w:bookmarkEnd w:id="120"/>
    </w:p>
    <w:p w:rsidR="003E19ED" w:rsidRPr="00CB3E8B" w:rsidRDefault="003E19ED" w:rsidP="003E19ED">
      <w:pPr>
        <w:pStyle w:val="a1"/>
        <w:spacing w:beforeLines="250" w:before="780" w:line="360" w:lineRule="auto"/>
        <w:ind w:firstLine="0"/>
        <w:jc w:val="left"/>
        <w:rPr>
          <w:rFonts w:ascii="宋体" w:hAnsi="宋体"/>
          <w:szCs w:val="21"/>
        </w:rPr>
      </w:pPr>
      <w:r w:rsidRPr="00CB3E8B">
        <w:rPr>
          <w:rFonts w:ascii="宋体" w:hAnsi="宋体" w:hint="eastAsia"/>
          <w:szCs w:val="21"/>
        </w:rPr>
        <w:t>陕西隆信项目管理有限公司：</w:t>
      </w:r>
      <w:r w:rsidRPr="00CB3E8B">
        <w:rPr>
          <w:rFonts w:ascii="宋体" w:hAnsi="宋体"/>
          <w:szCs w:val="21"/>
        </w:rPr>
        <w:t xml:space="preserve"> </w:t>
      </w:r>
    </w:p>
    <w:p w:rsidR="003E19ED" w:rsidRPr="00CB3E8B" w:rsidRDefault="003E19ED" w:rsidP="003E19ED">
      <w:pPr>
        <w:pStyle w:val="a1"/>
        <w:spacing w:beforeLines="50" w:before="156" w:line="360" w:lineRule="auto"/>
        <w:jc w:val="left"/>
        <w:rPr>
          <w:rFonts w:ascii="宋体" w:hAnsi="宋体"/>
          <w:szCs w:val="21"/>
        </w:rPr>
      </w:pPr>
      <w:r w:rsidRPr="00CB3E8B">
        <w:rPr>
          <w:rFonts w:ascii="宋体" w:hAnsi="宋体" w:hint="eastAsia"/>
          <w:szCs w:val="21"/>
        </w:rPr>
        <w:t>我方参与</w:t>
      </w:r>
      <w:r w:rsidRPr="00CB3E8B">
        <w:rPr>
          <w:rFonts w:ascii="宋体" w:hAnsi="宋体" w:hint="eastAsia"/>
          <w:szCs w:val="21"/>
          <w:u w:val="single"/>
        </w:rPr>
        <w:t xml:space="preserve">  （项目名称）  </w:t>
      </w:r>
      <w:r w:rsidRPr="00CB3E8B">
        <w:rPr>
          <w:rFonts w:ascii="宋体" w:hAnsi="宋体" w:hint="eastAsia"/>
          <w:szCs w:val="21"/>
        </w:rPr>
        <w:t>（</w:t>
      </w:r>
      <w:r w:rsidRPr="00CB3E8B">
        <w:rPr>
          <w:rFonts w:ascii="宋体" w:hAnsi="宋体" w:hint="eastAsia"/>
          <w:szCs w:val="21"/>
          <w:u w:val="single"/>
        </w:rPr>
        <w:t xml:space="preserve"> 项目编号 </w:t>
      </w:r>
      <w:r w:rsidRPr="00CB3E8B">
        <w:rPr>
          <w:rFonts w:ascii="宋体" w:hAnsi="宋体" w:hint="eastAsia"/>
          <w:szCs w:val="21"/>
        </w:rPr>
        <w:t>）项目的政府采购活动，现承诺如下：</w:t>
      </w:r>
    </w:p>
    <w:p w:rsidR="003E19ED" w:rsidRPr="00CB3E8B" w:rsidRDefault="003E19ED" w:rsidP="003E19ED">
      <w:pPr>
        <w:pStyle w:val="a1"/>
        <w:spacing w:line="360" w:lineRule="auto"/>
        <w:ind w:firstLineChars="200"/>
        <w:jc w:val="left"/>
        <w:rPr>
          <w:rFonts w:ascii="宋体" w:hAnsi="宋体"/>
          <w:szCs w:val="21"/>
        </w:rPr>
      </w:pPr>
      <w:r w:rsidRPr="00CB3E8B">
        <w:rPr>
          <w:rFonts w:ascii="宋体" w:hAnsi="宋体" w:hint="eastAsia"/>
          <w:szCs w:val="21"/>
        </w:rPr>
        <w:t>我方承诺将依法缴纳社会保障资金，并符合《中华人民共和国政府采购法》及其实施条例和</w:t>
      </w:r>
      <w:r w:rsidR="008F1955">
        <w:rPr>
          <w:rFonts w:ascii="宋体" w:hAnsi="宋体" w:hint="eastAsia"/>
          <w:szCs w:val="21"/>
        </w:rPr>
        <w:t>谈判文件</w:t>
      </w:r>
      <w:r w:rsidRPr="00CB3E8B">
        <w:rPr>
          <w:rFonts w:ascii="宋体" w:hAnsi="宋体" w:hint="eastAsia"/>
          <w:szCs w:val="21"/>
        </w:rPr>
        <w:t>资格要求的规定。</w:t>
      </w:r>
    </w:p>
    <w:p w:rsidR="003E19ED" w:rsidRPr="00CB3E8B" w:rsidRDefault="003E19ED" w:rsidP="003E19ED">
      <w:pPr>
        <w:pStyle w:val="a1"/>
        <w:spacing w:line="360" w:lineRule="auto"/>
        <w:jc w:val="left"/>
        <w:rPr>
          <w:rFonts w:ascii="宋体" w:hAnsi="宋体"/>
          <w:szCs w:val="21"/>
        </w:rPr>
      </w:pPr>
      <w:r w:rsidRPr="00CB3E8B">
        <w:rPr>
          <w:rFonts w:ascii="宋体" w:hAnsi="宋体" w:hint="eastAsia"/>
          <w:szCs w:val="21"/>
        </w:rPr>
        <w:t>若我方以上承诺不实，自愿承担提供虚假材料谋取成交的法律责任。</w:t>
      </w:r>
    </w:p>
    <w:p w:rsidR="003E19ED" w:rsidRPr="00CB3E8B" w:rsidRDefault="003E19ED" w:rsidP="003E19ED">
      <w:pPr>
        <w:pStyle w:val="a1"/>
        <w:spacing w:line="360" w:lineRule="auto"/>
        <w:ind w:firstLine="573"/>
        <w:jc w:val="left"/>
        <w:rPr>
          <w:rFonts w:ascii="宋体" w:hAnsi="宋体"/>
          <w:szCs w:val="21"/>
        </w:rPr>
      </w:pPr>
    </w:p>
    <w:p w:rsidR="003E19ED" w:rsidRPr="00CB3E8B" w:rsidRDefault="003E19ED" w:rsidP="003E19ED">
      <w:pPr>
        <w:pStyle w:val="a1"/>
        <w:spacing w:line="360" w:lineRule="auto"/>
        <w:ind w:firstLine="573"/>
        <w:jc w:val="left"/>
        <w:rPr>
          <w:rFonts w:ascii="宋体" w:hAnsi="宋体"/>
          <w:szCs w:val="21"/>
        </w:rPr>
      </w:pPr>
    </w:p>
    <w:p w:rsidR="003E19ED" w:rsidRPr="00CB3E8B" w:rsidRDefault="003E19ED" w:rsidP="003E19ED">
      <w:pPr>
        <w:pStyle w:val="a1"/>
        <w:spacing w:line="360" w:lineRule="auto"/>
        <w:ind w:firstLine="573"/>
        <w:jc w:val="left"/>
        <w:rPr>
          <w:rFonts w:ascii="宋体" w:hAnsi="宋体"/>
          <w:szCs w:val="21"/>
        </w:rPr>
      </w:pPr>
      <w:r w:rsidRPr="00CB3E8B">
        <w:rPr>
          <w:rFonts w:ascii="宋体" w:hAnsi="宋体" w:hint="eastAsia"/>
          <w:szCs w:val="21"/>
        </w:rPr>
        <w:t>承 诺 人：</w:t>
      </w:r>
      <w:r w:rsidRPr="00CB3E8B">
        <w:rPr>
          <w:rFonts w:ascii="宋体" w:hAnsi="宋体" w:hint="eastAsia"/>
          <w:szCs w:val="21"/>
          <w:u w:val="single"/>
        </w:rPr>
        <w:t xml:space="preserve">                                   </w:t>
      </w:r>
      <w:r w:rsidRPr="00CB3E8B">
        <w:rPr>
          <w:rFonts w:ascii="宋体" w:hAnsi="宋体" w:hint="eastAsia"/>
          <w:szCs w:val="21"/>
        </w:rPr>
        <w:t>（供应商名称、盖单位章）</w:t>
      </w:r>
    </w:p>
    <w:p w:rsidR="003E19ED" w:rsidRPr="00CB3E8B" w:rsidRDefault="003E19ED" w:rsidP="003E19ED">
      <w:pPr>
        <w:pStyle w:val="a1"/>
        <w:spacing w:line="360" w:lineRule="auto"/>
        <w:ind w:firstLine="573"/>
        <w:jc w:val="left"/>
        <w:rPr>
          <w:rFonts w:ascii="宋体" w:hAnsi="宋体"/>
          <w:szCs w:val="21"/>
        </w:rPr>
      </w:pPr>
    </w:p>
    <w:p w:rsidR="003E19ED" w:rsidRPr="00CB3E8B" w:rsidRDefault="003E19ED" w:rsidP="003E19ED">
      <w:pPr>
        <w:pStyle w:val="a1"/>
        <w:spacing w:line="360" w:lineRule="auto"/>
        <w:ind w:firstLine="573"/>
        <w:jc w:val="left"/>
        <w:rPr>
          <w:rFonts w:ascii="宋体" w:hAnsi="宋体"/>
          <w:szCs w:val="21"/>
        </w:rPr>
      </w:pPr>
    </w:p>
    <w:p w:rsidR="003E19ED" w:rsidRPr="00CB3E8B" w:rsidRDefault="003E19ED" w:rsidP="003E19ED">
      <w:pPr>
        <w:pStyle w:val="a1"/>
        <w:spacing w:line="360" w:lineRule="auto"/>
        <w:ind w:firstLine="573"/>
        <w:jc w:val="left"/>
        <w:rPr>
          <w:rFonts w:ascii="宋体" w:hAnsi="宋体"/>
          <w:szCs w:val="21"/>
        </w:rPr>
      </w:pPr>
      <w:r w:rsidRPr="00CB3E8B">
        <w:rPr>
          <w:rFonts w:ascii="宋体" w:hAnsi="宋体" w:hint="eastAsia"/>
          <w:szCs w:val="21"/>
        </w:rPr>
        <w:t>法定代表人或委托代理人：</w:t>
      </w:r>
      <w:r w:rsidRPr="00CB3E8B">
        <w:rPr>
          <w:rFonts w:ascii="宋体" w:hAnsi="宋体" w:hint="eastAsia"/>
          <w:szCs w:val="21"/>
          <w:u w:val="single"/>
        </w:rPr>
        <w:t xml:space="preserve">                    </w:t>
      </w:r>
      <w:r w:rsidRPr="00CB3E8B">
        <w:rPr>
          <w:rFonts w:ascii="宋体" w:hAnsi="宋体" w:hint="eastAsia"/>
          <w:szCs w:val="21"/>
        </w:rPr>
        <w:t>（签名）</w:t>
      </w:r>
    </w:p>
    <w:p w:rsidR="003E19ED" w:rsidRPr="00CB3E8B" w:rsidRDefault="003E19ED" w:rsidP="003E19ED">
      <w:pPr>
        <w:pStyle w:val="a1"/>
        <w:spacing w:line="360" w:lineRule="auto"/>
        <w:ind w:firstLine="573"/>
        <w:jc w:val="left"/>
        <w:rPr>
          <w:rFonts w:ascii="宋体" w:hAnsi="宋体"/>
          <w:szCs w:val="21"/>
        </w:rPr>
      </w:pPr>
    </w:p>
    <w:p w:rsidR="003E19ED" w:rsidRPr="00CB3E8B" w:rsidRDefault="003E19ED" w:rsidP="003E19ED">
      <w:pPr>
        <w:pStyle w:val="a1"/>
        <w:spacing w:line="360" w:lineRule="auto"/>
        <w:ind w:firstLine="573"/>
        <w:jc w:val="left"/>
        <w:rPr>
          <w:rFonts w:ascii="宋体" w:hAnsi="宋体"/>
          <w:szCs w:val="21"/>
        </w:rPr>
      </w:pPr>
    </w:p>
    <w:p w:rsidR="003E19ED" w:rsidRPr="00CB3E8B" w:rsidRDefault="003E19ED" w:rsidP="003E19ED">
      <w:pPr>
        <w:pStyle w:val="a1"/>
        <w:spacing w:line="360" w:lineRule="auto"/>
        <w:ind w:firstLine="573"/>
        <w:jc w:val="left"/>
        <w:rPr>
          <w:rFonts w:ascii="宋体" w:hAnsi="宋体"/>
          <w:szCs w:val="21"/>
        </w:rPr>
      </w:pPr>
      <w:r w:rsidRPr="00CB3E8B">
        <w:rPr>
          <w:rFonts w:ascii="宋体" w:hAnsi="宋体" w:hint="eastAsia"/>
          <w:szCs w:val="21"/>
        </w:rPr>
        <w:t>日  期：20</w:t>
      </w:r>
      <w:r w:rsidRPr="00CB3E8B">
        <w:rPr>
          <w:rFonts w:ascii="宋体" w:hAnsi="宋体" w:hint="eastAsia"/>
          <w:szCs w:val="21"/>
          <w:u w:val="single"/>
        </w:rPr>
        <w:t xml:space="preserve">  </w:t>
      </w:r>
      <w:r w:rsidRPr="00CB3E8B">
        <w:rPr>
          <w:rFonts w:ascii="宋体" w:hAnsi="宋体" w:hint="eastAsia"/>
          <w:szCs w:val="21"/>
        </w:rPr>
        <w:t>年</w:t>
      </w:r>
      <w:r w:rsidRPr="00CB3E8B">
        <w:rPr>
          <w:rFonts w:ascii="宋体" w:hAnsi="宋体" w:hint="eastAsia"/>
          <w:szCs w:val="21"/>
          <w:u w:val="single"/>
        </w:rPr>
        <w:t xml:space="preserve">  </w:t>
      </w:r>
      <w:r w:rsidRPr="00CB3E8B">
        <w:rPr>
          <w:rFonts w:ascii="宋体" w:hAnsi="宋体" w:hint="eastAsia"/>
          <w:szCs w:val="21"/>
        </w:rPr>
        <w:t>月</w:t>
      </w:r>
      <w:r w:rsidRPr="00CB3E8B">
        <w:rPr>
          <w:rFonts w:ascii="宋体" w:hAnsi="宋体" w:hint="eastAsia"/>
          <w:szCs w:val="21"/>
          <w:u w:val="single"/>
        </w:rPr>
        <w:t xml:space="preserve">  </w:t>
      </w:r>
      <w:r w:rsidRPr="00CB3E8B">
        <w:rPr>
          <w:rFonts w:ascii="宋体" w:hAnsi="宋体" w:hint="eastAsia"/>
          <w:szCs w:val="21"/>
        </w:rPr>
        <w:t>日</w:t>
      </w:r>
    </w:p>
    <w:p w:rsidR="003E19ED" w:rsidRPr="00CB3E8B" w:rsidRDefault="003E19ED" w:rsidP="003E19ED">
      <w:pPr>
        <w:pStyle w:val="a8"/>
        <w:adjustRightInd w:val="0"/>
        <w:snapToGrid w:val="0"/>
        <w:spacing w:line="360" w:lineRule="auto"/>
        <w:ind w:firstLine="482"/>
        <w:rPr>
          <w:rFonts w:ascii="楷体" w:eastAsia="楷体" w:hAnsi="楷体"/>
        </w:rPr>
      </w:pPr>
    </w:p>
    <w:p w:rsidR="003E19ED" w:rsidRPr="00CB3E8B" w:rsidRDefault="003E19ED" w:rsidP="003E19ED">
      <w:pPr>
        <w:pStyle w:val="a1"/>
        <w:spacing w:beforeLines="50" w:before="156"/>
        <w:ind w:firstLine="0"/>
        <w:rPr>
          <w:rFonts w:ascii="宋体" w:hAnsi="宋体"/>
          <w:b/>
          <w:sz w:val="36"/>
          <w:szCs w:val="36"/>
        </w:rPr>
      </w:pPr>
    </w:p>
    <w:p w:rsidR="003E19ED" w:rsidRPr="00CB3E8B" w:rsidRDefault="003E19ED" w:rsidP="003E19ED">
      <w:pPr>
        <w:pStyle w:val="a1"/>
        <w:spacing w:beforeLines="50" w:before="156"/>
        <w:ind w:firstLine="0"/>
        <w:rPr>
          <w:rFonts w:ascii="宋体" w:hAnsi="宋体"/>
          <w:b/>
          <w:sz w:val="36"/>
          <w:szCs w:val="36"/>
        </w:rPr>
      </w:pPr>
    </w:p>
    <w:p w:rsidR="003E19ED" w:rsidRPr="00CB3E8B" w:rsidRDefault="003E19ED" w:rsidP="003E19ED">
      <w:pPr>
        <w:pStyle w:val="a1"/>
        <w:spacing w:beforeLines="50" w:before="156"/>
        <w:ind w:firstLine="0"/>
        <w:rPr>
          <w:rFonts w:ascii="宋体" w:hAnsi="宋体"/>
          <w:b/>
          <w:sz w:val="36"/>
          <w:szCs w:val="36"/>
        </w:rPr>
      </w:pPr>
    </w:p>
    <w:p w:rsidR="003E19ED" w:rsidRPr="00CB3E8B" w:rsidRDefault="003E19ED" w:rsidP="003E19ED">
      <w:pPr>
        <w:pStyle w:val="a1"/>
        <w:spacing w:beforeLines="50" w:before="156"/>
        <w:ind w:firstLine="0"/>
        <w:rPr>
          <w:rFonts w:ascii="宋体" w:hAnsi="宋体"/>
          <w:b/>
          <w:sz w:val="36"/>
          <w:szCs w:val="36"/>
        </w:rPr>
      </w:pPr>
    </w:p>
    <w:p w:rsidR="003E19ED" w:rsidRPr="00CB3E8B" w:rsidRDefault="003E19ED" w:rsidP="003E19ED">
      <w:pPr>
        <w:pStyle w:val="a1"/>
        <w:spacing w:line="360" w:lineRule="auto"/>
        <w:ind w:firstLine="0"/>
        <w:rPr>
          <w:rFonts w:ascii="仿宋" w:eastAsia="仿宋" w:hAnsi="仿宋"/>
          <w:sz w:val="18"/>
          <w:szCs w:val="18"/>
        </w:rPr>
      </w:pPr>
      <w:r w:rsidRPr="00CB3E8B">
        <w:rPr>
          <w:rFonts w:ascii="仿宋" w:eastAsia="仿宋" w:hAnsi="仿宋"/>
          <w:sz w:val="18"/>
          <w:szCs w:val="18"/>
        </w:rPr>
        <w:t>说明：适用于</w:t>
      </w:r>
      <w:r w:rsidRPr="00CB3E8B">
        <w:rPr>
          <w:rFonts w:ascii="仿宋" w:eastAsia="仿宋" w:hAnsi="仿宋" w:hint="eastAsia"/>
          <w:color w:val="000000"/>
          <w:sz w:val="18"/>
          <w:szCs w:val="18"/>
        </w:rPr>
        <w:t>新成立未发生缴纳社保资金事项的供应商，可按此附件格式提供缴纳社保资金的书面承诺。</w:t>
      </w:r>
    </w:p>
    <w:p w:rsidR="00DA45A4" w:rsidRDefault="00DA45A4" w:rsidP="00DA45A4">
      <w:pPr>
        <w:pStyle w:val="a8"/>
        <w:adjustRightInd w:val="0"/>
        <w:snapToGrid w:val="0"/>
        <w:spacing w:line="360" w:lineRule="auto"/>
        <w:ind w:firstLineChars="200" w:firstLine="420"/>
        <w:rPr>
          <w:rFonts w:hAnsi="宋体"/>
          <w:color w:val="000000"/>
        </w:rPr>
      </w:pPr>
    </w:p>
    <w:p w:rsidR="00DA45A4" w:rsidRDefault="00DA45A4" w:rsidP="00DA45A4">
      <w:pPr>
        <w:pStyle w:val="a8"/>
        <w:adjustRightInd w:val="0"/>
        <w:snapToGrid w:val="0"/>
        <w:spacing w:line="360" w:lineRule="auto"/>
        <w:ind w:firstLine="482"/>
        <w:rPr>
          <w:rFonts w:ascii="楷体" w:eastAsia="楷体" w:hAnsi="楷体"/>
          <w:color w:val="000000"/>
        </w:rPr>
      </w:pPr>
    </w:p>
    <w:p w:rsidR="00DA45A4" w:rsidRPr="00621979" w:rsidRDefault="00DA45A4" w:rsidP="00DA45A4">
      <w:pPr>
        <w:pStyle w:val="a1"/>
        <w:ind w:firstLine="0"/>
        <w:jc w:val="center"/>
        <w:rPr>
          <w:rFonts w:ascii="黑体" w:eastAsia="黑体" w:hAnsi="宋体"/>
          <w:color w:val="000000"/>
          <w:sz w:val="36"/>
          <w:szCs w:val="36"/>
        </w:rPr>
      </w:pPr>
      <w:r>
        <w:rPr>
          <w:rFonts w:ascii="黑体" w:eastAsia="黑体" w:hAnsi="宋体" w:hint="eastAsia"/>
          <w:color w:val="000000"/>
          <w:sz w:val="36"/>
          <w:szCs w:val="36"/>
        </w:rPr>
        <w:lastRenderedPageBreak/>
        <w:t>8.</w:t>
      </w:r>
      <w:r>
        <w:rPr>
          <w:rFonts w:ascii="黑体" w:eastAsia="黑体" w:hAnsi="宋体" w:cs="宋体" w:hint="eastAsia"/>
          <w:color w:val="000000"/>
          <w:kern w:val="0"/>
          <w:sz w:val="36"/>
          <w:szCs w:val="36"/>
          <w:lang w:val="zh-CN"/>
        </w:rPr>
        <w:t>具备履行合同所必需的设备和专业技术能力的证明</w:t>
      </w:r>
    </w:p>
    <w:p w:rsidR="00DA45A4" w:rsidRDefault="00DA45A4" w:rsidP="00DA45A4">
      <w:pPr>
        <w:pStyle w:val="a1"/>
        <w:spacing w:afterLines="100" w:after="312"/>
        <w:ind w:firstLine="0"/>
        <w:jc w:val="center"/>
        <w:rPr>
          <w:rFonts w:ascii="黑体" w:eastAsia="黑体" w:hAnsi="宋体" w:cs="宋体"/>
          <w:color w:val="000000"/>
          <w:kern w:val="0"/>
          <w:sz w:val="32"/>
          <w:szCs w:val="32"/>
          <w:lang w:val="zh-CN"/>
        </w:rPr>
      </w:pPr>
      <w:r>
        <w:rPr>
          <w:rFonts w:ascii="黑体" w:eastAsia="黑体" w:hAnsi="宋体" w:cs="宋体" w:hint="eastAsia"/>
          <w:color w:val="000000"/>
          <w:kern w:val="0"/>
          <w:sz w:val="32"/>
          <w:szCs w:val="32"/>
          <w:lang w:val="zh-CN"/>
        </w:rPr>
        <w:t>（一）完成本项目必须的设备清单</w:t>
      </w:r>
    </w:p>
    <w:p w:rsidR="00DA45A4" w:rsidRDefault="00DA45A4" w:rsidP="00DA45A4">
      <w:pPr>
        <w:pStyle w:val="a1"/>
        <w:spacing w:afterLines="50" w:after="156"/>
        <w:ind w:firstLine="0"/>
        <w:jc w:val="left"/>
        <w:rPr>
          <w:rFonts w:ascii="宋体" w:hAnsi="宋体"/>
          <w:szCs w:val="21"/>
        </w:rPr>
      </w:pPr>
      <w:r>
        <w:rPr>
          <w:rFonts w:ascii="宋体" w:hAnsi="宋体" w:hint="eastAsia"/>
          <w:szCs w:val="21"/>
        </w:rPr>
        <w:t>项目编号：</w:t>
      </w:r>
    </w:p>
    <w:tbl>
      <w:tblPr>
        <w:tblW w:w="91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17"/>
        <w:gridCol w:w="2241"/>
        <w:gridCol w:w="1445"/>
        <w:gridCol w:w="992"/>
        <w:gridCol w:w="2410"/>
        <w:gridCol w:w="1270"/>
      </w:tblGrid>
      <w:tr w:rsidR="00DA45A4" w:rsidTr="00B55D96">
        <w:trPr>
          <w:trHeight w:val="582"/>
        </w:trPr>
        <w:tc>
          <w:tcPr>
            <w:tcW w:w="817" w:type="dxa"/>
            <w:vAlign w:val="center"/>
          </w:tcPr>
          <w:p w:rsidR="00DA45A4" w:rsidRDefault="00DA45A4" w:rsidP="00B55D96">
            <w:pPr>
              <w:pStyle w:val="a1"/>
              <w:ind w:firstLine="0"/>
              <w:jc w:val="center"/>
              <w:rPr>
                <w:rFonts w:ascii="宋体" w:hAnsi="宋体"/>
                <w:b/>
                <w:sz w:val="24"/>
                <w:szCs w:val="24"/>
              </w:rPr>
            </w:pPr>
            <w:r>
              <w:rPr>
                <w:rFonts w:ascii="宋体" w:hAnsi="宋体" w:hint="eastAsia"/>
                <w:b/>
                <w:sz w:val="24"/>
                <w:szCs w:val="24"/>
              </w:rPr>
              <w:t>序号</w:t>
            </w:r>
          </w:p>
        </w:tc>
        <w:tc>
          <w:tcPr>
            <w:tcW w:w="2241" w:type="dxa"/>
            <w:vAlign w:val="center"/>
          </w:tcPr>
          <w:p w:rsidR="00DA45A4" w:rsidRDefault="00DA45A4" w:rsidP="00B55D96">
            <w:pPr>
              <w:pStyle w:val="a1"/>
              <w:ind w:firstLine="0"/>
              <w:jc w:val="center"/>
              <w:rPr>
                <w:rFonts w:ascii="宋体" w:hAnsi="宋体"/>
                <w:b/>
                <w:sz w:val="24"/>
                <w:szCs w:val="24"/>
              </w:rPr>
            </w:pPr>
            <w:r>
              <w:rPr>
                <w:rFonts w:ascii="宋体" w:hAnsi="宋体" w:hint="eastAsia"/>
                <w:b/>
                <w:sz w:val="24"/>
                <w:szCs w:val="24"/>
              </w:rPr>
              <w:t>设备名称</w:t>
            </w:r>
          </w:p>
        </w:tc>
        <w:tc>
          <w:tcPr>
            <w:tcW w:w="1445" w:type="dxa"/>
            <w:vAlign w:val="center"/>
          </w:tcPr>
          <w:p w:rsidR="00DA45A4" w:rsidRDefault="00DA45A4" w:rsidP="00B55D96">
            <w:pPr>
              <w:pStyle w:val="a1"/>
              <w:ind w:firstLine="0"/>
              <w:jc w:val="center"/>
              <w:rPr>
                <w:rFonts w:ascii="宋体" w:hAnsi="宋体"/>
                <w:b/>
                <w:sz w:val="24"/>
                <w:szCs w:val="24"/>
              </w:rPr>
            </w:pPr>
            <w:r>
              <w:rPr>
                <w:rFonts w:ascii="宋体" w:hAnsi="宋体" w:hint="eastAsia"/>
                <w:b/>
                <w:sz w:val="24"/>
                <w:szCs w:val="24"/>
              </w:rPr>
              <w:t>计量单位</w:t>
            </w:r>
          </w:p>
        </w:tc>
        <w:tc>
          <w:tcPr>
            <w:tcW w:w="992" w:type="dxa"/>
            <w:vAlign w:val="center"/>
          </w:tcPr>
          <w:p w:rsidR="00DA45A4" w:rsidRDefault="00DA45A4" w:rsidP="00B55D96">
            <w:pPr>
              <w:pStyle w:val="a1"/>
              <w:ind w:firstLine="0"/>
              <w:jc w:val="center"/>
              <w:rPr>
                <w:rFonts w:ascii="宋体" w:hAnsi="宋体"/>
                <w:b/>
                <w:sz w:val="24"/>
                <w:szCs w:val="24"/>
              </w:rPr>
            </w:pPr>
            <w:r>
              <w:rPr>
                <w:rFonts w:ascii="宋体" w:hAnsi="宋体" w:hint="eastAsia"/>
                <w:b/>
                <w:sz w:val="24"/>
                <w:szCs w:val="24"/>
              </w:rPr>
              <w:t>数量</w:t>
            </w:r>
          </w:p>
        </w:tc>
        <w:tc>
          <w:tcPr>
            <w:tcW w:w="2410" w:type="dxa"/>
            <w:vAlign w:val="center"/>
          </w:tcPr>
          <w:p w:rsidR="00DA45A4" w:rsidRDefault="00DA45A4" w:rsidP="00B55D96">
            <w:pPr>
              <w:pStyle w:val="a1"/>
              <w:ind w:firstLine="0"/>
              <w:jc w:val="center"/>
              <w:rPr>
                <w:rFonts w:ascii="宋体" w:hAnsi="宋体"/>
                <w:b/>
                <w:sz w:val="24"/>
                <w:szCs w:val="24"/>
              </w:rPr>
            </w:pPr>
            <w:r>
              <w:rPr>
                <w:rFonts w:ascii="宋体" w:hAnsi="宋体" w:hint="eastAsia"/>
                <w:b/>
                <w:sz w:val="24"/>
                <w:szCs w:val="24"/>
              </w:rPr>
              <w:t>生产企业</w:t>
            </w:r>
          </w:p>
        </w:tc>
        <w:tc>
          <w:tcPr>
            <w:tcW w:w="1270" w:type="dxa"/>
            <w:vAlign w:val="center"/>
          </w:tcPr>
          <w:p w:rsidR="00DA45A4" w:rsidRDefault="00DA45A4" w:rsidP="00B55D96">
            <w:pPr>
              <w:pStyle w:val="a1"/>
              <w:ind w:firstLine="0"/>
              <w:jc w:val="center"/>
              <w:rPr>
                <w:rFonts w:ascii="宋体" w:hAnsi="宋体"/>
                <w:b/>
                <w:sz w:val="24"/>
                <w:szCs w:val="24"/>
              </w:rPr>
            </w:pPr>
            <w:r>
              <w:rPr>
                <w:rFonts w:ascii="宋体" w:hAnsi="宋体" w:hint="eastAsia"/>
                <w:b/>
                <w:sz w:val="24"/>
                <w:szCs w:val="24"/>
              </w:rPr>
              <w:t>使用年限</w:t>
            </w:r>
          </w:p>
        </w:tc>
      </w:tr>
      <w:tr w:rsidR="00DA45A4" w:rsidTr="00B55D96">
        <w:trPr>
          <w:trHeight w:val="410"/>
        </w:trPr>
        <w:tc>
          <w:tcPr>
            <w:tcW w:w="817" w:type="dxa"/>
          </w:tcPr>
          <w:p w:rsidR="00DA45A4" w:rsidRDefault="00DA45A4" w:rsidP="00B55D96">
            <w:pPr>
              <w:pStyle w:val="a1"/>
              <w:ind w:firstLine="0"/>
              <w:jc w:val="left"/>
              <w:rPr>
                <w:rFonts w:ascii="宋体" w:hAnsi="宋体"/>
                <w:b/>
                <w:sz w:val="28"/>
                <w:szCs w:val="28"/>
              </w:rPr>
            </w:pPr>
          </w:p>
        </w:tc>
        <w:tc>
          <w:tcPr>
            <w:tcW w:w="2241" w:type="dxa"/>
          </w:tcPr>
          <w:p w:rsidR="00DA45A4" w:rsidRDefault="00DA45A4" w:rsidP="00B55D96">
            <w:pPr>
              <w:pStyle w:val="a1"/>
              <w:ind w:firstLine="0"/>
              <w:jc w:val="left"/>
              <w:rPr>
                <w:rFonts w:ascii="宋体" w:hAnsi="宋体"/>
                <w:b/>
                <w:sz w:val="28"/>
                <w:szCs w:val="28"/>
              </w:rPr>
            </w:pPr>
          </w:p>
        </w:tc>
        <w:tc>
          <w:tcPr>
            <w:tcW w:w="1445" w:type="dxa"/>
          </w:tcPr>
          <w:p w:rsidR="00DA45A4" w:rsidRDefault="00DA45A4" w:rsidP="00B55D96">
            <w:pPr>
              <w:pStyle w:val="a1"/>
              <w:ind w:firstLine="0"/>
              <w:jc w:val="left"/>
              <w:rPr>
                <w:rFonts w:ascii="宋体" w:hAnsi="宋体"/>
                <w:b/>
                <w:sz w:val="28"/>
                <w:szCs w:val="28"/>
              </w:rPr>
            </w:pPr>
          </w:p>
        </w:tc>
        <w:tc>
          <w:tcPr>
            <w:tcW w:w="992" w:type="dxa"/>
          </w:tcPr>
          <w:p w:rsidR="00DA45A4" w:rsidRDefault="00DA45A4" w:rsidP="00B55D96">
            <w:pPr>
              <w:pStyle w:val="a1"/>
              <w:ind w:firstLine="0"/>
              <w:jc w:val="left"/>
              <w:rPr>
                <w:rFonts w:ascii="宋体" w:hAnsi="宋体"/>
                <w:b/>
                <w:sz w:val="28"/>
                <w:szCs w:val="28"/>
              </w:rPr>
            </w:pPr>
          </w:p>
        </w:tc>
        <w:tc>
          <w:tcPr>
            <w:tcW w:w="2410" w:type="dxa"/>
          </w:tcPr>
          <w:p w:rsidR="00DA45A4" w:rsidRDefault="00DA45A4" w:rsidP="00B55D96">
            <w:pPr>
              <w:pStyle w:val="a1"/>
              <w:ind w:firstLine="0"/>
              <w:jc w:val="left"/>
              <w:rPr>
                <w:rFonts w:ascii="宋体" w:hAnsi="宋体"/>
                <w:b/>
                <w:sz w:val="28"/>
                <w:szCs w:val="28"/>
              </w:rPr>
            </w:pPr>
          </w:p>
        </w:tc>
        <w:tc>
          <w:tcPr>
            <w:tcW w:w="1270" w:type="dxa"/>
          </w:tcPr>
          <w:p w:rsidR="00DA45A4" w:rsidRDefault="00DA45A4" w:rsidP="00B55D96">
            <w:pPr>
              <w:pStyle w:val="a1"/>
              <w:ind w:firstLine="0"/>
              <w:jc w:val="left"/>
              <w:rPr>
                <w:rFonts w:ascii="宋体" w:hAnsi="宋体"/>
                <w:b/>
                <w:sz w:val="28"/>
                <w:szCs w:val="28"/>
              </w:rPr>
            </w:pPr>
          </w:p>
        </w:tc>
      </w:tr>
      <w:tr w:rsidR="00DA45A4" w:rsidTr="00B55D96">
        <w:trPr>
          <w:trHeight w:val="416"/>
        </w:trPr>
        <w:tc>
          <w:tcPr>
            <w:tcW w:w="817" w:type="dxa"/>
          </w:tcPr>
          <w:p w:rsidR="00DA45A4" w:rsidRDefault="00DA45A4" w:rsidP="00B55D96">
            <w:pPr>
              <w:pStyle w:val="a1"/>
              <w:ind w:firstLine="0"/>
              <w:jc w:val="left"/>
              <w:rPr>
                <w:rFonts w:ascii="宋体" w:hAnsi="宋体"/>
                <w:b/>
                <w:sz w:val="28"/>
                <w:szCs w:val="28"/>
              </w:rPr>
            </w:pPr>
          </w:p>
        </w:tc>
        <w:tc>
          <w:tcPr>
            <w:tcW w:w="2241" w:type="dxa"/>
          </w:tcPr>
          <w:p w:rsidR="00DA45A4" w:rsidRDefault="00DA45A4" w:rsidP="00B55D96">
            <w:pPr>
              <w:pStyle w:val="a1"/>
              <w:ind w:firstLine="0"/>
              <w:jc w:val="left"/>
              <w:rPr>
                <w:rFonts w:ascii="宋体" w:hAnsi="宋体"/>
                <w:b/>
                <w:sz w:val="28"/>
                <w:szCs w:val="28"/>
              </w:rPr>
            </w:pPr>
          </w:p>
        </w:tc>
        <w:tc>
          <w:tcPr>
            <w:tcW w:w="1445" w:type="dxa"/>
          </w:tcPr>
          <w:p w:rsidR="00DA45A4" w:rsidRDefault="00DA45A4" w:rsidP="00B55D96">
            <w:pPr>
              <w:pStyle w:val="a1"/>
              <w:ind w:firstLine="0"/>
              <w:jc w:val="left"/>
              <w:rPr>
                <w:rFonts w:ascii="宋体" w:hAnsi="宋体"/>
                <w:b/>
                <w:sz w:val="28"/>
                <w:szCs w:val="28"/>
              </w:rPr>
            </w:pPr>
          </w:p>
        </w:tc>
        <w:tc>
          <w:tcPr>
            <w:tcW w:w="992" w:type="dxa"/>
          </w:tcPr>
          <w:p w:rsidR="00DA45A4" w:rsidRDefault="00DA45A4" w:rsidP="00B55D96">
            <w:pPr>
              <w:pStyle w:val="a1"/>
              <w:ind w:firstLine="0"/>
              <w:jc w:val="left"/>
              <w:rPr>
                <w:rFonts w:ascii="宋体" w:hAnsi="宋体"/>
                <w:b/>
                <w:sz w:val="28"/>
                <w:szCs w:val="28"/>
              </w:rPr>
            </w:pPr>
          </w:p>
        </w:tc>
        <w:tc>
          <w:tcPr>
            <w:tcW w:w="2410" w:type="dxa"/>
          </w:tcPr>
          <w:p w:rsidR="00DA45A4" w:rsidRDefault="00DA45A4" w:rsidP="00B55D96">
            <w:pPr>
              <w:pStyle w:val="a1"/>
              <w:ind w:firstLine="0"/>
              <w:jc w:val="left"/>
              <w:rPr>
                <w:rFonts w:ascii="宋体" w:hAnsi="宋体"/>
                <w:b/>
                <w:sz w:val="28"/>
                <w:szCs w:val="28"/>
              </w:rPr>
            </w:pPr>
          </w:p>
        </w:tc>
        <w:tc>
          <w:tcPr>
            <w:tcW w:w="1270" w:type="dxa"/>
          </w:tcPr>
          <w:p w:rsidR="00DA45A4" w:rsidRDefault="00DA45A4" w:rsidP="00B55D96">
            <w:pPr>
              <w:pStyle w:val="a1"/>
              <w:ind w:firstLine="0"/>
              <w:jc w:val="left"/>
              <w:rPr>
                <w:rFonts w:ascii="宋体" w:hAnsi="宋体"/>
                <w:b/>
                <w:sz w:val="28"/>
                <w:szCs w:val="28"/>
              </w:rPr>
            </w:pPr>
          </w:p>
        </w:tc>
      </w:tr>
      <w:tr w:rsidR="00DA45A4" w:rsidTr="00B55D96">
        <w:trPr>
          <w:trHeight w:val="416"/>
        </w:trPr>
        <w:tc>
          <w:tcPr>
            <w:tcW w:w="817" w:type="dxa"/>
          </w:tcPr>
          <w:p w:rsidR="00DA45A4" w:rsidRDefault="00DA45A4" w:rsidP="00B55D96">
            <w:pPr>
              <w:pStyle w:val="a1"/>
              <w:ind w:firstLine="0"/>
              <w:jc w:val="left"/>
              <w:rPr>
                <w:rFonts w:ascii="宋体" w:hAnsi="宋体"/>
                <w:b/>
                <w:sz w:val="28"/>
                <w:szCs w:val="28"/>
              </w:rPr>
            </w:pPr>
          </w:p>
        </w:tc>
        <w:tc>
          <w:tcPr>
            <w:tcW w:w="2241" w:type="dxa"/>
          </w:tcPr>
          <w:p w:rsidR="00DA45A4" w:rsidRDefault="00DA45A4" w:rsidP="00B55D96">
            <w:pPr>
              <w:pStyle w:val="a1"/>
              <w:ind w:firstLine="0"/>
              <w:jc w:val="left"/>
              <w:rPr>
                <w:rFonts w:ascii="宋体" w:hAnsi="宋体"/>
                <w:b/>
                <w:sz w:val="28"/>
                <w:szCs w:val="28"/>
              </w:rPr>
            </w:pPr>
          </w:p>
        </w:tc>
        <w:tc>
          <w:tcPr>
            <w:tcW w:w="1445" w:type="dxa"/>
          </w:tcPr>
          <w:p w:rsidR="00DA45A4" w:rsidRDefault="00DA45A4" w:rsidP="00B55D96">
            <w:pPr>
              <w:pStyle w:val="a1"/>
              <w:ind w:firstLine="0"/>
              <w:jc w:val="left"/>
              <w:rPr>
                <w:rFonts w:ascii="宋体" w:hAnsi="宋体"/>
                <w:b/>
                <w:sz w:val="28"/>
                <w:szCs w:val="28"/>
              </w:rPr>
            </w:pPr>
          </w:p>
        </w:tc>
        <w:tc>
          <w:tcPr>
            <w:tcW w:w="992" w:type="dxa"/>
          </w:tcPr>
          <w:p w:rsidR="00DA45A4" w:rsidRDefault="00DA45A4" w:rsidP="00B55D96">
            <w:pPr>
              <w:pStyle w:val="a1"/>
              <w:ind w:firstLine="0"/>
              <w:jc w:val="left"/>
              <w:rPr>
                <w:rFonts w:ascii="宋体" w:hAnsi="宋体"/>
                <w:b/>
                <w:sz w:val="28"/>
                <w:szCs w:val="28"/>
              </w:rPr>
            </w:pPr>
          </w:p>
        </w:tc>
        <w:tc>
          <w:tcPr>
            <w:tcW w:w="2410" w:type="dxa"/>
          </w:tcPr>
          <w:p w:rsidR="00DA45A4" w:rsidRDefault="00DA45A4" w:rsidP="00B55D96">
            <w:pPr>
              <w:pStyle w:val="a1"/>
              <w:ind w:firstLine="0"/>
              <w:jc w:val="left"/>
              <w:rPr>
                <w:rFonts w:ascii="宋体" w:hAnsi="宋体"/>
                <w:b/>
                <w:sz w:val="28"/>
                <w:szCs w:val="28"/>
              </w:rPr>
            </w:pPr>
          </w:p>
        </w:tc>
        <w:tc>
          <w:tcPr>
            <w:tcW w:w="1270" w:type="dxa"/>
          </w:tcPr>
          <w:p w:rsidR="00DA45A4" w:rsidRDefault="00DA45A4" w:rsidP="00B55D96">
            <w:pPr>
              <w:pStyle w:val="a1"/>
              <w:ind w:firstLine="0"/>
              <w:jc w:val="left"/>
              <w:rPr>
                <w:rFonts w:ascii="宋体" w:hAnsi="宋体"/>
                <w:b/>
                <w:sz w:val="28"/>
                <w:szCs w:val="28"/>
              </w:rPr>
            </w:pPr>
          </w:p>
        </w:tc>
      </w:tr>
      <w:tr w:rsidR="00DA45A4" w:rsidTr="00B55D96">
        <w:trPr>
          <w:trHeight w:val="416"/>
        </w:trPr>
        <w:tc>
          <w:tcPr>
            <w:tcW w:w="817" w:type="dxa"/>
          </w:tcPr>
          <w:p w:rsidR="00DA45A4" w:rsidRDefault="00DA45A4" w:rsidP="00B55D96">
            <w:pPr>
              <w:pStyle w:val="a1"/>
              <w:ind w:firstLine="0"/>
              <w:jc w:val="left"/>
              <w:rPr>
                <w:rFonts w:ascii="宋体" w:hAnsi="宋体"/>
                <w:b/>
                <w:sz w:val="28"/>
                <w:szCs w:val="28"/>
              </w:rPr>
            </w:pPr>
          </w:p>
        </w:tc>
        <w:tc>
          <w:tcPr>
            <w:tcW w:w="2241" w:type="dxa"/>
          </w:tcPr>
          <w:p w:rsidR="00DA45A4" w:rsidRDefault="00DA45A4" w:rsidP="00B55D96">
            <w:pPr>
              <w:pStyle w:val="a1"/>
              <w:ind w:firstLine="0"/>
              <w:jc w:val="left"/>
              <w:rPr>
                <w:rFonts w:ascii="宋体" w:hAnsi="宋体"/>
                <w:b/>
                <w:sz w:val="28"/>
                <w:szCs w:val="28"/>
              </w:rPr>
            </w:pPr>
          </w:p>
        </w:tc>
        <w:tc>
          <w:tcPr>
            <w:tcW w:w="1445" w:type="dxa"/>
          </w:tcPr>
          <w:p w:rsidR="00DA45A4" w:rsidRDefault="00DA45A4" w:rsidP="00B55D96">
            <w:pPr>
              <w:pStyle w:val="a1"/>
              <w:ind w:firstLine="0"/>
              <w:jc w:val="left"/>
              <w:rPr>
                <w:rFonts w:ascii="宋体" w:hAnsi="宋体"/>
                <w:b/>
                <w:sz w:val="28"/>
                <w:szCs w:val="28"/>
              </w:rPr>
            </w:pPr>
          </w:p>
        </w:tc>
        <w:tc>
          <w:tcPr>
            <w:tcW w:w="992" w:type="dxa"/>
          </w:tcPr>
          <w:p w:rsidR="00DA45A4" w:rsidRDefault="00DA45A4" w:rsidP="00B55D96">
            <w:pPr>
              <w:pStyle w:val="a1"/>
              <w:ind w:firstLine="0"/>
              <w:jc w:val="left"/>
              <w:rPr>
                <w:rFonts w:ascii="宋体" w:hAnsi="宋体"/>
                <w:b/>
                <w:sz w:val="28"/>
                <w:szCs w:val="28"/>
              </w:rPr>
            </w:pPr>
          </w:p>
        </w:tc>
        <w:tc>
          <w:tcPr>
            <w:tcW w:w="2410" w:type="dxa"/>
          </w:tcPr>
          <w:p w:rsidR="00DA45A4" w:rsidRDefault="00DA45A4" w:rsidP="00B55D96">
            <w:pPr>
              <w:pStyle w:val="a1"/>
              <w:ind w:firstLine="0"/>
              <w:jc w:val="left"/>
              <w:rPr>
                <w:rFonts w:ascii="宋体" w:hAnsi="宋体"/>
                <w:b/>
                <w:sz w:val="28"/>
                <w:szCs w:val="28"/>
              </w:rPr>
            </w:pPr>
          </w:p>
        </w:tc>
        <w:tc>
          <w:tcPr>
            <w:tcW w:w="1270" w:type="dxa"/>
          </w:tcPr>
          <w:p w:rsidR="00DA45A4" w:rsidRDefault="00DA45A4" w:rsidP="00B55D96">
            <w:pPr>
              <w:pStyle w:val="a1"/>
              <w:ind w:firstLine="0"/>
              <w:jc w:val="left"/>
              <w:rPr>
                <w:rFonts w:ascii="宋体" w:hAnsi="宋体"/>
                <w:b/>
                <w:sz w:val="28"/>
                <w:szCs w:val="28"/>
              </w:rPr>
            </w:pPr>
          </w:p>
        </w:tc>
      </w:tr>
      <w:tr w:rsidR="00DA45A4" w:rsidTr="00B55D96">
        <w:trPr>
          <w:trHeight w:val="416"/>
        </w:trPr>
        <w:tc>
          <w:tcPr>
            <w:tcW w:w="817" w:type="dxa"/>
          </w:tcPr>
          <w:p w:rsidR="00DA45A4" w:rsidRDefault="00DA45A4" w:rsidP="00B55D96">
            <w:pPr>
              <w:pStyle w:val="a1"/>
              <w:ind w:firstLine="0"/>
              <w:jc w:val="left"/>
              <w:rPr>
                <w:rFonts w:ascii="宋体" w:hAnsi="宋体"/>
                <w:b/>
                <w:sz w:val="28"/>
                <w:szCs w:val="28"/>
              </w:rPr>
            </w:pPr>
          </w:p>
        </w:tc>
        <w:tc>
          <w:tcPr>
            <w:tcW w:w="2241" w:type="dxa"/>
          </w:tcPr>
          <w:p w:rsidR="00DA45A4" w:rsidRDefault="00DA45A4" w:rsidP="00B55D96">
            <w:pPr>
              <w:pStyle w:val="a1"/>
              <w:ind w:firstLine="0"/>
              <w:jc w:val="left"/>
              <w:rPr>
                <w:rFonts w:ascii="宋体" w:hAnsi="宋体"/>
                <w:b/>
                <w:sz w:val="28"/>
                <w:szCs w:val="28"/>
              </w:rPr>
            </w:pPr>
          </w:p>
        </w:tc>
        <w:tc>
          <w:tcPr>
            <w:tcW w:w="1445" w:type="dxa"/>
          </w:tcPr>
          <w:p w:rsidR="00DA45A4" w:rsidRDefault="00DA45A4" w:rsidP="00B55D96">
            <w:pPr>
              <w:pStyle w:val="a1"/>
              <w:ind w:firstLine="0"/>
              <w:jc w:val="left"/>
              <w:rPr>
                <w:rFonts w:ascii="宋体" w:hAnsi="宋体"/>
                <w:b/>
                <w:sz w:val="28"/>
                <w:szCs w:val="28"/>
              </w:rPr>
            </w:pPr>
          </w:p>
        </w:tc>
        <w:tc>
          <w:tcPr>
            <w:tcW w:w="992" w:type="dxa"/>
          </w:tcPr>
          <w:p w:rsidR="00DA45A4" w:rsidRDefault="00DA45A4" w:rsidP="00B55D96">
            <w:pPr>
              <w:pStyle w:val="a1"/>
              <w:ind w:firstLine="0"/>
              <w:jc w:val="left"/>
              <w:rPr>
                <w:rFonts w:ascii="宋体" w:hAnsi="宋体"/>
                <w:b/>
                <w:sz w:val="28"/>
                <w:szCs w:val="28"/>
              </w:rPr>
            </w:pPr>
          </w:p>
        </w:tc>
        <w:tc>
          <w:tcPr>
            <w:tcW w:w="2410" w:type="dxa"/>
          </w:tcPr>
          <w:p w:rsidR="00DA45A4" w:rsidRDefault="00DA45A4" w:rsidP="00B55D96">
            <w:pPr>
              <w:pStyle w:val="a1"/>
              <w:ind w:firstLine="0"/>
              <w:jc w:val="left"/>
              <w:rPr>
                <w:rFonts w:ascii="宋体" w:hAnsi="宋体"/>
                <w:b/>
                <w:sz w:val="28"/>
                <w:szCs w:val="28"/>
              </w:rPr>
            </w:pPr>
          </w:p>
        </w:tc>
        <w:tc>
          <w:tcPr>
            <w:tcW w:w="1270" w:type="dxa"/>
          </w:tcPr>
          <w:p w:rsidR="00DA45A4" w:rsidRDefault="00DA45A4" w:rsidP="00B55D96">
            <w:pPr>
              <w:pStyle w:val="a1"/>
              <w:ind w:firstLine="0"/>
              <w:jc w:val="left"/>
              <w:rPr>
                <w:rFonts w:ascii="宋体" w:hAnsi="宋体"/>
                <w:b/>
                <w:sz w:val="28"/>
                <w:szCs w:val="28"/>
              </w:rPr>
            </w:pPr>
          </w:p>
        </w:tc>
      </w:tr>
      <w:tr w:rsidR="00DA45A4" w:rsidTr="00B55D96">
        <w:trPr>
          <w:trHeight w:val="416"/>
        </w:trPr>
        <w:tc>
          <w:tcPr>
            <w:tcW w:w="817" w:type="dxa"/>
          </w:tcPr>
          <w:p w:rsidR="00DA45A4" w:rsidRDefault="00DA45A4" w:rsidP="00B55D96">
            <w:pPr>
              <w:pStyle w:val="a1"/>
              <w:ind w:firstLine="0"/>
              <w:jc w:val="left"/>
              <w:rPr>
                <w:rFonts w:ascii="宋体" w:hAnsi="宋体"/>
                <w:b/>
                <w:sz w:val="28"/>
                <w:szCs w:val="28"/>
              </w:rPr>
            </w:pPr>
          </w:p>
        </w:tc>
        <w:tc>
          <w:tcPr>
            <w:tcW w:w="2241" w:type="dxa"/>
          </w:tcPr>
          <w:p w:rsidR="00DA45A4" w:rsidRDefault="00DA45A4" w:rsidP="00B55D96">
            <w:pPr>
              <w:pStyle w:val="a1"/>
              <w:ind w:firstLine="0"/>
              <w:jc w:val="left"/>
              <w:rPr>
                <w:rFonts w:ascii="宋体" w:hAnsi="宋体"/>
                <w:b/>
                <w:sz w:val="28"/>
                <w:szCs w:val="28"/>
              </w:rPr>
            </w:pPr>
          </w:p>
        </w:tc>
        <w:tc>
          <w:tcPr>
            <w:tcW w:w="1445" w:type="dxa"/>
          </w:tcPr>
          <w:p w:rsidR="00DA45A4" w:rsidRDefault="00DA45A4" w:rsidP="00B55D96">
            <w:pPr>
              <w:pStyle w:val="a1"/>
              <w:ind w:firstLine="0"/>
              <w:jc w:val="left"/>
              <w:rPr>
                <w:rFonts w:ascii="宋体" w:hAnsi="宋体"/>
                <w:b/>
                <w:sz w:val="28"/>
                <w:szCs w:val="28"/>
              </w:rPr>
            </w:pPr>
          </w:p>
        </w:tc>
        <w:tc>
          <w:tcPr>
            <w:tcW w:w="992" w:type="dxa"/>
          </w:tcPr>
          <w:p w:rsidR="00DA45A4" w:rsidRDefault="00DA45A4" w:rsidP="00B55D96">
            <w:pPr>
              <w:pStyle w:val="a1"/>
              <w:ind w:firstLine="0"/>
              <w:jc w:val="left"/>
              <w:rPr>
                <w:rFonts w:ascii="宋体" w:hAnsi="宋体"/>
                <w:b/>
                <w:sz w:val="28"/>
                <w:szCs w:val="28"/>
              </w:rPr>
            </w:pPr>
          </w:p>
        </w:tc>
        <w:tc>
          <w:tcPr>
            <w:tcW w:w="2410" w:type="dxa"/>
          </w:tcPr>
          <w:p w:rsidR="00DA45A4" w:rsidRDefault="00DA45A4" w:rsidP="00B55D96">
            <w:pPr>
              <w:pStyle w:val="a1"/>
              <w:ind w:firstLine="0"/>
              <w:jc w:val="left"/>
              <w:rPr>
                <w:rFonts w:ascii="宋体" w:hAnsi="宋体"/>
                <w:b/>
                <w:sz w:val="28"/>
                <w:szCs w:val="28"/>
              </w:rPr>
            </w:pPr>
          </w:p>
        </w:tc>
        <w:tc>
          <w:tcPr>
            <w:tcW w:w="1270" w:type="dxa"/>
          </w:tcPr>
          <w:p w:rsidR="00DA45A4" w:rsidRDefault="00DA45A4" w:rsidP="00B55D96">
            <w:pPr>
              <w:pStyle w:val="a1"/>
              <w:ind w:firstLine="0"/>
              <w:jc w:val="left"/>
              <w:rPr>
                <w:rFonts w:ascii="宋体" w:hAnsi="宋体"/>
                <w:b/>
                <w:sz w:val="28"/>
                <w:szCs w:val="28"/>
              </w:rPr>
            </w:pPr>
          </w:p>
        </w:tc>
      </w:tr>
      <w:tr w:rsidR="00DA45A4" w:rsidTr="00B55D96">
        <w:trPr>
          <w:trHeight w:val="423"/>
        </w:trPr>
        <w:tc>
          <w:tcPr>
            <w:tcW w:w="817" w:type="dxa"/>
          </w:tcPr>
          <w:p w:rsidR="00DA45A4" w:rsidRDefault="00DA45A4" w:rsidP="00B55D96">
            <w:pPr>
              <w:pStyle w:val="a1"/>
              <w:ind w:firstLine="0"/>
              <w:jc w:val="left"/>
              <w:rPr>
                <w:rFonts w:ascii="宋体" w:hAnsi="宋体"/>
                <w:b/>
                <w:sz w:val="28"/>
                <w:szCs w:val="28"/>
              </w:rPr>
            </w:pPr>
          </w:p>
        </w:tc>
        <w:tc>
          <w:tcPr>
            <w:tcW w:w="2241" w:type="dxa"/>
          </w:tcPr>
          <w:p w:rsidR="00DA45A4" w:rsidRDefault="00DA45A4" w:rsidP="00B55D96">
            <w:pPr>
              <w:pStyle w:val="a1"/>
              <w:ind w:firstLine="0"/>
              <w:jc w:val="left"/>
              <w:rPr>
                <w:rFonts w:ascii="宋体" w:hAnsi="宋体"/>
                <w:b/>
                <w:sz w:val="28"/>
                <w:szCs w:val="28"/>
              </w:rPr>
            </w:pPr>
          </w:p>
        </w:tc>
        <w:tc>
          <w:tcPr>
            <w:tcW w:w="1445" w:type="dxa"/>
          </w:tcPr>
          <w:p w:rsidR="00DA45A4" w:rsidRDefault="00DA45A4" w:rsidP="00B55D96">
            <w:pPr>
              <w:pStyle w:val="a1"/>
              <w:ind w:firstLine="0"/>
              <w:jc w:val="left"/>
              <w:rPr>
                <w:rFonts w:ascii="宋体" w:hAnsi="宋体"/>
                <w:b/>
                <w:sz w:val="28"/>
                <w:szCs w:val="28"/>
              </w:rPr>
            </w:pPr>
          </w:p>
        </w:tc>
        <w:tc>
          <w:tcPr>
            <w:tcW w:w="992" w:type="dxa"/>
          </w:tcPr>
          <w:p w:rsidR="00DA45A4" w:rsidRDefault="00DA45A4" w:rsidP="00B55D96">
            <w:pPr>
              <w:pStyle w:val="a1"/>
              <w:ind w:firstLine="0"/>
              <w:jc w:val="left"/>
              <w:rPr>
                <w:rFonts w:ascii="宋体" w:hAnsi="宋体"/>
                <w:b/>
                <w:sz w:val="28"/>
                <w:szCs w:val="28"/>
              </w:rPr>
            </w:pPr>
          </w:p>
        </w:tc>
        <w:tc>
          <w:tcPr>
            <w:tcW w:w="2410" w:type="dxa"/>
          </w:tcPr>
          <w:p w:rsidR="00DA45A4" w:rsidRDefault="00DA45A4" w:rsidP="00B55D96">
            <w:pPr>
              <w:pStyle w:val="a1"/>
              <w:ind w:firstLine="0"/>
              <w:jc w:val="left"/>
              <w:rPr>
                <w:rFonts w:ascii="宋体" w:hAnsi="宋体"/>
                <w:b/>
                <w:sz w:val="28"/>
                <w:szCs w:val="28"/>
              </w:rPr>
            </w:pPr>
          </w:p>
        </w:tc>
        <w:tc>
          <w:tcPr>
            <w:tcW w:w="1270" w:type="dxa"/>
          </w:tcPr>
          <w:p w:rsidR="00DA45A4" w:rsidRDefault="00DA45A4" w:rsidP="00B55D96">
            <w:pPr>
              <w:pStyle w:val="a1"/>
              <w:ind w:firstLine="0"/>
              <w:jc w:val="left"/>
              <w:rPr>
                <w:rFonts w:ascii="宋体" w:hAnsi="宋体"/>
                <w:b/>
                <w:sz w:val="28"/>
                <w:szCs w:val="28"/>
              </w:rPr>
            </w:pPr>
          </w:p>
        </w:tc>
      </w:tr>
      <w:tr w:rsidR="00DA45A4" w:rsidTr="00B55D96">
        <w:trPr>
          <w:trHeight w:val="423"/>
        </w:trPr>
        <w:tc>
          <w:tcPr>
            <w:tcW w:w="817" w:type="dxa"/>
          </w:tcPr>
          <w:p w:rsidR="00DA45A4" w:rsidRDefault="00DA45A4" w:rsidP="00B55D96">
            <w:pPr>
              <w:pStyle w:val="a1"/>
              <w:ind w:firstLine="0"/>
              <w:jc w:val="left"/>
              <w:rPr>
                <w:rFonts w:ascii="宋体" w:hAnsi="宋体"/>
                <w:b/>
                <w:sz w:val="28"/>
                <w:szCs w:val="28"/>
              </w:rPr>
            </w:pPr>
          </w:p>
        </w:tc>
        <w:tc>
          <w:tcPr>
            <w:tcW w:w="2241" w:type="dxa"/>
          </w:tcPr>
          <w:p w:rsidR="00DA45A4" w:rsidRDefault="00DA45A4" w:rsidP="00B55D96">
            <w:pPr>
              <w:pStyle w:val="a1"/>
              <w:ind w:firstLine="0"/>
              <w:jc w:val="left"/>
              <w:rPr>
                <w:rFonts w:ascii="宋体" w:hAnsi="宋体"/>
                <w:b/>
                <w:sz w:val="28"/>
                <w:szCs w:val="28"/>
              </w:rPr>
            </w:pPr>
          </w:p>
        </w:tc>
        <w:tc>
          <w:tcPr>
            <w:tcW w:w="1445" w:type="dxa"/>
          </w:tcPr>
          <w:p w:rsidR="00DA45A4" w:rsidRDefault="00DA45A4" w:rsidP="00B55D96">
            <w:pPr>
              <w:pStyle w:val="a1"/>
              <w:ind w:firstLine="0"/>
              <w:jc w:val="left"/>
              <w:rPr>
                <w:rFonts w:ascii="宋体" w:hAnsi="宋体"/>
                <w:b/>
                <w:sz w:val="28"/>
                <w:szCs w:val="28"/>
              </w:rPr>
            </w:pPr>
          </w:p>
        </w:tc>
        <w:tc>
          <w:tcPr>
            <w:tcW w:w="992" w:type="dxa"/>
          </w:tcPr>
          <w:p w:rsidR="00DA45A4" w:rsidRDefault="00DA45A4" w:rsidP="00B55D96">
            <w:pPr>
              <w:pStyle w:val="a1"/>
              <w:ind w:firstLine="0"/>
              <w:jc w:val="left"/>
              <w:rPr>
                <w:rFonts w:ascii="宋体" w:hAnsi="宋体"/>
                <w:b/>
                <w:sz w:val="28"/>
                <w:szCs w:val="28"/>
              </w:rPr>
            </w:pPr>
          </w:p>
        </w:tc>
        <w:tc>
          <w:tcPr>
            <w:tcW w:w="2410" w:type="dxa"/>
          </w:tcPr>
          <w:p w:rsidR="00DA45A4" w:rsidRDefault="00DA45A4" w:rsidP="00B55D96">
            <w:pPr>
              <w:pStyle w:val="a1"/>
              <w:ind w:firstLine="0"/>
              <w:jc w:val="left"/>
              <w:rPr>
                <w:rFonts w:ascii="宋体" w:hAnsi="宋体"/>
                <w:b/>
                <w:sz w:val="28"/>
                <w:szCs w:val="28"/>
              </w:rPr>
            </w:pPr>
          </w:p>
        </w:tc>
        <w:tc>
          <w:tcPr>
            <w:tcW w:w="1270" w:type="dxa"/>
          </w:tcPr>
          <w:p w:rsidR="00DA45A4" w:rsidRDefault="00DA45A4" w:rsidP="00B55D96">
            <w:pPr>
              <w:pStyle w:val="a1"/>
              <w:ind w:firstLine="0"/>
              <w:jc w:val="left"/>
              <w:rPr>
                <w:rFonts w:ascii="宋体" w:hAnsi="宋体"/>
                <w:b/>
                <w:sz w:val="28"/>
                <w:szCs w:val="28"/>
              </w:rPr>
            </w:pPr>
          </w:p>
        </w:tc>
      </w:tr>
      <w:tr w:rsidR="00DA45A4" w:rsidTr="00B55D96">
        <w:trPr>
          <w:trHeight w:val="415"/>
        </w:trPr>
        <w:tc>
          <w:tcPr>
            <w:tcW w:w="817" w:type="dxa"/>
          </w:tcPr>
          <w:p w:rsidR="00DA45A4" w:rsidRDefault="00DA45A4" w:rsidP="00B55D96">
            <w:pPr>
              <w:pStyle w:val="a1"/>
              <w:ind w:firstLine="0"/>
              <w:jc w:val="left"/>
              <w:rPr>
                <w:rFonts w:ascii="宋体" w:hAnsi="宋体"/>
                <w:b/>
                <w:sz w:val="28"/>
                <w:szCs w:val="28"/>
              </w:rPr>
            </w:pPr>
          </w:p>
        </w:tc>
        <w:tc>
          <w:tcPr>
            <w:tcW w:w="2241" w:type="dxa"/>
          </w:tcPr>
          <w:p w:rsidR="00DA45A4" w:rsidRDefault="00DA45A4" w:rsidP="00B55D96">
            <w:pPr>
              <w:pStyle w:val="a1"/>
              <w:ind w:firstLine="0"/>
              <w:jc w:val="left"/>
              <w:rPr>
                <w:rFonts w:ascii="宋体" w:hAnsi="宋体"/>
                <w:b/>
                <w:sz w:val="28"/>
                <w:szCs w:val="28"/>
              </w:rPr>
            </w:pPr>
          </w:p>
        </w:tc>
        <w:tc>
          <w:tcPr>
            <w:tcW w:w="1445" w:type="dxa"/>
          </w:tcPr>
          <w:p w:rsidR="00DA45A4" w:rsidRDefault="00DA45A4" w:rsidP="00B55D96">
            <w:pPr>
              <w:pStyle w:val="a1"/>
              <w:ind w:firstLine="0"/>
              <w:jc w:val="left"/>
              <w:rPr>
                <w:rFonts w:ascii="宋体" w:hAnsi="宋体"/>
                <w:b/>
                <w:sz w:val="28"/>
                <w:szCs w:val="28"/>
              </w:rPr>
            </w:pPr>
          </w:p>
        </w:tc>
        <w:tc>
          <w:tcPr>
            <w:tcW w:w="992" w:type="dxa"/>
          </w:tcPr>
          <w:p w:rsidR="00DA45A4" w:rsidRDefault="00DA45A4" w:rsidP="00B55D96">
            <w:pPr>
              <w:pStyle w:val="a1"/>
              <w:ind w:firstLine="0"/>
              <w:jc w:val="left"/>
              <w:rPr>
                <w:rFonts w:ascii="宋体" w:hAnsi="宋体"/>
                <w:b/>
                <w:sz w:val="28"/>
                <w:szCs w:val="28"/>
              </w:rPr>
            </w:pPr>
          </w:p>
        </w:tc>
        <w:tc>
          <w:tcPr>
            <w:tcW w:w="2410" w:type="dxa"/>
          </w:tcPr>
          <w:p w:rsidR="00DA45A4" w:rsidRDefault="00DA45A4" w:rsidP="00B55D96">
            <w:pPr>
              <w:pStyle w:val="a1"/>
              <w:ind w:firstLine="0"/>
              <w:jc w:val="left"/>
              <w:rPr>
                <w:rFonts w:ascii="宋体" w:hAnsi="宋体"/>
                <w:b/>
                <w:sz w:val="28"/>
                <w:szCs w:val="28"/>
              </w:rPr>
            </w:pPr>
          </w:p>
        </w:tc>
        <w:tc>
          <w:tcPr>
            <w:tcW w:w="1270" w:type="dxa"/>
          </w:tcPr>
          <w:p w:rsidR="00DA45A4" w:rsidRDefault="00DA45A4" w:rsidP="00B55D96">
            <w:pPr>
              <w:pStyle w:val="a1"/>
              <w:ind w:firstLine="0"/>
              <w:jc w:val="left"/>
              <w:rPr>
                <w:rFonts w:ascii="宋体" w:hAnsi="宋体"/>
                <w:b/>
                <w:sz w:val="28"/>
                <w:szCs w:val="28"/>
              </w:rPr>
            </w:pPr>
          </w:p>
        </w:tc>
      </w:tr>
    </w:tbl>
    <w:p w:rsidR="003E19ED" w:rsidRPr="00CB3E8B" w:rsidRDefault="003E19ED" w:rsidP="003E19ED">
      <w:pPr>
        <w:adjustRightInd w:val="0"/>
        <w:spacing w:line="400" w:lineRule="exact"/>
        <w:ind w:firstLineChars="50" w:firstLine="105"/>
        <w:jc w:val="left"/>
        <w:rPr>
          <w:rFonts w:ascii="楷体" w:eastAsia="楷体" w:hAnsi="楷体"/>
          <w:szCs w:val="21"/>
        </w:rPr>
      </w:pPr>
      <w:r w:rsidRPr="00CB3E8B">
        <w:rPr>
          <w:rFonts w:ascii="楷体" w:eastAsia="楷体" w:hAnsi="楷体" w:hint="eastAsia"/>
          <w:szCs w:val="21"/>
        </w:rPr>
        <w:t>说明：1</w:t>
      </w:r>
      <w:r w:rsidRPr="00CB3E8B">
        <w:rPr>
          <w:rFonts w:ascii="楷体" w:eastAsia="楷体" w:hAnsi="楷体"/>
          <w:szCs w:val="21"/>
        </w:rPr>
        <w:t>.</w:t>
      </w:r>
      <w:r w:rsidRPr="00CB3E8B">
        <w:rPr>
          <w:rFonts w:ascii="楷体" w:eastAsia="楷体" w:hAnsi="楷体" w:hint="eastAsia"/>
          <w:szCs w:val="21"/>
        </w:rPr>
        <w:t>设备可以填写单台设备，也可以填写成套设备；2.表格行数不足时，可自行扩展。</w:t>
      </w:r>
    </w:p>
    <w:p w:rsidR="00DA45A4" w:rsidRDefault="00DA45A4" w:rsidP="00DA45A4">
      <w:pPr>
        <w:spacing w:line="360" w:lineRule="auto"/>
        <w:rPr>
          <w:rFonts w:ascii="宋体" w:hAnsi="宋体"/>
          <w:szCs w:val="21"/>
        </w:rPr>
      </w:pPr>
    </w:p>
    <w:p w:rsidR="00DA45A4" w:rsidRDefault="00DA45A4" w:rsidP="00755BD9">
      <w:pPr>
        <w:adjustRightInd w:val="0"/>
        <w:spacing w:beforeLines="200" w:before="624" w:line="360" w:lineRule="auto"/>
        <w:jc w:val="left"/>
        <w:rPr>
          <w:rFonts w:ascii="宋体" w:hAnsi="宋体"/>
          <w:color w:val="000000"/>
          <w:szCs w:val="21"/>
        </w:rPr>
      </w:pPr>
      <w:r>
        <w:rPr>
          <w:rFonts w:ascii="宋体" w:hAnsi="宋体" w:hint="eastAsia"/>
          <w:color w:val="000000"/>
          <w:szCs w:val="21"/>
        </w:rPr>
        <w:t>供   应   商：</w:t>
      </w:r>
      <w:r>
        <w:rPr>
          <w:rFonts w:ascii="宋体" w:hAnsi="宋体" w:hint="eastAsia"/>
          <w:color w:val="000000"/>
          <w:szCs w:val="21"/>
          <w:u w:val="single"/>
        </w:rPr>
        <w:t xml:space="preserve">                       </w:t>
      </w:r>
      <w:r>
        <w:rPr>
          <w:rFonts w:ascii="宋体" w:hAnsi="宋体" w:hint="eastAsia"/>
          <w:color w:val="000000"/>
          <w:szCs w:val="21"/>
        </w:rPr>
        <w:t xml:space="preserve"> （盖单位章）</w:t>
      </w:r>
    </w:p>
    <w:p w:rsidR="00DA45A4" w:rsidRDefault="00DA45A4" w:rsidP="00DA45A4">
      <w:pPr>
        <w:spacing w:line="400" w:lineRule="exact"/>
        <w:jc w:val="center"/>
        <w:outlineLvl w:val="1"/>
        <w:rPr>
          <w:rFonts w:ascii="宋体" w:hAnsi="宋体"/>
          <w:color w:val="000000"/>
          <w:szCs w:val="21"/>
        </w:rPr>
      </w:pPr>
    </w:p>
    <w:p w:rsidR="00DA45A4" w:rsidRDefault="00DA45A4" w:rsidP="00DA45A4">
      <w:pPr>
        <w:spacing w:line="400" w:lineRule="exact"/>
        <w:ind w:firstLineChars="50" w:firstLine="105"/>
        <w:outlineLvl w:val="1"/>
        <w:rPr>
          <w:rFonts w:ascii="宋体" w:hAnsi="宋体"/>
          <w:color w:val="000000"/>
          <w:szCs w:val="21"/>
        </w:rPr>
      </w:pPr>
      <w:r>
        <w:rPr>
          <w:rFonts w:ascii="宋体" w:hAnsi="宋体" w:hint="eastAsia"/>
          <w:color w:val="000000"/>
          <w:szCs w:val="21"/>
        </w:rPr>
        <w:t>法定代表人或委托代理人：</w:t>
      </w:r>
      <w:r>
        <w:rPr>
          <w:rFonts w:ascii="宋体" w:hAnsi="宋体" w:hint="eastAsia"/>
          <w:color w:val="000000"/>
          <w:szCs w:val="21"/>
          <w:u w:val="single"/>
        </w:rPr>
        <w:t xml:space="preserve">                </w:t>
      </w:r>
      <w:r w:rsidR="00410342">
        <w:rPr>
          <w:rFonts w:ascii="宋体" w:hAnsi="宋体" w:hint="eastAsia"/>
          <w:color w:val="000000"/>
          <w:szCs w:val="21"/>
        </w:rPr>
        <w:t>（签名）</w:t>
      </w:r>
    </w:p>
    <w:p w:rsidR="00DA45A4" w:rsidRDefault="00DA45A4" w:rsidP="00DA45A4">
      <w:pPr>
        <w:spacing w:beforeLines="200" w:before="624"/>
        <w:ind w:firstLineChars="59" w:firstLine="124"/>
        <w:outlineLvl w:val="1"/>
        <w:rPr>
          <w:rFonts w:ascii="宋体" w:hAnsi="宋体"/>
          <w:b/>
          <w:szCs w:val="21"/>
        </w:rPr>
      </w:pPr>
      <w:r>
        <w:rPr>
          <w:rFonts w:ascii="宋体" w:hAnsi="宋体" w:hint="eastAsia"/>
          <w:color w:val="000000"/>
          <w:szCs w:val="21"/>
        </w:rPr>
        <w:t>日    期：20</w:t>
      </w:r>
      <w:r>
        <w:rPr>
          <w:rFonts w:ascii="宋体" w:hAnsi="宋体" w:hint="eastAsia"/>
          <w:color w:val="000000"/>
          <w:szCs w:val="21"/>
          <w:u w:val="single"/>
        </w:rPr>
        <w:t xml:space="preserve">  </w:t>
      </w:r>
      <w:r>
        <w:rPr>
          <w:rFonts w:ascii="宋体" w:hAnsi="宋体" w:hint="eastAsia"/>
          <w:color w:val="000000"/>
          <w:szCs w:val="21"/>
        </w:rPr>
        <w:t xml:space="preserve"> 年</w:t>
      </w:r>
      <w:r>
        <w:rPr>
          <w:rFonts w:ascii="宋体" w:hAnsi="宋体" w:hint="eastAsia"/>
          <w:color w:val="000000"/>
          <w:szCs w:val="21"/>
          <w:u w:val="single"/>
        </w:rPr>
        <w:t xml:space="preserve">  </w:t>
      </w:r>
      <w:r>
        <w:rPr>
          <w:rFonts w:ascii="宋体" w:hAnsi="宋体" w:hint="eastAsia"/>
          <w:color w:val="000000"/>
          <w:szCs w:val="21"/>
        </w:rPr>
        <w:t xml:space="preserve"> 月</w:t>
      </w:r>
      <w:r>
        <w:rPr>
          <w:rFonts w:ascii="宋体" w:hAnsi="宋体" w:hint="eastAsia"/>
          <w:color w:val="000000"/>
          <w:szCs w:val="21"/>
          <w:u w:val="single"/>
        </w:rPr>
        <w:t xml:space="preserve">  </w:t>
      </w:r>
      <w:r>
        <w:rPr>
          <w:rFonts w:ascii="宋体" w:hAnsi="宋体" w:hint="eastAsia"/>
          <w:color w:val="000000"/>
          <w:szCs w:val="21"/>
        </w:rPr>
        <w:t xml:space="preserve"> 日</w:t>
      </w:r>
    </w:p>
    <w:p w:rsidR="00DA45A4" w:rsidRDefault="00DA45A4" w:rsidP="00DA45A4">
      <w:pPr>
        <w:widowControl/>
        <w:jc w:val="left"/>
        <w:rPr>
          <w:rFonts w:ascii="宋体" w:hAnsi="宋体"/>
          <w:b/>
          <w:sz w:val="32"/>
          <w:szCs w:val="32"/>
        </w:rPr>
      </w:pPr>
      <w:r>
        <w:rPr>
          <w:rFonts w:ascii="宋体" w:hAnsi="宋体"/>
          <w:b/>
          <w:sz w:val="32"/>
          <w:szCs w:val="32"/>
        </w:rPr>
        <w:br w:type="page"/>
      </w:r>
    </w:p>
    <w:p w:rsidR="00DA45A4" w:rsidRDefault="00DA45A4" w:rsidP="00DA45A4">
      <w:pPr>
        <w:pStyle w:val="a1"/>
        <w:spacing w:afterLines="50" w:after="156"/>
        <w:ind w:firstLine="0"/>
        <w:jc w:val="center"/>
        <w:rPr>
          <w:rFonts w:ascii="黑体" w:eastAsia="黑体" w:hAnsi="宋体"/>
          <w:sz w:val="32"/>
          <w:szCs w:val="32"/>
        </w:rPr>
      </w:pPr>
      <w:r>
        <w:rPr>
          <w:rFonts w:ascii="黑体" w:eastAsia="黑体" w:hAnsi="宋体" w:hint="eastAsia"/>
          <w:sz w:val="32"/>
          <w:szCs w:val="32"/>
        </w:rPr>
        <w:lastRenderedPageBreak/>
        <w:t>（二）本项目组织实施人员</w:t>
      </w:r>
    </w:p>
    <w:p w:rsidR="00DA45A4" w:rsidRDefault="00DA45A4" w:rsidP="00DA45A4">
      <w:pPr>
        <w:pStyle w:val="a1"/>
        <w:spacing w:afterLines="50" w:after="156"/>
        <w:ind w:firstLine="0"/>
        <w:jc w:val="left"/>
        <w:rPr>
          <w:rFonts w:ascii="宋体" w:hAnsi="宋体"/>
          <w:szCs w:val="21"/>
        </w:rPr>
      </w:pPr>
      <w:r>
        <w:rPr>
          <w:rFonts w:ascii="宋体" w:hAnsi="宋体" w:hint="eastAsia"/>
          <w:szCs w:val="21"/>
        </w:rPr>
        <w:t xml:space="preserve">项目编号： </w:t>
      </w:r>
      <w:r>
        <w:rPr>
          <w:rFonts w:ascii="宋体" w:hAnsi="宋体"/>
          <w:szCs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8"/>
        <w:gridCol w:w="833"/>
        <w:gridCol w:w="1106"/>
        <w:gridCol w:w="1515"/>
        <w:gridCol w:w="1650"/>
        <w:gridCol w:w="1922"/>
        <w:gridCol w:w="965"/>
      </w:tblGrid>
      <w:tr w:rsidR="00DA45A4" w:rsidRPr="00E917F8" w:rsidTr="003E19ED">
        <w:trPr>
          <w:trHeight w:val="427"/>
        </w:trPr>
        <w:tc>
          <w:tcPr>
            <w:tcW w:w="8929" w:type="dxa"/>
            <w:gridSpan w:val="7"/>
            <w:tcBorders>
              <w:top w:val="single" w:sz="12" w:space="0" w:color="auto"/>
              <w:left w:val="single" w:sz="12" w:space="0" w:color="auto"/>
              <w:right w:val="single" w:sz="12" w:space="0" w:color="auto"/>
            </w:tcBorders>
            <w:vAlign w:val="center"/>
          </w:tcPr>
          <w:p w:rsidR="00DA45A4" w:rsidRPr="00E917F8" w:rsidRDefault="00DA45A4" w:rsidP="00B55D96">
            <w:pPr>
              <w:pStyle w:val="a1"/>
              <w:ind w:firstLine="0"/>
              <w:jc w:val="left"/>
              <w:rPr>
                <w:rFonts w:ascii="楷体" w:eastAsia="楷体" w:hAnsi="楷体"/>
                <w:b/>
                <w:szCs w:val="21"/>
              </w:rPr>
            </w:pPr>
            <w:r>
              <w:rPr>
                <w:rFonts w:ascii="宋体" w:hAnsi="宋体" w:hint="eastAsia"/>
                <w:b/>
                <w:sz w:val="28"/>
                <w:szCs w:val="28"/>
              </w:rPr>
              <w:t>1.项目负责人</w:t>
            </w:r>
          </w:p>
        </w:tc>
      </w:tr>
      <w:tr w:rsidR="00DA45A4" w:rsidRPr="00E917F8" w:rsidTr="003E19ED">
        <w:tc>
          <w:tcPr>
            <w:tcW w:w="938" w:type="dxa"/>
            <w:tcBorders>
              <w:left w:val="single" w:sz="12" w:space="0" w:color="auto"/>
            </w:tcBorders>
            <w:vAlign w:val="center"/>
          </w:tcPr>
          <w:p w:rsidR="00DA45A4" w:rsidRDefault="00DA45A4" w:rsidP="00B55D96">
            <w:pPr>
              <w:pStyle w:val="a1"/>
              <w:ind w:firstLine="0"/>
              <w:jc w:val="center"/>
              <w:rPr>
                <w:rFonts w:ascii="宋体" w:hAnsi="宋体"/>
                <w:szCs w:val="21"/>
              </w:rPr>
            </w:pPr>
            <w:r>
              <w:rPr>
                <w:rFonts w:ascii="宋体" w:hAnsi="宋体" w:hint="eastAsia"/>
                <w:szCs w:val="21"/>
              </w:rPr>
              <w:t>姓名</w:t>
            </w:r>
          </w:p>
        </w:tc>
        <w:tc>
          <w:tcPr>
            <w:tcW w:w="833" w:type="dxa"/>
            <w:vAlign w:val="center"/>
          </w:tcPr>
          <w:p w:rsidR="00DA45A4" w:rsidRDefault="00DA45A4" w:rsidP="00B55D96">
            <w:pPr>
              <w:pStyle w:val="a1"/>
              <w:ind w:firstLine="0"/>
              <w:jc w:val="center"/>
              <w:rPr>
                <w:rFonts w:ascii="宋体" w:hAnsi="宋体"/>
                <w:szCs w:val="21"/>
              </w:rPr>
            </w:pPr>
            <w:r>
              <w:rPr>
                <w:rFonts w:ascii="宋体" w:hAnsi="宋体" w:hint="eastAsia"/>
                <w:szCs w:val="21"/>
              </w:rPr>
              <w:t>年龄</w:t>
            </w:r>
          </w:p>
        </w:tc>
        <w:tc>
          <w:tcPr>
            <w:tcW w:w="1106" w:type="dxa"/>
            <w:vAlign w:val="center"/>
          </w:tcPr>
          <w:p w:rsidR="00DA45A4" w:rsidRDefault="00DA45A4" w:rsidP="00B55D96">
            <w:pPr>
              <w:pStyle w:val="a1"/>
              <w:ind w:firstLine="0"/>
              <w:jc w:val="center"/>
              <w:rPr>
                <w:rFonts w:ascii="宋体" w:hAnsi="宋体"/>
                <w:szCs w:val="21"/>
              </w:rPr>
            </w:pPr>
            <w:r>
              <w:rPr>
                <w:rFonts w:ascii="宋体" w:hAnsi="宋体" w:hint="eastAsia"/>
                <w:szCs w:val="21"/>
              </w:rPr>
              <w:t>职务</w:t>
            </w:r>
          </w:p>
        </w:tc>
        <w:tc>
          <w:tcPr>
            <w:tcW w:w="1515" w:type="dxa"/>
            <w:vAlign w:val="center"/>
          </w:tcPr>
          <w:p w:rsidR="00DA45A4" w:rsidRDefault="00DA45A4" w:rsidP="00B55D96">
            <w:pPr>
              <w:pStyle w:val="a1"/>
              <w:ind w:firstLine="0"/>
              <w:jc w:val="center"/>
              <w:rPr>
                <w:rFonts w:ascii="宋体" w:hAnsi="宋体"/>
                <w:szCs w:val="21"/>
              </w:rPr>
            </w:pPr>
            <w:r>
              <w:rPr>
                <w:rFonts w:ascii="宋体" w:hAnsi="宋体" w:hint="eastAsia"/>
                <w:szCs w:val="21"/>
              </w:rPr>
              <w:t>资格/职称</w:t>
            </w:r>
          </w:p>
        </w:tc>
        <w:tc>
          <w:tcPr>
            <w:tcW w:w="1650" w:type="dxa"/>
          </w:tcPr>
          <w:p w:rsidR="00DA45A4" w:rsidRDefault="00DA45A4" w:rsidP="00B55D96">
            <w:pPr>
              <w:pStyle w:val="a1"/>
              <w:ind w:firstLine="0"/>
              <w:jc w:val="center"/>
              <w:rPr>
                <w:rFonts w:ascii="宋体" w:hAnsi="宋体"/>
                <w:szCs w:val="21"/>
              </w:rPr>
            </w:pPr>
            <w:r>
              <w:rPr>
                <w:rFonts w:ascii="宋体" w:hAnsi="宋体" w:hint="eastAsia"/>
                <w:szCs w:val="21"/>
              </w:rPr>
              <w:t>在本行业从业 工作年限</w:t>
            </w:r>
          </w:p>
        </w:tc>
        <w:tc>
          <w:tcPr>
            <w:tcW w:w="2887" w:type="dxa"/>
            <w:gridSpan w:val="2"/>
            <w:tcBorders>
              <w:right w:val="single" w:sz="12" w:space="0" w:color="auto"/>
            </w:tcBorders>
            <w:vAlign w:val="center"/>
          </w:tcPr>
          <w:p w:rsidR="00DA45A4" w:rsidRDefault="00DA45A4" w:rsidP="00B55D96">
            <w:pPr>
              <w:pStyle w:val="a1"/>
              <w:ind w:firstLine="0"/>
              <w:jc w:val="center"/>
              <w:rPr>
                <w:rFonts w:ascii="宋体" w:hAnsi="宋体"/>
                <w:szCs w:val="21"/>
              </w:rPr>
            </w:pPr>
            <w:r>
              <w:rPr>
                <w:rFonts w:ascii="宋体" w:hAnsi="宋体" w:hint="eastAsia"/>
                <w:szCs w:val="21"/>
              </w:rPr>
              <w:t>主要工作业绩</w:t>
            </w:r>
          </w:p>
        </w:tc>
      </w:tr>
      <w:tr w:rsidR="00DA45A4" w:rsidRPr="00E917F8" w:rsidTr="003E19ED">
        <w:tc>
          <w:tcPr>
            <w:tcW w:w="938" w:type="dxa"/>
            <w:tcBorders>
              <w:left w:val="single" w:sz="12" w:space="0" w:color="auto"/>
              <w:bottom w:val="single" w:sz="4" w:space="0" w:color="auto"/>
            </w:tcBorders>
          </w:tcPr>
          <w:p w:rsidR="00DA45A4" w:rsidRPr="00E917F8" w:rsidRDefault="00DA45A4" w:rsidP="00B55D96">
            <w:pPr>
              <w:pStyle w:val="a1"/>
              <w:rPr>
                <w:rFonts w:ascii="楷体" w:eastAsia="楷体" w:hAnsi="楷体"/>
                <w:b/>
                <w:szCs w:val="21"/>
              </w:rPr>
            </w:pPr>
          </w:p>
        </w:tc>
        <w:tc>
          <w:tcPr>
            <w:tcW w:w="833" w:type="dxa"/>
            <w:tcBorders>
              <w:bottom w:val="single" w:sz="4" w:space="0" w:color="auto"/>
            </w:tcBorders>
          </w:tcPr>
          <w:p w:rsidR="00DA45A4" w:rsidRPr="00E917F8" w:rsidRDefault="00DA45A4" w:rsidP="00B55D96">
            <w:pPr>
              <w:pStyle w:val="a1"/>
              <w:rPr>
                <w:rFonts w:ascii="楷体" w:eastAsia="楷体" w:hAnsi="楷体"/>
                <w:b/>
                <w:szCs w:val="21"/>
              </w:rPr>
            </w:pPr>
          </w:p>
        </w:tc>
        <w:tc>
          <w:tcPr>
            <w:tcW w:w="1106" w:type="dxa"/>
            <w:tcBorders>
              <w:bottom w:val="single" w:sz="4" w:space="0" w:color="auto"/>
            </w:tcBorders>
          </w:tcPr>
          <w:p w:rsidR="00DA45A4" w:rsidRPr="00E917F8" w:rsidRDefault="00DA45A4" w:rsidP="00B55D96">
            <w:pPr>
              <w:pStyle w:val="a1"/>
              <w:rPr>
                <w:rFonts w:ascii="楷体" w:eastAsia="楷体" w:hAnsi="楷体"/>
                <w:b/>
                <w:szCs w:val="21"/>
              </w:rPr>
            </w:pPr>
          </w:p>
        </w:tc>
        <w:tc>
          <w:tcPr>
            <w:tcW w:w="1515" w:type="dxa"/>
            <w:tcBorders>
              <w:bottom w:val="single" w:sz="4" w:space="0" w:color="auto"/>
            </w:tcBorders>
          </w:tcPr>
          <w:p w:rsidR="00DA45A4" w:rsidRPr="00E917F8" w:rsidRDefault="00DA45A4" w:rsidP="00B55D96">
            <w:pPr>
              <w:pStyle w:val="a1"/>
              <w:rPr>
                <w:rFonts w:ascii="楷体" w:eastAsia="楷体" w:hAnsi="楷体"/>
                <w:b/>
                <w:szCs w:val="21"/>
              </w:rPr>
            </w:pPr>
          </w:p>
        </w:tc>
        <w:tc>
          <w:tcPr>
            <w:tcW w:w="1650" w:type="dxa"/>
            <w:tcBorders>
              <w:bottom w:val="single" w:sz="4" w:space="0" w:color="auto"/>
            </w:tcBorders>
          </w:tcPr>
          <w:p w:rsidR="00DA45A4" w:rsidRPr="00E917F8" w:rsidRDefault="00DA45A4" w:rsidP="00B55D96">
            <w:pPr>
              <w:pStyle w:val="a1"/>
              <w:rPr>
                <w:rFonts w:ascii="楷体" w:eastAsia="楷体" w:hAnsi="楷体"/>
                <w:b/>
                <w:szCs w:val="21"/>
              </w:rPr>
            </w:pPr>
          </w:p>
        </w:tc>
        <w:tc>
          <w:tcPr>
            <w:tcW w:w="2887" w:type="dxa"/>
            <w:gridSpan w:val="2"/>
            <w:tcBorders>
              <w:bottom w:val="single" w:sz="4" w:space="0" w:color="auto"/>
              <w:right w:val="single" w:sz="12" w:space="0" w:color="auto"/>
            </w:tcBorders>
          </w:tcPr>
          <w:p w:rsidR="00DA45A4" w:rsidRPr="00E917F8" w:rsidRDefault="00DA45A4" w:rsidP="00B55D96">
            <w:pPr>
              <w:pStyle w:val="a1"/>
              <w:rPr>
                <w:rFonts w:ascii="楷体" w:eastAsia="楷体" w:hAnsi="楷体"/>
                <w:b/>
                <w:szCs w:val="21"/>
              </w:rPr>
            </w:pPr>
          </w:p>
        </w:tc>
      </w:tr>
      <w:tr w:rsidR="00DA45A4" w:rsidRPr="00E917F8" w:rsidTr="003E19ED">
        <w:tc>
          <w:tcPr>
            <w:tcW w:w="938" w:type="dxa"/>
            <w:tcBorders>
              <w:left w:val="single" w:sz="12" w:space="0" w:color="auto"/>
              <w:bottom w:val="single" w:sz="12" w:space="0" w:color="auto"/>
            </w:tcBorders>
          </w:tcPr>
          <w:p w:rsidR="00DA45A4" w:rsidRPr="00E917F8" w:rsidRDefault="00DA45A4" w:rsidP="00B55D96">
            <w:pPr>
              <w:pStyle w:val="a1"/>
              <w:rPr>
                <w:rFonts w:ascii="楷体" w:eastAsia="楷体" w:hAnsi="楷体"/>
                <w:b/>
                <w:szCs w:val="21"/>
              </w:rPr>
            </w:pPr>
          </w:p>
        </w:tc>
        <w:tc>
          <w:tcPr>
            <w:tcW w:w="833" w:type="dxa"/>
            <w:tcBorders>
              <w:bottom w:val="single" w:sz="12" w:space="0" w:color="auto"/>
            </w:tcBorders>
          </w:tcPr>
          <w:p w:rsidR="00DA45A4" w:rsidRPr="00E917F8" w:rsidRDefault="00DA45A4" w:rsidP="00B55D96">
            <w:pPr>
              <w:pStyle w:val="a1"/>
              <w:rPr>
                <w:rFonts w:ascii="楷体" w:eastAsia="楷体" w:hAnsi="楷体"/>
                <w:b/>
                <w:szCs w:val="21"/>
              </w:rPr>
            </w:pPr>
          </w:p>
        </w:tc>
        <w:tc>
          <w:tcPr>
            <w:tcW w:w="1106" w:type="dxa"/>
            <w:tcBorders>
              <w:bottom w:val="single" w:sz="12" w:space="0" w:color="auto"/>
            </w:tcBorders>
          </w:tcPr>
          <w:p w:rsidR="00DA45A4" w:rsidRPr="00E917F8" w:rsidRDefault="00DA45A4" w:rsidP="00B55D96">
            <w:pPr>
              <w:pStyle w:val="a1"/>
              <w:rPr>
                <w:rFonts w:ascii="楷体" w:eastAsia="楷体" w:hAnsi="楷体"/>
                <w:b/>
                <w:szCs w:val="21"/>
              </w:rPr>
            </w:pPr>
          </w:p>
        </w:tc>
        <w:tc>
          <w:tcPr>
            <w:tcW w:w="1515" w:type="dxa"/>
            <w:tcBorders>
              <w:bottom w:val="single" w:sz="12" w:space="0" w:color="auto"/>
            </w:tcBorders>
          </w:tcPr>
          <w:p w:rsidR="00DA45A4" w:rsidRPr="00E917F8" w:rsidRDefault="00DA45A4" w:rsidP="00B55D96">
            <w:pPr>
              <w:pStyle w:val="a1"/>
              <w:rPr>
                <w:rFonts w:ascii="楷体" w:eastAsia="楷体" w:hAnsi="楷体"/>
                <w:b/>
                <w:szCs w:val="21"/>
              </w:rPr>
            </w:pPr>
          </w:p>
        </w:tc>
        <w:tc>
          <w:tcPr>
            <w:tcW w:w="1650" w:type="dxa"/>
            <w:tcBorders>
              <w:bottom w:val="single" w:sz="12" w:space="0" w:color="auto"/>
            </w:tcBorders>
          </w:tcPr>
          <w:p w:rsidR="00DA45A4" w:rsidRPr="00E917F8" w:rsidRDefault="00DA45A4" w:rsidP="00B55D96">
            <w:pPr>
              <w:pStyle w:val="a1"/>
              <w:rPr>
                <w:rFonts w:ascii="楷体" w:eastAsia="楷体" w:hAnsi="楷体"/>
                <w:b/>
                <w:szCs w:val="21"/>
              </w:rPr>
            </w:pPr>
          </w:p>
        </w:tc>
        <w:tc>
          <w:tcPr>
            <w:tcW w:w="2887" w:type="dxa"/>
            <w:gridSpan w:val="2"/>
            <w:tcBorders>
              <w:bottom w:val="single" w:sz="12" w:space="0" w:color="auto"/>
              <w:right w:val="single" w:sz="12" w:space="0" w:color="auto"/>
            </w:tcBorders>
          </w:tcPr>
          <w:p w:rsidR="00DA45A4" w:rsidRPr="00E917F8" w:rsidRDefault="00DA45A4" w:rsidP="00B55D96">
            <w:pPr>
              <w:pStyle w:val="a1"/>
              <w:rPr>
                <w:rFonts w:ascii="楷体" w:eastAsia="楷体" w:hAnsi="楷体"/>
                <w:b/>
                <w:szCs w:val="21"/>
              </w:rPr>
            </w:pPr>
          </w:p>
        </w:tc>
      </w:tr>
      <w:tr w:rsidR="00DA45A4" w:rsidRPr="00E917F8" w:rsidTr="003E19ED">
        <w:trPr>
          <w:trHeight w:val="457"/>
        </w:trPr>
        <w:tc>
          <w:tcPr>
            <w:tcW w:w="8929" w:type="dxa"/>
            <w:gridSpan w:val="7"/>
            <w:tcBorders>
              <w:top w:val="single" w:sz="12" w:space="0" w:color="auto"/>
              <w:left w:val="single" w:sz="12" w:space="0" w:color="auto"/>
              <w:right w:val="single" w:sz="12" w:space="0" w:color="auto"/>
            </w:tcBorders>
            <w:vAlign w:val="center"/>
          </w:tcPr>
          <w:p w:rsidR="00DA45A4" w:rsidRPr="00E917F8" w:rsidRDefault="00DA45A4" w:rsidP="00B55D96">
            <w:pPr>
              <w:pStyle w:val="a1"/>
              <w:ind w:firstLine="0"/>
              <w:jc w:val="left"/>
              <w:rPr>
                <w:rFonts w:ascii="楷体" w:eastAsia="楷体" w:hAnsi="楷体"/>
                <w:b/>
                <w:szCs w:val="21"/>
              </w:rPr>
            </w:pPr>
            <w:r w:rsidRPr="00E917F8">
              <w:rPr>
                <w:rFonts w:ascii="宋体" w:hAnsi="宋体" w:hint="eastAsia"/>
                <w:b/>
                <w:sz w:val="28"/>
                <w:szCs w:val="28"/>
              </w:rPr>
              <w:t>2.管理人员</w:t>
            </w:r>
          </w:p>
        </w:tc>
      </w:tr>
      <w:tr w:rsidR="00DA45A4" w:rsidRPr="00E917F8" w:rsidTr="003E19ED">
        <w:tc>
          <w:tcPr>
            <w:tcW w:w="938" w:type="dxa"/>
            <w:tcBorders>
              <w:left w:val="single" w:sz="12" w:space="0" w:color="auto"/>
            </w:tcBorders>
            <w:vAlign w:val="center"/>
          </w:tcPr>
          <w:p w:rsidR="00DA45A4" w:rsidRDefault="00DA45A4" w:rsidP="00B55D96">
            <w:pPr>
              <w:pStyle w:val="a1"/>
              <w:ind w:firstLine="0"/>
              <w:jc w:val="center"/>
              <w:rPr>
                <w:rFonts w:ascii="宋体" w:hAnsi="宋体"/>
                <w:szCs w:val="21"/>
              </w:rPr>
            </w:pPr>
            <w:r>
              <w:rPr>
                <w:rFonts w:ascii="宋体" w:hAnsi="宋体" w:hint="eastAsia"/>
                <w:szCs w:val="21"/>
              </w:rPr>
              <w:t>姓名</w:t>
            </w:r>
          </w:p>
        </w:tc>
        <w:tc>
          <w:tcPr>
            <w:tcW w:w="833" w:type="dxa"/>
            <w:vAlign w:val="center"/>
          </w:tcPr>
          <w:p w:rsidR="00DA45A4" w:rsidRDefault="00DA45A4" w:rsidP="00B55D96">
            <w:pPr>
              <w:pStyle w:val="a1"/>
              <w:ind w:firstLine="0"/>
              <w:jc w:val="center"/>
              <w:rPr>
                <w:rFonts w:ascii="宋体" w:hAnsi="宋体"/>
                <w:szCs w:val="21"/>
              </w:rPr>
            </w:pPr>
            <w:r>
              <w:rPr>
                <w:rFonts w:ascii="宋体" w:hAnsi="宋体" w:hint="eastAsia"/>
                <w:szCs w:val="21"/>
              </w:rPr>
              <w:t>年龄</w:t>
            </w:r>
          </w:p>
        </w:tc>
        <w:tc>
          <w:tcPr>
            <w:tcW w:w="1106" w:type="dxa"/>
            <w:vAlign w:val="center"/>
          </w:tcPr>
          <w:p w:rsidR="00DA45A4" w:rsidRDefault="00DA45A4" w:rsidP="00B55D96">
            <w:pPr>
              <w:pStyle w:val="a1"/>
              <w:ind w:firstLine="0"/>
              <w:jc w:val="center"/>
              <w:rPr>
                <w:rFonts w:ascii="宋体" w:hAnsi="宋体"/>
                <w:szCs w:val="21"/>
              </w:rPr>
            </w:pPr>
            <w:r>
              <w:rPr>
                <w:rFonts w:ascii="宋体" w:hAnsi="宋体" w:hint="eastAsia"/>
                <w:szCs w:val="21"/>
              </w:rPr>
              <w:t>职务</w:t>
            </w:r>
          </w:p>
        </w:tc>
        <w:tc>
          <w:tcPr>
            <w:tcW w:w="1515" w:type="dxa"/>
            <w:vAlign w:val="center"/>
          </w:tcPr>
          <w:p w:rsidR="00DA45A4" w:rsidRDefault="00DA45A4" w:rsidP="00B55D96">
            <w:pPr>
              <w:pStyle w:val="a1"/>
              <w:ind w:firstLine="0"/>
              <w:jc w:val="center"/>
              <w:rPr>
                <w:rFonts w:ascii="宋体" w:hAnsi="宋体"/>
                <w:szCs w:val="21"/>
              </w:rPr>
            </w:pPr>
            <w:r>
              <w:rPr>
                <w:rFonts w:ascii="宋体" w:hAnsi="宋体" w:hint="eastAsia"/>
                <w:szCs w:val="21"/>
              </w:rPr>
              <w:t>资格/职称</w:t>
            </w:r>
          </w:p>
        </w:tc>
        <w:tc>
          <w:tcPr>
            <w:tcW w:w="1650" w:type="dxa"/>
            <w:vAlign w:val="center"/>
          </w:tcPr>
          <w:p w:rsidR="00DA45A4" w:rsidRDefault="00DA45A4" w:rsidP="00B55D96">
            <w:pPr>
              <w:pStyle w:val="a1"/>
              <w:ind w:firstLine="0"/>
              <w:jc w:val="center"/>
              <w:rPr>
                <w:rFonts w:ascii="宋体" w:hAnsi="宋体"/>
                <w:b/>
                <w:szCs w:val="21"/>
              </w:rPr>
            </w:pPr>
            <w:r>
              <w:rPr>
                <w:rFonts w:ascii="宋体" w:hAnsi="宋体" w:hint="eastAsia"/>
                <w:szCs w:val="21"/>
              </w:rPr>
              <w:t>在本行业从业 工作年限</w:t>
            </w:r>
          </w:p>
        </w:tc>
        <w:tc>
          <w:tcPr>
            <w:tcW w:w="1922" w:type="dxa"/>
            <w:vAlign w:val="center"/>
          </w:tcPr>
          <w:p w:rsidR="00DA45A4" w:rsidRDefault="00DA45A4" w:rsidP="00B55D96">
            <w:pPr>
              <w:pStyle w:val="a1"/>
              <w:ind w:firstLine="0"/>
              <w:jc w:val="center"/>
              <w:rPr>
                <w:rFonts w:ascii="宋体" w:hAnsi="宋体"/>
                <w:b/>
                <w:szCs w:val="21"/>
              </w:rPr>
            </w:pPr>
            <w:r>
              <w:rPr>
                <w:rFonts w:ascii="宋体" w:hAnsi="宋体" w:hint="eastAsia"/>
                <w:szCs w:val="21"/>
              </w:rPr>
              <w:t>主要工作业绩</w:t>
            </w:r>
          </w:p>
        </w:tc>
        <w:tc>
          <w:tcPr>
            <w:tcW w:w="965" w:type="dxa"/>
            <w:tcBorders>
              <w:right w:val="single" w:sz="12" w:space="0" w:color="auto"/>
            </w:tcBorders>
            <w:vAlign w:val="center"/>
          </w:tcPr>
          <w:p w:rsidR="00DA45A4" w:rsidRDefault="00DA45A4" w:rsidP="00B55D96">
            <w:pPr>
              <w:pStyle w:val="a1"/>
              <w:ind w:firstLine="0"/>
              <w:jc w:val="center"/>
              <w:rPr>
                <w:rFonts w:ascii="宋体" w:hAnsi="宋体"/>
                <w:szCs w:val="21"/>
              </w:rPr>
            </w:pPr>
            <w:r>
              <w:rPr>
                <w:rFonts w:ascii="宋体" w:hAnsi="宋体" w:hint="eastAsia"/>
                <w:szCs w:val="21"/>
              </w:rPr>
              <w:t>当前</w:t>
            </w:r>
          </w:p>
          <w:p w:rsidR="00DA45A4" w:rsidRDefault="00DA45A4" w:rsidP="00B55D96">
            <w:pPr>
              <w:pStyle w:val="a1"/>
              <w:ind w:firstLine="0"/>
              <w:jc w:val="center"/>
              <w:rPr>
                <w:rFonts w:ascii="宋体" w:hAnsi="宋体"/>
                <w:szCs w:val="21"/>
              </w:rPr>
            </w:pPr>
            <w:r>
              <w:rPr>
                <w:rFonts w:ascii="宋体" w:hAnsi="宋体" w:hint="eastAsia"/>
                <w:szCs w:val="21"/>
              </w:rPr>
              <w:t>分工</w:t>
            </w:r>
          </w:p>
        </w:tc>
      </w:tr>
      <w:tr w:rsidR="00DA45A4" w:rsidRPr="00E917F8" w:rsidTr="003E19ED">
        <w:tc>
          <w:tcPr>
            <w:tcW w:w="938" w:type="dxa"/>
            <w:tcBorders>
              <w:left w:val="single" w:sz="12" w:space="0" w:color="auto"/>
            </w:tcBorders>
          </w:tcPr>
          <w:p w:rsidR="00DA45A4" w:rsidRPr="00E917F8" w:rsidRDefault="00DA45A4" w:rsidP="00B55D96">
            <w:pPr>
              <w:pStyle w:val="a1"/>
              <w:rPr>
                <w:rFonts w:ascii="楷体" w:eastAsia="楷体" w:hAnsi="楷体"/>
                <w:b/>
                <w:szCs w:val="21"/>
              </w:rPr>
            </w:pPr>
          </w:p>
        </w:tc>
        <w:tc>
          <w:tcPr>
            <w:tcW w:w="833" w:type="dxa"/>
          </w:tcPr>
          <w:p w:rsidR="00DA45A4" w:rsidRPr="00E917F8" w:rsidRDefault="00DA45A4" w:rsidP="00B55D96">
            <w:pPr>
              <w:pStyle w:val="a1"/>
              <w:rPr>
                <w:rFonts w:ascii="楷体" w:eastAsia="楷体" w:hAnsi="楷体"/>
                <w:b/>
                <w:szCs w:val="21"/>
              </w:rPr>
            </w:pPr>
          </w:p>
        </w:tc>
        <w:tc>
          <w:tcPr>
            <w:tcW w:w="1106" w:type="dxa"/>
          </w:tcPr>
          <w:p w:rsidR="00DA45A4" w:rsidRPr="00E917F8" w:rsidRDefault="00DA45A4" w:rsidP="00B55D96">
            <w:pPr>
              <w:pStyle w:val="a1"/>
              <w:rPr>
                <w:rFonts w:ascii="楷体" w:eastAsia="楷体" w:hAnsi="楷体"/>
                <w:b/>
                <w:szCs w:val="21"/>
              </w:rPr>
            </w:pPr>
          </w:p>
        </w:tc>
        <w:tc>
          <w:tcPr>
            <w:tcW w:w="1515" w:type="dxa"/>
          </w:tcPr>
          <w:p w:rsidR="00DA45A4" w:rsidRPr="00E917F8" w:rsidRDefault="00DA45A4" w:rsidP="00B55D96">
            <w:pPr>
              <w:pStyle w:val="a1"/>
              <w:rPr>
                <w:rFonts w:ascii="楷体" w:eastAsia="楷体" w:hAnsi="楷体"/>
                <w:b/>
                <w:szCs w:val="21"/>
              </w:rPr>
            </w:pPr>
          </w:p>
        </w:tc>
        <w:tc>
          <w:tcPr>
            <w:tcW w:w="1650" w:type="dxa"/>
          </w:tcPr>
          <w:p w:rsidR="00DA45A4" w:rsidRPr="00E917F8" w:rsidRDefault="00DA45A4" w:rsidP="00B55D96">
            <w:pPr>
              <w:pStyle w:val="a1"/>
              <w:rPr>
                <w:rFonts w:ascii="楷体" w:eastAsia="楷体" w:hAnsi="楷体"/>
                <w:b/>
                <w:szCs w:val="21"/>
              </w:rPr>
            </w:pPr>
          </w:p>
        </w:tc>
        <w:tc>
          <w:tcPr>
            <w:tcW w:w="1922" w:type="dxa"/>
          </w:tcPr>
          <w:p w:rsidR="00DA45A4" w:rsidRPr="00E917F8" w:rsidRDefault="00DA45A4" w:rsidP="00B55D96">
            <w:pPr>
              <w:pStyle w:val="a1"/>
              <w:rPr>
                <w:rFonts w:ascii="楷体" w:eastAsia="楷体" w:hAnsi="楷体"/>
                <w:b/>
                <w:szCs w:val="21"/>
              </w:rPr>
            </w:pPr>
          </w:p>
        </w:tc>
        <w:tc>
          <w:tcPr>
            <w:tcW w:w="965" w:type="dxa"/>
            <w:tcBorders>
              <w:right w:val="single" w:sz="12" w:space="0" w:color="auto"/>
            </w:tcBorders>
          </w:tcPr>
          <w:p w:rsidR="00DA45A4" w:rsidRPr="00E917F8" w:rsidRDefault="00DA45A4" w:rsidP="00B55D96">
            <w:pPr>
              <w:pStyle w:val="a1"/>
              <w:rPr>
                <w:rFonts w:ascii="楷体" w:eastAsia="楷体" w:hAnsi="楷体"/>
                <w:b/>
                <w:szCs w:val="21"/>
              </w:rPr>
            </w:pPr>
          </w:p>
        </w:tc>
      </w:tr>
      <w:tr w:rsidR="00DA45A4" w:rsidRPr="00E917F8" w:rsidTr="003E19ED">
        <w:tc>
          <w:tcPr>
            <w:tcW w:w="938" w:type="dxa"/>
            <w:tcBorders>
              <w:left w:val="single" w:sz="12" w:space="0" w:color="auto"/>
            </w:tcBorders>
          </w:tcPr>
          <w:p w:rsidR="00DA45A4" w:rsidRPr="00E917F8" w:rsidRDefault="00DA45A4" w:rsidP="00B55D96">
            <w:pPr>
              <w:pStyle w:val="a1"/>
              <w:rPr>
                <w:rFonts w:ascii="楷体" w:eastAsia="楷体" w:hAnsi="楷体"/>
                <w:b/>
                <w:szCs w:val="21"/>
              </w:rPr>
            </w:pPr>
          </w:p>
        </w:tc>
        <w:tc>
          <w:tcPr>
            <w:tcW w:w="833" w:type="dxa"/>
          </w:tcPr>
          <w:p w:rsidR="00DA45A4" w:rsidRPr="00E917F8" w:rsidRDefault="00DA45A4" w:rsidP="00B55D96">
            <w:pPr>
              <w:pStyle w:val="a1"/>
              <w:rPr>
                <w:rFonts w:ascii="楷体" w:eastAsia="楷体" w:hAnsi="楷体"/>
                <w:b/>
                <w:szCs w:val="21"/>
              </w:rPr>
            </w:pPr>
          </w:p>
        </w:tc>
        <w:tc>
          <w:tcPr>
            <w:tcW w:w="1106" w:type="dxa"/>
          </w:tcPr>
          <w:p w:rsidR="00DA45A4" w:rsidRPr="00E917F8" w:rsidRDefault="00DA45A4" w:rsidP="00B55D96">
            <w:pPr>
              <w:pStyle w:val="a1"/>
              <w:rPr>
                <w:rFonts w:ascii="楷体" w:eastAsia="楷体" w:hAnsi="楷体"/>
                <w:b/>
                <w:szCs w:val="21"/>
              </w:rPr>
            </w:pPr>
          </w:p>
        </w:tc>
        <w:tc>
          <w:tcPr>
            <w:tcW w:w="1515" w:type="dxa"/>
          </w:tcPr>
          <w:p w:rsidR="00DA45A4" w:rsidRPr="00E917F8" w:rsidRDefault="00DA45A4" w:rsidP="00B55D96">
            <w:pPr>
              <w:pStyle w:val="a1"/>
              <w:rPr>
                <w:rFonts w:ascii="楷体" w:eastAsia="楷体" w:hAnsi="楷体"/>
                <w:b/>
                <w:szCs w:val="21"/>
              </w:rPr>
            </w:pPr>
          </w:p>
        </w:tc>
        <w:tc>
          <w:tcPr>
            <w:tcW w:w="1650" w:type="dxa"/>
          </w:tcPr>
          <w:p w:rsidR="00DA45A4" w:rsidRPr="00E917F8" w:rsidRDefault="00DA45A4" w:rsidP="00B55D96">
            <w:pPr>
              <w:pStyle w:val="a1"/>
              <w:rPr>
                <w:rFonts w:ascii="楷体" w:eastAsia="楷体" w:hAnsi="楷体"/>
                <w:b/>
                <w:szCs w:val="21"/>
              </w:rPr>
            </w:pPr>
          </w:p>
        </w:tc>
        <w:tc>
          <w:tcPr>
            <w:tcW w:w="1922" w:type="dxa"/>
          </w:tcPr>
          <w:p w:rsidR="00DA45A4" w:rsidRPr="00E917F8" w:rsidRDefault="00DA45A4" w:rsidP="00B55D96">
            <w:pPr>
              <w:pStyle w:val="a1"/>
              <w:rPr>
                <w:rFonts w:ascii="楷体" w:eastAsia="楷体" w:hAnsi="楷体"/>
                <w:b/>
                <w:szCs w:val="21"/>
              </w:rPr>
            </w:pPr>
          </w:p>
        </w:tc>
        <w:tc>
          <w:tcPr>
            <w:tcW w:w="965" w:type="dxa"/>
            <w:tcBorders>
              <w:right w:val="single" w:sz="12" w:space="0" w:color="auto"/>
            </w:tcBorders>
          </w:tcPr>
          <w:p w:rsidR="00DA45A4" w:rsidRPr="00E917F8" w:rsidRDefault="00DA45A4" w:rsidP="00B55D96">
            <w:pPr>
              <w:pStyle w:val="a1"/>
              <w:rPr>
                <w:rFonts w:ascii="楷体" w:eastAsia="楷体" w:hAnsi="楷体"/>
                <w:b/>
                <w:szCs w:val="21"/>
              </w:rPr>
            </w:pPr>
          </w:p>
        </w:tc>
      </w:tr>
      <w:tr w:rsidR="00DA45A4" w:rsidRPr="00E917F8" w:rsidTr="003E19ED">
        <w:tc>
          <w:tcPr>
            <w:tcW w:w="938" w:type="dxa"/>
            <w:tcBorders>
              <w:left w:val="single" w:sz="12" w:space="0" w:color="auto"/>
            </w:tcBorders>
          </w:tcPr>
          <w:p w:rsidR="00DA45A4" w:rsidRPr="00E917F8" w:rsidRDefault="00DA45A4" w:rsidP="00B55D96">
            <w:pPr>
              <w:pStyle w:val="a1"/>
              <w:rPr>
                <w:rFonts w:ascii="楷体" w:eastAsia="楷体" w:hAnsi="楷体"/>
                <w:b/>
                <w:szCs w:val="21"/>
              </w:rPr>
            </w:pPr>
          </w:p>
        </w:tc>
        <w:tc>
          <w:tcPr>
            <w:tcW w:w="833" w:type="dxa"/>
          </w:tcPr>
          <w:p w:rsidR="00DA45A4" w:rsidRPr="00E917F8" w:rsidRDefault="00DA45A4" w:rsidP="00B55D96">
            <w:pPr>
              <w:pStyle w:val="a1"/>
              <w:rPr>
                <w:rFonts w:ascii="楷体" w:eastAsia="楷体" w:hAnsi="楷体"/>
                <w:b/>
                <w:szCs w:val="21"/>
              </w:rPr>
            </w:pPr>
          </w:p>
        </w:tc>
        <w:tc>
          <w:tcPr>
            <w:tcW w:w="1106" w:type="dxa"/>
          </w:tcPr>
          <w:p w:rsidR="00DA45A4" w:rsidRPr="00E917F8" w:rsidRDefault="00DA45A4" w:rsidP="00B55D96">
            <w:pPr>
              <w:pStyle w:val="a1"/>
              <w:rPr>
                <w:rFonts w:ascii="楷体" w:eastAsia="楷体" w:hAnsi="楷体"/>
                <w:b/>
                <w:szCs w:val="21"/>
              </w:rPr>
            </w:pPr>
          </w:p>
        </w:tc>
        <w:tc>
          <w:tcPr>
            <w:tcW w:w="1515" w:type="dxa"/>
          </w:tcPr>
          <w:p w:rsidR="00DA45A4" w:rsidRPr="00E917F8" w:rsidRDefault="00DA45A4" w:rsidP="00B55D96">
            <w:pPr>
              <w:pStyle w:val="a1"/>
              <w:rPr>
                <w:rFonts w:ascii="楷体" w:eastAsia="楷体" w:hAnsi="楷体"/>
                <w:b/>
                <w:szCs w:val="21"/>
              </w:rPr>
            </w:pPr>
          </w:p>
        </w:tc>
        <w:tc>
          <w:tcPr>
            <w:tcW w:w="1650" w:type="dxa"/>
          </w:tcPr>
          <w:p w:rsidR="00DA45A4" w:rsidRPr="00E917F8" w:rsidRDefault="00DA45A4" w:rsidP="00B55D96">
            <w:pPr>
              <w:pStyle w:val="a1"/>
              <w:rPr>
                <w:rFonts w:ascii="楷体" w:eastAsia="楷体" w:hAnsi="楷体"/>
                <w:b/>
                <w:szCs w:val="21"/>
              </w:rPr>
            </w:pPr>
          </w:p>
        </w:tc>
        <w:tc>
          <w:tcPr>
            <w:tcW w:w="1922" w:type="dxa"/>
          </w:tcPr>
          <w:p w:rsidR="00DA45A4" w:rsidRPr="00E917F8" w:rsidRDefault="00DA45A4" w:rsidP="00B55D96">
            <w:pPr>
              <w:pStyle w:val="a1"/>
              <w:rPr>
                <w:rFonts w:ascii="楷体" w:eastAsia="楷体" w:hAnsi="楷体"/>
                <w:b/>
                <w:szCs w:val="21"/>
              </w:rPr>
            </w:pPr>
          </w:p>
        </w:tc>
        <w:tc>
          <w:tcPr>
            <w:tcW w:w="965" w:type="dxa"/>
            <w:tcBorders>
              <w:right w:val="single" w:sz="12" w:space="0" w:color="auto"/>
            </w:tcBorders>
          </w:tcPr>
          <w:p w:rsidR="00DA45A4" w:rsidRPr="00E917F8" w:rsidRDefault="00DA45A4" w:rsidP="00B55D96">
            <w:pPr>
              <w:pStyle w:val="a1"/>
              <w:rPr>
                <w:rFonts w:ascii="楷体" w:eastAsia="楷体" w:hAnsi="楷体"/>
                <w:b/>
                <w:szCs w:val="21"/>
              </w:rPr>
            </w:pPr>
          </w:p>
        </w:tc>
      </w:tr>
      <w:tr w:rsidR="00DA45A4" w:rsidRPr="00E917F8" w:rsidTr="003E19ED">
        <w:tc>
          <w:tcPr>
            <w:tcW w:w="938" w:type="dxa"/>
            <w:tcBorders>
              <w:left w:val="single" w:sz="12" w:space="0" w:color="auto"/>
            </w:tcBorders>
          </w:tcPr>
          <w:p w:rsidR="00DA45A4" w:rsidRPr="00E917F8" w:rsidRDefault="00DA45A4" w:rsidP="00B55D96">
            <w:pPr>
              <w:pStyle w:val="a1"/>
              <w:rPr>
                <w:rFonts w:ascii="楷体" w:eastAsia="楷体" w:hAnsi="楷体"/>
                <w:b/>
                <w:szCs w:val="21"/>
              </w:rPr>
            </w:pPr>
          </w:p>
        </w:tc>
        <w:tc>
          <w:tcPr>
            <w:tcW w:w="833" w:type="dxa"/>
          </w:tcPr>
          <w:p w:rsidR="00DA45A4" w:rsidRPr="00E917F8" w:rsidRDefault="00DA45A4" w:rsidP="00B55D96">
            <w:pPr>
              <w:pStyle w:val="a1"/>
              <w:rPr>
                <w:rFonts w:ascii="楷体" w:eastAsia="楷体" w:hAnsi="楷体"/>
                <w:b/>
                <w:szCs w:val="21"/>
              </w:rPr>
            </w:pPr>
          </w:p>
        </w:tc>
        <w:tc>
          <w:tcPr>
            <w:tcW w:w="1106" w:type="dxa"/>
          </w:tcPr>
          <w:p w:rsidR="00DA45A4" w:rsidRPr="00E917F8" w:rsidRDefault="00DA45A4" w:rsidP="00B55D96">
            <w:pPr>
              <w:pStyle w:val="a1"/>
              <w:rPr>
                <w:rFonts w:ascii="楷体" w:eastAsia="楷体" w:hAnsi="楷体"/>
                <w:b/>
                <w:szCs w:val="21"/>
              </w:rPr>
            </w:pPr>
          </w:p>
        </w:tc>
        <w:tc>
          <w:tcPr>
            <w:tcW w:w="1515" w:type="dxa"/>
          </w:tcPr>
          <w:p w:rsidR="00DA45A4" w:rsidRPr="00E917F8" w:rsidRDefault="00DA45A4" w:rsidP="00B55D96">
            <w:pPr>
              <w:pStyle w:val="a1"/>
              <w:rPr>
                <w:rFonts w:ascii="楷体" w:eastAsia="楷体" w:hAnsi="楷体"/>
                <w:b/>
                <w:szCs w:val="21"/>
              </w:rPr>
            </w:pPr>
          </w:p>
        </w:tc>
        <w:tc>
          <w:tcPr>
            <w:tcW w:w="1650" w:type="dxa"/>
          </w:tcPr>
          <w:p w:rsidR="00DA45A4" w:rsidRPr="00E917F8" w:rsidRDefault="00DA45A4" w:rsidP="00B55D96">
            <w:pPr>
              <w:pStyle w:val="a1"/>
              <w:rPr>
                <w:rFonts w:ascii="楷体" w:eastAsia="楷体" w:hAnsi="楷体"/>
                <w:b/>
                <w:szCs w:val="21"/>
              </w:rPr>
            </w:pPr>
          </w:p>
        </w:tc>
        <w:tc>
          <w:tcPr>
            <w:tcW w:w="1922" w:type="dxa"/>
          </w:tcPr>
          <w:p w:rsidR="00DA45A4" w:rsidRPr="00E917F8" w:rsidRDefault="00DA45A4" w:rsidP="00B55D96">
            <w:pPr>
              <w:pStyle w:val="a1"/>
              <w:rPr>
                <w:rFonts w:ascii="楷体" w:eastAsia="楷体" w:hAnsi="楷体"/>
                <w:b/>
                <w:szCs w:val="21"/>
              </w:rPr>
            </w:pPr>
          </w:p>
        </w:tc>
        <w:tc>
          <w:tcPr>
            <w:tcW w:w="965" w:type="dxa"/>
            <w:tcBorders>
              <w:right w:val="single" w:sz="12" w:space="0" w:color="auto"/>
            </w:tcBorders>
          </w:tcPr>
          <w:p w:rsidR="00DA45A4" w:rsidRPr="00E917F8" w:rsidRDefault="00DA45A4" w:rsidP="00B55D96">
            <w:pPr>
              <w:pStyle w:val="a1"/>
              <w:rPr>
                <w:rFonts w:ascii="楷体" w:eastAsia="楷体" w:hAnsi="楷体"/>
                <w:b/>
                <w:szCs w:val="21"/>
              </w:rPr>
            </w:pPr>
          </w:p>
        </w:tc>
      </w:tr>
      <w:tr w:rsidR="00DA45A4" w:rsidRPr="00E917F8" w:rsidTr="003E19ED">
        <w:tc>
          <w:tcPr>
            <w:tcW w:w="8929" w:type="dxa"/>
            <w:gridSpan w:val="7"/>
            <w:tcBorders>
              <w:left w:val="single" w:sz="12" w:space="0" w:color="auto"/>
              <w:right w:val="single" w:sz="12" w:space="0" w:color="auto"/>
            </w:tcBorders>
          </w:tcPr>
          <w:p w:rsidR="00DA45A4" w:rsidRPr="00E917F8" w:rsidRDefault="00DA45A4" w:rsidP="00B55D96">
            <w:pPr>
              <w:pStyle w:val="a1"/>
              <w:ind w:firstLine="0"/>
              <w:jc w:val="left"/>
              <w:rPr>
                <w:rFonts w:ascii="楷体" w:eastAsia="楷体" w:hAnsi="楷体"/>
                <w:b/>
                <w:szCs w:val="21"/>
              </w:rPr>
            </w:pPr>
            <w:r w:rsidRPr="00E917F8">
              <w:rPr>
                <w:rFonts w:ascii="宋体" w:hAnsi="宋体" w:hint="eastAsia"/>
                <w:b/>
                <w:sz w:val="28"/>
                <w:szCs w:val="28"/>
              </w:rPr>
              <w:t>3.技术人员</w:t>
            </w:r>
          </w:p>
        </w:tc>
      </w:tr>
      <w:tr w:rsidR="00DA45A4" w:rsidRPr="00E917F8" w:rsidTr="003E19ED">
        <w:tc>
          <w:tcPr>
            <w:tcW w:w="938" w:type="dxa"/>
            <w:tcBorders>
              <w:left w:val="single" w:sz="12" w:space="0" w:color="auto"/>
            </w:tcBorders>
            <w:vAlign w:val="center"/>
          </w:tcPr>
          <w:p w:rsidR="00DA45A4" w:rsidRDefault="00DA45A4" w:rsidP="00B55D96">
            <w:pPr>
              <w:pStyle w:val="a1"/>
              <w:ind w:firstLine="0"/>
              <w:jc w:val="center"/>
              <w:rPr>
                <w:rFonts w:ascii="宋体" w:hAnsi="宋体"/>
                <w:szCs w:val="21"/>
              </w:rPr>
            </w:pPr>
            <w:r>
              <w:rPr>
                <w:rFonts w:ascii="宋体" w:hAnsi="宋体" w:hint="eastAsia"/>
                <w:szCs w:val="21"/>
              </w:rPr>
              <w:t>姓名</w:t>
            </w:r>
          </w:p>
        </w:tc>
        <w:tc>
          <w:tcPr>
            <w:tcW w:w="833" w:type="dxa"/>
            <w:vAlign w:val="center"/>
          </w:tcPr>
          <w:p w:rsidR="00DA45A4" w:rsidRDefault="00DA45A4" w:rsidP="00B55D96">
            <w:pPr>
              <w:pStyle w:val="a1"/>
              <w:ind w:firstLine="0"/>
              <w:jc w:val="center"/>
              <w:rPr>
                <w:rFonts w:ascii="宋体" w:hAnsi="宋体"/>
                <w:szCs w:val="21"/>
              </w:rPr>
            </w:pPr>
            <w:r>
              <w:rPr>
                <w:rFonts w:ascii="宋体" w:hAnsi="宋体" w:hint="eastAsia"/>
                <w:szCs w:val="21"/>
              </w:rPr>
              <w:t>年龄</w:t>
            </w:r>
          </w:p>
        </w:tc>
        <w:tc>
          <w:tcPr>
            <w:tcW w:w="1106" w:type="dxa"/>
            <w:vAlign w:val="center"/>
          </w:tcPr>
          <w:p w:rsidR="00DA45A4" w:rsidRDefault="00DA45A4" w:rsidP="00B55D96">
            <w:pPr>
              <w:pStyle w:val="a1"/>
              <w:ind w:firstLine="0"/>
              <w:jc w:val="center"/>
              <w:rPr>
                <w:rFonts w:ascii="宋体" w:hAnsi="宋体"/>
                <w:szCs w:val="21"/>
              </w:rPr>
            </w:pPr>
            <w:r>
              <w:rPr>
                <w:rFonts w:ascii="宋体" w:hAnsi="宋体" w:hint="eastAsia"/>
                <w:szCs w:val="21"/>
              </w:rPr>
              <w:t>职务</w:t>
            </w:r>
          </w:p>
        </w:tc>
        <w:tc>
          <w:tcPr>
            <w:tcW w:w="1515" w:type="dxa"/>
            <w:vAlign w:val="center"/>
          </w:tcPr>
          <w:p w:rsidR="00DA45A4" w:rsidRDefault="00DA45A4" w:rsidP="00B55D96">
            <w:pPr>
              <w:pStyle w:val="a1"/>
              <w:ind w:firstLine="0"/>
              <w:jc w:val="center"/>
              <w:rPr>
                <w:rFonts w:ascii="宋体" w:hAnsi="宋体"/>
                <w:szCs w:val="21"/>
              </w:rPr>
            </w:pPr>
            <w:r>
              <w:rPr>
                <w:rFonts w:ascii="宋体" w:hAnsi="宋体" w:hint="eastAsia"/>
                <w:szCs w:val="21"/>
              </w:rPr>
              <w:t>资格/职称</w:t>
            </w:r>
          </w:p>
        </w:tc>
        <w:tc>
          <w:tcPr>
            <w:tcW w:w="1650" w:type="dxa"/>
            <w:vAlign w:val="center"/>
          </w:tcPr>
          <w:p w:rsidR="00DA45A4" w:rsidRDefault="00DA45A4" w:rsidP="00B55D96">
            <w:pPr>
              <w:pStyle w:val="a1"/>
              <w:ind w:firstLine="0"/>
              <w:jc w:val="center"/>
              <w:rPr>
                <w:rFonts w:ascii="宋体" w:hAnsi="宋体"/>
                <w:b/>
                <w:szCs w:val="21"/>
              </w:rPr>
            </w:pPr>
            <w:r>
              <w:rPr>
                <w:rFonts w:ascii="宋体" w:hAnsi="宋体" w:hint="eastAsia"/>
                <w:szCs w:val="21"/>
              </w:rPr>
              <w:t>在本行业从业 工作年限</w:t>
            </w:r>
          </w:p>
        </w:tc>
        <w:tc>
          <w:tcPr>
            <w:tcW w:w="1922" w:type="dxa"/>
            <w:vAlign w:val="center"/>
          </w:tcPr>
          <w:p w:rsidR="00DA45A4" w:rsidRDefault="00DA45A4" w:rsidP="00B55D96">
            <w:pPr>
              <w:pStyle w:val="a1"/>
              <w:ind w:firstLine="0"/>
              <w:jc w:val="center"/>
              <w:rPr>
                <w:rFonts w:ascii="宋体" w:hAnsi="宋体"/>
                <w:b/>
                <w:szCs w:val="21"/>
              </w:rPr>
            </w:pPr>
            <w:r>
              <w:rPr>
                <w:rFonts w:ascii="宋体" w:hAnsi="宋体" w:hint="eastAsia"/>
                <w:szCs w:val="21"/>
              </w:rPr>
              <w:t>主要工作业绩</w:t>
            </w:r>
          </w:p>
        </w:tc>
        <w:tc>
          <w:tcPr>
            <w:tcW w:w="965" w:type="dxa"/>
            <w:tcBorders>
              <w:right w:val="single" w:sz="12" w:space="0" w:color="auto"/>
            </w:tcBorders>
            <w:vAlign w:val="center"/>
          </w:tcPr>
          <w:p w:rsidR="00DA45A4" w:rsidRDefault="00DA45A4" w:rsidP="00B55D96">
            <w:pPr>
              <w:pStyle w:val="a1"/>
              <w:ind w:firstLine="0"/>
              <w:jc w:val="center"/>
              <w:rPr>
                <w:rFonts w:ascii="宋体" w:hAnsi="宋体"/>
                <w:szCs w:val="21"/>
              </w:rPr>
            </w:pPr>
            <w:r>
              <w:rPr>
                <w:rFonts w:ascii="宋体" w:hAnsi="宋体" w:hint="eastAsia"/>
                <w:szCs w:val="21"/>
              </w:rPr>
              <w:t>当前</w:t>
            </w:r>
          </w:p>
          <w:p w:rsidR="00DA45A4" w:rsidRDefault="00DA45A4" w:rsidP="00B55D96">
            <w:pPr>
              <w:pStyle w:val="a1"/>
              <w:ind w:firstLine="0"/>
              <w:jc w:val="center"/>
              <w:rPr>
                <w:rFonts w:ascii="宋体" w:hAnsi="宋体"/>
                <w:szCs w:val="21"/>
              </w:rPr>
            </w:pPr>
            <w:r>
              <w:rPr>
                <w:rFonts w:ascii="宋体" w:hAnsi="宋体" w:hint="eastAsia"/>
                <w:szCs w:val="21"/>
              </w:rPr>
              <w:t>分工</w:t>
            </w:r>
          </w:p>
        </w:tc>
      </w:tr>
      <w:tr w:rsidR="00DA45A4" w:rsidRPr="00E917F8" w:rsidTr="003E19ED">
        <w:tc>
          <w:tcPr>
            <w:tcW w:w="938" w:type="dxa"/>
            <w:tcBorders>
              <w:left w:val="single" w:sz="12" w:space="0" w:color="auto"/>
              <w:bottom w:val="single" w:sz="4" w:space="0" w:color="auto"/>
            </w:tcBorders>
          </w:tcPr>
          <w:p w:rsidR="00DA45A4" w:rsidRPr="00E917F8" w:rsidRDefault="00DA45A4" w:rsidP="00B55D96">
            <w:pPr>
              <w:pStyle w:val="a1"/>
              <w:rPr>
                <w:rFonts w:ascii="楷体" w:eastAsia="楷体" w:hAnsi="楷体"/>
                <w:b/>
                <w:szCs w:val="21"/>
              </w:rPr>
            </w:pPr>
          </w:p>
        </w:tc>
        <w:tc>
          <w:tcPr>
            <w:tcW w:w="833" w:type="dxa"/>
            <w:tcBorders>
              <w:bottom w:val="single" w:sz="4" w:space="0" w:color="auto"/>
            </w:tcBorders>
          </w:tcPr>
          <w:p w:rsidR="00DA45A4" w:rsidRPr="00E917F8" w:rsidRDefault="00DA45A4" w:rsidP="00B55D96">
            <w:pPr>
              <w:pStyle w:val="a1"/>
              <w:rPr>
                <w:rFonts w:ascii="楷体" w:eastAsia="楷体" w:hAnsi="楷体"/>
                <w:b/>
                <w:szCs w:val="21"/>
              </w:rPr>
            </w:pPr>
          </w:p>
        </w:tc>
        <w:tc>
          <w:tcPr>
            <w:tcW w:w="1106" w:type="dxa"/>
            <w:tcBorders>
              <w:bottom w:val="single" w:sz="4" w:space="0" w:color="auto"/>
            </w:tcBorders>
          </w:tcPr>
          <w:p w:rsidR="00DA45A4" w:rsidRPr="00E917F8" w:rsidRDefault="00DA45A4" w:rsidP="00B55D96">
            <w:pPr>
              <w:pStyle w:val="a1"/>
              <w:rPr>
                <w:rFonts w:ascii="楷体" w:eastAsia="楷体" w:hAnsi="楷体"/>
                <w:b/>
                <w:szCs w:val="21"/>
              </w:rPr>
            </w:pPr>
          </w:p>
        </w:tc>
        <w:tc>
          <w:tcPr>
            <w:tcW w:w="1515" w:type="dxa"/>
            <w:tcBorders>
              <w:bottom w:val="single" w:sz="4" w:space="0" w:color="auto"/>
            </w:tcBorders>
          </w:tcPr>
          <w:p w:rsidR="00DA45A4" w:rsidRPr="00E917F8" w:rsidRDefault="00DA45A4" w:rsidP="00B55D96">
            <w:pPr>
              <w:pStyle w:val="a1"/>
              <w:rPr>
                <w:rFonts w:ascii="楷体" w:eastAsia="楷体" w:hAnsi="楷体"/>
                <w:b/>
                <w:szCs w:val="21"/>
              </w:rPr>
            </w:pPr>
          </w:p>
        </w:tc>
        <w:tc>
          <w:tcPr>
            <w:tcW w:w="1650" w:type="dxa"/>
            <w:tcBorders>
              <w:bottom w:val="single" w:sz="4" w:space="0" w:color="auto"/>
            </w:tcBorders>
          </w:tcPr>
          <w:p w:rsidR="00DA45A4" w:rsidRPr="00E917F8" w:rsidRDefault="00DA45A4" w:rsidP="00B55D96">
            <w:pPr>
              <w:pStyle w:val="a1"/>
              <w:rPr>
                <w:rFonts w:ascii="楷体" w:eastAsia="楷体" w:hAnsi="楷体"/>
                <w:b/>
                <w:szCs w:val="21"/>
              </w:rPr>
            </w:pPr>
          </w:p>
        </w:tc>
        <w:tc>
          <w:tcPr>
            <w:tcW w:w="1922" w:type="dxa"/>
            <w:tcBorders>
              <w:bottom w:val="single" w:sz="4" w:space="0" w:color="auto"/>
            </w:tcBorders>
          </w:tcPr>
          <w:p w:rsidR="00DA45A4" w:rsidRPr="00E917F8" w:rsidRDefault="00DA45A4" w:rsidP="00B55D96">
            <w:pPr>
              <w:pStyle w:val="a1"/>
              <w:rPr>
                <w:rFonts w:ascii="楷体" w:eastAsia="楷体" w:hAnsi="楷体"/>
                <w:b/>
                <w:szCs w:val="21"/>
              </w:rPr>
            </w:pPr>
          </w:p>
        </w:tc>
        <w:tc>
          <w:tcPr>
            <w:tcW w:w="965" w:type="dxa"/>
            <w:tcBorders>
              <w:bottom w:val="single" w:sz="4" w:space="0" w:color="auto"/>
              <w:right w:val="single" w:sz="12" w:space="0" w:color="auto"/>
            </w:tcBorders>
          </w:tcPr>
          <w:p w:rsidR="00DA45A4" w:rsidRPr="00E917F8" w:rsidRDefault="00DA45A4" w:rsidP="00B55D96">
            <w:pPr>
              <w:pStyle w:val="a1"/>
              <w:rPr>
                <w:rFonts w:ascii="楷体" w:eastAsia="楷体" w:hAnsi="楷体"/>
                <w:b/>
                <w:szCs w:val="21"/>
              </w:rPr>
            </w:pPr>
          </w:p>
        </w:tc>
      </w:tr>
      <w:tr w:rsidR="00DA45A4" w:rsidRPr="00E917F8" w:rsidTr="003E19ED">
        <w:tc>
          <w:tcPr>
            <w:tcW w:w="938" w:type="dxa"/>
            <w:tcBorders>
              <w:left w:val="single" w:sz="12" w:space="0" w:color="auto"/>
              <w:bottom w:val="single" w:sz="4" w:space="0" w:color="auto"/>
            </w:tcBorders>
          </w:tcPr>
          <w:p w:rsidR="00DA45A4" w:rsidRPr="00E917F8" w:rsidRDefault="00DA45A4" w:rsidP="00B55D96">
            <w:pPr>
              <w:pStyle w:val="a1"/>
              <w:rPr>
                <w:rFonts w:ascii="楷体" w:eastAsia="楷体" w:hAnsi="楷体"/>
                <w:b/>
                <w:szCs w:val="21"/>
              </w:rPr>
            </w:pPr>
          </w:p>
        </w:tc>
        <w:tc>
          <w:tcPr>
            <w:tcW w:w="833" w:type="dxa"/>
            <w:tcBorders>
              <w:bottom w:val="single" w:sz="4" w:space="0" w:color="auto"/>
            </w:tcBorders>
          </w:tcPr>
          <w:p w:rsidR="00DA45A4" w:rsidRPr="00E917F8" w:rsidRDefault="00DA45A4" w:rsidP="00B55D96">
            <w:pPr>
              <w:pStyle w:val="a1"/>
              <w:rPr>
                <w:rFonts w:ascii="楷体" w:eastAsia="楷体" w:hAnsi="楷体"/>
                <w:b/>
                <w:szCs w:val="21"/>
              </w:rPr>
            </w:pPr>
          </w:p>
        </w:tc>
        <w:tc>
          <w:tcPr>
            <w:tcW w:w="1106" w:type="dxa"/>
            <w:tcBorders>
              <w:bottom w:val="single" w:sz="4" w:space="0" w:color="auto"/>
            </w:tcBorders>
          </w:tcPr>
          <w:p w:rsidR="00DA45A4" w:rsidRPr="00E917F8" w:rsidRDefault="00DA45A4" w:rsidP="00B55D96">
            <w:pPr>
              <w:pStyle w:val="a1"/>
              <w:rPr>
                <w:rFonts w:ascii="楷体" w:eastAsia="楷体" w:hAnsi="楷体"/>
                <w:b/>
                <w:szCs w:val="21"/>
              </w:rPr>
            </w:pPr>
          </w:p>
        </w:tc>
        <w:tc>
          <w:tcPr>
            <w:tcW w:w="1515" w:type="dxa"/>
            <w:tcBorders>
              <w:bottom w:val="single" w:sz="4" w:space="0" w:color="auto"/>
            </w:tcBorders>
          </w:tcPr>
          <w:p w:rsidR="00DA45A4" w:rsidRPr="00E917F8" w:rsidRDefault="00DA45A4" w:rsidP="00B55D96">
            <w:pPr>
              <w:pStyle w:val="a1"/>
              <w:rPr>
                <w:rFonts w:ascii="楷体" w:eastAsia="楷体" w:hAnsi="楷体"/>
                <w:b/>
                <w:szCs w:val="21"/>
              </w:rPr>
            </w:pPr>
          </w:p>
        </w:tc>
        <w:tc>
          <w:tcPr>
            <w:tcW w:w="1650" w:type="dxa"/>
            <w:tcBorders>
              <w:bottom w:val="single" w:sz="4" w:space="0" w:color="auto"/>
            </w:tcBorders>
          </w:tcPr>
          <w:p w:rsidR="00DA45A4" w:rsidRPr="00E917F8" w:rsidRDefault="00DA45A4" w:rsidP="00B55D96">
            <w:pPr>
              <w:pStyle w:val="a1"/>
              <w:rPr>
                <w:rFonts w:ascii="楷体" w:eastAsia="楷体" w:hAnsi="楷体"/>
                <w:b/>
                <w:szCs w:val="21"/>
              </w:rPr>
            </w:pPr>
          </w:p>
        </w:tc>
        <w:tc>
          <w:tcPr>
            <w:tcW w:w="1922" w:type="dxa"/>
            <w:tcBorders>
              <w:bottom w:val="single" w:sz="4" w:space="0" w:color="auto"/>
            </w:tcBorders>
          </w:tcPr>
          <w:p w:rsidR="00DA45A4" w:rsidRPr="00E917F8" w:rsidRDefault="00DA45A4" w:rsidP="00B55D96">
            <w:pPr>
              <w:pStyle w:val="a1"/>
              <w:rPr>
                <w:rFonts w:ascii="楷体" w:eastAsia="楷体" w:hAnsi="楷体"/>
                <w:b/>
                <w:szCs w:val="21"/>
              </w:rPr>
            </w:pPr>
          </w:p>
        </w:tc>
        <w:tc>
          <w:tcPr>
            <w:tcW w:w="965" w:type="dxa"/>
            <w:tcBorders>
              <w:bottom w:val="single" w:sz="4" w:space="0" w:color="auto"/>
              <w:right w:val="single" w:sz="12" w:space="0" w:color="auto"/>
            </w:tcBorders>
          </w:tcPr>
          <w:p w:rsidR="00DA45A4" w:rsidRPr="00E917F8" w:rsidRDefault="00DA45A4" w:rsidP="00B55D96">
            <w:pPr>
              <w:pStyle w:val="a1"/>
              <w:rPr>
                <w:rFonts w:ascii="楷体" w:eastAsia="楷体" w:hAnsi="楷体"/>
                <w:b/>
                <w:szCs w:val="21"/>
              </w:rPr>
            </w:pPr>
          </w:p>
        </w:tc>
      </w:tr>
      <w:tr w:rsidR="00DA45A4" w:rsidRPr="00E917F8" w:rsidTr="003E19ED">
        <w:tc>
          <w:tcPr>
            <w:tcW w:w="938" w:type="dxa"/>
            <w:tcBorders>
              <w:left w:val="single" w:sz="12" w:space="0" w:color="auto"/>
              <w:bottom w:val="single" w:sz="4" w:space="0" w:color="auto"/>
            </w:tcBorders>
          </w:tcPr>
          <w:p w:rsidR="00DA45A4" w:rsidRPr="00E917F8" w:rsidRDefault="00DA45A4" w:rsidP="00B55D96">
            <w:pPr>
              <w:pStyle w:val="a1"/>
              <w:rPr>
                <w:rFonts w:ascii="楷体" w:eastAsia="楷体" w:hAnsi="楷体"/>
                <w:b/>
                <w:szCs w:val="21"/>
              </w:rPr>
            </w:pPr>
          </w:p>
        </w:tc>
        <w:tc>
          <w:tcPr>
            <w:tcW w:w="833" w:type="dxa"/>
            <w:tcBorders>
              <w:bottom w:val="single" w:sz="4" w:space="0" w:color="auto"/>
            </w:tcBorders>
          </w:tcPr>
          <w:p w:rsidR="00DA45A4" w:rsidRPr="00E917F8" w:rsidRDefault="00DA45A4" w:rsidP="00B55D96">
            <w:pPr>
              <w:pStyle w:val="a1"/>
              <w:rPr>
                <w:rFonts w:ascii="楷体" w:eastAsia="楷体" w:hAnsi="楷体"/>
                <w:b/>
                <w:szCs w:val="21"/>
              </w:rPr>
            </w:pPr>
          </w:p>
        </w:tc>
        <w:tc>
          <w:tcPr>
            <w:tcW w:w="1106" w:type="dxa"/>
            <w:tcBorders>
              <w:bottom w:val="single" w:sz="4" w:space="0" w:color="auto"/>
            </w:tcBorders>
          </w:tcPr>
          <w:p w:rsidR="00DA45A4" w:rsidRPr="00E917F8" w:rsidRDefault="00DA45A4" w:rsidP="00B55D96">
            <w:pPr>
              <w:pStyle w:val="a1"/>
              <w:rPr>
                <w:rFonts w:ascii="楷体" w:eastAsia="楷体" w:hAnsi="楷体"/>
                <w:b/>
                <w:szCs w:val="21"/>
              </w:rPr>
            </w:pPr>
          </w:p>
        </w:tc>
        <w:tc>
          <w:tcPr>
            <w:tcW w:w="1515" w:type="dxa"/>
            <w:tcBorders>
              <w:bottom w:val="single" w:sz="4" w:space="0" w:color="auto"/>
            </w:tcBorders>
          </w:tcPr>
          <w:p w:rsidR="00DA45A4" w:rsidRPr="00E917F8" w:rsidRDefault="00DA45A4" w:rsidP="00B55D96">
            <w:pPr>
              <w:pStyle w:val="a1"/>
              <w:rPr>
                <w:rFonts w:ascii="楷体" w:eastAsia="楷体" w:hAnsi="楷体"/>
                <w:b/>
                <w:szCs w:val="21"/>
              </w:rPr>
            </w:pPr>
          </w:p>
        </w:tc>
        <w:tc>
          <w:tcPr>
            <w:tcW w:w="1650" w:type="dxa"/>
            <w:tcBorders>
              <w:bottom w:val="single" w:sz="4" w:space="0" w:color="auto"/>
            </w:tcBorders>
          </w:tcPr>
          <w:p w:rsidR="00DA45A4" w:rsidRPr="00E917F8" w:rsidRDefault="00DA45A4" w:rsidP="00B55D96">
            <w:pPr>
              <w:pStyle w:val="a1"/>
              <w:rPr>
                <w:rFonts w:ascii="楷体" w:eastAsia="楷体" w:hAnsi="楷体"/>
                <w:b/>
                <w:szCs w:val="21"/>
              </w:rPr>
            </w:pPr>
          </w:p>
        </w:tc>
        <w:tc>
          <w:tcPr>
            <w:tcW w:w="1922" w:type="dxa"/>
            <w:tcBorders>
              <w:bottom w:val="single" w:sz="4" w:space="0" w:color="auto"/>
            </w:tcBorders>
          </w:tcPr>
          <w:p w:rsidR="00DA45A4" w:rsidRPr="00E917F8" w:rsidRDefault="00DA45A4" w:rsidP="00B55D96">
            <w:pPr>
              <w:pStyle w:val="a1"/>
              <w:rPr>
                <w:rFonts w:ascii="楷体" w:eastAsia="楷体" w:hAnsi="楷体"/>
                <w:b/>
                <w:szCs w:val="21"/>
              </w:rPr>
            </w:pPr>
          </w:p>
        </w:tc>
        <w:tc>
          <w:tcPr>
            <w:tcW w:w="965" w:type="dxa"/>
            <w:tcBorders>
              <w:bottom w:val="single" w:sz="4" w:space="0" w:color="auto"/>
              <w:right w:val="single" w:sz="12" w:space="0" w:color="auto"/>
            </w:tcBorders>
          </w:tcPr>
          <w:p w:rsidR="00DA45A4" w:rsidRPr="00E917F8" w:rsidRDefault="00DA45A4" w:rsidP="00B55D96">
            <w:pPr>
              <w:pStyle w:val="a1"/>
              <w:rPr>
                <w:rFonts w:ascii="楷体" w:eastAsia="楷体" w:hAnsi="楷体"/>
                <w:b/>
                <w:szCs w:val="21"/>
              </w:rPr>
            </w:pPr>
          </w:p>
        </w:tc>
      </w:tr>
      <w:tr w:rsidR="00DA45A4" w:rsidRPr="00E917F8" w:rsidTr="003E19ED">
        <w:tc>
          <w:tcPr>
            <w:tcW w:w="938" w:type="dxa"/>
            <w:tcBorders>
              <w:left w:val="single" w:sz="12" w:space="0" w:color="auto"/>
              <w:bottom w:val="single" w:sz="12" w:space="0" w:color="auto"/>
            </w:tcBorders>
          </w:tcPr>
          <w:p w:rsidR="00DA45A4" w:rsidRPr="00E917F8" w:rsidRDefault="00DA45A4" w:rsidP="00B55D96">
            <w:pPr>
              <w:pStyle w:val="a1"/>
              <w:rPr>
                <w:rFonts w:ascii="楷体" w:eastAsia="楷体" w:hAnsi="楷体"/>
                <w:b/>
                <w:szCs w:val="21"/>
              </w:rPr>
            </w:pPr>
          </w:p>
        </w:tc>
        <w:tc>
          <w:tcPr>
            <w:tcW w:w="833" w:type="dxa"/>
            <w:tcBorders>
              <w:bottom w:val="single" w:sz="12" w:space="0" w:color="auto"/>
            </w:tcBorders>
          </w:tcPr>
          <w:p w:rsidR="00DA45A4" w:rsidRPr="00E917F8" w:rsidRDefault="00DA45A4" w:rsidP="00B55D96">
            <w:pPr>
              <w:pStyle w:val="a1"/>
              <w:rPr>
                <w:rFonts w:ascii="楷体" w:eastAsia="楷体" w:hAnsi="楷体"/>
                <w:b/>
                <w:szCs w:val="21"/>
              </w:rPr>
            </w:pPr>
          </w:p>
        </w:tc>
        <w:tc>
          <w:tcPr>
            <w:tcW w:w="1106" w:type="dxa"/>
            <w:tcBorders>
              <w:bottom w:val="single" w:sz="12" w:space="0" w:color="auto"/>
            </w:tcBorders>
          </w:tcPr>
          <w:p w:rsidR="00DA45A4" w:rsidRPr="00E917F8" w:rsidRDefault="00DA45A4" w:rsidP="00B55D96">
            <w:pPr>
              <w:pStyle w:val="a1"/>
              <w:rPr>
                <w:rFonts w:ascii="楷体" w:eastAsia="楷体" w:hAnsi="楷体"/>
                <w:b/>
                <w:szCs w:val="21"/>
              </w:rPr>
            </w:pPr>
          </w:p>
        </w:tc>
        <w:tc>
          <w:tcPr>
            <w:tcW w:w="1515" w:type="dxa"/>
            <w:tcBorders>
              <w:bottom w:val="single" w:sz="12" w:space="0" w:color="auto"/>
            </w:tcBorders>
          </w:tcPr>
          <w:p w:rsidR="00DA45A4" w:rsidRPr="00E917F8" w:rsidRDefault="00DA45A4" w:rsidP="00B55D96">
            <w:pPr>
              <w:pStyle w:val="a1"/>
              <w:rPr>
                <w:rFonts w:ascii="楷体" w:eastAsia="楷体" w:hAnsi="楷体"/>
                <w:b/>
                <w:szCs w:val="21"/>
              </w:rPr>
            </w:pPr>
          </w:p>
        </w:tc>
        <w:tc>
          <w:tcPr>
            <w:tcW w:w="1650" w:type="dxa"/>
            <w:tcBorders>
              <w:bottom w:val="single" w:sz="12" w:space="0" w:color="auto"/>
            </w:tcBorders>
          </w:tcPr>
          <w:p w:rsidR="00DA45A4" w:rsidRPr="00E917F8" w:rsidRDefault="00DA45A4" w:rsidP="00B55D96">
            <w:pPr>
              <w:pStyle w:val="a1"/>
              <w:rPr>
                <w:rFonts w:ascii="楷体" w:eastAsia="楷体" w:hAnsi="楷体"/>
                <w:b/>
                <w:szCs w:val="21"/>
              </w:rPr>
            </w:pPr>
          </w:p>
        </w:tc>
        <w:tc>
          <w:tcPr>
            <w:tcW w:w="1922" w:type="dxa"/>
            <w:tcBorders>
              <w:bottom w:val="single" w:sz="12" w:space="0" w:color="auto"/>
            </w:tcBorders>
          </w:tcPr>
          <w:p w:rsidR="00DA45A4" w:rsidRPr="00E917F8" w:rsidRDefault="00DA45A4" w:rsidP="00B55D96">
            <w:pPr>
              <w:pStyle w:val="a1"/>
              <w:rPr>
                <w:rFonts w:ascii="楷体" w:eastAsia="楷体" w:hAnsi="楷体"/>
                <w:b/>
                <w:szCs w:val="21"/>
              </w:rPr>
            </w:pPr>
          </w:p>
        </w:tc>
        <w:tc>
          <w:tcPr>
            <w:tcW w:w="965" w:type="dxa"/>
            <w:tcBorders>
              <w:bottom w:val="single" w:sz="12" w:space="0" w:color="auto"/>
              <w:right w:val="single" w:sz="12" w:space="0" w:color="auto"/>
            </w:tcBorders>
          </w:tcPr>
          <w:p w:rsidR="00DA45A4" w:rsidRPr="00E917F8" w:rsidRDefault="00DA45A4" w:rsidP="00B55D96">
            <w:pPr>
              <w:pStyle w:val="a1"/>
              <w:rPr>
                <w:rFonts w:ascii="楷体" w:eastAsia="楷体" w:hAnsi="楷体"/>
                <w:b/>
                <w:szCs w:val="21"/>
              </w:rPr>
            </w:pPr>
          </w:p>
        </w:tc>
      </w:tr>
      <w:tr w:rsidR="00DA45A4" w:rsidRPr="00E917F8" w:rsidTr="003E19ED">
        <w:trPr>
          <w:trHeight w:val="535"/>
        </w:trPr>
        <w:tc>
          <w:tcPr>
            <w:tcW w:w="8929" w:type="dxa"/>
            <w:gridSpan w:val="7"/>
            <w:tcBorders>
              <w:top w:val="single" w:sz="12" w:space="0" w:color="auto"/>
              <w:left w:val="single" w:sz="12" w:space="0" w:color="auto"/>
              <w:right w:val="single" w:sz="12" w:space="0" w:color="auto"/>
            </w:tcBorders>
            <w:vAlign w:val="center"/>
          </w:tcPr>
          <w:p w:rsidR="00DA45A4" w:rsidRPr="00E917F8" w:rsidRDefault="00DA45A4" w:rsidP="00B55D96">
            <w:pPr>
              <w:pStyle w:val="a1"/>
              <w:ind w:firstLine="0"/>
              <w:jc w:val="left"/>
              <w:rPr>
                <w:rFonts w:ascii="楷体" w:eastAsia="楷体" w:hAnsi="楷体"/>
                <w:b/>
                <w:szCs w:val="21"/>
              </w:rPr>
            </w:pPr>
            <w:r>
              <w:rPr>
                <w:rFonts w:ascii="宋体" w:hAnsi="宋体"/>
                <w:b/>
                <w:sz w:val="28"/>
                <w:szCs w:val="28"/>
              </w:rPr>
              <w:t>4</w:t>
            </w:r>
            <w:r w:rsidRPr="00E917F8">
              <w:rPr>
                <w:rFonts w:ascii="宋体" w:hAnsi="宋体" w:hint="eastAsia"/>
                <w:b/>
                <w:sz w:val="28"/>
                <w:szCs w:val="28"/>
              </w:rPr>
              <w:t>.辅助人员</w:t>
            </w:r>
          </w:p>
        </w:tc>
      </w:tr>
      <w:tr w:rsidR="00DA45A4" w:rsidRPr="00E917F8" w:rsidTr="003E19ED">
        <w:tc>
          <w:tcPr>
            <w:tcW w:w="938" w:type="dxa"/>
            <w:tcBorders>
              <w:left w:val="single" w:sz="12" w:space="0" w:color="auto"/>
            </w:tcBorders>
            <w:vAlign w:val="center"/>
          </w:tcPr>
          <w:p w:rsidR="00DA45A4" w:rsidRDefault="00DA45A4" w:rsidP="00B55D96">
            <w:pPr>
              <w:pStyle w:val="a1"/>
              <w:ind w:firstLine="0"/>
              <w:jc w:val="center"/>
              <w:rPr>
                <w:rFonts w:ascii="宋体" w:hAnsi="宋体"/>
                <w:szCs w:val="21"/>
              </w:rPr>
            </w:pPr>
            <w:r>
              <w:rPr>
                <w:rFonts w:ascii="宋体" w:hAnsi="宋体" w:hint="eastAsia"/>
                <w:szCs w:val="21"/>
              </w:rPr>
              <w:t>姓名</w:t>
            </w:r>
          </w:p>
        </w:tc>
        <w:tc>
          <w:tcPr>
            <w:tcW w:w="833" w:type="dxa"/>
            <w:vAlign w:val="center"/>
          </w:tcPr>
          <w:p w:rsidR="00DA45A4" w:rsidRDefault="00DA45A4" w:rsidP="00B55D96">
            <w:pPr>
              <w:pStyle w:val="a1"/>
              <w:ind w:firstLine="0"/>
              <w:jc w:val="center"/>
              <w:rPr>
                <w:rFonts w:ascii="宋体" w:hAnsi="宋体"/>
                <w:szCs w:val="21"/>
              </w:rPr>
            </w:pPr>
            <w:r>
              <w:rPr>
                <w:rFonts w:ascii="宋体" w:hAnsi="宋体" w:hint="eastAsia"/>
                <w:szCs w:val="21"/>
              </w:rPr>
              <w:t>年龄</w:t>
            </w:r>
          </w:p>
        </w:tc>
        <w:tc>
          <w:tcPr>
            <w:tcW w:w="1106" w:type="dxa"/>
            <w:vAlign w:val="center"/>
          </w:tcPr>
          <w:p w:rsidR="00DA45A4" w:rsidRDefault="00DA45A4" w:rsidP="00B55D96">
            <w:pPr>
              <w:pStyle w:val="a1"/>
              <w:ind w:firstLine="0"/>
              <w:jc w:val="center"/>
              <w:rPr>
                <w:rFonts w:ascii="宋体" w:hAnsi="宋体"/>
                <w:szCs w:val="21"/>
              </w:rPr>
            </w:pPr>
            <w:r>
              <w:rPr>
                <w:rFonts w:ascii="宋体" w:hAnsi="宋体" w:hint="eastAsia"/>
                <w:szCs w:val="21"/>
              </w:rPr>
              <w:t>职务</w:t>
            </w:r>
          </w:p>
        </w:tc>
        <w:tc>
          <w:tcPr>
            <w:tcW w:w="1515" w:type="dxa"/>
            <w:vAlign w:val="center"/>
          </w:tcPr>
          <w:p w:rsidR="00DA45A4" w:rsidRDefault="00DA45A4" w:rsidP="00B55D96">
            <w:pPr>
              <w:pStyle w:val="a1"/>
              <w:ind w:firstLine="0"/>
              <w:jc w:val="center"/>
              <w:rPr>
                <w:rFonts w:ascii="宋体" w:hAnsi="宋体"/>
                <w:szCs w:val="21"/>
              </w:rPr>
            </w:pPr>
            <w:r>
              <w:rPr>
                <w:rFonts w:ascii="宋体" w:hAnsi="宋体" w:hint="eastAsia"/>
                <w:szCs w:val="21"/>
              </w:rPr>
              <w:t>资格/职称</w:t>
            </w:r>
          </w:p>
        </w:tc>
        <w:tc>
          <w:tcPr>
            <w:tcW w:w="1650" w:type="dxa"/>
            <w:vAlign w:val="center"/>
          </w:tcPr>
          <w:p w:rsidR="00DA45A4" w:rsidRDefault="00DA45A4" w:rsidP="00B55D96">
            <w:pPr>
              <w:pStyle w:val="a1"/>
              <w:ind w:firstLine="0"/>
              <w:jc w:val="center"/>
              <w:rPr>
                <w:rFonts w:ascii="宋体" w:hAnsi="宋体"/>
                <w:b/>
                <w:szCs w:val="21"/>
              </w:rPr>
            </w:pPr>
            <w:r>
              <w:rPr>
                <w:rFonts w:ascii="宋体" w:hAnsi="宋体" w:hint="eastAsia"/>
                <w:szCs w:val="21"/>
              </w:rPr>
              <w:t>在本行业从业 工作年限</w:t>
            </w:r>
          </w:p>
        </w:tc>
        <w:tc>
          <w:tcPr>
            <w:tcW w:w="1922" w:type="dxa"/>
            <w:vAlign w:val="center"/>
          </w:tcPr>
          <w:p w:rsidR="00DA45A4" w:rsidRDefault="00DA45A4" w:rsidP="00B55D96">
            <w:pPr>
              <w:pStyle w:val="a1"/>
              <w:ind w:firstLine="0"/>
              <w:jc w:val="center"/>
              <w:rPr>
                <w:rFonts w:ascii="宋体" w:hAnsi="宋体"/>
                <w:b/>
                <w:szCs w:val="21"/>
              </w:rPr>
            </w:pPr>
            <w:r>
              <w:rPr>
                <w:rFonts w:ascii="宋体" w:hAnsi="宋体" w:hint="eastAsia"/>
                <w:szCs w:val="21"/>
              </w:rPr>
              <w:t>主要工作业绩</w:t>
            </w:r>
          </w:p>
        </w:tc>
        <w:tc>
          <w:tcPr>
            <w:tcW w:w="965" w:type="dxa"/>
            <w:tcBorders>
              <w:right w:val="single" w:sz="12" w:space="0" w:color="auto"/>
            </w:tcBorders>
            <w:vAlign w:val="center"/>
          </w:tcPr>
          <w:p w:rsidR="00DA45A4" w:rsidRDefault="00DA45A4" w:rsidP="00B55D96">
            <w:pPr>
              <w:pStyle w:val="a1"/>
              <w:ind w:firstLine="0"/>
              <w:jc w:val="center"/>
              <w:rPr>
                <w:rFonts w:ascii="宋体" w:hAnsi="宋体"/>
                <w:szCs w:val="21"/>
              </w:rPr>
            </w:pPr>
            <w:r>
              <w:rPr>
                <w:rFonts w:ascii="宋体" w:hAnsi="宋体" w:hint="eastAsia"/>
                <w:szCs w:val="21"/>
              </w:rPr>
              <w:t>当前</w:t>
            </w:r>
          </w:p>
          <w:p w:rsidR="00DA45A4" w:rsidRDefault="00DA45A4" w:rsidP="00B55D96">
            <w:pPr>
              <w:pStyle w:val="a1"/>
              <w:ind w:firstLine="0"/>
              <w:jc w:val="center"/>
              <w:rPr>
                <w:rFonts w:ascii="宋体" w:hAnsi="宋体"/>
                <w:szCs w:val="21"/>
              </w:rPr>
            </w:pPr>
            <w:r>
              <w:rPr>
                <w:rFonts w:ascii="宋体" w:hAnsi="宋体" w:hint="eastAsia"/>
                <w:szCs w:val="21"/>
              </w:rPr>
              <w:t>分工</w:t>
            </w:r>
          </w:p>
        </w:tc>
      </w:tr>
      <w:tr w:rsidR="00DA45A4" w:rsidRPr="00E917F8" w:rsidTr="003E19ED">
        <w:tc>
          <w:tcPr>
            <w:tcW w:w="938" w:type="dxa"/>
            <w:tcBorders>
              <w:left w:val="single" w:sz="12" w:space="0" w:color="auto"/>
            </w:tcBorders>
          </w:tcPr>
          <w:p w:rsidR="00DA45A4" w:rsidRPr="00E917F8" w:rsidRDefault="00DA45A4" w:rsidP="00B55D96">
            <w:pPr>
              <w:pStyle w:val="a1"/>
              <w:rPr>
                <w:rFonts w:ascii="楷体" w:eastAsia="楷体" w:hAnsi="楷体"/>
                <w:b/>
                <w:szCs w:val="21"/>
              </w:rPr>
            </w:pPr>
          </w:p>
        </w:tc>
        <w:tc>
          <w:tcPr>
            <w:tcW w:w="833" w:type="dxa"/>
          </w:tcPr>
          <w:p w:rsidR="00DA45A4" w:rsidRPr="00E917F8" w:rsidRDefault="00DA45A4" w:rsidP="00B55D96">
            <w:pPr>
              <w:pStyle w:val="a1"/>
              <w:rPr>
                <w:rFonts w:ascii="楷体" w:eastAsia="楷体" w:hAnsi="楷体"/>
                <w:b/>
                <w:szCs w:val="21"/>
              </w:rPr>
            </w:pPr>
          </w:p>
        </w:tc>
        <w:tc>
          <w:tcPr>
            <w:tcW w:w="1106" w:type="dxa"/>
          </w:tcPr>
          <w:p w:rsidR="00DA45A4" w:rsidRPr="00E917F8" w:rsidRDefault="00DA45A4" w:rsidP="00B55D96">
            <w:pPr>
              <w:pStyle w:val="a1"/>
              <w:rPr>
                <w:rFonts w:ascii="楷体" w:eastAsia="楷体" w:hAnsi="楷体"/>
                <w:b/>
                <w:szCs w:val="21"/>
              </w:rPr>
            </w:pPr>
          </w:p>
        </w:tc>
        <w:tc>
          <w:tcPr>
            <w:tcW w:w="1515" w:type="dxa"/>
          </w:tcPr>
          <w:p w:rsidR="00DA45A4" w:rsidRPr="00E917F8" w:rsidRDefault="00DA45A4" w:rsidP="00B55D96">
            <w:pPr>
              <w:pStyle w:val="a1"/>
              <w:rPr>
                <w:rFonts w:ascii="楷体" w:eastAsia="楷体" w:hAnsi="楷体"/>
                <w:b/>
                <w:szCs w:val="21"/>
              </w:rPr>
            </w:pPr>
          </w:p>
        </w:tc>
        <w:tc>
          <w:tcPr>
            <w:tcW w:w="1650" w:type="dxa"/>
          </w:tcPr>
          <w:p w:rsidR="00DA45A4" w:rsidRPr="00E917F8" w:rsidRDefault="00DA45A4" w:rsidP="00B55D96">
            <w:pPr>
              <w:pStyle w:val="a1"/>
              <w:rPr>
                <w:rFonts w:ascii="楷体" w:eastAsia="楷体" w:hAnsi="楷体"/>
                <w:b/>
                <w:szCs w:val="21"/>
              </w:rPr>
            </w:pPr>
          </w:p>
        </w:tc>
        <w:tc>
          <w:tcPr>
            <w:tcW w:w="1922" w:type="dxa"/>
          </w:tcPr>
          <w:p w:rsidR="00DA45A4" w:rsidRPr="00E917F8" w:rsidRDefault="00DA45A4" w:rsidP="00B55D96">
            <w:pPr>
              <w:pStyle w:val="a1"/>
              <w:rPr>
                <w:rFonts w:ascii="楷体" w:eastAsia="楷体" w:hAnsi="楷体"/>
                <w:b/>
                <w:szCs w:val="21"/>
              </w:rPr>
            </w:pPr>
          </w:p>
        </w:tc>
        <w:tc>
          <w:tcPr>
            <w:tcW w:w="965" w:type="dxa"/>
            <w:tcBorders>
              <w:right w:val="single" w:sz="12" w:space="0" w:color="auto"/>
            </w:tcBorders>
          </w:tcPr>
          <w:p w:rsidR="00DA45A4" w:rsidRPr="00E917F8" w:rsidRDefault="00DA45A4" w:rsidP="00B55D96">
            <w:pPr>
              <w:pStyle w:val="a1"/>
              <w:rPr>
                <w:rFonts w:ascii="楷体" w:eastAsia="楷体" w:hAnsi="楷体"/>
                <w:b/>
                <w:szCs w:val="21"/>
              </w:rPr>
            </w:pPr>
          </w:p>
        </w:tc>
      </w:tr>
      <w:tr w:rsidR="00DA45A4" w:rsidRPr="00E917F8" w:rsidTr="003E19ED">
        <w:tc>
          <w:tcPr>
            <w:tcW w:w="938" w:type="dxa"/>
            <w:tcBorders>
              <w:left w:val="single" w:sz="12" w:space="0" w:color="auto"/>
            </w:tcBorders>
          </w:tcPr>
          <w:p w:rsidR="00DA45A4" w:rsidRPr="00E917F8" w:rsidRDefault="00DA45A4" w:rsidP="00B55D96">
            <w:pPr>
              <w:pStyle w:val="a1"/>
              <w:rPr>
                <w:rFonts w:ascii="楷体" w:eastAsia="楷体" w:hAnsi="楷体"/>
                <w:b/>
                <w:szCs w:val="21"/>
              </w:rPr>
            </w:pPr>
          </w:p>
        </w:tc>
        <w:tc>
          <w:tcPr>
            <w:tcW w:w="833" w:type="dxa"/>
          </w:tcPr>
          <w:p w:rsidR="00DA45A4" w:rsidRPr="00E917F8" w:rsidRDefault="00DA45A4" w:rsidP="00B55D96">
            <w:pPr>
              <w:pStyle w:val="a1"/>
              <w:rPr>
                <w:rFonts w:ascii="楷体" w:eastAsia="楷体" w:hAnsi="楷体"/>
                <w:b/>
                <w:szCs w:val="21"/>
              </w:rPr>
            </w:pPr>
          </w:p>
        </w:tc>
        <w:tc>
          <w:tcPr>
            <w:tcW w:w="1106" w:type="dxa"/>
          </w:tcPr>
          <w:p w:rsidR="00DA45A4" w:rsidRPr="00E917F8" w:rsidRDefault="00DA45A4" w:rsidP="00B55D96">
            <w:pPr>
              <w:pStyle w:val="a1"/>
              <w:rPr>
                <w:rFonts w:ascii="楷体" w:eastAsia="楷体" w:hAnsi="楷体"/>
                <w:b/>
                <w:szCs w:val="21"/>
              </w:rPr>
            </w:pPr>
          </w:p>
        </w:tc>
        <w:tc>
          <w:tcPr>
            <w:tcW w:w="1515" w:type="dxa"/>
          </w:tcPr>
          <w:p w:rsidR="00DA45A4" w:rsidRPr="00E917F8" w:rsidRDefault="00DA45A4" w:rsidP="00B55D96">
            <w:pPr>
              <w:pStyle w:val="a1"/>
              <w:rPr>
                <w:rFonts w:ascii="楷体" w:eastAsia="楷体" w:hAnsi="楷体"/>
                <w:b/>
                <w:szCs w:val="21"/>
              </w:rPr>
            </w:pPr>
          </w:p>
        </w:tc>
        <w:tc>
          <w:tcPr>
            <w:tcW w:w="1650" w:type="dxa"/>
          </w:tcPr>
          <w:p w:rsidR="00DA45A4" w:rsidRPr="00E917F8" w:rsidRDefault="00DA45A4" w:rsidP="00B55D96">
            <w:pPr>
              <w:pStyle w:val="a1"/>
              <w:rPr>
                <w:rFonts w:ascii="楷体" w:eastAsia="楷体" w:hAnsi="楷体"/>
                <w:b/>
                <w:szCs w:val="21"/>
              </w:rPr>
            </w:pPr>
          </w:p>
        </w:tc>
        <w:tc>
          <w:tcPr>
            <w:tcW w:w="1922" w:type="dxa"/>
          </w:tcPr>
          <w:p w:rsidR="00DA45A4" w:rsidRPr="00E917F8" w:rsidRDefault="00DA45A4" w:rsidP="00B55D96">
            <w:pPr>
              <w:pStyle w:val="a1"/>
              <w:rPr>
                <w:rFonts w:ascii="楷体" w:eastAsia="楷体" w:hAnsi="楷体"/>
                <w:b/>
                <w:szCs w:val="21"/>
              </w:rPr>
            </w:pPr>
          </w:p>
        </w:tc>
        <w:tc>
          <w:tcPr>
            <w:tcW w:w="965" w:type="dxa"/>
            <w:tcBorders>
              <w:right w:val="single" w:sz="12" w:space="0" w:color="auto"/>
            </w:tcBorders>
          </w:tcPr>
          <w:p w:rsidR="00DA45A4" w:rsidRPr="00E917F8" w:rsidRDefault="00DA45A4" w:rsidP="00B55D96">
            <w:pPr>
              <w:pStyle w:val="a1"/>
              <w:rPr>
                <w:rFonts w:ascii="楷体" w:eastAsia="楷体" w:hAnsi="楷体"/>
                <w:b/>
                <w:szCs w:val="21"/>
              </w:rPr>
            </w:pPr>
          </w:p>
        </w:tc>
      </w:tr>
      <w:tr w:rsidR="00DA45A4" w:rsidRPr="00E917F8" w:rsidTr="003E19ED">
        <w:tc>
          <w:tcPr>
            <w:tcW w:w="938" w:type="dxa"/>
            <w:tcBorders>
              <w:left w:val="single" w:sz="12" w:space="0" w:color="auto"/>
              <w:bottom w:val="single" w:sz="12" w:space="0" w:color="auto"/>
            </w:tcBorders>
          </w:tcPr>
          <w:p w:rsidR="00DA45A4" w:rsidRPr="00E917F8" w:rsidRDefault="00DA45A4" w:rsidP="00B55D96">
            <w:pPr>
              <w:pStyle w:val="a1"/>
              <w:rPr>
                <w:rFonts w:ascii="楷体" w:eastAsia="楷体" w:hAnsi="楷体"/>
                <w:b/>
                <w:szCs w:val="21"/>
              </w:rPr>
            </w:pPr>
          </w:p>
        </w:tc>
        <w:tc>
          <w:tcPr>
            <w:tcW w:w="833" w:type="dxa"/>
            <w:tcBorders>
              <w:bottom w:val="single" w:sz="12" w:space="0" w:color="auto"/>
            </w:tcBorders>
          </w:tcPr>
          <w:p w:rsidR="00DA45A4" w:rsidRPr="00E917F8" w:rsidRDefault="00DA45A4" w:rsidP="00B55D96">
            <w:pPr>
              <w:pStyle w:val="a1"/>
              <w:rPr>
                <w:rFonts w:ascii="楷体" w:eastAsia="楷体" w:hAnsi="楷体"/>
                <w:b/>
                <w:szCs w:val="21"/>
              </w:rPr>
            </w:pPr>
          </w:p>
        </w:tc>
        <w:tc>
          <w:tcPr>
            <w:tcW w:w="1106" w:type="dxa"/>
            <w:tcBorders>
              <w:bottom w:val="single" w:sz="12" w:space="0" w:color="auto"/>
            </w:tcBorders>
          </w:tcPr>
          <w:p w:rsidR="00DA45A4" w:rsidRPr="00E917F8" w:rsidRDefault="00DA45A4" w:rsidP="00B55D96">
            <w:pPr>
              <w:pStyle w:val="a1"/>
              <w:rPr>
                <w:rFonts w:ascii="楷体" w:eastAsia="楷体" w:hAnsi="楷体"/>
                <w:b/>
                <w:szCs w:val="21"/>
              </w:rPr>
            </w:pPr>
          </w:p>
        </w:tc>
        <w:tc>
          <w:tcPr>
            <w:tcW w:w="1515" w:type="dxa"/>
            <w:tcBorders>
              <w:bottom w:val="single" w:sz="12" w:space="0" w:color="auto"/>
            </w:tcBorders>
          </w:tcPr>
          <w:p w:rsidR="00DA45A4" w:rsidRPr="00E917F8" w:rsidRDefault="00DA45A4" w:rsidP="00B55D96">
            <w:pPr>
              <w:pStyle w:val="a1"/>
              <w:rPr>
                <w:rFonts w:ascii="楷体" w:eastAsia="楷体" w:hAnsi="楷体"/>
                <w:b/>
                <w:szCs w:val="21"/>
              </w:rPr>
            </w:pPr>
          </w:p>
        </w:tc>
        <w:tc>
          <w:tcPr>
            <w:tcW w:w="1650" w:type="dxa"/>
            <w:tcBorders>
              <w:bottom w:val="single" w:sz="12" w:space="0" w:color="auto"/>
            </w:tcBorders>
          </w:tcPr>
          <w:p w:rsidR="00DA45A4" w:rsidRPr="00E917F8" w:rsidRDefault="00DA45A4" w:rsidP="00B55D96">
            <w:pPr>
              <w:pStyle w:val="a1"/>
              <w:rPr>
                <w:rFonts w:ascii="楷体" w:eastAsia="楷体" w:hAnsi="楷体"/>
                <w:b/>
                <w:szCs w:val="21"/>
              </w:rPr>
            </w:pPr>
          </w:p>
        </w:tc>
        <w:tc>
          <w:tcPr>
            <w:tcW w:w="1922" w:type="dxa"/>
            <w:tcBorders>
              <w:bottom w:val="single" w:sz="12" w:space="0" w:color="auto"/>
            </w:tcBorders>
          </w:tcPr>
          <w:p w:rsidR="00DA45A4" w:rsidRPr="00E917F8" w:rsidRDefault="00DA45A4" w:rsidP="00B55D96">
            <w:pPr>
              <w:pStyle w:val="a1"/>
              <w:rPr>
                <w:rFonts w:ascii="楷体" w:eastAsia="楷体" w:hAnsi="楷体"/>
                <w:b/>
                <w:szCs w:val="21"/>
              </w:rPr>
            </w:pPr>
          </w:p>
        </w:tc>
        <w:tc>
          <w:tcPr>
            <w:tcW w:w="965" w:type="dxa"/>
            <w:tcBorders>
              <w:bottom w:val="single" w:sz="12" w:space="0" w:color="auto"/>
              <w:right w:val="single" w:sz="12" w:space="0" w:color="auto"/>
            </w:tcBorders>
          </w:tcPr>
          <w:p w:rsidR="00DA45A4" w:rsidRPr="00E917F8" w:rsidRDefault="00DA45A4" w:rsidP="00B55D96">
            <w:pPr>
              <w:pStyle w:val="a1"/>
              <w:rPr>
                <w:rFonts w:ascii="楷体" w:eastAsia="楷体" w:hAnsi="楷体"/>
                <w:b/>
                <w:szCs w:val="21"/>
              </w:rPr>
            </w:pPr>
          </w:p>
        </w:tc>
      </w:tr>
    </w:tbl>
    <w:p w:rsidR="003E19ED" w:rsidRPr="00CB3E8B" w:rsidRDefault="003E19ED" w:rsidP="003E19ED">
      <w:pPr>
        <w:pStyle w:val="a1"/>
        <w:ind w:firstLine="0"/>
        <w:jc w:val="left"/>
        <w:rPr>
          <w:rFonts w:ascii="楷体" w:eastAsia="楷体" w:hAnsi="楷体"/>
          <w:szCs w:val="21"/>
        </w:rPr>
      </w:pPr>
      <w:r w:rsidRPr="00CB3E8B">
        <w:rPr>
          <w:rFonts w:ascii="楷体" w:eastAsia="楷体" w:hAnsi="楷体" w:hint="eastAsia"/>
          <w:szCs w:val="21"/>
        </w:rPr>
        <w:t>说明：1.职务是指在本单位所担任的职务。</w:t>
      </w:r>
      <w:r>
        <w:rPr>
          <w:rFonts w:ascii="楷体" w:eastAsia="楷体" w:hAnsi="楷体" w:hint="eastAsia"/>
          <w:szCs w:val="21"/>
        </w:rPr>
        <w:t>2.</w:t>
      </w:r>
      <w:r>
        <w:rPr>
          <w:rFonts w:ascii="楷体" w:eastAsia="楷体" w:hAnsi="楷体" w:hint="eastAsia"/>
          <w:b/>
          <w:szCs w:val="21"/>
        </w:rPr>
        <w:t>供应商应附依据《中华人民共和国劳动法》与项目组实施人员订立的劳动合同复印件或</w:t>
      </w:r>
      <w:r w:rsidR="00FF73A0">
        <w:rPr>
          <w:rFonts w:ascii="楷体" w:eastAsia="楷体" w:hAnsi="楷体" w:hint="eastAsia"/>
          <w:b/>
          <w:szCs w:val="21"/>
        </w:rPr>
        <w:t>单位为</w:t>
      </w:r>
      <w:r>
        <w:rPr>
          <w:rFonts w:ascii="楷体" w:eastAsia="楷体" w:hAnsi="楷体" w:hint="eastAsia"/>
          <w:b/>
          <w:szCs w:val="21"/>
        </w:rPr>
        <w:t>实施人员</w:t>
      </w:r>
      <w:r w:rsidR="00FF73A0">
        <w:rPr>
          <w:rFonts w:ascii="楷体" w:eastAsia="楷体" w:hAnsi="楷体" w:hint="eastAsia"/>
          <w:b/>
          <w:szCs w:val="21"/>
        </w:rPr>
        <w:t>缴纳的社保证明或实施人员</w:t>
      </w:r>
      <w:r>
        <w:rPr>
          <w:rFonts w:ascii="楷体" w:eastAsia="楷体" w:hAnsi="楷体" w:hint="eastAsia"/>
          <w:b/>
          <w:szCs w:val="21"/>
        </w:rPr>
        <w:t>为本单位人员</w:t>
      </w:r>
      <w:r w:rsidR="00FF73A0">
        <w:rPr>
          <w:rFonts w:ascii="楷体" w:eastAsia="楷体" w:hAnsi="楷体" w:hint="eastAsia"/>
          <w:b/>
          <w:szCs w:val="21"/>
        </w:rPr>
        <w:t>的</w:t>
      </w:r>
      <w:r>
        <w:rPr>
          <w:rFonts w:ascii="楷体" w:eastAsia="楷体" w:hAnsi="楷体" w:hint="eastAsia"/>
          <w:b/>
          <w:szCs w:val="21"/>
        </w:rPr>
        <w:t>承诺书</w:t>
      </w:r>
      <w:r>
        <w:rPr>
          <w:rFonts w:ascii="楷体" w:eastAsia="楷体" w:hAnsi="楷体" w:hint="eastAsia"/>
          <w:szCs w:val="21"/>
        </w:rPr>
        <w:t>；3.需要补充的其他材料可另纸说明。</w:t>
      </w:r>
    </w:p>
    <w:p w:rsidR="00DA45A4" w:rsidRDefault="00DA45A4" w:rsidP="00DA45A4">
      <w:pPr>
        <w:adjustRightInd w:val="0"/>
        <w:spacing w:beforeLines="100" w:before="312" w:line="400" w:lineRule="exact"/>
        <w:ind w:firstLineChars="50" w:firstLine="105"/>
        <w:jc w:val="left"/>
        <w:rPr>
          <w:rFonts w:ascii="宋体" w:hAnsi="宋体"/>
          <w:color w:val="000000"/>
          <w:szCs w:val="21"/>
        </w:rPr>
      </w:pPr>
      <w:r>
        <w:rPr>
          <w:rFonts w:ascii="宋体" w:hAnsi="宋体" w:hint="eastAsia"/>
          <w:color w:val="000000"/>
          <w:szCs w:val="21"/>
        </w:rPr>
        <w:t>供  应  商：</w:t>
      </w:r>
      <w:r>
        <w:rPr>
          <w:rFonts w:ascii="宋体" w:hAnsi="宋体" w:hint="eastAsia"/>
          <w:color w:val="000000"/>
          <w:szCs w:val="21"/>
          <w:u w:val="single"/>
        </w:rPr>
        <w:t xml:space="preserve">                          </w:t>
      </w:r>
      <w:r>
        <w:rPr>
          <w:rFonts w:ascii="宋体" w:hAnsi="宋体" w:hint="eastAsia"/>
          <w:color w:val="000000"/>
          <w:szCs w:val="21"/>
        </w:rPr>
        <w:t xml:space="preserve"> （盖单位章）</w:t>
      </w:r>
    </w:p>
    <w:p w:rsidR="00DA45A4" w:rsidRDefault="00DA45A4" w:rsidP="00DA45A4">
      <w:pPr>
        <w:spacing w:beforeLines="100" w:before="312" w:line="400" w:lineRule="exact"/>
        <w:ind w:firstLineChars="50" w:firstLine="105"/>
        <w:outlineLvl w:val="1"/>
        <w:rPr>
          <w:rFonts w:ascii="宋体" w:hAnsi="宋体"/>
          <w:color w:val="000000"/>
          <w:szCs w:val="21"/>
        </w:rPr>
      </w:pPr>
      <w:r>
        <w:rPr>
          <w:rFonts w:ascii="宋体" w:hAnsi="宋体" w:hint="eastAsia"/>
          <w:color w:val="000000"/>
          <w:szCs w:val="21"/>
        </w:rPr>
        <w:t>法定代表人或委托代理人：</w:t>
      </w:r>
      <w:r>
        <w:rPr>
          <w:rFonts w:ascii="宋体" w:hAnsi="宋体" w:hint="eastAsia"/>
          <w:color w:val="000000"/>
          <w:szCs w:val="21"/>
          <w:u w:val="single"/>
        </w:rPr>
        <w:t xml:space="preserve">                </w:t>
      </w:r>
      <w:r w:rsidR="00410342">
        <w:rPr>
          <w:rFonts w:ascii="宋体" w:hAnsi="宋体" w:hint="eastAsia"/>
          <w:color w:val="000000"/>
          <w:szCs w:val="21"/>
        </w:rPr>
        <w:t>（签名）</w:t>
      </w:r>
    </w:p>
    <w:p w:rsidR="00DA45A4" w:rsidRPr="00D16873" w:rsidRDefault="00DA45A4" w:rsidP="00DA45A4">
      <w:pPr>
        <w:spacing w:beforeLines="100" w:before="312"/>
        <w:ind w:firstLineChars="59" w:firstLine="124"/>
        <w:outlineLvl w:val="1"/>
        <w:rPr>
          <w:rFonts w:ascii="宋体" w:hAnsi="宋体"/>
          <w:b/>
          <w:szCs w:val="21"/>
        </w:rPr>
      </w:pPr>
      <w:r>
        <w:rPr>
          <w:rFonts w:ascii="宋体" w:hAnsi="宋体" w:hint="eastAsia"/>
          <w:color w:val="000000"/>
          <w:szCs w:val="21"/>
        </w:rPr>
        <w:t>日    期：20</w:t>
      </w:r>
      <w:r>
        <w:rPr>
          <w:rFonts w:ascii="宋体" w:hAnsi="宋体" w:hint="eastAsia"/>
          <w:color w:val="000000"/>
          <w:szCs w:val="21"/>
          <w:u w:val="single"/>
        </w:rPr>
        <w:t xml:space="preserve">  </w:t>
      </w:r>
      <w:r>
        <w:rPr>
          <w:rFonts w:ascii="宋体" w:hAnsi="宋体" w:hint="eastAsia"/>
          <w:color w:val="000000"/>
          <w:szCs w:val="21"/>
        </w:rPr>
        <w:t xml:space="preserve"> 年</w:t>
      </w:r>
      <w:r>
        <w:rPr>
          <w:rFonts w:ascii="宋体" w:hAnsi="宋体" w:hint="eastAsia"/>
          <w:color w:val="000000"/>
          <w:szCs w:val="21"/>
          <w:u w:val="single"/>
        </w:rPr>
        <w:t xml:space="preserve">  </w:t>
      </w:r>
      <w:r>
        <w:rPr>
          <w:rFonts w:ascii="宋体" w:hAnsi="宋体" w:hint="eastAsia"/>
          <w:color w:val="000000"/>
          <w:szCs w:val="21"/>
        </w:rPr>
        <w:t>月</w:t>
      </w:r>
      <w:r>
        <w:rPr>
          <w:rFonts w:ascii="宋体" w:hAnsi="宋体" w:hint="eastAsia"/>
          <w:color w:val="000000"/>
          <w:szCs w:val="21"/>
          <w:u w:val="single"/>
        </w:rPr>
        <w:t xml:space="preserve">  </w:t>
      </w:r>
      <w:r>
        <w:rPr>
          <w:rFonts w:ascii="宋体" w:hAnsi="宋体" w:hint="eastAsia"/>
          <w:color w:val="000000"/>
          <w:szCs w:val="21"/>
        </w:rPr>
        <w:t>日</w:t>
      </w:r>
    </w:p>
    <w:p w:rsidR="00DA45A4" w:rsidRPr="00C873B6" w:rsidRDefault="00DA45A4" w:rsidP="00C873B6">
      <w:pPr>
        <w:pStyle w:val="a1"/>
        <w:ind w:firstLine="0"/>
        <w:jc w:val="center"/>
        <w:rPr>
          <w:rFonts w:ascii="宋体" w:hAnsi="宋体"/>
          <w:b/>
          <w:sz w:val="32"/>
          <w:szCs w:val="32"/>
        </w:rPr>
      </w:pPr>
      <w:r>
        <w:rPr>
          <w:rFonts w:ascii="宋体" w:hAnsi="宋体" w:hint="eastAsia"/>
          <w:b/>
          <w:sz w:val="32"/>
          <w:szCs w:val="32"/>
        </w:rPr>
        <w:lastRenderedPageBreak/>
        <w:t>9</w:t>
      </w:r>
      <w:r w:rsidRPr="00D74DDD">
        <w:rPr>
          <w:rFonts w:ascii="宋体" w:hAnsi="宋体" w:hint="eastAsia"/>
          <w:b/>
          <w:sz w:val="32"/>
          <w:szCs w:val="32"/>
        </w:rPr>
        <w:t>、单一来源采购响应声明书</w:t>
      </w:r>
    </w:p>
    <w:p w:rsidR="00DA45A4" w:rsidRDefault="00DA45A4" w:rsidP="00DA45A4">
      <w:pPr>
        <w:pStyle w:val="a1"/>
        <w:spacing w:afterLines="50" w:after="156" w:line="360" w:lineRule="auto"/>
        <w:ind w:firstLine="0"/>
        <w:rPr>
          <w:rFonts w:ascii="宋体" w:hAnsi="宋体"/>
          <w:b/>
          <w:sz w:val="24"/>
          <w:szCs w:val="24"/>
        </w:rPr>
      </w:pPr>
      <w:r>
        <w:rPr>
          <w:rFonts w:ascii="宋体" w:hAnsi="宋体" w:hint="eastAsia"/>
          <w:b/>
          <w:sz w:val="24"/>
          <w:szCs w:val="24"/>
        </w:rPr>
        <w:t>陕西隆信项目管理有限公司：</w:t>
      </w:r>
    </w:p>
    <w:p w:rsidR="00DA45A4" w:rsidRDefault="00DA45A4" w:rsidP="00DA45A4">
      <w:pPr>
        <w:pStyle w:val="a1"/>
        <w:spacing w:line="360" w:lineRule="auto"/>
        <w:ind w:firstLine="573"/>
        <w:rPr>
          <w:rFonts w:ascii="宋体" w:hAnsi="宋体"/>
          <w:sz w:val="24"/>
          <w:szCs w:val="24"/>
        </w:rPr>
      </w:pPr>
      <w:r>
        <w:rPr>
          <w:rFonts w:ascii="宋体" w:hAnsi="宋体" w:hint="eastAsia"/>
          <w:sz w:val="24"/>
          <w:szCs w:val="24"/>
        </w:rPr>
        <w:t>我方</w:t>
      </w:r>
      <w:r>
        <w:rPr>
          <w:rFonts w:ascii="宋体" w:hAnsi="宋体" w:hint="eastAsia"/>
          <w:sz w:val="24"/>
          <w:szCs w:val="24"/>
          <w:u w:val="single"/>
        </w:rPr>
        <w:t>（供应商名称）</w:t>
      </w:r>
      <w:r>
        <w:rPr>
          <w:rFonts w:ascii="宋体" w:hAnsi="宋体" w:hint="eastAsia"/>
          <w:sz w:val="24"/>
          <w:szCs w:val="24"/>
        </w:rPr>
        <w:t>，就参加</w:t>
      </w:r>
      <w:r>
        <w:rPr>
          <w:rFonts w:ascii="宋体" w:hAnsi="宋体" w:hint="eastAsia"/>
          <w:sz w:val="24"/>
          <w:szCs w:val="24"/>
          <w:u w:val="single"/>
        </w:rPr>
        <w:t xml:space="preserve">  （项目名称）</w:t>
      </w:r>
      <w:r>
        <w:rPr>
          <w:rFonts w:ascii="宋体" w:hAnsi="宋体" w:hint="eastAsia"/>
          <w:sz w:val="24"/>
          <w:szCs w:val="24"/>
        </w:rPr>
        <w:t>采购项目（项目编号</w:t>
      </w:r>
      <w:r w:rsidRPr="000B546C">
        <w:rPr>
          <w:rFonts w:ascii="宋体" w:hAnsi="宋体" w:hint="eastAsia"/>
          <w:sz w:val="24"/>
          <w:szCs w:val="24"/>
          <w:u w:val="single"/>
        </w:rPr>
        <w:t xml:space="preserve"> </w:t>
      </w:r>
      <w:r w:rsidRPr="000B546C">
        <w:rPr>
          <w:rFonts w:ascii="宋体" w:hAnsi="宋体"/>
          <w:sz w:val="24"/>
          <w:szCs w:val="24"/>
          <w:u w:val="single"/>
        </w:rPr>
        <w:t xml:space="preserve">    </w:t>
      </w:r>
      <w:r>
        <w:rPr>
          <w:rFonts w:ascii="宋体" w:hAnsi="宋体" w:hint="eastAsia"/>
          <w:sz w:val="24"/>
          <w:szCs w:val="24"/>
        </w:rPr>
        <w:t>）投标事宜，在此郑重声明：</w:t>
      </w:r>
    </w:p>
    <w:p w:rsidR="00DA45A4" w:rsidRDefault="00DA45A4" w:rsidP="00DA45A4">
      <w:pPr>
        <w:pStyle w:val="a1"/>
        <w:spacing w:line="360" w:lineRule="auto"/>
        <w:ind w:firstLine="573"/>
        <w:rPr>
          <w:rFonts w:ascii="宋体" w:hAnsi="宋体"/>
          <w:sz w:val="24"/>
          <w:szCs w:val="24"/>
        </w:rPr>
      </w:pPr>
      <w:r>
        <w:rPr>
          <w:rFonts w:ascii="宋体" w:hAnsi="宋体" w:hint="eastAsia"/>
          <w:sz w:val="24"/>
          <w:szCs w:val="24"/>
        </w:rPr>
        <w:t>1. 我方所提交的响应文件全部真实有效；</w:t>
      </w:r>
    </w:p>
    <w:p w:rsidR="00DA45A4" w:rsidRDefault="00DA45A4" w:rsidP="00DA45A4">
      <w:pPr>
        <w:pStyle w:val="a1"/>
        <w:spacing w:line="360" w:lineRule="auto"/>
        <w:ind w:firstLine="573"/>
        <w:rPr>
          <w:rFonts w:ascii="宋体" w:hAnsi="宋体"/>
          <w:sz w:val="24"/>
          <w:szCs w:val="24"/>
        </w:rPr>
      </w:pPr>
      <w:r>
        <w:rPr>
          <w:rFonts w:ascii="宋体" w:hAnsi="宋体" w:hint="eastAsia"/>
          <w:sz w:val="24"/>
          <w:szCs w:val="24"/>
        </w:rPr>
        <w:t>2. 我方近3年来无因安全事故、质量事故、投标违规等不良记录被政府有关部门处罚或仍在处罚期限内的情形存在；</w:t>
      </w:r>
    </w:p>
    <w:p w:rsidR="00DA45A4" w:rsidRDefault="00DA45A4" w:rsidP="00DA45A4">
      <w:pPr>
        <w:pStyle w:val="a1"/>
        <w:spacing w:line="360" w:lineRule="auto"/>
        <w:ind w:firstLine="573"/>
        <w:rPr>
          <w:rFonts w:ascii="宋体" w:hAnsi="宋体"/>
          <w:sz w:val="24"/>
          <w:szCs w:val="24"/>
        </w:rPr>
      </w:pPr>
      <w:r>
        <w:rPr>
          <w:rFonts w:ascii="宋体" w:hAnsi="宋体" w:hint="eastAsia"/>
          <w:sz w:val="24"/>
          <w:szCs w:val="24"/>
        </w:rPr>
        <w:t>3. 我方近3年来无违规违法经营受到责令停产(或停止经营)、吊销生产许可证（或经营许可证）、3万元以上数额罚款等行政处罚的情形存在；</w:t>
      </w:r>
    </w:p>
    <w:p w:rsidR="00DA45A4" w:rsidRDefault="00DA45A4" w:rsidP="00DA45A4">
      <w:pPr>
        <w:pStyle w:val="a1"/>
        <w:spacing w:line="360" w:lineRule="auto"/>
        <w:ind w:firstLine="573"/>
        <w:rPr>
          <w:rFonts w:ascii="宋体" w:hAnsi="宋体"/>
          <w:sz w:val="24"/>
          <w:szCs w:val="24"/>
        </w:rPr>
      </w:pPr>
      <w:r>
        <w:rPr>
          <w:rFonts w:ascii="宋体" w:hAnsi="宋体" w:hint="eastAsia"/>
          <w:sz w:val="24"/>
          <w:szCs w:val="24"/>
        </w:rPr>
        <w:t>4. 我方无企业财产被查封、冻结或处于破产状态或严重亏损状态等情形存在；</w:t>
      </w:r>
    </w:p>
    <w:p w:rsidR="00DA45A4" w:rsidRDefault="00DA45A4" w:rsidP="00DA45A4">
      <w:pPr>
        <w:pStyle w:val="a1"/>
        <w:spacing w:line="360" w:lineRule="auto"/>
        <w:ind w:firstLine="573"/>
        <w:rPr>
          <w:rFonts w:ascii="宋体" w:hAnsi="宋体"/>
          <w:sz w:val="24"/>
          <w:szCs w:val="24"/>
        </w:rPr>
      </w:pPr>
      <w:r>
        <w:rPr>
          <w:rFonts w:ascii="宋体" w:hAnsi="宋体" w:hint="eastAsia"/>
          <w:sz w:val="24"/>
          <w:szCs w:val="24"/>
        </w:rPr>
        <w:t>5. 我方承诺在采购活动中，保证不向采购人、采购代理机构、采购小组成员行贿；</w:t>
      </w:r>
    </w:p>
    <w:p w:rsidR="00DA45A4" w:rsidRDefault="00DA45A4" w:rsidP="00DA45A4">
      <w:pPr>
        <w:pStyle w:val="a1"/>
        <w:spacing w:line="360" w:lineRule="auto"/>
        <w:ind w:firstLine="573"/>
        <w:rPr>
          <w:color w:val="000000"/>
          <w:sz w:val="24"/>
        </w:rPr>
      </w:pPr>
      <w:r>
        <w:rPr>
          <w:rFonts w:ascii="宋体" w:hAnsi="宋体" w:hint="eastAsia"/>
          <w:sz w:val="24"/>
          <w:szCs w:val="24"/>
        </w:rPr>
        <w:t>6. 我方</w:t>
      </w:r>
      <w:r>
        <w:rPr>
          <w:rFonts w:hint="eastAsia"/>
          <w:color w:val="000000"/>
          <w:sz w:val="24"/>
        </w:rPr>
        <w:t>参加政府采购活动近</w:t>
      </w:r>
      <w:r>
        <w:rPr>
          <w:rFonts w:hint="eastAsia"/>
          <w:color w:val="000000"/>
          <w:sz w:val="24"/>
        </w:rPr>
        <w:t>3</w:t>
      </w:r>
      <w:r>
        <w:rPr>
          <w:rFonts w:hint="eastAsia"/>
          <w:color w:val="000000"/>
          <w:sz w:val="24"/>
        </w:rPr>
        <w:t>年内，在经营活动中没有重大违法记录；</w:t>
      </w:r>
    </w:p>
    <w:p w:rsidR="00DA45A4" w:rsidRDefault="00DA45A4" w:rsidP="00DA45A4">
      <w:pPr>
        <w:pStyle w:val="a1"/>
        <w:spacing w:line="360" w:lineRule="auto"/>
        <w:ind w:firstLine="573"/>
        <w:rPr>
          <w:rFonts w:ascii="宋体" w:hAnsi="宋体"/>
          <w:sz w:val="24"/>
          <w:szCs w:val="24"/>
        </w:rPr>
      </w:pPr>
      <w:r>
        <w:rPr>
          <w:rFonts w:asciiTheme="majorEastAsia" w:eastAsiaTheme="majorEastAsia" w:hAnsiTheme="majorEastAsia" w:hint="eastAsia"/>
          <w:color w:val="000000"/>
          <w:sz w:val="24"/>
        </w:rPr>
        <w:t xml:space="preserve">7. </w:t>
      </w:r>
      <w:r>
        <w:rPr>
          <w:rFonts w:hint="eastAsia"/>
          <w:color w:val="000000"/>
          <w:sz w:val="24"/>
        </w:rPr>
        <w:t>我方在谈判时未列入政府采购严重违法</w:t>
      </w:r>
      <w:r>
        <w:rPr>
          <w:rFonts w:ascii="宋体" w:hAnsi="宋体" w:cs="Arial" w:hint="eastAsia"/>
          <w:color w:val="333333"/>
          <w:sz w:val="24"/>
          <w:shd w:val="clear" w:color="auto" w:fill="FFFFFF"/>
        </w:rPr>
        <w:t>失信行为记录</w:t>
      </w:r>
      <w:r>
        <w:rPr>
          <w:rFonts w:hint="eastAsia"/>
          <w:color w:val="000000"/>
          <w:sz w:val="24"/>
        </w:rPr>
        <w:t>名单。</w:t>
      </w:r>
    </w:p>
    <w:p w:rsidR="00DA45A4" w:rsidRDefault="00DA45A4" w:rsidP="00DA45A4">
      <w:pPr>
        <w:pStyle w:val="a1"/>
        <w:spacing w:line="360" w:lineRule="auto"/>
        <w:ind w:firstLine="573"/>
        <w:rPr>
          <w:rFonts w:ascii="宋体" w:hAnsi="宋体"/>
          <w:sz w:val="24"/>
          <w:szCs w:val="24"/>
        </w:rPr>
      </w:pPr>
      <w:r>
        <w:rPr>
          <w:rFonts w:ascii="宋体" w:hAnsi="宋体" w:hint="eastAsia"/>
          <w:sz w:val="24"/>
          <w:szCs w:val="24"/>
        </w:rPr>
        <w:t>以上声明若有违反，一经查实，我方愿意接受政府有关部门的相应处罚，并愿意承担由此带来的法律后果。</w:t>
      </w:r>
    </w:p>
    <w:p w:rsidR="00DA45A4" w:rsidRDefault="00DA45A4" w:rsidP="00DA45A4">
      <w:pPr>
        <w:pStyle w:val="a1"/>
        <w:spacing w:line="360" w:lineRule="auto"/>
        <w:ind w:firstLine="570"/>
        <w:rPr>
          <w:rFonts w:ascii="宋体" w:hAnsi="宋体"/>
          <w:sz w:val="24"/>
          <w:szCs w:val="24"/>
        </w:rPr>
      </w:pPr>
    </w:p>
    <w:p w:rsidR="00DA45A4" w:rsidRDefault="00DA45A4" w:rsidP="00DA45A4">
      <w:pPr>
        <w:pStyle w:val="a1"/>
        <w:spacing w:line="360" w:lineRule="auto"/>
        <w:ind w:firstLine="570"/>
        <w:rPr>
          <w:rFonts w:ascii="宋体" w:hAnsi="宋体"/>
          <w:sz w:val="24"/>
          <w:szCs w:val="24"/>
        </w:rPr>
      </w:pPr>
      <w:r>
        <w:rPr>
          <w:rFonts w:ascii="宋体" w:hAnsi="宋体" w:hint="eastAsia"/>
          <w:sz w:val="24"/>
          <w:szCs w:val="24"/>
        </w:rPr>
        <w:t>特此声明！</w:t>
      </w:r>
    </w:p>
    <w:p w:rsidR="00DA45A4" w:rsidRDefault="00DA45A4" w:rsidP="00DA45A4">
      <w:pPr>
        <w:pStyle w:val="a1"/>
        <w:spacing w:line="360" w:lineRule="auto"/>
        <w:ind w:firstLine="570"/>
        <w:rPr>
          <w:rFonts w:ascii="宋体" w:hAnsi="宋体"/>
          <w:sz w:val="24"/>
          <w:szCs w:val="24"/>
        </w:rPr>
      </w:pPr>
    </w:p>
    <w:p w:rsidR="00DA45A4" w:rsidRDefault="00DA45A4" w:rsidP="00DA45A4">
      <w:pPr>
        <w:pStyle w:val="a1"/>
        <w:spacing w:line="480" w:lineRule="auto"/>
        <w:ind w:firstLine="570"/>
        <w:rPr>
          <w:rFonts w:ascii="宋体" w:hAnsi="宋体"/>
          <w:szCs w:val="21"/>
        </w:rPr>
      </w:pPr>
      <w:r>
        <w:rPr>
          <w:rFonts w:ascii="宋体" w:hAnsi="宋体" w:hint="eastAsia"/>
          <w:szCs w:val="21"/>
        </w:rPr>
        <w:t>声  明  人:</w:t>
      </w:r>
      <w:r>
        <w:rPr>
          <w:rFonts w:ascii="宋体" w:hAnsi="宋体" w:hint="eastAsia"/>
          <w:szCs w:val="21"/>
          <w:u w:val="single"/>
        </w:rPr>
        <w:t xml:space="preserve">                      </w:t>
      </w:r>
      <w:r>
        <w:rPr>
          <w:rFonts w:ascii="宋体" w:hAnsi="宋体" w:hint="eastAsia"/>
          <w:szCs w:val="21"/>
        </w:rPr>
        <w:t>(供应商名称、盖单位章)</w:t>
      </w:r>
    </w:p>
    <w:p w:rsidR="00DA45A4" w:rsidRDefault="00DA45A4" w:rsidP="00DA45A4">
      <w:pPr>
        <w:pStyle w:val="a1"/>
        <w:spacing w:line="480" w:lineRule="auto"/>
        <w:ind w:firstLine="573"/>
        <w:rPr>
          <w:rFonts w:ascii="宋体" w:hAnsi="宋体"/>
          <w:szCs w:val="21"/>
        </w:rPr>
      </w:pPr>
      <w:r>
        <w:rPr>
          <w:rFonts w:ascii="宋体" w:hAnsi="宋体" w:hint="eastAsia"/>
          <w:szCs w:val="21"/>
        </w:rPr>
        <w:t>法定代表人或委托代理人：</w:t>
      </w:r>
      <w:r>
        <w:rPr>
          <w:rFonts w:ascii="宋体" w:hAnsi="宋体" w:hint="eastAsia"/>
          <w:szCs w:val="21"/>
          <w:u w:val="single"/>
        </w:rPr>
        <w:t xml:space="preserve">                     </w:t>
      </w:r>
      <w:r w:rsidR="00410342">
        <w:rPr>
          <w:rFonts w:ascii="宋体" w:hAnsi="宋体" w:hint="eastAsia"/>
          <w:szCs w:val="21"/>
        </w:rPr>
        <w:t>（签名）</w:t>
      </w:r>
    </w:p>
    <w:p w:rsidR="00DA45A4" w:rsidRDefault="00DA45A4" w:rsidP="00DA45A4">
      <w:pPr>
        <w:pStyle w:val="a1"/>
        <w:spacing w:line="480" w:lineRule="auto"/>
        <w:ind w:firstLine="573"/>
        <w:rPr>
          <w:rFonts w:ascii="宋体" w:hAnsi="宋体"/>
          <w:szCs w:val="21"/>
        </w:rPr>
      </w:pPr>
      <w:r>
        <w:rPr>
          <w:rFonts w:ascii="宋体" w:hAnsi="宋体" w:hint="eastAsia"/>
          <w:szCs w:val="21"/>
        </w:rPr>
        <w:t>日      期：</w:t>
      </w:r>
      <w:r>
        <w:rPr>
          <w:rFonts w:ascii="宋体" w:hAnsi="宋体" w:hint="eastAsia"/>
          <w:szCs w:val="21"/>
          <w:u w:val="single"/>
        </w:rPr>
        <w:t xml:space="preserve">                      </w:t>
      </w:r>
      <w:r>
        <w:rPr>
          <w:rFonts w:ascii="宋体" w:hAnsi="宋体" w:hint="eastAsia"/>
          <w:szCs w:val="21"/>
        </w:rPr>
        <w:t xml:space="preserve">    </w:t>
      </w:r>
    </w:p>
    <w:p w:rsidR="00DA45A4" w:rsidRDefault="00DA45A4" w:rsidP="00DA45A4">
      <w:pPr>
        <w:spacing w:line="360" w:lineRule="auto"/>
        <w:ind w:firstLineChars="200" w:firstLine="420"/>
        <w:rPr>
          <w:rFonts w:ascii="仿宋_GB2312" w:eastAsia="仿宋_GB2312"/>
        </w:rPr>
      </w:pPr>
    </w:p>
    <w:p w:rsidR="00DA45A4" w:rsidRDefault="00DA45A4" w:rsidP="00DA45A4">
      <w:pPr>
        <w:spacing w:line="360" w:lineRule="auto"/>
        <w:ind w:firstLineChars="200" w:firstLine="420"/>
        <w:rPr>
          <w:rFonts w:ascii="仿宋_GB2312" w:eastAsia="仿宋_GB2312"/>
        </w:rPr>
      </w:pPr>
    </w:p>
    <w:p w:rsidR="00DA45A4" w:rsidRDefault="00DA45A4" w:rsidP="00DA45A4">
      <w:pPr>
        <w:tabs>
          <w:tab w:val="left" w:pos="3600"/>
        </w:tabs>
        <w:adjustRightInd w:val="0"/>
        <w:snapToGrid w:val="0"/>
        <w:jc w:val="center"/>
        <w:rPr>
          <w:rFonts w:ascii="黑体" w:eastAsia="黑体" w:hAnsi="宋体"/>
          <w:sz w:val="36"/>
          <w:szCs w:val="36"/>
        </w:rPr>
      </w:pPr>
    </w:p>
    <w:p w:rsidR="00DA45A4" w:rsidRDefault="00DA45A4" w:rsidP="00DA45A4">
      <w:pPr>
        <w:widowControl/>
        <w:jc w:val="left"/>
        <w:rPr>
          <w:rFonts w:ascii="黑体" w:eastAsia="黑体" w:hAnsi="宋体"/>
          <w:sz w:val="36"/>
          <w:szCs w:val="36"/>
        </w:rPr>
      </w:pPr>
      <w:r>
        <w:rPr>
          <w:rFonts w:ascii="黑体" w:eastAsia="黑体" w:hAnsi="宋体"/>
          <w:sz w:val="36"/>
          <w:szCs w:val="36"/>
        </w:rPr>
        <w:br w:type="page"/>
      </w:r>
    </w:p>
    <w:p w:rsidR="00DA45A4" w:rsidRDefault="00DA45A4" w:rsidP="00DA45A4">
      <w:pPr>
        <w:pStyle w:val="a1"/>
        <w:spacing w:line="360" w:lineRule="auto"/>
        <w:ind w:firstLine="0"/>
        <w:jc w:val="center"/>
        <w:rPr>
          <w:rFonts w:ascii="宋体" w:hAnsi="宋体"/>
          <w:b/>
          <w:color w:val="000000"/>
          <w:sz w:val="36"/>
          <w:szCs w:val="36"/>
        </w:rPr>
      </w:pPr>
      <w:r>
        <w:rPr>
          <w:rFonts w:ascii="宋体" w:hAnsi="宋体"/>
          <w:b/>
          <w:color w:val="000000"/>
          <w:sz w:val="36"/>
          <w:szCs w:val="36"/>
        </w:rPr>
        <w:lastRenderedPageBreak/>
        <w:t>10</w:t>
      </w:r>
      <w:r>
        <w:rPr>
          <w:rFonts w:ascii="宋体" w:hAnsi="宋体" w:hint="eastAsia"/>
          <w:b/>
          <w:color w:val="000000"/>
          <w:sz w:val="36"/>
          <w:szCs w:val="36"/>
        </w:rPr>
        <w:t>.特定资格证明材料</w:t>
      </w:r>
    </w:p>
    <w:p w:rsidR="00C873B6" w:rsidRPr="00CB3E8B" w:rsidRDefault="00C873B6" w:rsidP="00C873B6">
      <w:pPr>
        <w:pStyle w:val="a1"/>
        <w:spacing w:line="360" w:lineRule="auto"/>
        <w:ind w:firstLine="482"/>
        <w:rPr>
          <w:rFonts w:ascii="楷体" w:eastAsia="楷体" w:hAnsi="楷体"/>
          <w:color w:val="000000"/>
          <w:szCs w:val="21"/>
        </w:rPr>
      </w:pPr>
      <w:r w:rsidRPr="00CB3E8B">
        <w:rPr>
          <w:rFonts w:ascii="楷体" w:eastAsia="楷体" w:hAnsi="楷体" w:hint="eastAsia"/>
          <w:color w:val="000000"/>
          <w:szCs w:val="21"/>
        </w:rPr>
        <w:t>说明：供应商根据</w:t>
      </w:r>
      <w:r w:rsidR="008F1955">
        <w:rPr>
          <w:rFonts w:ascii="楷体" w:eastAsia="楷体" w:hAnsi="楷体" w:hint="eastAsia"/>
          <w:color w:val="000000"/>
          <w:szCs w:val="21"/>
        </w:rPr>
        <w:t>谈判文件</w:t>
      </w:r>
      <w:r w:rsidRPr="00CB3E8B">
        <w:rPr>
          <w:rFonts w:ascii="楷体" w:eastAsia="楷体" w:hAnsi="楷体" w:hint="eastAsia"/>
          <w:color w:val="000000"/>
          <w:szCs w:val="21"/>
        </w:rPr>
        <w:t>要求提供符合条件的特定资格（行政许可）证明材料</w:t>
      </w:r>
      <w:r>
        <w:rPr>
          <w:rFonts w:ascii="楷体" w:eastAsia="楷体" w:hAnsi="楷体" w:hint="eastAsia"/>
          <w:color w:val="000000"/>
        </w:rPr>
        <w:t>并加盖公章</w:t>
      </w:r>
      <w:r w:rsidRPr="00CB3E8B">
        <w:rPr>
          <w:rFonts w:ascii="楷体" w:eastAsia="楷体" w:hAnsi="楷体" w:hint="eastAsia"/>
          <w:color w:val="000000"/>
          <w:szCs w:val="21"/>
        </w:rPr>
        <w:t>，格式自定。</w:t>
      </w:r>
    </w:p>
    <w:p w:rsidR="00DA45A4" w:rsidRDefault="00DA45A4" w:rsidP="00DA45A4">
      <w:pPr>
        <w:adjustRightInd w:val="0"/>
        <w:snapToGrid w:val="0"/>
        <w:spacing w:line="360" w:lineRule="auto"/>
        <w:jc w:val="center"/>
        <w:rPr>
          <w:rFonts w:ascii="黑体" w:eastAsia="黑体"/>
          <w:sz w:val="72"/>
          <w:szCs w:val="72"/>
        </w:rPr>
      </w:pPr>
    </w:p>
    <w:p w:rsidR="00DA45A4" w:rsidRDefault="00DA45A4" w:rsidP="00DA45A4">
      <w:pPr>
        <w:rPr>
          <w:rFonts w:asciiTheme="minorEastAsia" w:eastAsiaTheme="minorEastAsia" w:hAnsiTheme="minorEastAsia"/>
          <w:szCs w:val="21"/>
          <w:lang w:val="zh-CN"/>
        </w:rPr>
      </w:pPr>
      <w:r>
        <w:rPr>
          <w:rFonts w:asciiTheme="minorEastAsia" w:eastAsiaTheme="minorEastAsia" w:hAnsiTheme="minorEastAsia" w:hint="eastAsia"/>
          <w:szCs w:val="21"/>
          <w:lang w:val="zh-CN"/>
        </w:rPr>
        <w:br w:type="page"/>
      </w:r>
    </w:p>
    <w:p w:rsidR="00C873B6" w:rsidRPr="00931A36" w:rsidRDefault="00C873B6" w:rsidP="00931A36">
      <w:pPr>
        <w:pStyle w:val="20"/>
        <w:spacing w:beforeLines="50" w:before="156" w:line="360" w:lineRule="auto"/>
        <w:ind w:firstLine="0"/>
        <w:jc w:val="center"/>
        <w:rPr>
          <w:rFonts w:ascii="宋体" w:hAnsi="宋体"/>
          <w:b/>
          <w:color w:val="000000"/>
          <w:sz w:val="36"/>
          <w:szCs w:val="36"/>
        </w:rPr>
      </w:pPr>
      <w:r w:rsidRPr="00CB3E8B">
        <w:rPr>
          <w:rFonts w:ascii="黑体" w:eastAsia="黑体" w:hAnsi="宋体"/>
          <w:color w:val="000000"/>
          <w:sz w:val="36"/>
          <w:szCs w:val="36"/>
        </w:rPr>
        <w:lastRenderedPageBreak/>
        <w:t>11</w:t>
      </w:r>
      <w:r w:rsidRPr="00CB3E8B">
        <w:rPr>
          <w:rFonts w:ascii="黑体" w:eastAsia="黑体" w:hAnsi="宋体" w:hint="eastAsia"/>
          <w:color w:val="000000"/>
          <w:sz w:val="36"/>
          <w:szCs w:val="36"/>
        </w:rPr>
        <w:t>.</w:t>
      </w:r>
      <w:r w:rsidR="000811DA" w:rsidRPr="000811DA">
        <w:rPr>
          <w:rFonts w:hint="eastAsia"/>
        </w:rPr>
        <w:t xml:space="preserve"> </w:t>
      </w:r>
      <w:r w:rsidR="000811DA" w:rsidRPr="000811DA">
        <w:rPr>
          <w:rFonts w:ascii="黑体" w:eastAsia="黑体" w:hAnsi="宋体" w:hint="eastAsia"/>
          <w:color w:val="000000"/>
          <w:sz w:val="36"/>
          <w:szCs w:val="36"/>
        </w:rPr>
        <w:t>供应商需补充的其他资格证明材料</w:t>
      </w:r>
    </w:p>
    <w:p w:rsidR="00535121" w:rsidRDefault="00535121" w:rsidP="00931A36">
      <w:pPr>
        <w:pStyle w:val="a1"/>
        <w:spacing w:line="360" w:lineRule="auto"/>
        <w:ind w:firstLine="482"/>
        <w:rPr>
          <w:rFonts w:ascii="楷体" w:eastAsia="楷体" w:hAnsi="楷体"/>
          <w:color w:val="000000"/>
          <w:szCs w:val="21"/>
        </w:rPr>
      </w:pPr>
    </w:p>
    <w:p w:rsidR="00DA45A4" w:rsidRDefault="00C873B6" w:rsidP="00931A36">
      <w:pPr>
        <w:pStyle w:val="a1"/>
        <w:spacing w:line="360" w:lineRule="auto"/>
        <w:ind w:firstLine="482"/>
        <w:rPr>
          <w:rFonts w:ascii="楷体" w:eastAsia="楷体" w:hAnsi="楷体"/>
          <w:color w:val="000000"/>
          <w:szCs w:val="21"/>
        </w:rPr>
      </w:pPr>
      <w:r w:rsidRPr="00CB3E8B">
        <w:rPr>
          <w:rFonts w:ascii="楷体" w:eastAsia="楷体" w:hAnsi="楷体" w:hint="eastAsia"/>
          <w:color w:val="000000"/>
          <w:szCs w:val="21"/>
        </w:rPr>
        <w:t>说明：供应商根据</w:t>
      </w:r>
      <w:r w:rsidR="008F1955">
        <w:rPr>
          <w:rFonts w:ascii="楷体" w:eastAsia="楷体" w:hAnsi="楷体" w:hint="eastAsia"/>
          <w:color w:val="000000"/>
          <w:szCs w:val="21"/>
        </w:rPr>
        <w:t>谈判文件</w:t>
      </w:r>
      <w:r w:rsidRPr="00CB3E8B">
        <w:rPr>
          <w:rFonts w:ascii="楷体" w:eastAsia="楷体" w:hAnsi="楷体" w:hint="eastAsia"/>
          <w:color w:val="000000"/>
          <w:szCs w:val="21"/>
        </w:rPr>
        <w:t>要求认为有必要补充说明的其他资格证明材料</w:t>
      </w:r>
      <w:r>
        <w:rPr>
          <w:rFonts w:ascii="楷体" w:eastAsia="楷体" w:hAnsi="楷体" w:hint="eastAsia"/>
          <w:color w:val="000000"/>
        </w:rPr>
        <w:t>并加盖公章</w:t>
      </w:r>
      <w:r w:rsidRPr="00CB3E8B">
        <w:rPr>
          <w:rFonts w:ascii="楷体" w:eastAsia="楷体" w:hAnsi="楷体" w:hint="eastAsia"/>
          <w:color w:val="000000"/>
          <w:szCs w:val="21"/>
        </w:rPr>
        <w:t>，格式自定。</w:t>
      </w:r>
    </w:p>
    <w:p w:rsidR="00DA45A4" w:rsidRDefault="00DA45A4" w:rsidP="00DA45A4">
      <w:pPr>
        <w:spacing w:afterLines="50" w:after="156" w:line="360" w:lineRule="auto"/>
        <w:rPr>
          <w:rFonts w:ascii="宋体" w:hAnsi="宋体"/>
          <w:b/>
          <w:sz w:val="36"/>
          <w:szCs w:val="36"/>
        </w:rPr>
      </w:pPr>
      <w:r>
        <w:rPr>
          <w:rFonts w:ascii="宋体" w:hAnsi="宋体" w:hint="eastAsia"/>
          <w:b/>
          <w:sz w:val="36"/>
          <w:szCs w:val="36"/>
        </w:rPr>
        <w:t xml:space="preserve"> </w:t>
      </w:r>
    </w:p>
    <w:p w:rsidR="00DA45A4" w:rsidRDefault="00DA45A4" w:rsidP="00DA45A4">
      <w:pPr>
        <w:pStyle w:val="a0"/>
        <w:ind w:firstLine="480"/>
        <w:rPr>
          <w:lang w:val="zh-CN"/>
        </w:rPr>
      </w:pPr>
    </w:p>
    <w:p w:rsidR="002B072A" w:rsidRDefault="002B072A"/>
    <w:sectPr w:rsidR="002B072A">
      <w:pgSz w:w="11907" w:h="16840"/>
      <w:pgMar w:top="1440" w:right="1474" w:bottom="1440" w:left="1474"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6D0" w:rsidRDefault="008466D0" w:rsidP="00DA45A4">
      <w:r>
        <w:separator/>
      </w:r>
    </w:p>
  </w:endnote>
  <w:endnote w:type="continuationSeparator" w:id="0">
    <w:p w:rsidR="008466D0" w:rsidRDefault="008466D0" w:rsidP="00DA4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华文中宋">
    <w:altName w:val="Malgun Gothic Semilight"/>
    <w:charset w:val="86"/>
    <w:family w:val="auto"/>
    <w:pitch w:val="variable"/>
    <w:sig w:usb0="00000000" w:usb1="080F0000" w:usb2="00000010" w:usb3="00000000" w:csb0="0004009F" w:csb1="00000000"/>
  </w:font>
  <w:font w:name="方正小标宋简体">
    <w:altName w:val="Microsoft YaHei UI"/>
    <w:charset w:val="86"/>
    <w:family w:val="script"/>
    <w:pitch w:val="fixed"/>
    <w:sig w:usb0="00000000" w:usb1="080E0000" w:usb2="00000010" w:usb3="00000000" w:csb0="00040000" w:csb1="00000000"/>
  </w:font>
  <w:font w:name="楷体_GB2312">
    <w:altName w:val="楷体"/>
    <w:charset w:val="86"/>
    <w:family w:val="modern"/>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18B" w:rsidRDefault="00D6018B">
    <w:pPr>
      <w:pStyle w:val="aa"/>
      <w:ind w:right="360"/>
      <w:jc w:val="center"/>
      <w:rPr>
        <w:kern w:val="0"/>
        <w:szCs w:val="21"/>
      </w:rPr>
    </w:pPr>
    <w:r>
      <w:rPr>
        <w:rFonts w:hint="eastAsia"/>
        <w:kern w:val="0"/>
        <w:szCs w:val="21"/>
      </w:rPr>
      <w:t>-------------------------------------------------------------------------------------------------------------</w:t>
    </w:r>
  </w:p>
  <w:p w:rsidR="00D6018B" w:rsidRDefault="00D6018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18B" w:rsidRDefault="00D6018B">
    <w:pPr>
      <w:pStyle w:val="a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18B" w:rsidRDefault="00D6018B">
    <w:pPr>
      <w:pStyle w:val="aa"/>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rPr>
      <w:t>4</w:t>
    </w:r>
    <w:r>
      <w:rPr>
        <w:rStyle w:val="af"/>
      </w:rPr>
      <w:fldChar w:fldCharType="end"/>
    </w:r>
  </w:p>
  <w:p w:rsidR="00D6018B" w:rsidRDefault="00D6018B">
    <w:pPr>
      <w:pStyle w:val="aa"/>
      <w:pBdr>
        <w:bottom w:val="single" w:sz="6" w:space="1" w:color="auto"/>
      </w:pBdr>
      <w:ind w:right="360"/>
      <w:rPr>
        <w:kern w:val="0"/>
        <w:szCs w:val="21"/>
      </w:rPr>
    </w:pPr>
  </w:p>
  <w:p w:rsidR="00D6018B" w:rsidRDefault="00D6018B">
    <w:pPr>
      <w:pStyle w:val="aa"/>
      <w:jc w:val="center"/>
      <w:rPr>
        <w:kern w:val="0"/>
        <w:szCs w:val="21"/>
      </w:rPr>
    </w:pPr>
    <w:r>
      <w:rPr>
        <w:rFonts w:hint="eastAsia"/>
        <w:kern w:val="0"/>
        <w:szCs w:val="21"/>
      </w:rPr>
      <w:t>第</w:t>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Pr>
        <w:kern w:val="0"/>
        <w:szCs w:val="21"/>
      </w:rPr>
      <w:fldChar w:fldCharType="begin"/>
    </w:r>
    <w:r>
      <w:rPr>
        <w:kern w:val="0"/>
        <w:szCs w:val="21"/>
      </w:rPr>
      <w:instrText xml:space="preserve"> NUMPAGES </w:instrText>
    </w:r>
    <w:r>
      <w:rPr>
        <w:kern w:val="0"/>
        <w:szCs w:val="21"/>
      </w:rPr>
      <w:fldChar w:fldCharType="separate"/>
    </w:r>
    <w:r>
      <w:rPr>
        <w:noProof/>
        <w:kern w:val="0"/>
        <w:szCs w:val="21"/>
      </w:rPr>
      <w:t>79</w:t>
    </w:r>
    <w:r>
      <w:rPr>
        <w:kern w:val="0"/>
        <w:szCs w:val="21"/>
      </w:rPr>
      <w:fldChar w:fldCharType="end"/>
    </w:r>
    <w:r>
      <w:rPr>
        <w:rFonts w:hint="eastAsia"/>
        <w:kern w:val="0"/>
        <w:szCs w:val="21"/>
      </w:rPr>
      <w:t xml:space="preserve"> </w:t>
    </w:r>
    <w:r>
      <w:rPr>
        <w:rFonts w:hint="eastAsia"/>
        <w:kern w:val="0"/>
        <w:szCs w:val="21"/>
      </w:rPr>
      <w:t>页</w:t>
    </w:r>
  </w:p>
  <w:p w:rsidR="00D6018B" w:rsidRDefault="00D6018B">
    <w:pPr>
      <w:pStyle w:val="aa"/>
      <w:jc w:val="both"/>
    </w:pPr>
    <w:r>
      <w:rPr>
        <w:rFonts w:hint="eastAsia"/>
        <w:kern w:val="0"/>
        <w:szCs w:val="21"/>
      </w:rPr>
      <w:t>联系电话：</w:t>
    </w:r>
    <w:r>
      <w:rPr>
        <w:rFonts w:hint="eastAsia"/>
        <w:kern w:val="0"/>
        <w:szCs w:val="21"/>
      </w:rPr>
      <w:t>029-88489987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18B" w:rsidRDefault="00D6018B">
    <w:pPr>
      <w:pStyle w:val="aa"/>
      <w:ind w:right="360"/>
      <w:jc w:val="center"/>
      <w:rPr>
        <w:kern w:val="0"/>
        <w:szCs w:val="21"/>
      </w:rPr>
    </w:pPr>
    <w:r>
      <w:rPr>
        <w:rFonts w:hint="eastAsia"/>
        <w:kern w:val="0"/>
        <w:szCs w:val="21"/>
      </w:rPr>
      <w:t>------------------------------------------------------------</w:t>
    </w: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CC6E74">
      <w:rPr>
        <w:noProof/>
        <w:kern w:val="0"/>
        <w:szCs w:val="21"/>
      </w:rPr>
      <w:t>21</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Pr>
        <w:kern w:val="0"/>
        <w:szCs w:val="21"/>
      </w:rPr>
      <w:fldChar w:fldCharType="begin"/>
    </w:r>
    <w:r>
      <w:rPr>
        <w:kern w:val="0"/>
        <w:szCs w:val="21"/>
      </w:rPr>
      <w:instrText xml:space="preserve"> NUMPAGES </w:instrText>
    </w:r>
    <w:r>
      <w:rPr>
        <w:kern w:val="0"/>
        <w:szCs w:val="21"/>
      </w:rPr>
      <w:fldChar w:fldCharType="separate"/>
    </w:r>
    <w:r w:rsidR="00CC6E74">
      <w:rPr>
        <w:noProof/>
        <w:kern w:val="0"/>
        <w:szCs w:val="21"/>
      </w:rPr>
      <w:t>79</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w:t>
    </w:r>
  </w:p>
  <w:p w:rsidR="00D6018B" w:rsidRDefault="00D6018B">
    <w:pPr>
      <w:pStyle w:val="aa"/>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18B" w:rsidRDefault="00D6018B">
    <w:pPr>
      <w:pStyle w:val="aa"/>
    </w:pPr>
    <w:r>
      <w:rPr>
        <w:rFonts w:hint="eastAsia"/>
        <w:kern w:val="0"/>
        <w:szCs w:val="21"/>
      </w:rPr>
      <w:t>------------------------------------------------------------</w:t>
    </w: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CC6E74">
      <w:rPr>
        <w:noProof/>
        <w:kern w:val="0"/>
        <w:szCs w:val="21"/>
      </w:rPr>
      <w:t>5</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Pr>
        <w:kern w:val="0"/>
        <w:szCs w:val="21"/>
      </w:rPr>
      <w:fldChar w:fldCharType="begin"/>
    </w:r>
    <w:r>
      <w:rPr>
        <w:kern w:val="0"/>
        <w:szCs w:val="21"/>
      </w:rPr>
      <w:instrText xml:space="preserve"> NUMPAGES </w:instrText>
    </w:r>
    <w:r>
      <w:rPr>
        <w:kern w:val="0"/>
        <w:szCs w:val="21"/>
      </w:rPr>
      <w:fldChar w:fldCharType="separate"/>
    </w:r>
    <w:r w:rsidR="00CC6E74">
      <w:rPr>
        <w:noProof/>
        <w:kern w:val="0"/>
        <w:szCs w:val="21"/>
      </w:rPr>
      <w:t>79</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18B" w:rsidRDefault="00D6018B">
    <w:pPr>
      <w:pStyle w:val="aa"/>
      <w:ind w:right="360"/>
      <w:jc w:val="center"/>
      <w:rPr>
        <w:kern w:val="0"/>
        <w:szCs w:val="21"/>
      </w:rPr>
    </w:pPr>
    <w:r>
      <w:rPr>
        <w:rFonts w:hint="eastAsia"/>
        <w:kern w:val="0"/>
        <w:szCs w:val="21"/>
      </w:rPr>
      <w:t>------------------------------------------------------------</w:t>
    </w: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CC6E74">
      <w:rPr>
        <w:noProof/>
        <w:kern w:val="0"/>
        <w:szCs w:val="21"/>
      </w:rPr>
      <w:t>46</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Pr>
        <w:kern w:val="0"/>
        <w:szCs w:val="21"/>
      </w:rPr>
      <w:fldChar w:fldCharType="begin"/>
    </w:r>
    <w:r>
      <w:rPr>
        <w:kern w:val="0"/>
        <w:szCs w:val="21"/>
      </w:rPr>
      <w:instrText xml:space="preserve"> NUMPAGES </w:instrText>
    </w:r>
    <w:r>
      <w:rPr>
        <w:kern w:val="0"/>
        <w:szCs w:val="21"/>
      </w:rPr>
      <w:fldChar w:fldCharType="separate"/>
    </w:r>
    <w:r w:rsidR="00CC6E74">
      <w:rPr>
        <w:noProof/>
        <w:kern w:val="0"/>
        <w:szCs w:val="21"/>
      </w:rPr>
      <w:t>79</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w:t>
    </w:r>
  </w:p>
  <w:p w:rsidR="00D6018B" w:rsidRDefault="00D6018B">
    <w:pPr>
      <w:pStyle w:val="aa"/>
      <w:jc w:val="center"/>
    </w:pPr>
    <w:r>
      <w:rPr>
        <w:rFonts w:hint="eastAsia"/>
        <w:kern w:val="0"/>
        <w:szCs w:val="21"/>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18B" w:rsidRDefault="00D6018B">
    <w:pPr>
      <w:pStyle w:val="aa"/>
      <w:ind w:right="360"/>
      <w:jc w:val="center"/>
      <w:rPr>
        <w:kern w:val="0"/>
        <w:szCs w:val="21"/>
      </w:rPr>
    </w:pPr>
    <w:r>
      <w:rPr>
        <w:rFonts w:hint="eastAsia"/>
        <w:kern w:val="0"/>
        <w:szCs w:val="21"/>
      </w:rPr>
      <w:t>------------------------------------------------------------</w:t>
    </w: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CC6E74">
      <w:rPr>
        <w:noProof/>
        <w:kern w:val="0"/>
        <w:szCs w:val="21"/>
      </w:rPr>
      <w:t>79</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Pr>
        <w:kern w:val="0"/>
        <w:szCs w:val="21"/>
      </w:rPr>
      <w:fldChar w:fldCharType="begin"/>
    </w:r>
    <w:r>
      <w:rPr>
        <w:kern w:val="0"/>
        <w:szCs w:val="21"/>
      </w:rPr>
      <w:instrText xml:space="preserve"> NUMPAGES </w:instrText>
    </w:r>
    <w:r>
      <w:rPr>
        <w:kern w:val="0"/>
        <w:szCs w:val="21"/>
      </w:rPr>
      <w:fldChar w:fldCharType="separate"/>
    </w:r>
    <w:r w:rsidR="00CC6E74">
      <w:rPr>
        <w:noProof/>
        <w:kern w:val="0"/>
        <w:szCs w:val="21"/>
      </w:rPr>
      <w:t>79</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w:t>
    </w:r>
  </w:p>
  <w:p w:rsidR="00D6018B" w:rsidRDefault="00D6018B">
    <w:pPr>
      <w:pStyle w:val="aa"/>
      <w:jc w:val="center"/>
    </w:pPr>
    <w:r>
      <w:rPr>
        <w:rFonts w:hint="eastAsia"/>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6D0" w:rsidRDefault="008466D0" w:rsidP="00DA45A4">
      <w:r>
        <w:separator/>
      </w:r>
    </w:p>
  </w:footnote>
  <w:footnote w:type="continuationSeparator" w:id="0">
    <w:p w:rsidR="008466D0" w:rsidRDefault="008466D0" w:rsidP="00DA45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18B" w:rsidRDefault="00D6018B">
    <w:pPr>
      <w:pStyle w:val="ab"/>
      <w:jc w:val="right"/>
      <w:rPr>
        <w:rFonts w:eastAsia="黑体"/>
      </w:rPr>
    </w:pPr>
    <w:r>
      <w:rPr>
        <w:rFonts w:eastAsia="黑体" w:hint="eastAsia"/>
      </w:rPr>
      <w:t>西安市公共卫生中心（西安市应急医疗中心）</w:t>
    </w:r>
    <w:r>
      <w:rPr>
        <w:rFonts w:eastAsia="黑体" w:hint="eastAsia"/>
      </w:rPr>
      <w:t>2023</w:t>
    </w:r>
    <w:r>
      <w:rPr>
        <w:rFonts w:eastAsia="黑体" w:hint="eastAsia"/>
      </w:rPr>
      <w:t>年监控维保</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18B" w:rsidRDefault="00D6018B">
    <w:pPr>
      <w:pStyle w:val="ab"/>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18B" w:rsidRDefault="00D6018B">
    <w:pPr>
      <w:pStyle w:val="ab"/>
      <w:jc w:val="both"/>
      <w:rPr>
        <w:rFonts w:ascii="楷体_GB2312" w:eastAsia="楷体_GB2312"/>
      </w:rPr>
    </w:pPr>
    <w:r>
      <w:rPr>
        <w:rFonts w:hint="eastAsia"/>
      </w:rPr>
      <w:t xml:space="preserve"> xxxxxxxxxxxxxxxxxxxxxxx</w:t>
    </w:r>
    <w:r>
      <w:rPr>
        <w:rFonts w:ascii="楷体_GB2312" w:eastAsia="楷体_GB2312" w:hint="eastAsia"/>
      </w:rPr>
      <w:t>采购项目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18B" w:rsidRPr="00DA45A4" w:rsidRDefault="00D6018B" w:rsidP="00DA45A4">
    <w:pPr>
      <w:pStyle w:val="ab"/>
      <w:rPr>
        <w:i/>
      </w:rPr>
    </w:pPr>
    <w:r>
      <w:rPr>
        <w:rFonts w:ascii="仿宋" w:eastAsia="仿宋" w:hAnsi="仿宋" w:hint="eastAsia"/>
      </w:rPr>
      <w:t xml:space="preserve"> </w:t>
    </w:r>
    <w:r>
      <w:rPr>
        <w:rFonts w:ascii="仿宋" w:eastAsia="仿宋" w:hAnsi="仿宋"/>
      </w:rPr>
      <w:t xml:space="preserve">         </w:t>
    </w:r>
    <w:r w:rsidRPr="00DA45A4">
      <w:rPr>
        <w:rFonts w:ascii="仿宋" w:eastAsia="仿宋" w:hAnsi="仿宋"/>
        <w:i/>
      </w:rPr>
      <w:t xml:space="preserve"> </w:t>
    </w:r>
    <w:r w:rsidRPr="00DA45A4">
      <w:rPr>
        <w:rFonts w:ascii="仿宋" w:eastAsia="仿宋" w:hAnsi="仿宋" w:hint="eastAsia"/>
        <w:i/>
      </w:rPr>
      <w:t>西安市常宁新区开发建设管理委员会西沣路以东、香积大街以南一宗储备土地文物勘探服务采购项目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18B" w:rsidRDefault="00D6018B">
    <w:pPr>
      <w:pStyle w:val="ab"/>
      <w:pBdr>
        <w:bottom w:val="none" w:sz="0" w:space="0" w:color="auto"/>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18B" w:rsidRPr="0088350B" w:rsidRDefault="00D6018B" w:rsidP="00B55D96">
    <w:pPr>
      <w:pStyle w:val="ab"/>
      <w:jc w:val="right"/>
      <w:rPr>
        <w:i/>
      </w:rPr>
    </w:pPr>
    <w:r w:rsidRPr="0088350B">
      <w:rPr>
        <w:rFonts w:ascii="宋体" w:hAnsi="宋体" w:hint="eastAsia"/>
        <w:bCs/>
        <w:i/>
        <w:kern w:val="0"/>
        <w:szCs w:val="21"/>
      </w:rPr>
      <w:t>西安市常宁新区开发建设管理委员会西沣路以东、香积大街以南一宗储备土地文物勘探服务采购项目</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18B" w:rsidRDefault="00D6018B">
    <w:pPr>
      <w:pStyle w:val="ab"/>
      <w:jc w:val="right"/>
    </w:pPr>
    <w:r w:rsidRPr="00DA45A4">
      <w:rPr>
        <w:rFonts w:ascii="仿宋" w:eastAsia="仿宋" w:hAnsi="仿宋" w:hint="eastAsia"/>
        <w:i/>
      </w:rPr>
      <w:t>西安市常宁新区开发建设管理委员会西沣路以东、香积大街以南一宗储备土地文物勘探服务采购项目</w:t>
    </w:r>
    <w:r>
      <w:rPr>
        <w:rFonts w:ascii="黑体" w:eastAsia="黑体" w:hAnsi="黑体" w:cs="黑体" w:hint="eastAsia"/>
        <w:i/>
        <w:iCs/>
      </w:rPr>
      <w:t xml:space="preserve"> </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18B" w:rsidRDefault="00D6018B">
    <w:pPr>
      <w:pStyle w:val="ab"/>
      <w:jc w:val="right"/>
    </w:pPr>
    <w:r w:rsidRPr="00DA45A4">
      <w:rPr>
        <w:rFonts w:ascii="仿宋" w:eastAsia="仿宋" w:hAnsi="仿宋" w:hint="eastAsia"/>
        <w:i/>
      </w:rPr>
      <w:t>西安市常宁新区开发建设管理委员会西沣路以东、香积大街以南一宗储备土地文物勘探服务采购项目</w:t>
    </w:r>
    <w:r>
      <w:rPr>
        <w:rFonts w:ascii="黑体" w:eastAsia="黑体" w:hAnsi="黑体" w:cs="黑体" w:hint="eastAsia"/>
        <w:i/>
        <w:iCs/>
      </w:rPr>
      <w:t xml:space="preserve"> </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DBC09D9"/>
    <w:multiLevelType w:val="singleLevel"/>
    <w:tmpl w:val="CDBC09D9"/>
    <w:lvl w:ilvl="0">
      <w:start w:val="1"/>
      <w:numFmt w:val="decimal"/>
      <w:lvlText w:val="%1."/>
      <w:lvlJc w:val="left"/>
      <w:pPr>
        <w:ind w:left="425" w:hanging="425"/>
      </w:pPr>
      <w:rPr>
        <w:rFonts w:hint="default"/>
      </w:rPr>
    </w:lvl>
  </w:abstractNum>
  <w:abstractNum w:abstractNumId="1">
    <w:nsid w:val="32714F5E"/>
    <w:multiLevelType w:val="multilevel"/>
    <w:tmpl w:val="32714F5E"/>
    <w:lvl w:ilvl="0">
      <w:start w:val="1"/>
      <w:numFmt w:val="chineseCountingThousand"/>
      <w:suff w:val="nothing"/>
      <w:lvlText w:val="第%1章"/>
      <w:lvlJc w:val="left"/>
      <w:pPr>
        <w:ind w:left="0" w:firstLine="0"/>
      </w:pPr>
      <w:rPr>
        <w:rFonts w:ascii="仿宋_GB2312" w:eastAsia="仿宋_GB2312" w:hint="eastAsia"/>
        <w:sz w:val="4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2">
    <w:nsid w:val="3E4A5899"/>
    <w:multiLevelType w:val="multilevel"/>
    <w:tmpl w:val="3E4A5899"/>
    <w:lvl w:ilvl="0">
      <w:start w:val="4"/>
      <w:numFmt w:val="bullet"/>
      <w:lvlText w:val="□"/>
      <w:lvlJc w:val="left"/>
      <w:pPr>
        <w:tabs>
          <w:tab w:val="left" w:pos="570"/>
        </w:tabs>
        <w:ind w:left="570" w:hanging="360"/>
      </w:pPr>
      <w:rPr>
        <w:rFonts w:ascii="宋体" w:eastAsia="宋体" w:hAnsi="宋体" w:cs="Times New Roman" w:hint="eastAsia"/>
      </w:rPr>
    </w:lvl>
    <w:lvl w:ilvl="1">
      <w:start w:val="1"/>
      <w:numFmt w:val="bullet"/>
      <w:lvlText w:val=""/>
      <w:lvlJc w:val="left"/>
      <w:pPr>
        <w:tabs>
          <w:tab w:val="left" w:pos="1050"/>
        </w:tabs>
        <w:ind w:left="1050" w:hanging="420"/>
      </w:pPr>
      <w:rPr>
        <w:rFonts w:ascii="Wingdings" w:hAnsi="Wingdings" w:hint="default"/>
      </w:rPr>
    </w:lvl>
    <w:lvl w:ilvl="2">
      <w:start w:val="1"/>
      <w:numFmt w:val="bullet"/>
      <w:lvlText w:val=""/>
      <w:lvlJc w:val="left"/>
      <w:pPr>
        <w:tabs>
          <w:tab w:val="left" w:pos="1470"/>
        </w:tabs>
        <w:ind w:left="1470" w:hanging="420"/>
      </w:pPr>
      <w:rPr>
        <w:rFonts w:ascii="Wingdings" w:hAnsi="Wingdings" w:hint="default"/>
      </w:rPr>
    </w:lvl>
    <w:lvl w:ilvl="3">
      <w:start w:val="1"/>
      <w:numFmt w:val="bullet"/>
      <w:lvlText w:val=""/>
      <w:lvlJc w:val="left"/>
      <w:pPr>
        <w:tabs>
          <w:tab w:val="left" w:pos="1890"/>
        </w:tabs>
        <w:ind w:left="1890" w:hanging="420"/>
      </w:pPr>
      <w:rPr>
        <w:rFonts w:ascii="Wingdings" w:hAnsi="Wingdings" w:hint="default"/>
      </w:rPr>
    </w:lvl>
    <w:lvl w:ilvl="4">
      <w:start w:val="1"/>
      <w:numFmt w:val="bullet"/>
      <w:lvlText w:val=""/>
      <w:lvlJc w:val="left"/>
      <w:pPr>
        <w:tabs>
          <w:tab w:val="left" w:pos="2310"/>
        </w:tabs>
        <w:ind w:left="2310" w:hanging="420"/>
      </w:pPr>
      <w:rPr>
        <w:rFonts w:ascii="Wingdings" w:hAnsi="Wingdings" w:hint="default"/>
      </w:rPr>
    </w:lvl>
    <w:lvl w:ilvl="5">
      <w:start w:val="1"/>
      <w:numFmt w:val="bullet"/>
      <w:lvlText w:val=""/>
      <w:lvlJc w:val="left"/>
      <w:pPr>
        <w:tabs>
          <w:tab w:val="left" w:pos="2730"/>
        </w:tabs>
        <w:ind w:left="2730" w:hanging="420"/>
      </w:pPr>
      <w:rPr>
        <w:rFonts w:ascii="Wingdings" w:hAnsi="Wingdings" w:hint="default"/>
      </w:rPr>
    </w:lvl>
    <w:lvl w:ilvl="6">
      <w:start w:val="1"/>
      <w:numFmt w:val="bullet"/>
      <w:lvlText w:val=""/>
      <w:lvlJc w:val="left"/>
      <w:pPr>
        <w:tabs>
          <w:tab w:val="left" w:pos="3150"/>
        </w:tabs>
        <w:ind w:left="3150" w:hanging="420"/>
      </w:pPr>
      <w:rPr>
        <w:rFonts w:ascii="Wingdings" w:hAnsi="Wingdings" w:hint="default"/>
      </w:rPr>
    </w:lvl>
    <w:lvl w:ilvl="7">
      <w:start w:val="1"/>
      <w:numFmt w:val="bullet"/>
      <w:lvlText w:val=""/>
      <w:lvlJc w:val="left"/>
      <w:pPr>
        <w:tabs>
          <w:tab w:val="left" w:pos="3570"/>
        </w:tabs>
        <w:ind w:left="3570" w:hanging="420"/>
      </w:pPr>
      <w:rPr>
        <w:rFonts w:ascii="Wingdings" w:hAnsi="Wingdings" w:hint="default"/>
      </w:rPr>
    </w:lvl>
    <w:lvl w:ilvl="8">
      <w:start w:val="1"/>
      <w:numFmt w:val="bullet"/>
      <w:lvlText w:val=""/>
      <w:lvlJc w:val="left"/>
      <w:pPr>
        <w:tabs>
          <w:tab w:val="left" w:pos="3990"/>
        </w:tabs>
        <w:ind w:left="3990" w:hanging="420"/>
      </w:pPr>
      <w:rPr>
        <w:rFonts w:ascii="Wingdings" w:hAnsi="Wingdings" w:hint="default"/>
      </w:rPr>
    </w:lvl>
  </w:abstractNum>
  <w:abstractNum w:abstractNumId="3">
    <w:nsid w:val="5BCD0503"/>
    <w:multiLevelType w:val="hybridMultilevel"/>
    <w:tmpl w:val="D0085E28"/>
    <w:lvl w:ilvl="0" w:tplc="9FE217EC">
      <w:start w:val="3"/>
      <w:numFmt w:val="bullet"/>
      <w:lvlText w:val="□"/>
      <w:lvlJc w:val="left"/>
      <w:pPr>
        <w:ind w:left="570" w:hanging="360"/>
      </w:pPr>
      <w:rPr>
        <w:rFonts w:ascii="宋体" w:eastAsia="宋体" w:hAnsi="宋体" w:cs="宋体" w:hint="eastAsia"/>
        <w:color w:val="000000"/>
      </w:rPr>
    </w:lvl>
    <w:lvl w:ilvl="1" w:tplc="04090003" w:tentative="1">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abstractNum w:abstractNumId="4">
    <w:nsid w:val="61289B7E"/>
    <w:multiLevelType w:val="singleLevel"/>
    <w:tmpl w:val="61289B7E"/>
    <w:lvl w:ilvl="0">
      <w:start w:val="5"/>
      <w:numFmt w:val="decimal"/>
      <w:suff w:val="nothing"/>
      <w:lvlText w:val="%1."/>
      <w:lvlJc w:val="left"/>
    </w:lvl>
  </w:abstractNum>
  <w:abstractNum w:abstractNumId="5">
    <w:nsid w:val="74C31C66"/>
    <w:multiLevelType w:val="hybridMultilevel"/>
    <w:tmpl w:val="3014FDD0"/>
    <w:lvl w:ilvl="0" w:tplc="8D347B6A">
      <w:start w:val="1"/>
      <w:numFmt w:val="japaneseCounting"/>
      <w:lvlText w:val="第%1条"/>
      <w:lvlJc w:val="left"/>
      <w:pPr>
        <w:ind w:left="915" w:hanging="915"/>
      </w:pPr>
      <w:rPr>
        <w:rFonts w:cs="Times New Roman"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81C0974"/>
    <w:multiLevelType w:val="hybridMultilevel"/>
    <w:tmpl w:val="EFB0E64E"/>
    <w:lvl w:ilvl="0" w:tplc="2E1655E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3"/>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5A4"/>
    <w:rsid w:val="0000064E"/>
    <w:rsid w:val="0000758B"/>
    <w:rsid w:val="00016AFB"/>
    <w:rsid w:val="000811DA"/>
    <w:rsid w:val="00086E26"/>
    <w:rsid w:val="000F582B"/>
    <w:rsid w:val="00135559"/>
    <w:rsid w:val="00150DC0"/>
    <w:rsid w:val="00165E4D"/>
    <w:rsid w:val="00187E5E"/>
    <w:rsid w:val="001C6B2C"/>
    <w:rsid w:val="001E5565"/>
    <w:rsid w:val="001F6375"/>
    <w:rsid w:val="002B072A"/>
    <w:rsid w:val="002E2CFA"/>
    <w:rsid w:val="002E6171"/>
    <w:rsid w:val="00326C12"/>
    <w:rsid w:val="00331A87"/>
    <w:rsid w:val="00366398"/>
    <w:rsid w:val="003850C0"/>
    <w:rsid w:val="003E19ED"/>
    <w:rsid w:val="003E33B5"/>
    <w:rsid w:val="00410342"/>
    <w:rsid w:val="004E32C5"/>
    <w:rsid w:val="00523FB5"/>
    <w:rsid w:val="00527BE1"/>
    <w:rsid w:val="00535121"/>
    <w:rsid w:val="00563081"/>
    <w:rsid w:val="00587CA5"/>
    <w:rsid w:val="005E517D"/>
    <w:rsid w:val="00615859"/>
    <w:rsid w:val="00617C62"/>
    <w:rsid w:val="00636543"/>
    <w:rsid w:val="00644972"/>
    <w:rsid w:val="00690C73"/>
    <w:rsid w:val="006C209D"/>
    <w:rsid w:val="00732A1F"/>
    <w:rsid w:val="00755BD9"/>
    <w:rsid w:val="007B4769"/>
    <w:rsid w:val="007F3F12"/>
    <w:rsid w:val="00801F5A"/>
    <w:rsid w:val="0081616F"/>
    <w:rsid w:val="00841849"/>
    <w:rsid w:val="00844546"/>
    <w:rsid w:val="008466D0"/>
    <w:rsid w:val="008A30C5"/>
    <w:rsid w:val="008B2E3E"/>
    <w:rsid w:val="008E2787"/>
    <w:rsid w:val="008F1955"/>
    <w:rsid w:val="00901725"/>
    <w:rsid w:val="00931A36"/>
    <w:rsid w:val="00943B4B"/>
    <w:rsid w:val="00943E74"/>
    <w:rsid w:val="009932FD"/>
    <w:rsid w:val="009C3A1F"/>
    <w:rsid w:val="009C5C43"/>
    <w:rsid w:val="009E1FD4"/>
    <w:rsid w:val="00A30E56"/>
    <w:rsid w:val="00A43A46"/>
    <w:rsid w:val="00A45166"/>
    <w:rsid w:val="00A46729"/>
    <w:rsid w:val="00AC18B7"/>
    <w:rsid w:val="00AE1F65"/>
    <w:rsid w:val="00AF7634"/>
    <w:rsid w:val="00B55D96"/>
    <w:rsid w:val="00B70A59"/>
    <w:rsid w:val="00BC4A19"/>
    <w:rsid w:val="00C03451"/>
    <w:rsid w:val="00C873B6"/>
    <w:rsid w:val="00CC6E74"/>
    <w:rsid w:val="00CF2A6E"/>
    <w:rsid w:val="00CF5BA1"/>
    <w:rsid w:val="00D01F94"/>
    <w:rsid w:val="00D04C9C"/>
    <w:rsid w:val="00D6018B"/>
    <w:rsid w:val="00DA1ADA"/>
    <w:rsid w:val="00DA45A4"/>
    <w:rsid w:val="00DE5A60"/>
    <w:rsid w:val="00E10A94"/>
    <w:rsid w:val="00E82509"/>
    <w:rsid w:val="00EC311E"/>
    <w:rsid w:val="00EC638D"/>
    <w:rsid w:val="00ED1C1A"/>
    <w:rsid w:val="00F1106E"/>
    <w:rsid w:val="00F1135D"/>
    <w:rsid w:val="00F37C1E"/>
    <w:rsid w:val="00F74D0B"/>
    <w:rsid w:val="00FA2D72"/>
    <w:rsid w:val="00FC5211"/>
    <w:rsid w:val="00FF2FD4"/>
    <w:rsid w:val="00FF7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D53A40D-9BBB-4F1E-9678-B8AD398D0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DA45A4"/>
    <w:pPr>
      <w:widowControl w:val="0"/>
      <w:jc w:val="both"/>
    </w:pPr>
    <w:rPr>
      <w:rFonts w:ascii="Times New Roman" w:eastAsia="宋体" w:hAnsi="Times New Roman" w:cs="Times New Roman"/>
      <w:szCs w:val="24"/>
    </w:rPr>
  </w:style>
  <w:style w:type="paragraph" w:styleId="1">
    <w:name w:val="heading 1"/>
    <w:basedOn w:val="a"/>
    <w:next w:val="a"/>
    <w:link w:val="1Char"/>
    <w:qFormat/>
    <w:rsid w:val="00DA45A4"/>
    <w:pPr>
      <w:keepNext/>
      <w:keepLines/>
      <w:spacing w:before="340" w:after="330" w:line="576" w:lineRule="auto"/>
      <w:outlineLvl w:val="0"/>
    </w:pPr>
    <w:rPr>
      <w:b/>
      <w:kern w:val="44"/>
      <w:sz w:val="32"/>
      <w:szCs w:val="20"/>
    </w:rPr>
  </w:style>
  <w:style w:type="paragraph" w:styleId="2">
    <w:name w:val="heading 2"/>
    <w:basedOn w:val="a"/>
    <w:next w:val="a1"/>
    <w:link w:val="2Char"/>
    <w:qFormat/>
    <w:rsid w:val="00DA45A4"/>
    <w:pPr>
      <w:keepNext/>
      <w:keepLines/>
      <w:spacing w:before="260" w:after="260" w:line="500" w:lineRule="exact"/>
      <w:outlineLvl w:val="1"/>
    </w:pPr>
    <w:rPr>
      <w:rFonts w:ascii="Arial" w:eastAsia="黑体" w:hAnsi="Arial"/>
      <w:b/>
      <w:sz w:val="28"/>
      <w:szCs w:val="20"/>
    </w:rPr>
  </w:style>
  <w:style w:type="paragraph" w:styleId="3">
    <w:name w:val="heading 3"/>
    <w:aliases w:val="小标题,章标题1,h3,Bold Head,bh,level_3,PIM 3,H3,Level 3 Head,第二层条,sect1.2.3,sect1.2.31,sect1.2.32,sect1.2.311,sect1.2.33,sect1.2.312,l3,CT,3rd level,HeadC,3,Heading 3 - old,ISO2,L3,sl3,Heading 3under,- Maj Side,BOD 0,heading 3,prop3,3heading,Heading 31"/>
    <w:basedOn w:val="a"/>
    <w:next w:val="a1"/>
    <w:link w:val="3Char"/>
    <w:uiPriority w:val="9"/>
    <w:qFormat/>
    <w:rsid w:val="00DA45A4"/>
    <w:pPr>
      <w:keepNext/>
      <w:keepLines/>
      <w:spacing w:before="260" w:after="260" w:line="412" w:lineRule="auto"/>
      <w:outlineLvl w:val="2"/>
    </w:pPr>
    <w:rPr>
      <w:b/>
      <w:sz w:val="32"/>
      <w:szCs w:val="20"/>
    </w:rPr>
  </w:style>
  <w:style w:type="paragraph" w:styleId="4">
    <w:name w:val="heading 4"/>
    <w:basedOn w:val="a"/>
    <w:next w:val="a"/>
    <w:link w:val="4Char"/>
    <w:qFormat/>
    <w:rsid w:val="00DA45A4"/>
    <w:pPr>
      <w:keepNext/>
      <w:keepLines/>
      <w:spacing w:before="280" w:after="290" w:line="376" w:lineRule="auto"/>
      <w:outlineLvl w:val="3"/>
    </w:pPr>
    <w:rPr>
      <w:rFonts w:ascii="Arial" w:eastAsia="黑体" w:hAnsi="Arial"/>
      <w:b/>
      <w:bCs/>
      <w:sz w:val="28"/>
      <w:szCs w:val="28"/>
    </w:rPr>
  </w:style>
  <w:style w:type="paragraph" w:styleId="5">
    <w:name w:val="heading 5"/>
    <w:basedOn w:val="a"/>
    <w:next w:val="a1"/>
    <w:link w:val="5Char"/>
    <w:qFormat/>
    <w:rsid w:val="00DA45A4"/>
    <w:pPr>
      <w:keepNext/>
      <w:keepLines/>
      <w:numPr>
        <w:ilvl w:val="4"/>
        <w:numId w:val="1"/>
      </w:numPr>
      <w:spacing w:before="280" w:after="290" w:line="372" w:lineRule="auto"/>
      <w:outlineLvl w:val="4"/>
    </w:pPr>
    <w:rPr>
      <w:b/>
      <w:sz w:val="28"/>
    </w:rPr>
  </w:style>
  <w:style w:type="paragraph" w:styleId="6">
    <w:name w:val="heading 6"/>
    <w:basedOn w:val="a"/>
    <w:next w:val="a1"/>
    <w:link w:val="6Char"/>
    <w:qFormat/>
    <w:rsid w:val="00DA45A4"/>
    <w:pPr>
      <w:keepNext/>
      <w:keepLines/>
      <w:numPr>
        <w:ilvl w:val="5"/>
        <w:numId w:val="1"/>
      </w:numPr>
      <w:spacing w:before="240" w:after="64" w:line="316" w:lineRule="auto"/>
      <w:outlineLvl w:val="5"/>
    </w:pPr>
    <w:rPr>
      <w:rFonts w:ascii="Arial" w:eastAsia="黑体" w:hAnsi="Arial"/>
      <w:b/>
      <w:sz w:val="24"/>
    </w:rPr>
  </w:style>
  <w:style w:type="paragraph" w:styleId="7">
    <w:name w:val="heading 7"/>
    <w:basedOn w:val="a"/>
    <w:next w:val="a1"/>
    <w:link w:val="7Char"/>
    <w:qFormat/>
    <w:rsid w:val="00DA45A4"/>
    <w:pPr>
      <w:keepNext/>
      <w:keepLines/>
      <w:numPr>
        <w:ilvl w:val="6"/>
        <w:numId w:val="1"/>
      </w:numPr>
      <w:spacing w:before="240" w:after="64" w:line="316" w:lineRule="auto"/>
      <w:outlineLvl w:val="6"/>
    </w:pPr>
    <w:rPr>
      <w:b/>
      <w:sz w:val="24"/>
    </w:rPr>
  </w:style>
  <w:style w:type="paragraph" w:styleId="8">
    <w:name w:val="heading 8"/>
    <w:basedOn w:val="a"/>
    <w:next w:val="a1"/>
    <w:link w:val="8Char"/>
    <w:qFormat/>
    <w:rsid w:val="00DA45A4"/>
    <w:pPr>
      <w:keepNext/>
      <w:keepLines/>
      <w:numPr>
        <w:ilvl w:val="7"/>
        <w:numId w:val="1"/>
      </w:numPr>
      <w:spacing w:before="240" w:after="64" w:line="316" w:lineRule="auto"/>
      <w:outlineLvl w:val="7"/>
    </w:pPr>
    <w:rPr>
      <w:rFonts w:ascii="Arial" w:eastAsia="黑体" w:hAnsi="Arial"/>
      <w:sz w:val="24"/>
    </w:rPr>
  </w:style>
  <w:style w:type="paragraph" w:styleId="9">
    <w:name w:val="heading 9"/>
    <w:basedOn w:val="a"/>
    <w:next w:val="a1"/>
    <w:link w:val="9Char"/>
    <w:qFormat/>
    <w:rsid w:val="00DA45A4"/>
    <w:pPr>
      <w:keepNext/>
      <w:keepLines/>
      <w:numPr>
        <w:ilvl w:val="8"/>
        <w:numId w:val="1"/>
      </w:numPr>
      <w:spacing w:before="240" w:after="64" w:line="316" w:lineRule="auto"/>
      <w:outlineLvl w:val="8"/>
    </w:pPr>
    <w:rPr>
      <w:rFonts w:ascii="Arial" w:eastAsia="黑体"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basedOn w:val="a2"/>
    <w:link w:val="1"/>
    <w:rsid w:val="00DA45A4"/>
    <w:rPr>
      <w:rFonts w:ascii="Times New Roman" w:eastAsia="宋体" w:hAnsi="Times New Roman" w:cs="Times New Roman"/>
      <w:b/>
      <w:kern w:val="44"/>
      <w:sz w:val="32"/>
      <w:szCs w:val="20"/>
    </w:rPr>
  </w:style>
  <w:style w:type="character" w:customStyle="1" w:styleId="2Char">
    <w:name w:val="标题 2 Char"/>
    <w:basedOn w:val="a2"/>
    <w:link w:val="2"/>
    <w:qFormat/>
    <w:rsid w:val="00DA45A4"/>
    <w:rPr>
      <w:rFonts w:ascii="Arial" w:eastAsia="黑体" w:hAnsi="Arial" w:cs="Times New Roman"/>
      <w:b/>
      <w:sz w:val="28"/>
      <w:szCs w:val="20"/>
    </w:rPr>
  </w:style>
  <w:style w:type="character" w:customStyle="1" w:styleId="3Char">
    <w:name w:val="标题 3 Char"/>
    <w:aliases w:val="小标题 Char,章标题1 Char,h3 Char,Bold Head Char,bh Char,level_3 Char,PIM 3 Char,H3 Char,Level 3 Head Char,第二层条 Char,sect1.2.3 Char,sect1.2.31 Char,sect1.2.32 Char,sect1.2.311 Char,sect1.2.33 Char,sect1.2.312 Char,l3 Char,CT Char,3rd level Char"/>
    <w:basedOn w:val="a2"/>
    <w:link w:val="3"/>
    <w:uiPriority w:val="9"/>
    <w:qFormat/>
    <w:rsid w:val="00DA45A4"/>
    <w:rPr>
      <w:rFonts w:ascii="Times New Roman" w:eastAsia="宋体" w:hAnsi="Times New Roman" w:cs="Times New Roman"/>
      <w:b/>
      <w:sz w:val="32"/>
      <w:szCs w:val="20"/>
    </w:rPr>
  </w:style>
  <w:style w:type="character" w:customStyle="1" w:styleId="4Char">
    <w:name w:val="标题 4 Char"/>
    <w:basedOn w:val="a2"/>
    <w:link w:val="4"/>
    <w:rsid w:val="00DA45A4"/>
    <w:rPr>
      <w:rFonts w:ascii="Arial" w:eastAsia="黑体" w:hAnsi="Arial" w:cs="Times New Roman"/>
      <w:b/>
      <w:bCs/>
      <w:sz w:val="28"/>
      <w:szCs w:val="28"/>
    </w:rPr>
  </w:style>
  <w:style w:type="character" w:customStyle="1" w:styleId="5Char">
    <w:name w:val="标题 5 Char"/>
    <w:basedOn w:val="a2"/>
    <w:link w:val="5"/>
    <w:rsid w:val="00DA45A4"/>
    <w:rPr>
      <w:rFonts w:ascii="Times New Roman" w:eastAsia="宋体" w:hAnsi="Times New Roman" w:cs="Times New Roman"/>
      <w:b/>
      <w:sz w:val="28"/>
      <w:szCs w:val="24"/>
    </w:rPr>
  </w:style>
  <w:style w:type="character" w:customStyle="1" w:styleId="6Char">
    <w:name w:val="标题 6 Char"/>
    <w:basedOn w:val="a2"/>
    <w:link w:val="6"/>
    <w:rsid w:val="00DA45A4"/>
    <w:rPr>
      <w:rFonts w:ascii="Arial" w:eastAsia="黑体" w:hAnsi="Arial" w:cs="Times New Roman"/>
      <w:b/>
      <w:sz w:val="24"/>
      <w:szCs w:val="24"/>
    </w:rPr>
  </w:style>
  <w:style w:type="character" w:customStyle="1" w:styleId="7Char">
    <w:name w:val="标题 7 Char"/>
    <w:basedOn w:val="a2"/>
    <w:link w:val="7"/>
    <w:qFormat/>
    <w:rsid w:val="00DA45A4"/>
    <w:rPr>
      <w:rFonts w:ascii="Times New Roman" w:eastAsia="宋体" w:hAnsi="Times New Roman" w:cs="Times New Roman"/>
      <w:b/>
      <w:sz w:val="24"/>
      <w:szCs w:val="24"/>
    </w:rPr>
  </w:style>
  <w:style w:type="character" w:customStyle="1" w:styleId="8Char">
    <w:name w:val="标题 8 Char"/>
    <w:basedOn w:val="a2"/>
    <w:link w:val="8"/>
    <w:rsid w:val="00DA45A4"/>
    <w:rPr>
      <w:rFonts w:ascii="Arial" w:eastAsia="黑体" w:hAnsi="Arial" w:cs="Times New Roman"/>
      <w:sz w:val="24"/>
      <w:szCs w:val="24"/>
    </w:rPr>
  </w:style>
  <w:style w:type="character" w:customStyle="1" w:styleId="9Char">
    <w:name w:val="标题 9 Char"/>
    <w:basedOn w:val="a2"/>
    <w:link w:val="9"/>
    <w:rsid w:val="00DA45A4"/>
    <w:rPr>
      <w:rFonts w:ascii="Arial" w:eastAsia="黑体" w:hAnsi="Arial" w:cs="Times New Roman"/>
      <w:szCs w:val="24"/>
    </w:rPr>
  </w:style>
  <w:style w:type="paragraph" w:customStyle="1" w:styleId="a0">
    <w:name w:val="文档正文"/>
    <w:basedOn w:val="a"/>
    <w:uiPriority w:val="99"/>
    <w:qFormat/>
    <w:rsid w:val="00DA45A4"/>
    <w:pPr>
      <w:adjustRightInd w:val="0"/>
      <w:spacing w:line="400" w:lineRule="atLeast"/>
      <w:ind w:firstLineChars="200" w:firstLine="420"/>
      <w:jc w:val="left"/>
      <w:textAlignment w:val="baseline"/>
    </w:pPr>
    <w:rPr>
      <w:rFonts w:ascii="宋体" w:hAnsi="宋体"/>
      <w:kern w:val="0"/>
      <w:sz w:val="24"/>
      <w:szCs w:val="20"/>
    </w:rPr>
  </w:style>
  <w:style w:type="paragraph" w:styleId="a1">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next w:val="a"/>
    <w:link w:val="Char"/>
    <w:qFormat/>
    <w:rsid w:val="00DA45A4"/>
    <w:pPr>
      <w:ind w:firstLine="420"/>
    </w:pPr>
    <w:rPr>
      <w:szCs w:val="20"/>
    </w:rPr>
  </w:style>
  <w:style w:type="paragraph" w:styleId="a5">
    <w:name w:val="annotation text"/>
    <w:basedOn w:val="a"/>
    <w:link w:val="Char0"/>
    <w:qFormat/>
    <w:rsid w:val="00DA45A4"/>
    <w:pPr>
      <w:jc w:val="left"/>
    </w:pPr>
  </w:style>
  <w:style w:type="character" w:customStyle="1" w:styleId="Char0">
    <w:name w:val="批注文字 Char"/>
    <w:basedOn w:val="a2"/>
    <w:link w:val="a5"/>
    <w:rsid w:val="00DA45A4"/>
    <w:rPr>
      <w:rFonts w:ascii="Times New Roman" w:eastAsia="宋体" w:hAnsi="Times New Roman" w:cs="Times New Roman"/>
      <w:szCs w:val="24"/>
    </w:rPr>
  </w:style>
  <w:style w:type="paragraph" w:styleId="a6">
    <w:name w:val="Body Text"/>
    <w:basedOn w:val="a"/>
    <w:link w:val="Char1"/>
    <w:uiPriority w:val="99"/>
    <w:unhideWhenUsed/>
    <w:qFormat/>
    <w:rsid w:val="00DA45A4"/>
    <w:rPr>
      <w:b/>
      <w:sz w:val="28"/>
    </w:rPr>
  </w:style>
  <w:style w:type="character" w:customStyle="1" w:styleId="Char1">
    <w:name w:val="正文文本 Char"/>
    <w:basedOn w:val="a2"/>
    <w:link w:val="a6"/>
    <w:rsid w:val="00DA45A4"/>
    <w:rPr>
      <w:rFonts w:ascii="Times New Roman" w:eastAsia="宋体" w:hAnsi="Times New Roman" w:cs="Times New Roman"/>
      <w:b/>
      <w:sz w:val="28"/>
      <w:szCs w:val="24"/>
    </w:rPr>
  </w:style>
  <w:style w:type="paragraph" w:styleId="a7">
    <w:name w:val="Body Text Indent"/>
    <w:basedOn w:val="a"/>
    <w:link w:val="Char2"/>
    <w:qFormat/>
    <w:rsid w:val="00DA45A4"/>
    <w:pPr>
      <w:ind w:firstLine="630"/>
    </w:pPr>
    <w:rPr>
      <w:sz w:val="32"/>
      <w:szCs w:val="20"/>
    </w:rPr>
  </w:style>
  <w:style w:type="character" w:customStyle="1" w:styleId="Char2">
    <w:name w:val="正文文本缩进 Char"/>
    <w:basedOn w:val="a2"/>
    <w:link w:val="a7"/>
    <w:rsid w:val="00DA45A4"/>
    <w:rPr>
      <w:rFonts w:ascii="Times New Roman" w:eastAsia="宋体" w:hAnsi="Times New Roman" w:cs="Times New Roman"/>
      <w:sz w:val="32"/>
      <w:szCs w:val="20"/>
    </w:rPr>
  </w:style>
  <w:style w:type="paragraph" w:styleId="a8">
    <w:name w:val="Plain Text"/>
    <w:aliases w:val="普通文字1,小,正 文 1,0921,一般文字 字元,一般文字 字元 字元 字元 字元,一般文字 字元 字元 字元 字元 字元 字元 字元 字元,一般文字 字元 字元 字元 字元 字元 字元 字元,一般文字 字元 字元 字元,一般文字 字元 字元 字元 字元 字元 字元,一般文字 字元 字元 字元 字元 字元 字元 字元 字元 字元 字元 字元 字元,一般文字 字元 字元 字元 字元 字元 字元 字元 字元 字元 字元 字元,一般文字 字元 字元 Char,普通文字2,普通文,普通文字 Cha"/>
    <w:basedOn w:val="a"/>
    <w:link w:val="Char3"/>
    <w:qFormat/>
    <w:rsid w:val="00DA45A4"/>
    <w:rPr>
      <w:rFonts w:ascii="宋体" w:hAnsi="Courier New" w:cs="Courier New"/>
      <w:szCs w:val="21"/>
    </w:rPr>
  </w:style>
  <w:style w:type="character" w:customStyle="1" w:styleId="Char3">
    <w:name w:val="纯文本 Char"/>
    <w:aliases w:val="普通文字1 Char1,小 Char,正 文 1 Char,0921 Char,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普通文字2 Char"/>
    <w:basedOn w:val="a2"/>
    <w:link w:val="a8"/>
    <w:qFormat/>
    <w:rsid w:val="00DA45A4"/>
    <w:rPr>
      <w:rFonts w:ascii="宋体" w:eastAsia="宋体" w:hAnsi="Courier New" w:cs="Courier New"/>
      <w:szCs w:val="21"/>
    </w:rPr>
  </w:style>
  <w:style w:type="paragraph" w:styleId="a9">
    <w:name w:val="Date"/>
    <w:basedOn w:val="a"/>
    <w:next w:val="a"/>
    <w:link w:val="Char4"/>
    <w:qFormat/>
    <w:rsid w:val="00DA45A4"/>
    <w:pPr>
      <w:ind w:leftChars="2500" w:left="100"/>
    </w:pPr>
  </w:style>
  <w:style w:type="character" w:customStyle="1" w:styleId="Char4">
    <w:name w:val="日期 Char"/>
    <w:basedOn w:val="a2"/>
    <w:link w:val="a9"/>
    <w:rsid w:val="00DA45A4"/>
    <w:rPr>
      <w:rFonts w:ascii="Times New Roman" w:eastAsia="宋体" w:hAnsi="Times New Roman" w:cs="Times New Roman"/>
      <w:szCs w:val="24"/>
    </w:rPr>
  </w:style>
  <w:style w:type="paragraph" w:styleId="20">
    <w:name w:val="Body Text Indent 2"/>
    <w:basedOn w:val="a"/>
    <w:link w:val="2Char0"/>
    <w:qFormat/>
    <w:rsid w:val="00DA45A4"/>
    <w:pPr>
      <w:ind w:firstLine="630"/>
    </w:pPr>
    <w:rPr>
      <w:sz w:val="32"/>
      <w:szCs w:val="20"/>
    </w:rPr>
  </w:style>
  <w:style w:type="character" w:customStyle="1" w:styleId="2Char0">
    <w:name w:val="正文文本缩进 2 Char"/>
    <w:basedOn w:val="a2"/>
    <w:link w:val="20"/>
    <w:rsid w:val="00DA45A4"/>
    <w:rPr>
      <w:rFonts w:ascii="Times New Roman" w:eastAsia="宋体" w:hAnsi="Times New Roman" w:cs="Times New Roman"/>
      <w:sz w:val="32"/>
      <w:szCs w:val="20"/>
    </w:rPr>
  </w:style>
  <w:style w:type="paragraph" w:styleId="aa">
    <w:name w:val="footer"/>
    <w:basedOn w:val="a"/>
    <w:link w:val="Char5"/>
    <w:qFormat/>
    <w:rsid w:val="00DA45A4"/>
    <w:pPr>
      <w:tabs>
        <w:tab w:val="center" w:pos="4153"/>
        <w:tab w:val="right" w:pos="8306"/>
      </w:tabs>
      <w:snapToGrid w:val="0"/>
      <w:jc w:val="left"/>
    </w:pPr>
    <w:rPr>
      <w:sz w:val="18"/>
      <w:szCs w:val="20"/>
    </w:rPr>
  </w:style>
  <w:style w:type="character" w:customStyle="1" w:styleId="Char5">
    <w:name w:val="页脚 Char"/>
    <w:basedOn w:val="a2"/>
    <w:link w:val="aa"/>
    <w:qFormat/>
    <w:rsid w:val="00DA45A4"/>
    <w:rPr>
      <w:rFonts w:ascii="Times New Roman" w:eastAsia="宋体" w:hAnsi="Times New Roman" w:cs="Times New Roman"/>
      <w:sz w:val="18"/>
      <w:szCs w:val="20"/>
    </w:rPr>
  </w:style>
  <w:style w:type="paragraph" w:styleId="ab">
    <w:name w:val="header"/>
    <w:basedOn w:val="a"/>
    <w:link w:val="Char6"/>
    <w:qFormat/>
    <w:rsid w:val="00DA45A4"/>
    <w:pPr>
      <w:pBdr>
        <w:bottom w:val="single" w:sz="6" w:space="1" w:color="auto"/>
      </w:pBdr>
      <w:tabs>
        <w:tab w:val="center" w:pos="4153"/>
        <w:tab w:val="right" w:pos="8306"/>
      </w:tabs>
      <w:snapToGrid w:val="0"/>
      <w:jc w:val="center"/>
    </w:pPr>
    <w:rPr>
      <w:sz w:val="18"/>
      <w:szCs w:val="20"/>
    </w:rPr>
  </w:style>
  <w:style w:type="character" w:customStyle="1" w:styleId="Char6">
    <w:name w:val="页眉 Char"/>
    <w:basedOn w:val="a2"/>
    <w:link w:val="ab"/>
    <w:qFormat/>
    <w:rsid w:val="00DA45A4"/>
    <w:rPr>
      <w:rFonts w:ascii="Times New Roman" w:eastAsia="宋体" w:hAnsi="Times New Roman" w:cs="Times New Roman"/>
      <w:sz w:val="18"/>
      <w:szCs w:val="20"/>
    </w:rPr>
  </w:style>
  <w:style w:type="paragraph" w:styleId="10">
    <w:name w:val="toc 1"/>
    <w:basedOn w:val="a"/>
    <w:next w:val="a"/>
    <w:uiPriority w:val="39"/>
    <w:qFormat/>
    <w:rsid w:val="00DA45A4"/>
  </w:style>
  <w:style w:type="paragraph" w:styleId="30">
    <w:name w:val="Body Text Indent 3"/>
    <w:basedOn w:val="a"/>
    <w:link w:val="3Char0"/>
    <w:qFormat/>
    <w:rsid w:val="00DA45A4"/>
    <w:pPr>
      <w:adjustRightInd w:val="0"/>
      <w:snapToGrid w:val="0"/>
      <w:spacing w:line="360" w:lineRule="auto"/>
      <w:ind w:firstLineChars="200" w:firstLine="600"/>
    </w:pPr>
    <w:rPr>
      <w:rFonts w:ascii="黑体" w:eastAsia="黑体"/>
      <w:sz w:val="30"/>
      <w:szCs w:val="28"/>
    </w:rPr>
  </w:style>
  <w:style w:type="character" w:customStyle="1" w:styleId="3Char0">
    <w:name w:val="正文文本缩进 3 Char"/>
    <w:basedOn w:val="a2"/>
    <w:link w:val="30"/>
    <w:rsid w:val="00DA45A4"/>
    <w:rPr>
      <w:rFonts w:ascii="黑体" w:eastAsia="黑体" w:hAnsi="Times New Roman" w:cs="Times New Roman"/>
      <w:sz w:val="30"/>
      <w:szCs w:val="28"/>
    </w:rPr>
  </w:style>
  <w:style w:type="paragraph" w:styleId="21">
    <w:name w:val="toc 2"/>
    <w:basedOn w:val="a"/>
    <w:next w:val="a"/>
    <w:uiPriority w:val="39"/>
    <w:qFormat/>
    <w:rsid w:val="00DA45A4"/>
    <w:pPr>
      <w:ind w:leftChars="200" w:left="420"/>
    </w:pPr>
  </w:style>
  <w:style w:type="paragraph" w:styleId="ac">
    <w:name w:val="Normal (Web)"/>
    <w:basedOn w:val="a"/>
    <w:link w:val="Char7"/>
    <w:qFormat/>
    <w:rsid w:val="00DA45A4"/>
    <w:pPr>
      <w:widowControl/>
      <w:spacing w:before="100" w:beforeAutospacing="1" w:after="100" w:afterAutospacing="1"/>
      <w:jc w:val="left"/>
    </w:pPr>
    <w:rPr>
      <w:rFonts w:ascii="宋体" w:hAnsi="宋体"/>
      <w:kern w:val="0"/>
      <w:sz w:val="18"/>
      <w:szCs w:val="18"/>
    </w:rPr>
  </w:style>
  <w:style w:type="paragraph" w:styleId="ad">
    <w:name w:val="Body Text First Indent"/>
    <w:basedOn w:val="a6"/>
    <w:link w:val="Char8"/>
    <w:qFormat/>
    <w:rsid w:val="00DA45A4"/>
    <w:rPr>
      <w:rFonts w:hAnsi="宋体"/>
      <w:sz w:val="18"/>
      <w:szCs w:val="18"/>
    </w:rPr>
  </w:style>
  <w:style w:type="character" w:customStyle="1" w:styleId="Char8">
    <w:name w:val="正文首行缩进 Char"/>
    <w:basedOn w:val="Char1"/>
    <w:link w:val="ad"/>
    <w:rsid w:val="00DA45A4"/>
    <w:rPr>
      <w:rFonts w:ascii="Times New Roman" w:eastAsia="宋体" w:hAnsi="宋体" w:cs="Times New Roman"/>
      <w:b/>
      <w:sz w:val="18"/>
      <w:szCs w:val="18"/>
    </w:rPr>
  </w:style>
  <w:style w:type="table" w:styleId="ae">
    <w:name w:val="Table Grid"/>
    <w:basedOn w:val="a3"/>
    <w:qFormat/>
    <w:rsid w:val="00DA45A4"/>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basedOn w:val="a2"/>
    <w:qFormat/>
    <w:rsid w:val="00DA45A4"/>
  </w:style>
  <w:style w:type="character" w:styleId="af0">
    <w:name w:val="Hyperlink"/>
    <w:uiPriority w:val="99"/>
    <w:qFormat/>
    <w:rsid w:val="00DA45A4"/>
    <w:rPr>
      <w:color w:val="136EC2"/>
      <w:u w:val="single"/>
    </w:rPr>
  </w:style>
  <w:style w:type="paragraph" w:customStyle="1" w:styleId="af1">
    <w:name w:val="正文首行缩进两字符"/>
    <w:basedOn w:val="a"/>
    <w:qFormat/>
    <w:rsid w:val="00DA45A4"/>
    <w:pPr>
      <w:spacing w:line="360" w:lineRule="auto"/>
      <w:ind w:firstLineChars="200" w:firstLine="200"/>
    </w:pPr>
  </w:style>
  <w:style w:type="paragraph" w:customStyle="1" w:styleId="11">
    <w:name w:val="正文1"/>
    <w:qFormat/>
    <w:rsid w:val="00DA45A4"/>
    <w:pPr>
      <w:widowControl w:val="0"/>
      <w:adjustRightInd w:val="0"/>
      <w:spacing w:line="312" w:lineRule="atLeast"/>
      <w:jc w:val="both"/>
    </w:pPr>
    <w:rPr>
      <w:rFonts w:ascii="宋体" w:eastAsia="宋体" w:hAnsi="Times New Roman" w:cs="Times New Roman"/>
      <w:kern w:val="0"/>
      <w:sz w:val="34"/>
      <w:szCs w:val="20"/>
    </w:rPr>
  </w:style>
  <w:style w:type="paragraph" w:customStyle="1" w:styleId="Char10">
    <w:name w:val="Char1"/>
    <w:basedOn w:val="a"/>
    <w:qFormat/>
    <w:rsid w:val="00DA45A4"/>
    <w:rPr>
      <w:szCs w:val="21"/>
    </w:rPr>
  </w:style>
  <w:style w:type="paragraph" w:customStyle="1" w:styleId="af2">
    <w:name w:val="样式"/>
    <w:qFormat/>
    <w:rsid w:val="00DA45A4"/>
    <w:pPr>
      <w:widowControl w:val="0"/>
      <w:autoSpaceDE w:val="0"/>
      <w:autoSpaceDN w:val="0"/>
      <w:adjustRightInd w:val="0"/>
    </w:pPr>
    <w:rPr>
      <w:rFonts w:ascii="宋体" w:eastAsia="宋体" w:hAnsi="宋体" w:cs="宋体"/>
      <w:kern w:val="0"/>
      <w:sz w:val="24"/>
      <w:szCs w:val="24"/>
    </w:rPr>
  </w:style>
  <w:style w:type="paragraph" w:customStyle="1" w:styleId="22">
    <w:name w:val="样式 首行缩进:  2 字符"/>
    <w:basedOn w:val="a"/>
    <w:qFormat/>
    <w:rsid w:val="00DA45A4"/>
    <w:pPr>
      <w:spacing w:line="400" w:lineRule="exact"/>
      <w:ind w:firstLineChars="200" w:firstLine="200"/>
    </w:pPr>
    <w:rPr>
      <w:rFonts w:cs="宋体"/>
      <w:sz w:val="24"/>
    </w:rPr>
  </w:style>
  <w:style w:type="paragraph" w:customStyle="1" w:styleId="af3">
    <w:name w:val="表格"/>
    <w:basedOn w:val="a"/>
    <w:qFormat/>
    <w:rsid w:val="00DA45A4"/>
    <w:pPr>
      <w:spacing w:line="400" w:lineRule="exact"/>
    </w:pPr>
    <w:rPr>
      <w:sz w:val="24"/>
    </w:rPr>
  </w:style>
  <w:style w:type="paragraph" w:customStyle="1" w:styleId="ParaCharCharCharCharCharCharChar">
    <w:name w:val="默认段落字体 Para Char Char Char Char Char Char Char"/>
    <w:basedOn w:val="a"/>
    <w:qFormat/>
    <w:rsid w:val="00DA45A4"/>
    <w:rPr>
      <w:rFonts w:ascii="Tahoma" w:hAnsi="Tahoma"/>
      <w:sz w:val="24"/>
      <w:szCs w:val="20"/>
    </w:rPr>
  </w:style>
  <w:style w:type="paragraph" w:customStyle="1" w:styleId="CharCharCharChar">
    <w:name w:val="Char Char Char Char"/>
    <w:basedOn w:val="a"/>
    <w:qFormat/>
    <w:rsid w:val="00DA45A4"/>
    <w:rPr>
      <w:rFonts w:ascii="Tahoma" w:hAnsi="Tahoma"/>
      <w:sz w:val="24"/>
      <w:szCs w:val="20"/>
    </w:rPr>
  </w:style>
  <w:style w:type="character" w:customStyle="1" w:styleId="p0Char">
    <w:name w:val="p0 Char"/>
    <w:link w:val="p0"/>
    <w:qFormat/>
    <w:rsid w:val="00DA45A4"/>
    <w:rPr>
      <w:rFonts w:eastAsia="宋体"/>
      <w:szCs w:val="21"/>
    </w:rPr>
  </w:style>
  <w:style w:type="paragraph" w:customStyle="1" w:styleId="p0">
    <w:name w:val="p0"/>
    <w:basedOn w:val="a"/>
    <w:link w:val="p0Char"/>
    <w:qFormat/>
    <w:rsid w:val="00DA45A4"/>
    <w:pPr>
      <w:widowControl/>
    </w:pPr>
    <w:rPr>
      <w:rFonts w:asciiTheme="minorHAnsi" w:hAnsiTheme="minorHAnsi" w:cstheme="minorBidi"/>
      <w:szCs w:val="21"/>
    </w:rPr>
  </w:style>
  <w:style w:type="character" w:customStyle="1" w:styleId="1Char0">
    <w:name w:val="普通文字1 Char"/>
    <w:basedOn w:val="a2"/>
    <w:qFormat/>
    <w:rsid w:val="00DA45A4"/>
    <w:rPr>
      <w:rFonts w:ascii="宋体" w:eastAsia="宋体" w:hAnsi="Courier New"/>
      <w:kern w:val="2"/>
      <w:sz w:val="21"/>
      <w:lang w:val="en-US" w:eastAsia="zh-CN" w:bidi="ar-SA"/>
    </w:rPr>
  </w:style>
  <w:style w:type="character" w:customStyle="1" w:styleId="bdsnopic2">
    <w:name w:val="bds_nopic2"/>
    <w:basedOn w:val="a2"/>
    <w:qFormat/>
    <w:rsid w:val="00DA45A4"/>
    <w:rPr>
      <w:rFonts w:ascii="Times New Roman" w:eastAsia="宋体" w:hAnsi="Times New Roman"/>
    </w:rPr>
  </w:style>
  <w:style w:type="character" w:customStyle="1" w:styleId="style61">
    <w:name w:val="style61"/>
    <w:qFormat/>
    <w:rsid w:val="00DA45A4"/>
    <w:rPr>
      <w:color w:val="FF0000"/>
    </w:rPr>
  </w:style>
  <w:style w:type="character" w:customStyle="1" w:styleId="Char">
    <w:name w:val="正文缩进 Char"/>
    <w:aliases w:val="表正文 Char1,正文非缩进 Char1,特点 Char1,body text Char,鋘drad Char,???änd Char,Body Text(ch) Char,段1 Char,缩进 Char,四号 Char,ALT+Z Char,bt Char,?y????×? Char,?y???? Char,?y????? Char,???? Char,建议书标准 Char,正文双线 Char,水上软件 Char,正文（首行缩进两字） Char Char1,正文不缩进 Char"/>
    <w:basedOn w:val="a2"/>
    <w:link w:val="a1"/>
    <w:qFormat/>
    <w:rsid w:val="00DA45A4"/>
    <w:rPr>
      <w:rFonts w:ascii="Times New Roman" w:eastAsia="宋体" w:hAnsi="Times New Roman" w:cs="Times New Roman"/>
      <w:szCs w:val="20"/>
    </w:rPr>
  </w:style>
  <w:style w:type="paragraph" w:customStyle="1" w:styleId="Default">
    <w:name w:val="Default"/>
    <w:unhideWhenUsed/>
    <w:qFormat/>
    <w:rsid w:val="00DA45A4"/>
    <w:pPr>
      <w:widowControl w:val="0"/>
      <w:autoSpaceDE w:val="0"/>
      <w:autoSpaceDN w:val="0"/>
    </w:pPr>
    <w:rPr>
      <w:rFonts w:ascii="Calibri" w:eastAsia="宋体" w:hAnsi="Calibri" w:cs="Times New Roman" w:hint="eastAsia"/>
      <w:color w:val="000000"/>
      <w:kern w:val="0"/>
      <w:sz w:val="24"/>
      <w:szCs w:val="20"/>
    </w:rPr>
  </w:style>
  <w:style w:type="paragraph" w:styleId="af4">
    <w:name w:val="List Paragraph"/>
    <w:basedOn w:val="a"/>
    <w:next w:val="a"/>
    <w:uiPriority w:val="34"/>
    <w:qFormat/>
    <w:rsid w:val="00DA45A4"/>
    <w:pPr>
      <w:ind w:firstLineChars="200" w:firstLine="420"/>
    </w:pPr>
  </w:style>
  <w:style w:type="character" w:customStyle="1" w:styleId="Char7">
    <w:name w:val="普通(网站) Char"/>
    <w:link w:val="ac"/>
    <w:rsid w:val="00DA45A4"/>
    <w:rPr>
      <w:rFonts w:ascii="宋体" w:eastAsia="宋体" w:hAnsi="宋体" w:cs="Times New Roman"/>
      <w:kern w:val="0"/>
      <w:sz w:val="18"/>
      <w:szCs w:val="18"/>
    </w:rPr>
  </w:style>
  <w:style w:type="paragraph" w:styleId="af5">
    <w:name w:val="Balloon Text"/>
    <w:basedOn w:val="a"/>
    <w:link w:val="Char9"/>
    <w:semiHidden/>
    <w:unhideWhenUsed/>
    <w:rsid w:val="00DA45A4"/>
    <w:rPr>
      <w:sz w:val="18"/>
      <w:szCs w:val="18"/>
    </w:rPr>
  </w:style>
  <w:style w:type="character" w:customStyle="1" w:styleId="Char9">
    <w:name w:val="批注框文本 Char"/>
    <w:basedOn w:val="a2"/>
    <w:link w:val="af5"/>
    <w:semiHidden/>
    <w:rsid w:val="00DA45A4"/>
    <w:rPr>
      <w:rFonts w:ascii="Times New Roman" w:eastAsia="宋体" w:hAnsi="Times New Roman" w:cs="Times New Roman"/>
      <w:sz w:val="18"/>
      <w:szCs w:val="18"/>
    </w:rPr>
  </w:style>
  <w:style w:type="paragraph" w:customStyle="1" w:styleId="msolistparagraph0">
    <w:name w:val="msolistparagraph"/>
    <w:basedOn w:val="a"/>
    <w:rsid w:val="002E2CFA"/>
    <w:pPr>
      <w:ind w:firstLineChars="200" w:firstLine="420"/>
    </w:pPr>
    <w:rPr>
      <w:sz w:val="18"/>
      <w:szCs w:val="18"/>
    </w:rPr>
  </w:style>
  <w:style w:type="character" w:customStyle="1" w:styleId="2Char1">
    <w:name w:val="标题 2 Char1"/>
    <w:rsid w:val="00B70A59"/>
    <w:rPr>
      <w:rFonts w:ascii="Arial" w:eastAsia="黑体" w:hAnsi="Arial" w:cs="Arial" w:hint="default"/>
      <w:b/>
      <w:bCs w:val="0"/>
      <w:kern w:val="2"/>
      <w:sz w:val="28"/>
    </w:rPr>
  </w:style>
  <w:style w:type="paragraph" w:customStyle="1" w:styleId="af6">
    <w:basedOn w:val="a7"/>
    <w:next w:val="23"/>
    <w:link w:val="24"/>
    <w:qFormat/>
    <w:rsid w:val="008B2E3E"/>
    <w:pPr>
      <w:spacing w:after="120"/>
      <w:ind w:leftChars="200" w:left="420" w:firstLineChars="200" w:firstLine="420"/>
    </w:pPr>
    <w:rPr>
      <w:rFonts w:asciiTheme="minorHAnsi" w:eastAsiaTheme="minorEastAsia" w:hAnsiTheme="minorHAnsi" w:cstheme="minorBidi"/>
      <w:sz w:val="21"/>
      <w:szCs w:val="24"/>
    </w:rPr>
  </w:style>
  <w:style w:type="character" w:customStyle="1" w:styleId="24">
    <w:name w:val="正文文本首行缩进 2 字符"/>
    <w:link w:val="af6"/>
    <w:rsid w:val="008B2E3E"/>
    <w:rPr>
      <w:kern w:val="2"/>
      <w:sz w:val="21"/>
      <w:szCs w:val="24"/>
    </w:rPr>
  </w:style>
  <w:style w:type="character" w:customStyle="1" w:styleId="NormalCharacter">
    <w:name w:val="NormalCharacter"/>
    <w:semiHidden/>
    <w:qFormat/>
    <w:rsid w:val="008B2E3E"/>
    <w:rPr>
      <w:kern w:val="2"/>
      <w:sz w:val="21"/>
      <w:szCs w:val="24"/>
      <w:lang w:val="en-US" w:eastAsia="zh-CN" w:bidi="ar-SA"/>
    </w:rPr>
  </w:style>
  <w:style w:type="paragraph" w:styleId="23">
    <w:name w:val="Body Text First Indent 2"/>
    <w:basedOn w:val="a7"/>
    <w:link w:val="2Char2"/>
    <w:uiPriority w:val="99"/>
    <w:semiHidden/>
    <w:unhideWhenUsed/>
    <w:rsid w:val="008B2E3E"/>
    <w:pPr>
      <w:spacing w:after="120"/>
      <w:ind w:leftChars="200" w:left="420" w:firstLineChars="200" w:firstLine="420"/>
    </w:pPr>
    <w:rPr>
      <w:sz w:val="21"/>
      <w:szCs w:val="24"/>
    </w:rPr>
  </w:style>
  <w:style w:type="character" w:customStyle="1" w:styleId="2Char2">
    <w:name w:val="正文首行缩进 2 Char"/>
    <w:basedOn w:val="Char2"/>
    <w:link w:val="23"/>
    <w:uiPriority w:val="99"/>
    <w:semiHidden/>
    <w:rsid w:val="008B2E3E"/>
    <w:rPr>
      <w:rFonts w:ascii="Times New Roman" w:eastAsia="宋体" w:hAnsi="Times New Roman" w:cs="Times New Roman"/>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1.pn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http://www.ccgp.gov.cn/" TargetMode="External"/><Relationship Id="rId20" Type="http://schemas.openxmlformats.org/officeDocument/2006/relationships/image" Target="media/image4.jpeg"/><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7.jpeg"/><Relationship Id="rId28" Type="http://schemas.openxmlformats.org/officeDocument/2006/relationships/header" Target="header8.xml"/><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footer" Target="footer6.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354</TotalTime>
  <Pages>79</Pages>
  <Words>5993</Words>
  <Characters>34161</Characters>
  <Application>Microsoft Office Word</Application>
  <DocSecurity>0</DocSecurity>
  <Lines>284</Lines>
  <Paragraphs>80</Paragraphs>
  <ScaleCrop>false</ScaleCrop>
  <Company>MS</Company>
  <LinksUpToDate>false</LinksUpToDate>
  <CharactersWithSpaces>40074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78</cp:revision>
  <cp:lastPrinted>2023-06-14T08:27:00Z</cp:lastPrinted>
  <dcterms:created xsi:type="dcterms:W3CDTF">2023-05-04T03:47:00Z</dcterms:created>
  <dcterms:modified xsi:type="dcterms:W3CDTF">2023-06-14T08:46:00Z</dcterms:modified>
</cp:coreProperties>
</file>