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C93BB">
      <w:pPr>
        <w:rPr>
          <w:rFonts w:hint="eastAsia"/>
        </w:rPr>
      </w:pPr>
      <w:r>
        <w:rPr>
          <w:rFonts w:hint="eastAsia"/>
        </w:rPr>
        <w:t>投标人认为需要提供的其他材料</w:t>
      </w:r>
    </w:p>
    <w:p w14:paraId="41B466C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1、保证金交纳凭证</w:t>
      </w:r>
    </w:p>
    <w:p w14:paraId="1EACC045">
      <w:pPr>
        <w:rPr>
          <w:rFonts w:hint="eastAsia"/>
          <w:lang w:val="en-US" w:eastAsia="zh-CN"/>
        </w:rPr>
      </w:pPr>
    </w:p>
    <w:p w14:paraId="7AAACABA">
      <w:pPr>
        <w:rPr>
          <w:rFonts w:hint="eastAsia"/>
          <w:lang w:val="en-US" w:eastAsia="zh-CN"/>
        </w:rPr>
      </w:pPr>
    </w:p>
    <w:p w14:paraId="0BFAEBFF">
      <w:pPr>
        <w:rPr>
          <w:rFonts w:hint="eastAsia"/>
          <w:lang w:val="en-US" w:eastAsia="zh-CN"/>
        </w:rPr>
      </w:pPr>
    </w:p>
    <w:p w14:paraId="6272969F">
      <w:pPr>
        <w:rPr>
          <w:rFonts w:hint="eastAsia"/>
          <w:lang w:val="en-US" w:eastAsia="zh-CN"/>
        </w:rPr>
      </w:pPr>
      <w:bookmarkStart w:id="0" w:name="_GoBack"/>
      <w:bookmarkEnd w:id="0"/>
    </w:p>
    <w:p w14:paraId="14F0853D">
      <w:pPr>
        <w:rPr>
          <w:rFonts w:hint="eastAsia"/>
          <w:lang w:val="en-US" w:eastAsia="zh-CN"/>
        </w:rPr>
      </w:pPr>
    </w:p>
    <w:p w14:paraId="531B144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2、开户许可证（基本存款账户信息）</w:t>
      </w:r>
    </w:p>
    <w:p w14:paraId="4167FD7F">
      <w:pPr>
        <w:rPr>
          <w:rFonts w:hint="eastAsia"/>
          <w:lang w:val="en-US" w:eastAsia="zh-CN"/>
        </w:rPr>
      </w:pPr>
    </w:p>
    <w:p w14:paraId="525D2D0F">
      <w:pPr>
        <w:rPr>
          <w:rFonts w:hint="eastAsia"/>
          <w:lang w:val="en-US" w:eastAsia="zh-CN"/>
        </w:rPr>
      </w:pPr>
    </w:p>
    <w:p w14:paraId="347D4901">
      <w:pPr>
        <w:rPr>
          <w:rFonts w:hint="eastAsia"/>
          <w:lang w:val="en-US" w:eastAsia="zh-CN"/>
        </w:rPr>
      </w:pPr>
    </w:p>
    <w:p w14:paraId="14127AC2">
      <w:pPr>
        <w:rPr>
          <w:rFonts w:hint="eastAsia"/>
          <w:lang w:val="en-US" w:eastAsia="zh-CN"/>
        </w:rPr>
      </w:pPr>
    </w:p>
    <w:p w14:paraId="06C94268">
      <w:pPr>
        <w:rPr>
          <w:rFonts w:hint="eastAsia"/>
          <w:lang w:val="en-US" w:eastAsia="zh-CN"/>
        </w:rPr>
      </w:pPr>
    </w:p>
    <w:p w14:paraId="7589EF9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3、投标人认为需要提供的其他材料</w:t>
      </w:r>
    </w:p>
    <w:p w14:paraId="3AFA884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</w:p>
    <w:p w14:paraId="1CA1D759">
      <w:pPr>
        <w:rPr>
          <w:rFonts w:hint="eastAsia"/>
        </w:rPr>
      </w:pPr>
    </w:p>
    <w:p w14:paraId="0497EF8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A4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2025-11-18T05:14:43Z</dcterms:created>
  <dc:creator>苏苏</dc:creator>
  <cp:lastModifiedBy>李欢感诚知识产权</cp:lastModifiedBy>
  <dcterms:modified xsi:type="dcterms:W3CDTF">2025-11-18T05:16:22Z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eyJoZGlkIjoiYTgxMGU4YjUyYjVlNGQ0ZWEwMzIyZDg3NGFlOWJhZDAiLCJ1c2VySWQiOiIyNDU1NTIwNDIifQ==</vt:lpwstr>
  </property>
  <property fmtid="{D5CDD505-2E9C-101B-9397-08002B2CF9AE}" pid="4" name="ICV">
    <vt:lpwstr>6C222506F600484395735CA4E545254B_12</vt:lpwstr>
  </property>
</Properties>
</file>