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投标文件格式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bCs/>
          <w:sz w:val="28"/>
          <w:szCs w:val="28"/>
          <w:lang w:val="zh-CN"/>
        </w:rPr>
        <w:t>（如系统有自带格式</w:t>
      </w:r>
      <w:r>
        <w:rPr>
          <w:rFonts w:hint="eastAsia" w:ascii="宋体" w:hAnsi="宋体"/>
          <w:b/>
          <w:bCs/>
          <w:sz w:val="28"/>
          <w:szCs w:val="28"/>
          <w:lang w:val="zh-CN" w:eastAsia="zh-CN"/>
        </w:rPr>
        <w:t>以</w:t>
      </w:r>
      <w:r>
        <w:rPr>
          <w:rFonts w:hint="eastAsia" w:ascii="宋体" w:hAnsi="宋体"/>
          <w:b/>
          <w:bCs/>
          <w:sz w:val="28"/>
          <w:szCs w:val="28"/>
          <w:lang w:val="zh-CN"/>
        </w:rPr>
        <w:t>系统自带格式为准</w:t>
      </w:r>
      <w:bookmarkStart w:id="6" w:name="_GoBack"/>
      <w:bookmarkEnd w:id="6"/>
      <w:r>
        <w:rPr>
          <w:rFonts w:hint="eastAsia" w:ascii="宋体" w:hAnsi="宋体"/>
          <w:b/>
          <w:bCs/>
          <w:sz w:val="28"/>
          <w:szCs w:val="28"/>
          <w:lang w:val="zh-CN"/>
        </w:rPr>
        <w:t>）</w:t>
      </w:r>
    </w:p>
    <w:p>
      <w:pPr>
        <w:pStyle w:val="2"/>
        <w:jc w:val="both"/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开标一览表（报价表）</w:t>
      </w:r>
    </w:p>
    <w:p>
      <w:pPr>
        <w:autoSpaceDE w:val="0"/>
        <w:autoSpaceDN w:val="0"/>
        <w:adjustRightInd w:val="0"/>
        <w:snapToGrid w:val="0"/>
        <w:spacing w:line="360" w:lineRule="auto"/>
        <w:ind w:left="7680" w:hanging="7680" w:hangingChars="240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32"/>
          <w:szCs w:val="32"/>
        </w:rPr>
        <w:t xml:space="preserve">                                               </w:t>
      </w:r>
      <w:r>
        <w:rPr>
          <w:rFonts w:ascii="宋体" w:hAnsi="宋体"/>
          <w:b/>
          <w:sz w:val="28"/>
          <w:szCs w:val="28"/>
          <w:lang w:val="zh-CN"/>
        </w:rPr>
        <w:t>单位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  <w:lang w:val="zh-CN"/>
        </w:rPr>
        <w:t>：</w:t>
      </w:r>
      <w:r>
        <w:rPr>
          <w:rFonts w:hint="eastAsia" w:ascii="宋体" w:hAnsi="宋体"/>
          <w:b/>
          <w:sz w:val="28"/>
          <w:szCs w:val="28"/>
          <w:lang w:val="zh-CN"/>
        </w:rPr>
        <w:t>万元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pStyle w:val="2"/>
        <w:ind w:firstLine="280" w:firstLineChars="1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标段号：</w:t>
      </w:r>
    </w:p>
    <w:tbl>
      <w:tblPr>
        <w:tblStyle w:val="14"/>
        <w:tblW w:w="92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1515"/>
        <w:gridCol w:w="1387"/>
        <w:gridCol w:w="1661"/>
        <w:gridCol w:w="1181"/>
        <w:gridCol w:w="1"/>
        <w:gridCol w:w="958"/>
        <w:gridCol w:w="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41" w:hRule="atLeast"/>
          <w:jc w:val="center"/>
        </w:trPr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报价内容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采购内容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数量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总报价</w:t>
            </w:r>
          </w:p>
        </w:tc>
        <w:tc>
          <w:tcPr>
            <w:tcW w:w="1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 w:eastAsia="zh-CN"/>
              </w:rPr>
              <w:t>到货期</w:t>
            </w: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65" w:hRule="atLeast"/>
          <w:jc w:val="center"/>
        </w:trPr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eastAsia="zh-CN"/>
              </w:rPr>
              <w:t>一批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en-US"/>
              </w:rPr>
            </w:pPr>
          </w:p>
        </w:tc>
        <w:tc>
          <w:tcPr>
            <w:tcW w:w="1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2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  <w:lang w:val="zh-CN"/>
              </w:rPr>
              <w:t>合计</w:t>
            </w:r>
          </w:p>
        </w:tc>
        <w:tc>
          <w:tcPr>
            <w:tcW w:w="57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  <w:t>大写：               （小写：￥         ）</w:t>
            </w: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ascii="宋体" w:hAnsi="宋体"/>
          <w:b/>
          <w:bCs/>
          <w:color w:val="auto"/>
          <w:sz w:val="28"/>
          <w:szCs w:val="28"/>
          <w:highlight w:val="none"/>
        </w:rPr>
        <w:t xml:space="preserve">                                                  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cs="宋体"/>
          <w:bCs/>
          <w:color w:val="auto"/>
          <w:highlight w:val="none"/>
        </w:rPr>
        <w:t>提示：1、</w:t>
      </w:r>
      <w:r>
        <w:rPr>
          <w:rFonts w:hint="eastAsia" w:ascii="宋体" w:hAnsi="宋体" w:cs="宋体"/>
          <w:bCs/>
          <w:color w:val="auto"/>
          <w:szCs w:val="22"/>
          <w:highlight w:val="none"/>
        </w:rPr>
        <w:t>投标报价是完成招标内容所需的全部费用，包括设备材料费、运输费、安装费、供应费、运杂费、金融费（如有）及其它相关的费用。</w:t>
      </w:r>
    </w:p>
    <w:p>
      <w:pPr>
        <w:pStyle w:val="4"/>
        <w:rPr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auto"/>
          <w:sz w:val="32"/>
          <w:szCs w:val="32"/>
          <w:highlight w:val="none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32"/>
          <w:szCs w:val="32"/>
          <w:lang w:val="zh-CN"/>
        </w:rPr>
      </w:pPr>
      <w:r>
        <w:rPr>
          <w:rFonts w:ascii="宋体" w:hAnsi="宋体"/>
          <w:color w:val="auto"/>
          <w:sz w:val="32"/>
          <w:szCs w:val="32"/>
          <w:highlight w:val="none"/>
          <w:lang w:val="zh-CN"/>
        </w:rPr>
        <w:t>投标供应商</w:t>
      </w:r>
      <w:r>
        <w:rPr>
          <w:rFonts w:hint="eastAsia" w:ascii="宋体" w:hAnsi="宋体"/>
          <w:color w:val="auto"/>
          <w:sz w:val="32"/>
          <w:szCs w:val="32"/>
          <w:highlight w:val="none"/>
          <w:lang w:val="zh-CN"/>
        </w:rPr>
        <w:t>名称</w:t>
      </w:r>
      <w:r>
        <w:rPr>
          <w:rFonts w:ascii="宋体" w:hAnsi="宋体"/>
          <w:color w:val="auto"/>
          <w:sz w:val="32"/>
          <w:szCs w:val="32"/>
          <w:highlight w:val="none"/>
        </w:rPr>
        <w:t xml:space="preserve">                  </w:t>
      </w:r>
      <w:r>
        <w:rPr>
          <w:rFonts w:ascii="宋体" w:hAnsi="宋体"/>
          <w:color w:val="auto"/>
          <w:sz w:val="32"/>
          <w:szCs w:val="32"/>
          <w:highlight w:val="none"/>
          <w:lang w:val="zh-CN"/>
        </w:rPr>
        <w:t>法定代表人</w:t>
      </w:r>
      <w:r>
        <w:rPr>
          <w:rFonts w:ascii="宋体" w:hAnsi="宋体"/>
          <w:color w:val="auto"/>
          <w:sz w:val="32"/>
          <w:szCs w:val="32"/>
          <w:highlight w:val="none"/>
        </w:rPr>
        <w:t>/</w:t>
      </w:r>
      <w:r>
        <w:rPr>
          <w:rFonts w:ascii="宋体" w:hAnsi="宋体"/>
          <w:color w:val="auto"/>
          <w:sz w:val="32"/>
          <w:szCs w:val="32"/>
          <w:highlight w:val="none"/>
          <w:lang w:val="zh-CN"/>
        </w:rPr>
        <w:t>授权代表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32"/>
          <w:szCs w:val="32"/>
          <w:lang w:val="zh-CN"/>
        </w:rPr>
      </w:pPr>
      <w:r>
        <w:rPr>
          <w:rFonts w:ascii="宋体" w:hAnsi="宋体"/>
          <w:sz w:val="32"/>
          <w:szCs w:val="32"/>
          <w:lang w:val="zh-CN"/>
        </w:rPr>
        <w:t>（公章）：                     （签字或盖章）：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ascii="宋体" w:hAnsi="宋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r>
        <w:rPr>
          <w:rFonts w:ascii="宋体" w:hAnsi="宋体"/>
          <w:sz w:val="32"/>
          <w:szCs w:val="32"/>
          <w:lang w:val="zh-CN"/>
        </w:rPr>
        <w:t xml:space="preserve">                          </w:t>
      </w:r>
      <w:r>
        <w:rPr>
          <w:rFonts w:ascii="宋体" w:hAnsi="宋体"/>
          <w:sz w:val="32"/>
          <w:szCs w:val="32"/>
          <w:u w:val="single"/>
          <w:lang w:val="zh-CN"/>
        </w:rPr>
        <w:t xml:space="preserve">      </w:t>
      </w:r>
      <w:r>
        <w:rPr>
          <w:rFonts w:ascii="宋体" w:hAnsi="宋体"/>
          <w:sz w:val="32"/>
          <w:szCs w:val="32"/>
          <w:lang w:val="zh-CN"/>
        </w:rPr>
        <w:t xml:space="preserve">年 </w:t>
      </w:r>
      <w:r>
        <w:rPr>
          <w:rFonts w:ascii="宋体" w:hAnsi="宋体"/>
          <w:sz w:val="32"/>
          <w:szCs w:val="32"/>
          <w:u w:val="single"/>
          <w:lang w:val="zh-CN"/>
        </w:rPr>
        <w:t xml:space="preserve">      </w:t>
      </w:r>
      <w:r>
        <w:rPr>
          <w:rFonts w:ascii="宋体" w:hAnsi="宋体"/>
          <w:sz w:val="32"/>
          <w:szCs w:val="32"/>
          <w:lang w:val="zh-CN"/>
        </w:rPr>
        <w:t>月</w:t>
      </w:r>
      <w:r>
        <w:rPr>
          <w:rFonts w:ascii="宋体" w:hAnsi="宋体"/>
          <w:sz w:val="32"/>
          <w:szCs w:val="32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分项</w:t>
      </w:r>
      <w:r>
        <w:rPr>
          <w:rFonts w:ascii="宋体" w:hAnsi="宋体"/>
          <w:b/>
          <w:sz w:val="44"/>
          <w:szCs w:val="44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ind w:firstLine="140" w:firstLineChars="5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                                   </w:t>
      </w:r>
      <w:r>
        <w:rPr>
          <w:rFonts w:ascii="宋体" w:hAnsi="宋体"/>
          <w:sz w:val="28"/>
          <w:szCs w:val="28"/>
        </w:rPr>
        <w:t xml:space="preserve">共  页，第  </w:t>
      </w:r>
      <w:r>
        <w:rPr>
          <w:rFonts w:ascii="宋体" w:hAnsi="宋体"/>
          <w:sz w:val="28"/>
          <w:szCs w:val="28"/>
          <w:lang w:val="zh-CN"/>
        </w:rPr>
        <w:t>页</w:t>
      </w:r>
    </w:p>
    <w:tbl>
      <w:tblPr>
        <w:tblStyle w:val="14"/>
        <w:tblW w:w="84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242"/>
        <w:gridCol w:w="708"/>
        <w:gridCol w:w="851"/>
        <w:gridCol w:w="2286"/>
        <w:gridCol w:w="995"/>
        <w:gridCol w:w="6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规格型号及制造商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单价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总价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、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4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840" w:firstLineChars="1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合计：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注：</w:t>
      </w:r>
      <w:r>
        <w:rPr>
          <w:rFonts w:hint="eastAsia" w:ascii="宋体" w:hAnsi="宋体"/>
          <w:sz w:val="28"/>
          <w:szCs w:val="28"/>
          <w:lang w:val="zh-CN"/>
        </w:rPr>
        <w:t>分项</w:t>
      </w:r>
      <w:r>
        <w:rPr>
          <w:rFonts w:ascii="宋体" w:hAnsi="宋体"/>
          <w:sz w:val="28"/>
          <w:szCs w:val="28"/>
          <w:lang w:val="zh-CN"/>
        </w:rPr>
        <w:t>报价表</w:t>
      </w:r>
      <w:r>
        <w:rPr>
          <w:rFonts w:hint="eastAsia" w:ascii="宋体" w:hAnsi="宋体"/>
          <w:sz w:val="28"/>
          <w:szCs w:val="28"/>
          <w:lang w:val="zh-CN"/>
        </w:rPr>
        <w:t>合计</w:t>
      </w:r>
      <w:r>
        <w:rPr>
          <w:rFonts w:ascii="宋体" w:hAnsi="宋体"/>
          <w:sz w:val="28"/>
          <w:szCs w:val="28"/>
          <w:lang w:val="zh-CN"/>
        </w:rPr>
        <w:t>与</w:t>
      </w:r>
      <w:r>
        <w:rPr>
          <w:rFonts w:hint="eastAsia" w:ascii="宋体" w:hAnsi="宋体"/>
          <w:sz w:val="28"/>
          <w:szCs w:val="28"/>
          <w:lang w:val="zh-CN"/>
        </w:rPr>
        <w:t>开标一览表总报价</w:t>
      </w:r>
      <w:r>
        <w:rPr>
          <w:rFonts w:ascii="宋体" w:hAnsi="宋体"/>
          <w:sz w:val="28"/>
          <w:szCs w:val="28"/>
          <w:lang w:val="zh-CN"/>
        </w:rPr>
        <w:t>一致。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                        法定代表人/授权代表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（公章）：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ascii="宋体" w:hAnsi="宋体"/>
          <w:sz w:val="28"/>
          <w:szCs w:val="28"/>
        </w:rPr>
        <w:t>（签字或盖章）：</w:t>
      </w:r>
    </w:p>
    <w:p>
      <w:pPr>
        <w:pStyle w:val="2"/>
        <w:rPr>
          <w:rFonts w:ascii="宋体" w:hAnsi="宋体"/>
          <w:sz w:val="28"/>
          <w:szCs w:val="28"/>
        </w:rPr>
      </w:pPr>
    </w:p>
    <w:p>
      <w:pPr>
        <w:rPr>
          <w:rFonts w:hint="eastAsia"/>
          <w:lang w:eastAsia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耗材</w:t>
      </w:r>
      <w:r>
        <w:rPr>
          <w:rFonts w:ascii="宋体" w:hAnsi="宋体"/>
          <w:b/>
          <w:sz w:val="44"/>
          <w:szCs w:val="44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ind w:firstLine="140" w:firstLineChars="5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                                   </w:t>
      </w:r>
      <w:r>
        <w:rPr>
          <w:rFonts w:ascii="宋体" w:hAnsi="宋体"/>
          <w:sz w:val="28"/>
          <w:szCs w:val="28"/>
        </w:rPr>
        <w:t xml:space="preserve">共  页，第  </w:t>
      </w:r>
      <w:r>
        <w:rPr>
          <w:rFonts w:ascii="宋体" w:hAnsi="宋体"/>
          <w:sz w:val="28"/>
          <w:szCs w:val="28"/>
          <w:lang w:val="zh-CN"/>
        </w:rPr>
        <w:t>页</w:t>
      </w:r>
    </w:p>
    <w:tbl>
      <w:tblPr>
        <w:tblStyle w:val="14"/>
        <w:tblW w:w="84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242"/>
        <w:gridCol w:w="708"/>
        <w:gridCol w:w="851"/>
        <w:gridCol w:w="2286"/>
        <w:gridCol w:w="995"/>
        <w:gridCol w:w="6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规格型号及制造商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单价</w:t>
            </w: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zh-CN"/>
              </w:rPr>
              <w:t>总价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、</w:t>
            </w: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48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840" w:firstLineChars="1200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合计：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                        法定代表人/授权代表</w:t>
      </w:r>
    </w:p>
    <w:p>
      <w:pPr>
        <w:adjustRightInd w:val="0"/>
        <w:snapToGrid w:val="0"/>
        <w:spacing w:line="360" w:lineRule="auto"/>
        <w:rPr>
          <w:rFonts w:hint="eastAsia"/>
          <w:lang w:eastAsia="zh-CN"/>
        </w:rPr>
      </w:pPr>
      <w:r>
        <w:rPr>
          <w:rFonts w:ascii="宋体" w:hAnsi="宋体"/>
          <w:sz w:val="28"/>
          <w:szCs w:val="28"/>
        </w:rPr>
        <w:t xml:space="preserve">（公章）：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ascii="宋体" w:hAnsi="宋体"/>
          <w:sz w:val="28"/>
          <w:szCs w:val="28"/>
        </w:rPr>
        <w:t>（签字或盖章）：</w:t>
      </w:r>
    </w:p>
    <w:p>
      <w:pPr>
        <w:pStyle w:val="3"/>
        <w:pageBreakBefore w:val="0"/>
        <w:overflowPunct/>
        <w:topLinePunct w:val="0"/>
        <w:bidi w:val="0"/>
        <w:spacing w:line="50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pStyle w:val="3"/>
        <w:pageBreakBefore w:val="0"/>
        <w:overflowPunct/>
        <w:topLinePunct w:val="0"/>
        <w:bidi w:val="0"/>
        <w:spacing w:line="50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技术款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响应偏离表</w:t>
      </w:r>
    </w:p>
    <w:p>
      <w:pPr>
        <w:pageBreakBefore w:val="0"/>
        <w:overflowPunct/>
        <w:topLinePunct w:val="0"/>
        <w:bidi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pStyle w:val="2"/>
        <w:tabs>
          <w:tab w:val="left" w:pos="3994"/>
          <w:tab w:val="center" w:pos="4596"/>
        </w:tabs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标段号：</w:t>
      </w:r>
    </w:p>
    <w:tbl>
      <w:tblPr>
        <w:tblStyle w:val="14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0"/>
        <w:gridCol w:w="2120"/>
        <w:gridCol w:w="1676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993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文件要求</w:t>
            </w:r>
          </w:p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120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响应文件</w:t>
            </w:r>
          </w:p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676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88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top"/>
          </w:tcPr>
          <w:p>
            <w:pPr>
              <w:pStyle w:val="9"/>
              <w:pageBreakBefore w:val="0"/>
              <w:overflowPunct/>
              <w:topLinePunct w:val="0"/>
              <w:bidi w:val="0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pageBreakBefore w:val="0"/>
        <w:overflowPunct/>
        <w:topLinePunct w:val="0"/>
        <w:bidi w:val="0"/>
        <w:spacing w:line="500" w:lineRule="exact"/>
        <w:ind w:left="140" w:firstLine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1、本表须按“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第三章招标内容及要求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”中所列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服务要求进行比较和响应；</w:t>
      </w:r>
    </w:p>
    <w:p>
      <w:pPr>
        <w:pStyle w:val="8"/>
        <w:pageBreakBefore w:val="0"/>
        <w:overflowPunct/>
        <w:topLinePunct w:val="0"/>
        <w:bidi w:val="0"/>
        <w:spacing w:line="500" w:lineRule="exact"/>
        <w:ind w:left="14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2、该表必须按照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文件要求逐条如实填写，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后附材料佐证，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根据情况在“偏离情况”项填写正偏离或负偏离或无偏离，在“说明”项填写正偏离或负偏离原因。</w:t>
      </w:r>
    </w:p>
    <w:p>
      <w:pPr>
        <w:pStyle w:val="8"/>
        <w:pageBreakBefore w:val="0"/>
        <w:overflowPunct/>
        <w:topLinePunct w:val="0"/>
        <w:bidi w:val="0"/>
        <w:spacing w:line="500" w:lineRule="exact"/>
        <w:ind w:left="14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3、该表可扩展。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供应商（单位名称及公章）：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法定代表人或被授权人（签字或盖章）：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    期：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pageBreakBefore w:val="0"/>
        <w:overflowPunct/>
        <w:topLinePunct w:val="0"/>
        <w:bidi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overflowPunct/>
        <w:topLinePunct w:val="0"/>
        <w:bidi w:val="0"/>
        <w:spacing w:line="500" w:lineRule="exact"/>
        <w:rPr>
          <w:rFonts w:hint="eastAsia" w:ascii="仿宋" w:hAnsi="仿宋" w:eastAsia="仿宋" w:cs="仿宋"/>
          <w:color w:val="000000"/>
          <w:sz w:val="24"/>
          <w:szCs w:val="24"/>
        </w:rPr>
      </w:pPr>
    </w:p>
    <w:p>
      <w:pPr>
        <w:pageBreakBefore w:val="0"/>
        <w:overflowPunct/>
        <w:topLinePunct w:val="0"/>
        <w:bidi w:val="0"/>
        <w:spacing w:line="500" w:lineRule="exact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商务条款响应说明</w:t>
      </w:r>
    </w:p>
    <w:p>
      <w:pPr>
        <w:pStyle w:val="2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标段号：</w:t>
      </w:r>
    </w:p>
    <w:tbl>
      <w:tblPr>
        <w:tblStyle w:val="14"/>
        <w:tblW w:w="88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>
            <w:pPr>
              <w:pageBreakBefore w:val="0"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>
            <w:pPr>
              <w:pageBreakBefore w:val="0"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>
      <w:pPr>
        <w:pageBreakBefore w:val="0"/>
        <w:overflowPunct/>
        <w:topLinePunct w:val="0"/>
        <w:bidi w:val="0"/>
        <w:spacing w:line="500" w:lineRule="exact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声明：除上表所列的合同条款外，招标文件中的其他合同条款我方均完全接受。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供应商（单位名称及公章）：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法定代表人或被授权人（签字或盖章）：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日    期：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日</w:t>
      </w:r>
    </w:p>
    <w:p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hAnsi="宋体" w:cs="宋体"/>
          <w:b/>
          <w:bCs/>
          <w:sz w:val="24"/>
          <w:szCs w:val="24"/>
        </w:rPr>
      </w:pPr>
    </w:p>
    <w:p>
      <w:pPr>
        <w:rPr>
          <w:rFonts w:hint="eastAsia" w:hAnsi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</w:rPr>
        <w:t xml:space="preserve"> </w:t>
      </w:r>
      <w:r>
        <w:rPr>
          <w:rFonts w:ascii="宋体" w:hAnsi="宋体"/>
          <w:b/>
          <w:bCs/>
          <w:sz w:val="44"/>
          <w:szCs w:val="44"/>
          <w:lang w:val="zh-CN"/>
        </w:rPr>
        <w:t>投标方案说明</w:t>
      </w:r>
    </w:p>
    <w:p>
      <w:pPr>
        <w:kinsoku w:val="0"/>
        <w:spacing w:line="580" w:lineRule="exact"/>
        <w:ind w:firstLine="48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按照招标文件的要求及评标办法的要求编制投标方案说明书</w:t>
      </w:r>
      <w:r>
        <w:rPr>
          <w:rFonts w:hint="eastAsia" w:hAnsi="宋体" w:cs="宋体"/>
          <w:sz w:val="28"/>
          <w:szCs w:val="28"/>
        </w:rPr>
        <w:t>。</w:t>
      </w:r>
    </w:p>
    <w:p>
      <w:pPr>
        <w:spacing w:line="360" w:lineRule="auto"/>
        <w:rPr>
          <w:rFonts w:hint="eastAsia" w:hAnsi="宋体"/>
          <w:szCs w:val="21"/>
        </w:rPr>
      </w:pPr>
      <w:r>
        <w:rPr>
          <w:rFonts w:hint="eastAsia" w:hAnsi="宋体" w:cs="宋体"/>
          <w:szCs w:val="24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b/>
          <w:bCs/>
          <w:sz w:val="28"/>
          <w:szCs w:val="28"/>
        </w:rPr>
      </w:pPr>
    </w:p>
    <w:p>
      <w:pPr>
        <w:spacing w:after="60"/>
        <w:rPr>
          <w:rFonts w:ascii="宋体" w:hAnsi="宋体"/>
          <w:sz w:val="28"/>
          <w:szCs w:val="28"/>
        </w:rPr>
      </w:pPr>
    </w:p>
    <w:p>
      <w:pPr>
        <w:spacing w:after="60"/>
        <w:rPr>
          <w:rFonts w:ascii="宋体" w:hAnsi="宋体"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bCs/>
          <w:sz w:val="44"/>
          <w:szCs w:val="44"/>
          <w:lang w:val="zh-CN"/>
        </w:rPr>
        <w:sectPr>
          <w:footerReference r:id="rId5" w:type="even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ascii="宋体" w:hAnsi="宋体"/>
          <w:b/>
          <w:bCs/>
          <w:sz w:val="44"/>
          <w:szCs w:val="44"/>
          <w:lang w:val="zh-CN"/>
        </w:rPr>
      </w:pPr>
      <w:r>
        <w:rPr>
          <w:rFonts w:ascii="宋体" w:hAnsi="宋体"/>
          <w:b/>
          <w:bCs/>
          <w:sz w:val="44"/>
          <w:szCs w:val="44"/>
        </w:rPr>
        <w:t xml:space="preserve"> </w:t>
      </w:r>
      <w:r>
        <w:rPr>
          <w:rFonts w:ascii="宋体" w:hAnsi="宋体"/>
          <w:b/>
          <w:bCs/>
          <w:sz w:val="44"/>
          <w:szCs w:val="44"/>
          <w:lang w:val="zh-CN"/>
        </w:rPr>
        <w:t>投标供应商资质证明文件</w:t>
      </w:r>
    </w:p>
    <w:p>
      <w:pPr>
        <w:autoSpaceDE w:val="0"/>
        <w:autoSpaceDN w:val="0"/>
        <w:adjustRightInd w:val="0"/>
        <w:snapToGrid w:val="0"/>
        <w:spacing w:line="490" w:lineRule="exact"/>
        <w:ind w:firstLine="560" w:firstLineChars="200"/>
        <w:rPr>
          <w:rFonts w:hint="eastAsia" w:ascii="宋体" w:hAnsi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490" w:lineRule="exact"/>
        <w:ind w:firstLine="562" w:firstLineChars="200"/>
        <w:jc w:val="center"/>
        <w:rPr>
          <w:rFonts w:hint="eastAsia" w:ascii="宋体" w:hAnsi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bCs/>
          <w:sz w:val="28"/>
          <w:szCs w:val="28"/>
          <w:lang w:val="zh-CN"/>
        </w:rPr>
        <w:t>见招标文件要求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/>
          <w:sz w:val="32"/>
          <w:szCs w:val="32"/>
          <w:lang w:val="zh-CN"/>
        </w:rPr>
      </w:pPr>
    </w:p>
    <w:p>
      <w:pPr>
        <w:tabs>
          <w:tab w:val="left" w:pos="1625"/>
        </w:tabs>
        <w:autoSpaceDE w:val="0"/>
        <w:autoSpaceDN w:val="0"/>
        <w:adjustRightInd w:val="0"/>
        <w:spacing w:line="360" w:lineRule="auto"/>
        <w:rPr>
          <w:rFonts w:ascii="宋体" w:hAnsi="宋体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20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法定代表人授权书</w:t>
      </w:r>
    </w:p>
    <w:p>
      <w:pPr>
        <w:autoSpaceDE w:val="0"/>
        <w:autoSpaceDN w:val="0"/>
        <w:adjustRightInd w:val="0"/>
        <w:spacing w:line="348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陕西省</w:t>
      </w:r>
      <w:r>
        <w:rPr>
          <w:rFonts w:hint="eastAsia" w:ascii="宋体" w:hAnsi="宋体"/>
          <w:sz w:val="28"/>
          <w:szCs w:val="28"/>
          <w:lang w:val="zh-CN"/>
        </w:rPr>
        <w:t>中诚信</w:t>
      </w:r>
      <w:r>
        <w:rPr>
          <w:rFonts w:ascii="宋体" w:hAnsi="宋体"/>
          <w:sz w:val="28"/>
          <w:szCs w:val="28"/>
          <w:lang w:val="zh-CN"/>
        </w:rPr>
        <w:t>招标有限公司：</w:t>
      </w:r>
    </w:p>
    <w:p>
      <w:pPr>
        <w:autoSpaceDE w:val="0"/>
        <w:autoSpaceDN w:val="0"/>
        <w:adjustRightInd w:val="0"/>
        <w:spacing w:line="348" w:lineRule="auto"/>
        <w:ind w:firstLine="64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注册于</w:t>
      </w:r>
      <w:r>
        <w:rPr>
          <w:rFonts w:ascii="宋体" w:hAnsi="宋体"/>
          <w:sz w:val="28"/>
          <w:szCs w:val="28"/>
          <w:u w:val="single"/>
          <w:lang w:val="zh-CN"/>
        </w:rPr>
        <w:t>（工商行政管理局名称）</w:t>
      </w:r>
      <w:r>
        <w:rPr>
          <w:rFonts w:ascii="宋体" w:hAnsi="宋体"/>
          <w:sz w:val="28"/>
          <w:szCs w:val="28"/>
          <w:lang w:val="zh-CN"/>
        </w:rPr>
        <w:t>之</w:t>
      </w:r>
      <w:r>
        <w:rPr>
          <w:rFonts w:ascii="宋体" w:hAnsi="宋体"/>
          <w:sz w:val="28"/>
          <w:szCs w:val="28"/>
          <w:u w:val="single"/>
          <w:lang w:val="zh-CN"/>
        </w:rPr>
        <w:t>（投标供应商全称）</w:t>
      </w:r>
      <w:r>
        <w:rPr>
          <w:rFonts w:ascii="宋体" w:hAnsi="宋体"/>
          <w:sz w:val="28"/>
          <w:szCs w:val="28"/>
          <w:lang w:val="zh-CN"/>
        </w:rPr>
        <w:t>法人代表</w:t>
      </w:r>
      <w:r>
        <w:rPr>
          <w:rFonts w:ascii="宋体" w:hAnsi="宋体"/>
          <w:sz w:val="28"/>
          <w:szCs w:val="28"/>
          <w:u w:val="single"/>
          <w:lang w:val="zh-CN"/>
        </w:rPr>
        <w:t>（姓名、职务）</w:t>
      </w:r>
      <w:r>
        <w:rPr>
          <w:rFonts w:ascii="宋体" w:hAnsi="宋体"/>
          <w:sz w:val="28"/>
          <w:szCs w:val="28"/>
          <w:lang w:val="zh-CN"/>
        </w:rPr>
        <w:t>授权</w:t>
      </w:r>
      <w:r>
        <w:rPr>
          <w:rFonts w:ascii="宋体" w:hAnsi="宋体"/>
          <w:sz w:val="28"/>
          <w:szCs w:val="28"/>
          <w:u w:val="single"/>
          <w:lang w:val="zh-CN"/>
        </w:rPr>
        <w:t>（被授权人姓名、职务）</w:t>
      </w:r>
      <w:r>
        <w:rPr>
          <w:rFonts w:ascii="宋体" w:hAnsi="宋体"/>
          <w:sz w:val="28"/>
          <w:szCs w:val="28"/>
          <w:lang w:val="zh-CN"/>
        </w:rPr>
        <w:t>为本公司的合法代理人，就</w:t>
      </w:r>
      <w:r>
        <w:rPr>
          <w:rFonts w:ascii="宋体" w:hAnsi="宋体"/>
          <w:sz w:val="28"/>
          <w:szCs w:val="28"/>
          <w:u w:val="single"/>
          <w:lang w:val="zh-CN"/>
        </w:rPr>
        <w:t>（项目名称）</w:t>
      </w:r>
      <w:r>
        <w:rPr>
          <w:rFonts w:ascii="宋体" w:hAnsi="宋体"/>
          <w:sz w:val="28"/>
          <w:szCs w:val="28"/>
          <w:lang w:val="zh-CN"/>
        </w:rPr>
        <w:t>的招标及合同的执行和完成，以本公司的名义处理一切与之有关的事宜。</w:t>
      </w:r>
    </w:p>
    <w:p>
      <w:pPr>
        <w:autoSpaceDE w:val="0"/>
        <w:autoSpaceDN w:val="0"/>
        <w:adjustRightInd w:val="0"/>
        <w:spacing w:line="348" w:lineRule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附：全权代表姓名：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  <w:lang w:val="zh-CN"/>
        </w:rPr>
        <w:t>性别：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年龄：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职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务：</w:t>
      </w:r>
      <w:r>
        <w:rPr>
          <w:rFonts w:ascii="宋体" w:hAnsi="宋体"/>
          <w:sz w:val="28"/>
          <w:szCs w:val="28"/>
          <w:u w:val="single"/>
        </w:rPr>
        <w:t xml:space="preserve">             </w:t>
      </w:r>
      <w:r>
        <w:rPr>
          <w:rFonts w:ascii="宋体" w:hAnsi="宋体"/>
          <w:sz w:val="28"/>
          <w:szCs w:val="28"/>
          <w:lang w:val="zh-CN"/>
        </w:rPr>
        <w:t>身份证号码：</w:t>
      </w:r>
      <w:r>
        <w:rPr>
          <w:rFonts w:ascii="宋体" w:hAnsi="宋体"/>
          <w:sz w:val="28"/>
          <w:szCs w:val="28"/>
          <w:u w:val="single"/>
        </w:rPr>
        <w:t xml:space="preserve">             </w:t>
      </w: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通讯地址：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邮政编码：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电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话：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>
        <w:rPr>
          <w:rFonts w:ascii="宋体" w:hAnsi="宋体"/>
          <w:sz w:val="28"/>
          <w:szCs w:val="28"/>
          <w:lang w:val="zh-CN"/>
        </w:rPr>
        <w:t>电传：</w:t>
      </w:r>
      <w:r>
        <w:rPr>
          <w:rFonts w:ascii="宋体" w:hAnsi="宋体"/>
          <w:sz w:val="28"/>
          <w:szCs w:val="28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line="348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法定代表人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/>
          <w:sz w:val="28"/>
          <w:szCs w:val="28"/>
          <w:lang w:val="zh-CN"/>
        </w:rPr>
        <w:t>授权代表身份证复印件</w:t>
      </w:r>
    </w:p>
    <w:tbl>
      <w:tblPr>
        <w:tblStyle w:val="14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4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8" w:lineRule="auto"/>
              <w:rPr>
                <w:rFonts w:ascii="宋体" w:hAnsi="宋体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autoSpaceDE w:val="0"/>
              <w:autoSpaceDN w:val="0"/>
              <w:adjustRightInd w:val="0"/>
              <w:spacing w:line="348" w:lineRule="auto"/>
              <w:ind w:firstLine="560" w:firstLineChars="200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sz w:val="28"/>
                <w:szCs w:val="28"/>
                <w:lang w:val="zh-CN"/>
              </w:rPr>
              <w:t>正反面</w:t>
            </w:r>
          </w:p>
          <w:p>
            <w:pPr>
              <w:pStyle w:val="4"/>
              <w:ind w:firstLine="280"/>
              <w:jc w:val="center"/>
              <w:rPr>
                <w:rFonts w:hint="eastAsia" w:hAnsi="宋体"/>
                <w:szCs w:val="28"/>
                <w:lang w:val="zh-CN"/>
              </w:rPr>
            </w:pPr>
          </w:p>
          <w:p>
            <w:pPr>
              <w:pStyle w:val="4"/>
              <w:ind w:firstLine="280"/>
              <w:jc w:val="center"/>
              <w:rPr>
                <w:rFonts w:hint="eastAsia" w:hAnsi="宋体"/>
                <w:szCs w:val="28"/>
                <w:lang w:val="zh-CN"/>
              </w:rPr>
            </w:pPr>
          </w:p>
          <w:p>
            <w:pPr>
              <w:pStyle w:val="4"/>
              <w:ind w:firstLine="280"/>
              <w:jc w:val="center"/>
              <w:rPr>
                <w:rFonts w:hint="eastAsia" w:hAnsi="宋体"/>
                <w:szCs w:val="28"/>
                <w:lang w:val="zh-CN"/>
              </w:rPr>
            </w:pPr>
          </w:p>
          <w:p>
            <w:pPr>
              <w:pStyle w:val="4"/>
              <w:ind w:firstLine="0" w:firstLineChars="0"/>
              <w:jc w:val="both"/>
              <w:rPr>
                <w:rFonts w:hint="eastAsia" w:hAnsi="宋体"/>
                <w:szCs w:val="28"/>
                <w:lang w:val="zh-CN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lang w:val="zh-CN"/>
              </w:rPr>
              <w:t>正反面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ascii="宋体" w:hAnsi="宋体"/>
          <w:sz w:val="28"/>
          <w:szCs w:val="28"/>
        </w:rPr>
        <w:t xml:space="preserve"> 法定代表人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（公章）：                         （签字或盖章）：</w:t>
      </w: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lang w:val="zh-CN"/>
        </w:rPr>
        <w:t>本授权有效期：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日至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日</w:t>
      </w:r>
    </w:p>
    <w:p>
      <w:pPr>
        <w:autoSpaceDE w:val="0"/>
        <w:autoSpaceDN w:val="0"/>
        <w:adjustRightInd w:val="0"/>
        <w:spacing w:line="348" w:lineRule="auto"/>
        <w:ind w:firstLine="630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ascii="宋体" w:hAnsi="宋体"/>
          <w:b/>
          <w:bCs/>
          <w:sz w:val="28"/>
          <w:szCs w:val="28"/>
          <w:lang w:val="zh-CN"/>
        </w:rPr>
        <w:t>（要求：本授权有效期自开标之日起不得少于</w:t>
      </w:r>
      <w:r>
        <w:rPr>
          <w:rFonts w:ascii="宋体" w:hAnsi="宋体"/>
          <w:b/>
          <w:bCs/>
          <w:sz w:val="28"/>
          <w:szCs w:val="28"/>
        </w:rPr>
        <w:t>90</w:t>
      </w:r>
      <w:r>
        <w:rPr>
          <w:rFonts w:ascii="宋体" w:hAnsi="宋体"/>
          <w:b/>
          <w:bCs/>
          <w:sz w:val="28"/>
          <w:szCs w:val="28"/>
          <w:lang w:val="zh-CN"/>
        </w:rPr>
        <w:t>天）</w:t>
      </w:r>
    </w:p>
    <w:p>
      <w:pPr>
        <w:keepLines w:val="0"/>
        <w:wordWrap/>
        <w:bidi w:val="0"/>
        <w:adjustRightInd w:val="0"/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bookmarkStart w:id="0" w:name="_Toc495681533"/>
      <w:bookmarkStart w:id="1" w:name="_Toc495681406"/>
      <w:bookmarkStart w:id="2" w:name="_Toc495681252"/>
      <w:bookmarkStart w:id="3" w:name="_Toc495671263"/>
      <w:bookmarkStart w:id="4" w:name="_Toc1610"/>
      <w:bookmarkStart w:id="5" w:name="_Toc495908048"/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法定代表人身份证明</w:t>
      </w:r>
      <w:bookmarkEnd w:id="0"/>
      <w:bookmarkEnd w:id="1"/>
      <w:bookmarkEnd w:id="2"/>
      <w:bookmarkEnd w:id="3"/>
      <w:bookmarkEnd w:id="4"/>
      <w:bookmarkEnd w:id="5"/>
    </w:p>
    <w:p>
      <w:pPr>
        <w:pStyle w:val="10"/>
        <w:rPr>
          <w:rFonts w:hint="eastAsia"/>
        </w:rPr>
      </w:pP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          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日；经营期限：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    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经营范围：主营：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；兼营：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  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名称）的法定代表人。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特此证明。</w:t>
      </w:r>
    </w:p>
    <w:p>
      <w:pPr>
        <w:keepLines w:val="0"/>
        <w:wordWrap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附：法定代表人身份证复印件</w:t>
      </w:r>
    </w:p>
    <w:tbl>
      <w:tblPr>
        <w:tblStyle w:val="1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法定代表人身份证</w:t>
            </w:r>
          </w:p>
          <w:p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法定代表人身份证</w:t>
            </w:r>
          </w:p>
          <w:p>
            <w:pPr>
              <w:keepLines w:val="0"/>
              <w:wordWrap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CN"/>
              </w:rPr>
              <w:t>复印件</w:t>
            </w:r>
          </w:p>
        </w:tc>
      </w:tr>
    </w:tbl>
    <w:p>
      <w:pPr>
        <w:keepLines w:val="0"/>
        <w:wordWrap/>
        <w:bidi w:val="0"/>
        <w:spacing w:line="360" w:lineRule="auto"/>
        <w:ind w:firstLine="2240" w:firstLineChars="80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</w:p>
    <w:p>
      <w:pPr>
        <w:keepLines w:val="0"/>
        <w:wordWrap/>
        <w:bidi w:val="0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</w:t>
      </w:r>
    </w:p>
    <w:p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</w:p>
    <w:p>
      <w:pPr>
        <w:spacing w:before="240" w:beforeLines="100"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附件：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中小企业声明函（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  <w:t>货物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napToGrid/>
        <w:spacing w:line="360" w:lineRule="auto"/>
        <w:ind w:firstLine="798" w:firstLineChars="300"/>
        <w:jc w:val="both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/>
        <w:spacing w:before="13" w:line="360" w:lineRule="auto"/>
        <w:ind w:left="105" w:right="142" w:firstLine="655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pacing w:val="1"/>
          <w:w w:val="99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pacing w:val="-41"/>
          <w:w w:val="99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i/>
          <w:spacing w:val="-135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3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spacing w:val="-55"/>
          <w:w w:val="99"/>
          <w:sz w:val="28"/>
          <w:szCs w:val="28"/>
          <w:highlight w:val="none"/>
        </w:rPr>
        <w:t>于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；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制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造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商</w:t>
      </w:r>
      <w:r>
        <w:rPr>
          <w:rFonts w:hint="eastAsia" w:ascii="宋体" w:hAnsi="宋体" w:eastAsia="宋体" w:cs="宋体"/>
          <w:spacing w:val="-10"/>
          <w:w w:val="99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（企业名称），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从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宋体"/>
          <w:spacing w:val="4"/>
          <w:w w:val="99"/>
          <w:sz w:val="28"/>
          <w:szCs w:val="28"/>
          <w:highlight w:val="none"/>
        </w:rPr>
        <w:t>员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spacing w:val="7"/>
          <w:w w:val="99"/>
          <w:sz w:val="28"/>
          <w:szCs w:val="28"/>
          <w:highlight w:val="none"/>
        </w:rPr>
        <w:t>营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收入</w:t>
      </w:r>
      <w:r>
        <w:rPr>
          <w:rFonts w:hint="eastAsia" w:ascii="宋体" w:hAnsi="宋体" w:eastAsia="宋体" w:cs="宋体"/>
          <w:spacing w:val="1"/>
          <w:w w:val="99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万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</w:rPr>
        <w:t>元</w:t>
      </w:r>
      <w:r>
        <w:rPr>
          <w:rFonts w:hint="eastAsia" w:ascii="宋体" w:hAnsi="宋体" w:eastAsia="宋体" w:cs="宋体"/>
          <w:spacing w:val="-22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资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</w:rPr>
        <w:t>产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总额为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万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</w:rPr>
        <w:t>元</w: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  <w:vertAlign w:val="superscript"/>
        </w:rPr>
        <w:fldChar w:fldCharType="begin"/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  <w:vertAlign w:val="superscript"/>
        </w:rPr>
        <w:instrText xml:space="preserve"> HYPERLINK \l "bookmark0" </w:instrText>
      </w:r>
      <w:r>
        <w:rPr>
          <w:rFonts w:hint="eastAsia" w:ascii="宋体" w:hAnsi="宋体" w:eastAsia="宋体" w:cs="宋体"/>
          <w:spacing w:val="2"/>
          <w:w w:val="99"/>
          <w:sz w:val="28"/>
          <w:szCs w:val="28"/>
          <w:highlight w:val="none"/>
          <w:vertAlign w:val="superscript"/>
        </w:rPr>
        <w:fldChar w:fldCharType="separate"/>
      </w:r>
      <w:r>
        <w:rPr>
          <w:rFonts w:hint="eastAsia" w:ascii="宋体" w:hAnsi="宋体" w:eastAsia="宋体" w:cs="宋体"/>
          <w:spacing w:val="-2"/>
          <w:position w:val="16"/>
          <w:sz w:val="28"/>
          <w:szCs w:val="28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spacing w:val="-2"/>
          <w:position w:val="16"/>
          <w:sz w:val="28"/>
          <w:szCs w:val="28"/>
          <w:highlight w:val="none"/>
          <w:vertAlign w:val="superscript"/>
        </w:rPr>
        <w:fldChar w:fldCharType="end"/>
      </w:r>
      <w:r>
        <w:rPr>
          <w:rFonts w:hint="eastAsia" w:ascii="宋体" w:hAnsi="宋体" w:eastAsia="宋体" w:cs="宋体"/>
          <w:spacing w:val="-22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spacing w:val="-36"/>
          <w:w w:val="99"/>
          <w:sz w:val="28"/>
          <w:szCs w:val="28"/>
          <w:highlight w:val="none"/>
        </w:rPr>
        <w:t>于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（中型企业、小 型企业、微型企业）；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65"/>
          <w:tab w:val="left" w:pos="4262"/>
          <w:tab w:val="left" w:pos="6477"/>
        </w:tabs>
        <w:kinsoku w:val="0"/>
        <w:wordWrap/>
        <w:overflowPunct w:val="0"/>
        <w:topLinePunct w:val="0"/>
        <w:bidi w:val="0"/>
        <w:snapToGrid/>
        <w:spacing w:before="20" w:line="360" w:lineRule="auto"/>
        <w:ind w:left="105" w:right="142" w:firstLine="655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pacing w:val="-21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spacing w:val="-87"/>
          <w:sz w:val="28"/>
          <w:szCs w:val="28"/>
          <w:highlight w:val="none"/>
        </w:rPr>
        <w:t xml:space="preserve">，     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spacing w:val="-55"/>
          <w:w w:val="99"/>
          <w:sz w:val="28"/>
          <w:szCs w:val="28"/>
          <w:highlight w:val="none"/>
        </w:rPr>
        <w:t xml:space="preserve">于     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spacing w:val="-50"/>
          <w:w w:val="95"/>
          <w:sz w:val="28"/>
          <w:szCs w:val="28"/>
          <w:highlight w:val="none"/>
        </w:rPr>
        <w:t>；</w:t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制造商为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pacing w:val="-50"/>
          <w:w w:val="95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spacing w:val="5"/>
          <w:sz w:val="28"/>
          <w:szCs w:val="28"/>
          <w:highlight w:val="none"/>
        </w:rPr>
        <w:t>从业人员</w:t>
      </w:r>
      <w:r>
        <w:rPr>
          <w:rFonts w:hint="eastAsia" w:ascii="宋体" w:hAnsi="宋体" w:eastAsia="宋体" w:cs="宋体"/>
          <w:spacing w:val="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5"/>
          <w:sz w:val="28"/>
          <w:szCs w:val="28"/>
          <w:highlight w:val="none"/>
        </w:rPr>
        <w:t>人，营业收入</w:t>
      </w:r>
      <w:r>
        <w:rPr>
          <w:rFonts w:hint="eastAsia" w:ascii="宋体" w:hAnsi="宋体" w:eastAsia="宋体" w:cs="宋体"/>
          <w:w w:val="99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万元，资产总额为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5"/>
          <w:w w:val="99"/>
          <w:sz w:val="28"/>
          <w:szCs w:val="28"/>
          <w:highlight w:val="none"/>
        </w:rPr>
        <w:t>万元</w:t>
      </w:r>
      <w:r>
        <w:rPr>
          <w:rFonts w:hint="eastAsia" w:ascii="宋体" w:hAnsi="宋体" w:eastAsia="宋体" w:cs="宋体"/>
          <w:spacing w:val="-5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属于</w:t>
      </w:r>
      <w:r>
        <w:rPr>
          <w:rFonts w:hint="eastAsia" w:ascii="宋体" w:hAnsi="宋体" w:eastAsia="宋体" w:cs="宋体"/>
          <w:w w:val="95"/>
          <w:sz w:val="28"/>
          <w:szCs w:val="28"/>
          <w:highlight w:val="none"/>
          <w:u w:val="single"/>
        </w:rPr>
        <w:t>（中型企业、小型 企业、微型企业）；</w:t>
      </w:r>
    </w:p>
    <w:p>
      <w:pPr>
        <w:pStyle w:val="5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/>
        <w:spacing w:before="34" w:line="360" w:lineRule="auto"/>
        <w:ind w:firstLine="532" w:firstLineChars="200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 xml:space="preserve">…… </w:t>
      </w:r>
    </w:p>
    <w:p>
      <w:pPr>
        <w:pStyle w:val="5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/>
        <w:spacing w:before="34" w:line="360" w:lineRule="auto"/>
        <w:ind w:firstLine="532" w:firstLineChars="200"/>
        <w:textAlignment w:val="auto"/>
        <w:outlineLvl w:val="9"/>
        <w:rPr>
          <w:rFonts w:hint="eastAsia" w:ascii="宋体" w:hAnsi="宋体" w:eastAsia="宋体" w:cs="宋体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pStyle w:val="5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/>
        <w:spacing w:before="34" w:line="360" w:lineRule="auto"/>
        <w:ind w:firstLine="532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w w:val="95"/>
          <w:sz w:val="28"/>
          <w:szCs w:val="28"/>
          <w:highlight w:val="none"/>
        </w:rPr>
        <w:t>本企业对上述声明内容的真实性负责。如有虚假，将依法承担相应责任。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504" w:firstLineChars="1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504" w:firstLineChars="1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504" w:firstLineChars="120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从业人员、营业收入、资产总额填报上一年度数据，无上一年度数据的新成立企业可不填报。</w:t>
      </w:r>
    </w:p>
    <w:p>
      <w:pPr>
        <w:pStyle w:val="6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spacing w:before="100" w:line="224" w:lineRule="auto"/>
        <w:jc w:val="center"/>
        <w:rPr>
          <w:rFonts w:hint="eastAsia" w:ascii="宋体" w:hAnsi="宋体" w:eastAsia="宋体" w:cs="宋体"/>
          <w:b/>
          <w:bCs/>
          <w:spacing w:val="1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14"/>
          <w:sz w:val="44"/>
          <w:szCs w:val="44"/>
        </w:rPr>
        <w:t>供</w:t>
      </w:r>
      <w:r>
        <w:rPr>
          <w:rFonts w:hint="eastAsia" w:ascii="宋体" w:hAnsi="宋体" w:eastAsia="宋体" w:cs="宋体"/>
          <w:b/>
          <w:bCs/>
          <w:spacing w:val="10"/>
          <w:sz w:val="44"/>
          <w:szCs w:val="44"/>
        </w:rPr>
        <w:t>应商无重大违法记录的书面声明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40" w:beforeLines="100" w:line="480" w:lineRule="auto"/>
        <w:jc w:val="both"/>
        <w:textAlignment w:val="auto"/>
        <w:outlineLvl w:val="9"/>
        <w:rPr>
          <w:rFonts w:hint="eastAsia"/>
          <w:lang w:val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（采购人名称）: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65" w:line="480" w:lineRule="auto"/>
        <w:ind w:left="41" w:right="23" w:firstLine="746" w:firstLineChars="229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</w:t>
      </w:r>
      <w:r>
        <w:rPr>
          <w:rFonts w:hint="eastAsia" w:ascii="宋体" w:hAnsi="宋体" w:eastAsia="宋体" w:cs="宋体"/>
          <w:spacing w:val="13"/>
          <w:sz w:val="28"/>
          <w:szCs w:val="28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公司) 为在中华人民共和国境内合法注册并经营的机构。在此郑重声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明，我公司在参与本次政府采购活动前 3 年内在经营活动中没有重大违法记录</w:t>
      </w:r>
      <w:r>
        <w:rPr>
          <w:rFonts w:hint="eastAsia" w:ascii="宋体" w:hAnsi="宋体" w:eastAsia="宋体" w:cs="宋体"/>
          <w:spacing w:val="5"/>
          <w:sz w:val="28"/>
          <w:szCs w:val="28"/>
        </w:rPr>
        <w:t>。</w:t>
      </w: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13"/>
          <w:sz w:val="28"/>
          <w:szCs w:val="28"/>
        </w:rPr>
        <w:t>特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此声明。</w:t>
      </w: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</w:rPr>
        <w:t>投标供应商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before="240" w:beforeLines="100"/>
        <w:jc w:val="both"/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before="240" w:beforeLines="100"/>
        <w:ind w:firstLine="1767" w:firstLineChars="400"/>
        <w:jc w:val="both"/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spacing w:before="101" w:line="225" w:lineRule="auto"/>
        <w:ind w:left="2899"/>
        <w:rPr>
          <w:rFonts w:hint="eastAsia" w:ascii="宋体" w:hAnsi="宋体" w:eastAsia="宋体" w:cs="宋体"/>
          <w:b/>
          <w:bCs/>
          <w:spacing w:val="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14"/>
          <w:sz w:val="44"/>
          <w:szCs w:val="44"/>
        </w:rPr>
        <w:t>非</w:t>
      </w:r>
      <w:r>
        <w:rPr>
          <w:rFonts w:hint="eastAsia" w:ascii="宋体" w:hAnsi="宋体" w:eastAsia="宋体" w:cs="宋体"/>
          <w:b/>
          <w:bCs/>
          <w:spacing w:val="8"/>
          <w:sz w:val="44"/>
          <w:szCs w:val="44"/>
        </w:rPr>
        <w:t>联合体投标声明</w:t>
      </w: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40" w:beforeLines="100" w:line="480" w:lineRule="auto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（采购人名称）: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65" w:line="480" w:lineRule="auto"/>
        <w:ind w:left="41" w:right="23" w:firstLine="746" w:firstLineChars="229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</w:t>
      </w:r>
      <w:r>
        <w:rPr>
          <w:rFonts w:hint="eastAsia" w:ascii="宋体" w:hAnsi="宋体" w:eastAsia="宋体" w:cs="宋体"/>
          <w:spacing w:val="13"/>
          <w:sz w:val="28"/>
          <w:szCs w:val="28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公司) 为在中华人民共和国境内合法注册并经营的机构。在此郑重声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0"/>
          <w:sz w:val="28"/>
          <w:szCs w:val="28"/>
        </w:rPr>
        <w:t>明</w:t>
      </w:r>
      <w:r>
        <w:rPr>
          <w:rFonts w:hint="eastAsia" w:ascii="宋体" w:hAnsi="宋体" w:eastAsia="宋体" w:cs="宋体"/>
          <w:spacing w:val="19"/>
          <w:sz w:val="28"/>
          <w:szCs w:val="28"/>
        </w:rPr>
        <w:t>，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我公司在参与本次政府采购活动时为非联合体投标。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40" w:beforeLines="100" w:line="480" w:lineRule="auto"/>
        <w:ind w:firstLine="1224" w:firstLineChars="4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13"/>
          <w:sz w:val="28"/>
          <w:szCs w:val="28"/>
        </w:rPr>
        <w:t>特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此声明。</w:t>
      </w: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</w:rPr>
        <w:t>投标供应商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>
      <w:pPr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pStyle w:val="2"/>
        <w:jc w:val="both"/>
        <w:rPr>
          <w:rFonts w:hint="eastAsia" w:ascii="宋体" w:hAnsi="宋体" w:eastAsia="楷体_GB2312"/>
          <w:b/>
          <w:bCs/>
          <w:sz w:val="44"/>
          <w:szCs w:val="44"/>
          <w:lang w:val="en-US" w:eastAsia="zh-CN"/>
        </w:rPr>
      </w:pPr>
    </w:p>
    <w:p>
      <w:pPr>
        <w:pStyle w:val="2"/>
        <w:jc w:val="both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autoSpaceDE w:val="0"/>
        <w:autoSpaceDN w:val="0"/>
        <w:adjustRightInd w:val="0"/>
        <w:spacing w:before="240" w:beforeLines="100"/>
        <w:jc w:val="both"/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before="240" w:beforeLines="100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Fonts w:hint="eastAsia" w:ascii="宋体" w:hAnsi="宋体"/>
          <w:b/>
          <w:bCs/>
          <w:sz w:val="44"/>
          <w:szCs w:val="44"/>
          <w:lang w:val="zh-CN"/>
        </w:rPr>
        <w:t>其他材料</w:t>
      </w:r>
    </w:p>
    <w:p>
      <w:pPr>
        <w:spacing w:before="240" w:beforeLines="100"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1、依据招标文件要求，供应商认为有必要说明的其他内容。</w:t>
      </w:r>
    </w:p>
    <w:p>
      <w:pPr>
        <w:spacing w:before="240" w:beforeLines="100"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2、其他可以证明供应商实力的文件。</w:t>
      </w: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keepLines w:val="0"/>
        <w:wordWrap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>
      <w:pPr>
        <w:keepLines w:val="0"/>
        <w:wordWrap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t>参加政府采购活动的书面声明</w:t>
      </w:r>
    </w:p>
    <w:p>
      <w:pPr>
        <w:pStyle w:val="10"/>
        <w:rPr>
          <w:rFonts w:hint="eastAsia" w:ascii="宋体" w:hAnsi="宋体" w:eastAsia="宋体" w:cs="宋体"/>
          <w:sz w:val="28"/>
          <w:szCs w:val="28"/>
        </w:rPr>
      </w:pPr>
    </w:p>
    <w:p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）的供应商，在此郑重声明：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1、在参加本次政府采购活动前 3 年内的经营活动中____（填“没有”或“有”）重大违法记录。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供应商在参加政府采购活动前 3 年内因违法经营被禁止在一定期限内参加政府采购活动，期限届满的，可以参加政府采购活动，但应提供期限届满的证明材料。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2、我方______（填“未被列入”或“被列入”）失信被执行人名单。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3、我方______（填“未被列入”或“被列入”）重大税收违法案件当事人名单。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4、我方______（填“未被列入”或“被列入”）政府采购严重违法失信行为记录名单。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560" w:firstLineChars="20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0"/>
        <w:rPr>
          <w:rFonts w:hint="eastAsia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560" w:firstLineChars="20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</w:p>
    <w:p>
      <w:pPr>
        <w:keepLines w:val="0"/>
        <w:wordWrap/>
        <w:bidi w:val="0"/>
        <w:spacing w:line="360" w:lineRule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wordWrap/>
        <w:topLinePunct w:val="0"/>
        <w:bidi w:val="0"/>
        <w:snapToGrid/>
        <w:spacing w:line="480" w:lineRule="auto"/>
        <w:ind w:firstLine="28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出具履行合同所必需的设备和专业技术能力的书面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声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）的供应商，在此郑重声明：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我方具备履行合同所必须的设备和专业技术能力。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特此声明。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5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7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7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ascii="宋体" w:hAnsi="宋体"/>
          <w:sz w:val="28"/>
          <w:szCs w:val="28"/>
        </w:rPr>
        <w:t>投标供应商</w:t>
      </w:r>
      <w:r>
        <w:rPr>
          <w:rFonts w:hint="eastAsia" w:ascii="宋体" w:hAnsi="宋体"/>
          <w:sz w:val="28"/>
          <w:szCs w:val="28"/>
          <w:lang w:eastAsia="zh-CN"/>
        </w:rPr>
        <w:t>名称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  <w:lang w:val="zh-CN"/>
        </w:rPr>
      </w:pPr>
    </w:p>
    <w:p/>
    <w:sectPr>
      <w:pgSz w:w="11906" w:h="16838"/>
      <w:pgMar w:top="1418" w:right="1418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9030"/>
        <w:tab w:val="clear" w:pos="8306"/>
      </w:tabs>
      <w:ind w:right="262"/>
      <w:jc w:val="center"/>
    </w:pPr>
    <w:r>
      <w:rPr>
        <w:b/>
        <w:bCs/>
        <w:i/>
        <w:iCs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-48260</wp:posOffset>
              </wp:positionV>
              <wp:extent cx="573405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-3.8pt;height:0pt;width:451.5pt;z-index:251658240;mso-width-relative:page;mso-height-relative:page;" filled="f" stroked="t" coordsize="21600,21600" o:gfxdata="UEsDBAoAAAAAAIdO4kAAAAAAAAAAAAAAAAAEAAAAZHJzL1BLAwQUAAAACACHTuJAcXpfntQAAAAG&#10;AQAADwAAAGRycy9kb3ducmV2LnhtbE2PzU7DMBCE70i8g7VIXKrWbiu1EOL0AOTGpYWK6zZekoh4&#10;ncbuDzw9i3qA48ysZr7NV2ffqSMNsQ1sYToxoIir4FquLby9luM7UDEhO+wCk4UvirAqrq9yzFw4&#10;8ZqOm1QrKeGYoYUmpT7TOlYNeYyT0BNL9hEGj0nkUGs34EnKfadnxiy0x5ZlocGeHhuqPjcHbyGW&#10;W9qX36NqZN7ndaDZ/unlGa29vZmaB1CJzunvGH7xBR0KYdqFA7uoOgvySLIwXi5ASXpv5mLsLoYu&#10;cv0fv/gBUEsDBBQAAAAIAIdO4kDy5LZd2gEAAJYDAAAOAAAAZHJzL2Uyb0RvYy54bWytU0uOEzEQ&#10;3SNxB8t70p1AYGilM4sJwwZBJOAAFdvdbck/uTzp5BJcAIkdrFiyn9swHGPKTibDZ4MQWVTKrvKr&#10;eq+qF+c7a9hWRdTetXw6qTlTTnipXd/y9+8uH51xhgmcBOOdavleIT9fPnywGEOjZn7wRqrICMRh&#10;M4aWDymFpqpQDMoCTnxQjoKdjxYSHWNfyQgjoVtTzer6aTX6KEP0QiHS7eoQ5MuC33VKpDddhyox&#10;03LqLRUbi91kWy0X0PQRwqDFsQ34hy4saEdFT1ArSMCuov4DymoRPfouTYS3le86LVThQGym9W9s&#10;3g4QVOFC4mA4yYT/D1a83q4j05Jmx5kDSyO6+fjt+4fPP64/kb35+oVNs0hjwIZyL9w6Hk8Y1jEz&#10;3nXR5n/iwnZF2P1JWLVLTNDl/NnjJ/Wc9Bd3ser+YYiYXipvWXZabrTLnKGB7StMVIxS71LytXFs&#10;bPnz+WxOcEAr0xlI5NpAJND15S16o+WlNia/wNhvLkxkW8hLUH6ZEuH+kpaLrACHQ14JHdZjUCBf&#10;OMnSPpA8jvaY5xaskpwZRWufPQKEJoE2f5NJpY2jDrKqBx2zt/FyT8O4ClH3AylRhC85NPzS73FR&#10;83b9fC5I95/T8h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xel+e1AAAAAYBAAAPAAAAAAAAAAEA&#10;IAAAACIAAABkcnMvZG93bnJldi54bWxQSwECFAAUAAAACACHTuJA8uS2XdoBAACWAwAADgAAAAAA&#10;AAABACAAAAAjAQAAZHJzL2Uyb0RvYy54bWxQSwUGAAAAAAYABgBZAQAAbw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Cs w:val="18"/>
      </w:rPr>
      <w:t>地址:西安市南二环西段21号华融国际商务大厦A座11E</w:t>
    </w:r>
    <w:r>
      <w:rPr>
        <w:rFonts w:hint="eastAsia" w:ascii="宋体" w:hAnsi="宋体"/>
        <w:b/>
        <w:bCs/>
        <w:i/>
        <w:iCs/>
        <w:kern w:val="0"/>
        <w:szCs w:val="21"/>
      </w:rPr>
      <w:t xml:space="preserve">                           </w:t>
    </w:r>
    <w:r>
      <w:rPr>
        <w:rFonts w:hint="eastAsia"/>
        <w:szCs w:val="18"/>
      </w:rPr>
      <w:t>网址：   www.sxcxzb.cn</w:t>
    </w:r>
    <w:r>
      <w:rPr>
        <w:rFonts w:hint="eastAsia"/>
        <w:b/>
        <w:bCs/>
        <w:i/>
        <w:iCs/>
      </w:rPr>
      <w:t xml:space="preserve">       第 </w:t>
    </w:r>
    <w:r>
      <w:rPr>
        <w:b/>
        <w:bCs/>
        <w:i/>
        <w:iCs/>
      </w:rPr>
      <w:fldChar w:fldCharType="begin"/>
    </w:r>
    <w:r>
      <w:rPr>
        <w:b/>
        <w:bCs/>
        <w:i/>
        <w:iCs/>
      </w:rPr>
      <w:instrText xml:space="preserve"> PAGE </w:instrText>
    </w:r>
    <w:r>
      <w:rPr>
        <w:b/>
        <w:bCs/>
        <w:i/>
        <w:iCs/>
      </w:rPr>
      <w:fldChar w:fldCharType="separate"/>
    </w:r>
    <w:r>
      <w:rPr>
        <w:b/>
        <w:bCs/>
        <w:i/>
        <w:iCs/>
      </w:rPr>
      <w:t>25</w:t>
    </w:r>
    <w:r>
      <w:rPr>
        <w:b/>
        <w:bCs/>
        <w:i/>
        <w:iCs/>
      </w:rPr>
      <w:fldChar w:fldCharType="end"/>
    </w:r>
    <w:r>
      <w:rPr>
        <w:rFonts w:hint="eastAsia"/>
        <w:b/>
        <w:bCs/>
        <w:i/>
        <w:iCs/>
      </w:rPr>
      <w:t xml:space="preserve"> 页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10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Cs w:val="18"/>
      </w:rPr>
    </w:pPr>
    <w:r>
      <w:rPr>
        <w:rFonts w:hint="eastAsia" w:ascii="宋体" w:hAnsi="宋体"/>
        <w:b/>
        <w:bCs/>
        <w:i/>
        <w:iCs/>
        <w:szCs w:val="18"/>
      </w:rPr>
      <w:t>陕西省中诚信招标有限公司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47583"/>
    <w:rsid w:val="35C428B1"/>
    <w:rsid w:val="4F8A5E7F"/>
    <w:rsid w:val="52786E56"/>
    <w:rsid w:val="6867662A"/>
    <w:rsid w:val="70AA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2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next w:val="6"/>
    <w:qFormat/>
    <w:uiPriority w:val="99"/>
    <w:pPr>
      <w:ind w:firstLine="420" w:firstLineChars="100"/>
    </w:pPr>
    <w:rPr>
      <w:rFonts w:ascii="宋体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First Indent 2"/>
    <w:basedOn w:val="7"/>
    <w:next w:val="8"/>
    <w:unhideWhenUsed/>
    <w:qFormat/>
    <w:uiPriority w:val="99"/>
    <w:pPr>
      <w:ind w:firstLine="420" w:firstLineChars="200"/>
    </w:pPr>
  </w:style>
  <w:style w:type="paragraph" w:styleId="7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8">
    <w:name w:val="Normal Indent"/>
    <w:basedOn w:val="1"/>
    <w:next w:val="1"/>
    <w:qFormat/>
    <w:uiPriority w:val="0"/>
    <w:pPr>
      <w:ind w:firstLine="420"/>
    </w:pPr>
  </w:style>
  <w:style w:type="paragraph" w:styleId="9">
    <w:name w:val="Plain Text"/>
    <w:basedOn w:val="1"/>
    <w:qFormat/>
    <w:uiPriority w:val="0"/>
    <w:rPr>
      <w:rFonts w:ascii="宋体" w:hAnsi="Courier New"/>
    </w:rPr>
  </w:style>
  <w:style w:type="paragraph" w:styleId="10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3">
    <w:name w:val="page number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2025-02-12T01:55:02Z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