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0FB421">
      <w:pPr>
        <w:jc w:val="center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政府采购合同（仅供参考）</w:t>
      </w:r>
    </w:p>
    <w:p w14:paraId="0DD5F536">
      <w:pPr>
        <w:jc w:val="center"/>
        <w:rPr>
          <w:rFonts w:ascii="宋体" w:hAnsi="宋体" w:eastAsiaTheme="minorEastAsia"/>
          <w:sz w:val="32"/>
          <w:szCs w:val="32"/>
        </w:rPr>
      </w:pPr>
    </w:p>
    <w:p w14:paraId="658F0882">
      <w:pPr>
        <w:adjustRightInd w:val="0"/>
        <w:snapToGrid w:val="0"/>
        <w:spacing w:line="500" w:lineRule="exact"/>
        <w:jc w:val="center"/>
        <w:rPr>
          <w:rFonts w:ascii="仿宋" w:hAnsi="仿宋" w:eastAsia="仿宋"/>
          <w:b/>
          <w:sz w:val="24"/>
        </w:rPr>
      </w:pPr>
      <w:r>
        <w:rPr>
          <w:rFonts w:hint="eastAsia" w:ascii="仿宋" w:hAnsi="仿宋" w:eastAsia="仿宋"/>
          <w:b/>
          <w:sz w:val="24"/>
        </w:rPr>
        <w:t>（本合同为参考文本，最终合同以甲乙双方协商签订的为准）</w:t>
      </w:r>
    </w:p>
    <w:p w14:paraId="26A3E68F">
      <w:pPr>
        <w:pStyle w:val="4"/>
        <w:rPr>
          <w:rFonts w:ascii="仿宋" w:hAnsi="仿宋" w:eastAsia="仿宋"/>
        </w:rPr>
      </w:pPr>
    </w:p>
    <w:p w14:paraId="13955C91">
      <w:pPr>
        <w:adjustRightInd w:val="0"/>
        <w:snapToGrid w:val="0"/>
        <w:spacing w:line="500" w:lineRule="exact"/>
        <w:rPr>
          <w:rFonts w:ascii="仿宋" w:hAnsi="仿宋" w:eastAsia="仿宋"/>
          <w:b/>
          <w:bCs/>
          <w:sz w:val="24"/>
          <w:szCs w:val="24"/>
        </w:rPr>
      </w:pPr>
      <w:r>
        <w:rPr>
          <w:rFonts w:hint="eastAsia" w:ascii="仿宋" w:hAnsi="仿宋" w:eastAsia="仿宋" w:cs="宋体"/>
          <w:b/>
          <w:bCs/>
          <w:sz w:val="24"/>
          <w:szCs w:val="24"/>
        </w:rPr>
        <w:t>委托单位：</w:t>
      </w:r>
      <w:r>
        <w:rPr>
          <w:rFonts w:hint="eastAsia" w:ascii="仿宋" w:hAnsi="仿宋" w:eastAsia="仿宋" w:cs="宋体"/>
          <w:b/>
          <w:bCs/>
          <w:sz w:val="24"/>
          <w:szCs w:val="24"/>
          <w:u w:val="single"/>
        </w:rPr>
        <w:t>陕西省高速公路收费中心</w:t>
      </w:r>
      <w:r>
        <w:rPr>
          <w:rFonts w:hint="eastAsia" w:ascii="仿宋" w:hAnsi="仿宋" w:eastAsia="仿宋" w:cs="宋体"/>
          <w:b/>
          <w:bCs/>
          <w:sz w:val="24"/>
          <w:szCs w:val="24"/>
        </w:rPr>
        <w:t>（以下称甲方）</w:t>
      </w:r>
    </w:p>
    <w:p w14:paraId="2CF252C2">
      <w:pPr>
        <w:adjustRightInd w:val="0"/>
        <w:snapToGrid w:val="0"/>
        <w:spacing w:line="500" w:lineRule="exact"/>
        <w:ind w:left="5301" w:hanging="5301" w:hangingChars="2200"/>
        <w:rPr>
          <w:rFonts w:ascii="仿宋" w:hAnsi="仿宋" w:eastAsia="仿宋" w:cs="宋体"/>
          <w:b/>
          <w:bCs/>
          <w:sz w:val="24"/>
          <w:szCs w:val="24"/>
        </w:rPr>
      </w:pPr>
      <w:r>
        <w:rPr>
          <w:rFonts w:hint="eastAsia" w:ascii="仿宋" w:hAnsi="仿宋" w:eastAsia="仿宋" w:cs="宋体"/>
          <w:b/>
          <w:bCs/>
          <w:sz w:val="24"/>
          <w:szCs w:val="24"/>
        </w:rPr>
        <w:t>服务单位：（以下称乙方）</w:t>
      </w:r>
    </w:p>
    <w:p w14:paraId="01DA3446">
      <w:pPr>
        <w:pStyle w:val="4"/>
        <w:rPr>
          <w:rFonts w:ascii="仿宋" w:hAnsi="仿宋" w:eastAsia="仿宋"/>
        </w:rPr>
      </w:pPr>
    </w:p>
    <w:p w14:paraId="0778081E">
      <w:pPr>
        <w:autoSpaceDE w:val="0"/>
        <w:autoSpaceDN w:val="0"/>
        <w:adjustRightInd w:val="0"/>
        <w:snapToGrid w:val="0"/>
        <w:spacing w:line="500" w:lineRule="exact"/>
        <w:ind w:firstLine="480" w:firstLineChars="200"/>
        <w:jc w:val="left"/>
        <w:rPr>
          <w:rFonts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依据《中华人民共和国民法典》和《中华人民共和国政府采购法》之规定，经双方在平等、自愿、互利的基础上，签订本合同，共同信守。</w:t>
      </w:r>
    </w:p>
    <w:p w14:paraId="48077E5E">
      <w:pPr>
        <w:adjustRightInd w:val="0"/>
        <w:snapToGrid w:val="0"/>
        <w:spacing w:line="500" w:lineRule="exact"/>
        <w:ind w:firstLine="480" w:firstLineChars="200"/>
        <w:rPr>
          <w:rFonts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一、项目名称、项目内容</w:t>
      </w:r>
    </w:p>
    <w:p w14:paraId="77CCE59E">
      <w:pPr>
        <w:adjustRightInd w:val="0"/>
        <w:snapToGrid w:val="0"/>
        <w:spacing w:line="500" w:lineRule="exact"/>
        <w:ind w:firstLine="480" w:firstLineChars="200"/>
        <w:rPr>
          <w:rFonts w:hint="default" w:ascii="仿宋" w:hAnsi="仿宋" w:eastAsia="仿宋" w:cs="宋体"/>
          <w:sz w:val="24"/>
          <w:szCs w:val="24"/>
          <w:lang w:val="en-US" w:eastAsia="zh-CN"/>
        </w:rPr>
      </w:pPr>
      <w:r>
        <w:rPr>
          <w:rFonts w:hint="eastAsia" w:ascii="仿宋" w:hAnsi="仿宋" w:eastAsia="仿宋" w:cs="宋体"/>
          <w:sz w:val="24"/>
          <w:szCs w:val="24"/>
        </w:rPr>
        <w:t>项目名称：</w:t>
      </w:r>
      <w:r>
        <w:rPr>
          <w:rFonts w:hint="eastAsia" w:ascii="仿宋" w:hAnsi="仿宋" w:eastAsia="仿宋" w:cs="宋体"/>
          <w:sz w:val="24"/>
          <w:szCs w:val="24"/>
          <w:lang w:eastAsia="zh-CN"/>
        </w:rPr>
        <w:t>陕西省高速公路网运行监测能力提升</w:t>
      </w:r>
      <w:r>
        <w:rPr>
          <w:rFonts w:hint="eastAsia" w:ascii="仿宋" w:hAnsi="仿宋" w:eastAsia="仿宋" w:cs="宋体"/>
          <w:sz w:val="24"/>
          <w:szCs w:val="24"/>
          <w:lang w:val="en-US" w:eastAsia="zh-CN"/>
        </w:rPr>
        <w:t>项目</w:t>
      </w:r>
    </w:p>
    <w:p w14:paraId="23D1D365">
      <w:pPr>
        <w:spacing w:line="500" w:lineRule="exact"/>
        <w:ind w:firstLine="480" w:firstLineChars="200"/>
        <w:rPr>
          <w:rFonts w:hint="eastAsia"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项目内容：</w:t>
      </w:r>
      <w:r>
        <w:rPr>
          <w:rFonts w:hint="eastAsia" w:ascii="仿宋" w:hAnsi="仿宋" w:eastAsia="仿宋" w:cs="宋体"/>
          <w:sz w:val="24"/>
          <w:szCs w:val="24"/>
          <w:lang w:eastAsia="zh-CN"/>
        </w:rPr>
        <w:t>陕西省高速公路网运行监测能力提升</w:t>
      </w:r>
    </w:p>
    <w:p w14:paraId="3ABF8208">
      <w:pPr>
        <w:autoSpaceDE w:val="0"/>
        <w:autoSpaceDN w:val="0"/>
        <w:adjustRightInd w:val="0"/>
        <w:snapToGrid w:val="0"/>
        <w:spacing w:line="500" w:lineRule="exact"/>
        <w:ind w:firstLine="480" w:firstLineChars="200"/>
        <w:jc w:val="left"/>
        <w:rPr>
          <w:rFonts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二、合同价款</w:t>
      </w:r>
    </w:p>
    <w:p w14:paraId="7CA2F02E">
      <w:pPr>
        <w:autoSpaceDE w:val="0"/>
        <w:autoSpaceDN w:val="0"/>
        <w:adjustRightInd w:val="0"/>
        <w:snapToGrid w:val="0"/>
        <w:spacing w:line="500" w:lineRule="exact"/>
        <w:ind w:firstLine="480" w:firstLineChars="200"/>
        <w:jc w:val="left"/>
        <w:rPr>
          <w:rFonts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（一）甲方通过</w:t>
      </w:r>
      <w:r>
        <w:rPr>
          <w:rFonts w:hint="eastAsia" w:ascii="仿宋" w:hAnsi="仿宋" w:eastAsia="仿宋" w:cs="宋体"/>
          <w:sz w:val="24"/>
          <w:szCs w:val="24"/>
          <w:lang w:val="en-US" w:eastAsia="zh-CN"/>
        </w:rPr>
        <w:t>公开招标</w:t>
      </w:r>
      <w:r>
        <w:rPr>
          <w:rFonts w:hint="eastAsia" w:ascii="仿宋" w:hAnsi="仿宋" w:eastAsia="仿宋" w:cs="宋体"/>
          <w:sz w:val="24"/>
          <w:szCs w:val="24"/>
        </w:rPr>
        <w:t>方式，接受了乙方以总金额大写</w:t>
      </w:r>
      <w:r>
        <w:rPr>
          <w:rFonts w:hint="eastAsia" w:ascii="仿宋" w:hAnsi="仿宋" w:eastAsia="仿宋" w:cs="宋体"/>
          <w:sz w:val="24"/>
          <w:szCs w:val="24"/>
          <w:u w:val="single"/>
        </w:rPr>
        <w:t xml:space="preserve">            </w:t>
      </w:r>
      <w:r>
        <w:rPr>
          <w:rFonts w:hint="eastAsia" w:ascii="仿宋" w:hAnsi="仿宋" w:eastAsia="仿宋" w:cs="宋体"/>
          <w:sz w:val="24"/>
          <w:szCs w:val="24"/>
        </w:rPr>
        <w:t>（￥小写</w:t>
      </w:r>
      <w:r>
        <w:rPr>
          <w:rFonts w:hint="eastAsia" w:ascii="仿宋" w:hAnsi="仿宋" w:eastAsia="仿宋" w:cs="宋体"/>
          <w:sz w:val="24"/>
          <w:szCs w:val="24"/>
          <w:u w:val="single"/>
        </w:rPr>
        <w:t xml:space="preserve">             </w:t>
      </w:r>
      <w:r>
        <w:rPr>
          <w:rFonts w:hint="eastAsia" w:ascii="仿宋" w:hAnsi="仿宋" w:eastAsia="仿宋" w:cs="宋体"/>
          <w:sz w:val="24"/>
          <w:szCs w:val="24"/>
        </w:rPr>
        <w:t xml:space="preserve"> ） （以下简称“合同价”)提供合同条款附件所述服务。</w:t>
      </w:r>
    </w:p>
    <w:p w14:paraId="41544E10">
      <w:pPr>
        <w:autoSpaceDE w:val="0"/>
        <w:autoSpaceDN w:val="0"/>
        <w:adjustRightInd w:val="0"/>
        <w:snapToGrid w:val="0"/>
        <w:spacing w:line="500" w:lineRule="exact"/>
        <w:ind w:firstLine="480" w:firstLineChars="200"/>
        <w:jc w:val="left"/>
        <w:rPr>
          <w:rFonts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（二）服务报酬中包括为完成服务内容可能发生的各项费用，包括但不限于人工费、车辆交通费、住宿费、管理费、办公、人员人身相关保险费、项目实施费用以及国家按现行税率征收的一切税费、不可抗力因素的可预见和不可预见费用等。</w:t>
      </w:r>
    </w:p>
    <w:p w14:paraId="12F96197">
      <w:pPr>
        <w:autoSpaceDE w:val="0"/>
        <w:autoSpaceDN w:val="0"/>
        <w:adjustRightInd w:val="0"/>
        <w:snapToGrid w:val="0"/>
        <w:spacing w:line="500" w:lineRule="exact"/>
        <w:ind w:firstLine="480" w:firstLineChars="200"/>
        <w:jc w:val="left"/>
        <w:rPr>
          <w:rFonts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（三）合同总价一次包死，不受市场价格、工作量变化等其它因素的影响。</w:t>
      </w:r>
    </w:p>
    <w:p w14:paraId="7EDDD2C4">
      <w:pPr>
        <w:autoSpaceDE w:val="0"/>
        <w:autoSpaceDN w:val="0"/>
        <w:adjustRightInd w:val="0"/>
        <w:snapToGrid w:val="0"/>
        <w:spacing w:line="500" w:lineRule="exact"/>
        <w:ind w:firstLine="480" w:firstLineChars="200"/>
        <w:jc w:val="left"/>
        <w:rPr>
          <w:rFonts w:hint="eastAsia"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三、款项结算</w:t>
      </w:r>
    </w:p>
    <w:p w14:paraId="508754D6">
      <w:pPr>
        <w:autoSpaceDE w:val="0"/>
        <w:autoSpaceDN w:val="0"/>
        <w:adjustRightInd w:val="0"/>
        <w:snapToGrid w:val="0"/>
        <w:spacing w:line="500" w:lineRule="exact"/>
        <w:ind w:firstLine="480" w:firstLineChars="200"/>
        <w:jc w:val="left"/>
        <w:rPr>
          <w:rFonts w:hint="eastAsia" w:ascii="仿宋" w:hAnsi="仿宋" w:eastAsia="仿宋" w:cs="宋体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宋体"/>
          <w:sz w:val="24"/>
          <w:szCs w:val="24"/>
          <w:highlight w:val="none"/>
        </w:rPr>
        <w:t>1.</w:t>
      </w:r>
      <w:r>
        <w:rPr>
          <w:rFonts w:hint="eastAsia" w:ascii="仿宋" w:hAnsi="仿宋" w:eastAsia="仿宋" w:cs="宋体"/>
          <w:sz w:val="24"/>
          <w:szCs w:val="24"/>
          <w:highlight w:val="none"/>
          <w:lang w:val="en-US" w:eastAsia="zh-CN"/>
        </w:rPr>
        <w:t>付款方式：</w:t>
      </w:r>
    </w:p>
    <w:p w14:paraId="3CEC4413">
      <w:pPr>
        <w:autoSpaceDE w:val="0"/>
        <w:autoSpaceDN w:val="0"/>
        <w:adjustRightInd w:val="0"/>
        <w:snapToGrid w:val="0"/>
        <w:spacing w:line="500" w:lineRule="exact"/>
        <w:ind w:firstLine="480" w:firstLineChars="200"/>
        <w:jc w:val="left"/>
        <w:rPr>
          <w:rFonts w:hint="eastAsia" w:ascii="仿宋" w:hAnsi="仿宋" w:eastAsia="仿宋" w:cs="宋体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sz w:val="24"/>
          <w:szCs w:val="24"/>
          <w:highlight w:val="none"/>
        </w:rPr>
        <w:t>采购包1：付款条件说明：合同签订生效，完成提升综合监控系统监测能力相关功能后，达到付款条件起15日内，支付合同总金额的40%；</w:t>
      </w:r>
    </w:p>
    <w:p w14:paraId="3D78BD44">
      <w:pPr>
        <w:autoSpaceDE w:val="0"/>
        <w:autoSpaceDN w:val="0"/>
        <w:adjustRightInd w:val="0"/>
        <w:snapToGrid w:val="0"/>
        <w:spacing w:line="500" w:lineRule="exact"/>
        <w:ind w:firstLine="480" w:firstLineChars="200"/>
        <w:jc w:val="left"/>
        <w:rPr>
          <w:rFonts w:hint="eastAsia" w:ascii="仿宋" w:hAnsi="仿宋" w:eastAsia="仿宋" w:cs="宋体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sz w:val="24"/>
          <w:szCs w:val="24"/>
          <w:highlight w:val="none"/>
        </w:rPr>
        <w:t>采购包1：付款条件说明：所有功能开发上线，一个月试运行期满并通过中心验收后，达到付款条件起15日内，支付合同总金额的55%；</w:t>
      </w:r>
    </w:p>
    <w:p w14:paraId="502B5434">
      <w:pPr>
        <w:autoSpaceDE w:val="0"/>
        <w:autoSpaceDN w:val="0"/>
        <w:adjustRightInd w:val="0"/>
        <w:snapToGrid w:val="0"/>
        <w:spacing w:line="500" w:lineRule="exact"/>
        <w:ind w:firstLine="480" w:firstLineChars="200"/>
        <w:jc w:val="left"/>
        <w:rPr>
          <w:rFonts w:hint="eastAsia" w:ascii="仿宋" w:hAnsi="仿宋" w:eastAsia="仿宋" w:cs="宋体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sz w:val="24"/>
          <w:szCs w:val="24"/>
          <w:highlight w:val="none"/>
        </w:rPr>
        <w:t>采购包1：付款条件说明：剩余5%作为运维服务</w:t>
      </w:r>
      <w:bookmarkStart w:id="0" w:name="_GoBack"/>
      <w:bookmarkEnd w:id="0"/>
      <w:r>
        <w:rPr>
          <w:rFonts w:hint="eastAsia" w:ascii="仿宋" w:hAnsi="仿宋" w:eastAsia="仿宋" w:cs="宋体"/>
          <w:sz w:val="24"/>
          <w:szCs w:val="24"/>
          <w:highlight w:val="none"/>
        </w:rPr>
        <w:t>费，运维服务期（试运行期结束后一年）满后，达到付款条件起 15 日内，支付合同总金额的5.00%。</w:t>
      </w:r>
    </w:p>
    <w:p w14:paraId="48A083E5">
      <w:pPr>
        <w:autoSpaceDE w:val="0"/>
        <w:autoSpaceDN w:val="0"/>
        <w:adjustRightInd w:val="0"/>
        <w:snapToGrid w:val="0"/>
        <w:spacing w:line="500" w:lineRule="exact"/>
        <w:ind w:firstLine="480" w:firstLineChars="200"/>
        <w:jc w:val="left"/>
        <w:rPr>
          <w:rFonts w:hint="eastAsia"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2.陕西省高速公路收费中心结算，均是乙方满足支付条件且开具合法有效发票后，银行转账支付。</w:t>
      </w:r>
    </w:p>
    <w:p w14:paraId="18F1ADD2">
      <w:pPr>
        <w:autoSpaceDE w:val="0"/>
        <w:autoSpaceDN w:val="0"/>
        <w:adjustRightInd w:val="0"/>
        <w:spacing w:line="500" w:lineRule="exact"/>
        <w:ind w:left="239" w:leftChars="114" w:firstLine="240" w:firstLineChars="100"/>
        <w:jc w:val="left"/>
        <w:rPr>
          <w:rFonts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四、服务条件</w:t>
      </w:r>
    </w:p>
    <w:p w14:paraId="72B1A3CC">
      <w:pPr>
        <w:autoSpaceDE w:val="0"/>
        <w:autoSpaceDN w:val="0"/>
        <w:adjustRightInd w:val="0"/>
        <w:spacing w:line="500" w:lineRule="exact"/>
        <w:ind w:firstLine="480" w:firstLineChars="200"/>
        <w:jc w:val="left"/>
        <w:rPr>
          <w:rFonts w:hint="eastAsia" w:ascii="仿宋" w:hAnsi="仿宋" w:eastAsia="仿宋" w:cs="宋体"/>
          <w:sz w:val="24"/>
          <w:szCs w:val="24"/>
          <w:lang w:val="en-US" w:eastAsia="zh-CN"/>
        </w:rPr>
      </w:pPr>
      <w:r>
        <w:rPr>
          <w:rFonts w:hint="eastAsia" w:ascii="仿宋" w:hAnsi="仿宋" w:eastAsia="仿宋" w:cs="宋体"/>
          <w:sz w:val="24"/>
          <w:szCs w:val="24"/>
        </w:rPr>
        <w:t>（一）服务地点：陕西省高速公路收费中心</w:t>
      </w:r>
      <w:r>
        <w:rPr>
          <w:rFonts w:hint="eastAsia" w:ascii="仿宋" w:hAnsi="仿宋" w:eastAsia="仿宋" w:cs="宋体"/>
          <w:sz w:val="24"/>
          <w:szCs w:val="24"/>
          <w:lang w:val="en-US" w:eastAsia="zh-CN"/>
        </w:rPr>
        <w:t>指定地点</w:t>
      </w:r>
    </w:p>
    <w:p w14:paraId="295C8B2F">
      <w:pPr>
        <w:keepNext w:val="0"/>
        <w:keepLines w:val="0"/>
        <w:pageBreakBefore w:val="0"/>
        <w:widowControl/>
        <w:kinsoku/>
        <w:wordWrap w:val="0"/>
        <w:overflowPunct/>
        <w:topLinePunct/>
        <w:autoSpaceDE w:val="0"/>
        <w:autoSpaceDN w:val="0"/>
        <w:bidi w:val="0"/>
        <w:adjustRightInd w:val="0"/>
        <w:snapToGrid w:val="0"/>
        <w:spacing w:line="500" w:lineRule="exact"/>
        <w:ind w:firstLine="480" w:firstLineChars="200"/>
        <w:jc w:val="left"/>
        <w:textAlignment w:val="baseline"/>
        <w:rPr>
          <w:rFonts w:hint="eastAsia"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（二）服务期：</w:t>
      </w:r>
      <w:r>
        <w:rPr>
          <w:rFonts w:hint="eastAsia" w:ascii="仿宋" w:hAnsi="仿宋" w:eastAsia="仿宋" w:cs="宋体"/>
          <w:sz w:val="24"/>
          <w:szCs w:val="24"/>
          <w:lang w:val="en-US" w:eastAsia="zh-CN"/>
        </w:rPr>
        <w:t>中标人</w:t>
      </w:r>
      <w:r>
        <w:rPr>
          <w:rFonts w:hint="eastAsia" w:ascii="仿宋" w:hAnsi="仿宋" w:eastAsia="仿宋" w:cs="宋体"/>
          <w:sz w:val="24"/>
          <w:szCs w:val="24"/>
        </w:rPr>
        <w:t>应于合同签订后3个月内完成所有功能开发并部署，具备使用条件，并向中心出具包含开通运行、功能测试与申请上线等内容的书面交付报告，双方确认签章并以此确定试运行期开始时间。系统1个月试运行期满，并通过中心验收之日起正式进入服务期，服务期为12个月</w:t>
      </w:r>
      <w:r>
        <w:rPr>
          <w:rFonts w:hint="eastAsia" w:ascii="仿宋" w:hAnsi="仿宋" w:eastAsia="仿宋" w:cs="宋体"/>
          <w:snapToGrid w:val="0"/>
          <w:color w:val="000000"/>
          <w:sz w:val="24"/>
          <w:szCs w:val="24"/>
        </w:rPr>
        <w:t>。</w:t>
      </w:r>
    </w:p>
    <w:p w14:paraId="00DA60E3">
      <w:pPr>
        <w:tabs>
          <w:tab w:val="left" w:pos="7665"/>
        </w:tabs>
        <w:adjustRightInd w:val="0"/>
        <w:snapToGrid w:val="0"/>
        <w:spacing w:line="500" w:lineRule="exact"/>
        <w:ind w:firstLine="480" w:firstLineChars="200"/>
        <w:jc w:val="left"/>
        <w:rPr>
          <w:rFonts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（三）乙方指派的项目负责人为</w:t>
      </w:r>
      <w:r>
        <w:rPr>
          <w:rFonts w:hint="eastAsia" w:ascii="仿宋" w:hAnsi="仿宋" w:eastAsia="仿宋" w:cs="宋体"/>
          <w:sz w:val="24"/>
          <w:szCs w:val="24"/>
          <w:u w:val="single"/>
        </w:rPr>
        <w:t xml:space="preserve">       </w:t>
      </w:r>
      <w:r>
        <w:rPr>
          <w:rFonts w:hint="eastAsia" w:ascii="仿宋" w:hAnsi="仿宋" w:eastAsia="仿宋" w:cs="宋体"/>
          <w:sz w:val="24"/>
          <w:szCs w:val="24"/>
        </w:rPr>
        <w:t>，性别</w:t>
      </w:r>
      <w:r>
        <w:rPr>
          <w:rFonts w:hint="eastAsia" w:ascii="仿宋" w:hAnsi="仿宋" w:eastAsia="仿宋" w:cs="宋体"/>
          <w:sz w:val="24"/>
          <w:szCs w:val="24"/>
          <w:u w:val="single"/>
        </w:rPr>
        <w:t xml:space="preserve">      </w:t>
      </w:r>
      <w:r>
        <w:rPr>
          <w:rFonts w:hint="eastAsia" w:ascii="仿宋" w:hAnsi="仿宋" w:eastAsia="仿宋" w:cs="宋体"/>
          <w:sz w:val="24"/>
          <w:szCs w:val="24"/>
        </w:rPr>
        <w:t>，身份证号</w:t>
      </w:r>
      <w:r>
        <w:rPr>
          <w:rFonts w:hint="eastAsia" w:ascii="仿宋" w:hAnsi="仿宋" w:eastAsia="仿宋" w:cs="宋体"/>
          <w:sz w:val="24"/>
          <w:szCs w:val="24"/>
          <w:u w:val="single"/>
        </w:rPr>
        <w:t xml:space="preserve">       </w:t>
      </w:r>
      <w:r>
        <w:rPr>
          <w:rFonts w:hint="eastAsia" w:ascii="仿宋" w:hAnsi="仿宋" w:eastAsia="仿宋" w:cs="宋体"/>
          <w:sz w:val="24"/>
          <w:szCs w:val="24"/>
        </w:rPr>
        <w:t>，联系电话</w:t>
      </w:r>
      <w:r>
        <w:rPr>
          <w:rFonts w:hint="eastAsia" w:ascii="仿宋" w:hAnsi="仿宋" w:eastAsia="仿宋" w:cs="宋体"/>
          <w:sz w:val="24"/>
          <w:szCs w:val="24"/>
          <w:u w:val="single"/>
        </w:rPr>
        <w:t xml:space="preserve">        </w:t>
      </w:r>
      <w:r>
        <w:rPr>
          <w:rFonts w:hint="eastAsia" w:ascii="仿宋" w:hAnsi="仿宋" w:eastAsia="仿宋" w:cs="宋体"/>
          <w:sz w:val="24"/>
          <w:szCs w:val="24"/>
        </w:rPr>
        <w:t>。</w:t>
      </w:r>
    </w:p>
    <w:p w14:paraId="12CA6988">
      <w:pPr>
        <w:autoSpaceDE w:val="0"/>
        <w:autoSpaceDN w:val="0"/>
        <w:adjustRightInd w:val="0"/>
        <w:spacing w:line="500" w:lineRule="exact"/>
        <w:ind w:firstLine="480" w:firstLineChars="200"/>
        <w:jc w:val="left"/>
        <w:rPr>
          <w:rFonts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五、甲乙双方权利义务</w:t>
      </w:r>
    </w:p>
    <w:p w14:paraId="57A15D1D">
      <w:pPr>
        <w:autoSpaceDE w:val="0"/>
        <w:autoSpaceDN w:val="0"/>
        <w:adjustRightInd w:val="0"/>
        <w:spacing w:line="500" w:lineRule="exact"/>
        <w:ind w:firstLine="480" w:firstLineChars="200"/>
        <w:jc w:val="left"/>
        <w:rPr>
          <w:rFonts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（一）甲方的权利义务</w:t>
      </w:r>
    </w:p>
    <w:p w14:paraId="7AF2527A">
      <w:pPr>
        <w:keepNext w:val="0"/>
        <w:keepLines w:val="0"/>
        <w:pageBreakBefore w:val="0"/>
        <w:widowControl/>
        <w:tabs>
          <w:tab w:val="left" w:pos="7665"/>
        </w:tabs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500" w:lineRule="exact"/>
        <w:ind w:firstLine="480" w:firstLineChars="200"/>
        <w:jc w:val="left"/>
        <w:textAlignment w:val="baseline"/>
        <w:rPr>
          <w:rFonts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1、甲方有权指派专门人员或者单位对乙方的工作进行全程监督检查、管理、明确员工职责范围，对工作中不负责任、违反管理规定的人员，有权提出辞退要求，情况属实，服务商应无条件予以执行。</w:t>
      </w:r>
    </w:p>
    <w:p w14:paraId="2447D0E3">
      <w:pPr>
        <w:keepNext w:val="0"/>
        <w:keepLines w:val="0"/>
        <w:pageBreakBefore w:val="0"/>
        <w:widowControl/>
        <w:tabs>
          <w:tab w:val="left" w:pos="7665"/>
        </w:tabs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500" w:lineRule="exact"/>
        <w:ind w:firstLine="480" w:firstLineChars="200"/>
        <w:jc w:val="left"/>
        <w:textAlignment w:val="baseline"/>
        <w:rPr>
          <w:rFonts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2、如果乙方不按甲方规定时限完成各阶段工作任务，给甲方工作开展造成延误及损失，则甲方有权终止合同。</w:t>
      </w:r>
    </w:p>
    <w:p w14:paraId="4BC04BAF">
      <w:pPr>
        <w:keepNext w:val="0"/>
        <w:keepLines w:val="0"/>
        <w:pageBreakBefore w:val="0"/>
        <w:widowControl/>
        <w:tabs>
          <w:tab w:val="left" w:pos="7665"/>
        </w:tabs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500" w:lineRule="exact"/>
        <w:ind w:firstLine="480" w:firstLineChars="200"/>
        <w:jc w:val="left"/>
        <w:textAlignment w:val="baseline"/>
        <w:rPr>
          <w:rFonts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3、为保证乙方顺利履行职责，甲方应当主动、客观、真实的向乙方提供与业务有关的情况和资料。</w:t>
      </w:r>
    </w:p>
    <w:p w14:paraId="3BFA3BCD">
      <w:pPr>
        <w:keepNext w:val="0"/>
        <w:keepLines w:val="0"/>
        <w:pageBreakBefore w:val="0"/>
        <w:widowControl/>
        <w:tabs>
          <w:tab w:val="left" w:pos="7665"/>
        </w:tabs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500" w:lineRule="exact"/>
        <w:ind w:firstLine="480" w:firstLineChars="200"/>
        <w:jc w:val="left"/>
        <w:textAlignment w:val="baseline"/>
        <w:rPr>
          <w:rFonts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4、按本合同约定向乙方支付合同价款。</w:t>
      </w:r>
    </w:p>
    <w:p w14:paraId="79800E28">
      <w:pPr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500" w:lineRule="exact"/>
        <w:ind w:firstLine="480" w:firstLineChars="200"/>
        <w:jc w:val="left"/>
        <w:textAlignment w:val="baseline"/>
        <w:rPr>
          <w:rFonts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（二）乙方的权利义务</w:t>
      </w:r>
    </w:p>
    <w:p w14:paraId="7E6D06C0">
      <w:pPr>
        <w:keepNext w:val="0"/>
        <w:keepLines w:val="0"/>
        <w:pageBreakBefore w:val="0"/>
        <w:widowControl/>
        <w:tabs>
          <w:tab w:val="left" w:pos="7665"/>
        </w:tabs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500" w:lineRule="exact"/>
        <w:ind w:firstLine="480" w:firstLineChars="200"/>
        <w:jc w:val="left"/>
        <w:textAlignment w:val="baseline"/>
        <w:rPr>
          <w:rFonts w:hint="eastAsia"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1.按合同要求向甲方派出合格的服务人员，依据岗位职责结合采购人交予的任务执行服务工作；遵守采购人制定的各项规章制度。</w:t>
      </w:r>
    </w:p>
    <w:p w14:paraId="030C7A5D">
      <w:pPr>
        <w:keepNext w:val="0"/>
        <w:keepLines w:val="0"/>
        <w:pageBreakBefore w:val="0"/>
        <w:widowControl/>
        <w:tabs>
          <w:tab w:val="left" w:pos="7665"/>
        </w:tabs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500" w:lineRule="exact"/>
        <w:ind w:firstLine="480" w:firstLineChars="200"/>
        <w:jc w:val="left"/>
        <w:textAlignment w:val="baseline"/>
        <w:rPr>
          <w:rFonts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2.乙方应当严格按照国家有关法法律法规政策及规定，为甲方提供服务，维护甲方的合法权益，乙方工作人员如不履行职责、不履行甲乙双方的约定，甲方有权向乙方提出更换。</w:t>
      </w:r>
    </w:p>
    <w:p w14:paraId="2087C871">
      <w:pPr>
        <w:keepNext w:val="0"/>
        <w:keepLines w:val="0"/>
        <w:pageBreakBefore w:val="0"/>
        <w:widowControl/>
        <w:tabs>
          <w:tab w:val="left" w:pos="7665"/>
        </w:tabs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500" w:lineRule="exact"/>
        <w:ind w:firstLine="480" w:firstLineChars="200"/>
        <w:jc w:val="left"/>
        <w:textAlignment w:val="baseline"/>
        <w:rPr>
          <w:rFonts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3.未经甲方同意，乙方不得将项目分包给其它单位或个人。</w:t>
      </w:r>
    </w:p>
    <w:p w14:paraId="0BDA2074">
      <w:pPr>
        <w:keepNext w:val="0"/>
        <w:keepLines w:val="0"/>
        <w:pageBreakBefore w:val="0"/>
        <w:widowControl/>
        <w:tabs>
          <w:tab w:val="left" w:pos="7665"/>
        </w:tabs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500" w:lineRule="exact"/>
        <w:ind w:firstLine="480" w:firstLineChars="200"/>
        <w:jc w:val="left"/>
        <w:textAlignment w:val="baseline"/>
        <w:rPr>
          <w:rFonts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4.乙方定期征求采购人的意见，以便及时沟通并做好服务工作，及时报告工作进度，在规定时间内完成相应的项目建设工作。</w:t>
      </w:r>
    </w:p>
    <w:p w14:paraId="3AF20AC5">
      <w:pPr>
        <w:keepNext w:val="0"/>
        <w:keepLines w:val="0"/>
        <w:pageBreakBefore w:val="0"/>
        <w:widowControl/>
        <w:tabs>
          <w:tab w:val="left" w:pos="7665"/>
        </w:tabs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500" w:lineRule="exact"/>
        <w:ind w:firstLine="480" w:firstLineChars="200"/>
        <w:jc w:val="left"/>
        <w:textAlignment w:val="baseline"/>
        <w:rPr>
          <w:rFonts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5.甲方在工作质量、工作进度、工作内容等方面提出意见及建议，乙方应及时响应并有效改进；</w:t>
      </w:r>
    </w:p>
    <w:p w14:paraId="24C60AD3">
      <w:pPr>
        <w:keepNext w:val="0"/>
        <w:keepLines w:val="0"/>
        <w:pageBreakBefore w:val="0"/>
        <w:widowControl/>
        <w:tabs>
          <w:tab w:val="left" w:pos="7665"/>
        </w:tabs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500" w:lineRule="exact"/>
        <w:ind w:firstLine="480" w:firstLineChars="200"/>
        <w:jc w:val="left"/>
        <w:textAlignment w:val="baseline"/>
        <w:rPr>
          <w:rFonts w:hint="eastAsia"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6、在未正式验收前，如政策发生变化，</w:t>
      </w:r>
      <w:r>
        <w:rPr>
          <w:rFonts w:hint="eastAsia" w:ascii="仿宋" w:hAnsi="仿宋" w:eastAsia="仿宋" w:cs="宋体"/>
          <w:sz w:val="24"/>
          <w:szCs w:val="24"/>
          <w:lang w:val="en-US" w:eastAsia="zh-CN"/>
        </w:rPr>
        <w:t>中标人</w:t>
      </w:r>
      <w:r>
        <w:rPr>
          <w:rFonts w:hint="eastAsia" w:ascii="仿宋" w:hAnsi="仿宋" w:eastAsia="仿宋" w:cs="宋体"/>
          <w:sz w:val="24"/>
          <w:szCs w:val="24"/>
        </w:rPr>
        <w:t>须符合国家相应政策完善服务项目。</w:t>
      </w:r>
    </w:p>
    <w:p w14:paraId="4C738C15">
      <w:pPr>
        <w:keepNext w:val="0"/>
        <w:keepLines w:val="0"/>
        <w:pageBreakBefore w:val="0"/>
        <w:widowControl/>
        <w:tabs>
          <w:tab w:val="left" w:pos="7665"/>
        </w:tabs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500" w:lineRule="exact"/>
        <w:ind w:firstLine="480" w:firstLineChars="200"/>
        <w:jc w:val="left"/>
        <w:textAlignment w:val="baseline"/>
        <w:rPr>
          <w:rFonts w:hint="eastAsia"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7、保密要求</w:t>
      </w:r>
    </w:p>
    <w:p w14:paraId="5E6BA65F">
      <w:pPr>
        <w:keepNext w:val="0"/>
        <w:keepLines w:val="0"/>
        <w:pageBreakBefore w:val="0"/>
        <w:widowControl/>
        <w:tabs>
          <w:tab w:val="left" w:pos="7665"/>
        </w:tabs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500" w:lineRule="exact"/>
        <w:ind w:firstLine="480" w:firstLineChars="200"/>
        <w:jc w:val="left"/>
        <w:textAlignment w:val="baseline"/>
        <w:rPr>
          <w:rFonts w:hint="eastAsia"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项目实施过程中所收集、产生的所有与本项目相关的文档、资料，包括文字、图片、表格、数字等各种形式所属权均归属省中心，</w:t>
      </w:r>
      <w:r>
        <w:rPr>
          <w:rFonts w:hint="eastAsia" w:ascii="仿宋" w:hAnsi="仿宋" w:eastAsia="仿宋" w:cs="宋体"/>
          <w:sz w:val="24"/>
          <w:szCs w:val="24"/>
          <w:lang w:val="en-US" w:eastAsia="zh-CN"/>
        </w:rPr>
        <w:t>中标人</w:t>
      </w:r>
      <w:r>
        <w:rPr>
          <w:rFonts w:hint="eastAsia" w:ascii="仿宋" w:hAnsi="仿宋" w:eastAsia="仿宋" w:cs="宋体"/>
          <w:sz w:val="24"/>
          <w:szCs w:val="24"/>
        </w:rPr>
        <w:t>必须对所涉及到的内容保密，</w:t>
      </w:r>
      <w:r>
        <w:rPr>
          <w:rFonts w:hint="eastAsia" w:ascii="仿宋" w:hAnsi="仿宋" w:eastAsia="仿宋" w:cs="宋体"/>
          <w:sz w:val="24"/>
          <w:szCs w:val="24"/>
          <w:lang w:val="en-US" w:eastAsia="zh-CN"/>
        </w:rPr>
        <w:t>中标人</w:t>
      </w:r>
      <w:r>
        <w:rPr>
          <w:rFonts w:hint="eastAsia" w:ascii="仿宋" w:hAnsi="仿宋" w:eastAsia="仿宋" w:cs="宋体"/>
          <w:sz w:val="24"/>
          <w:szCs w:val="24"/>
        </w:rPr>
        <w:t>及服务人员应按照要求签署保密协议。</w:t>
      </w:r>
    </w:p>
    <w:p w14:paraId="01F0C111">
      <w:pPr>
        <w:keepNext w:val="0"/>
        <w:keepLines w:val="0"/>
        <w:pageBreakBefore w:val="0"/>
        <w:widowControl/>
        <w:tabs>
          <w:tab w:val="left" w:pos="7665"/>
        </w:tabs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500" w:lineRule="exact"/>
        <w:ind w:firstLine="480" w:firstLineChars="200"/>
        <w:jc w:val="left"/>
        <w:textAlignment w:val="baseline"/>
        <w:rPr>
          <w:rFonts w:hint="eastAsia" w:ascii="仿宋" w:hAnsi="仿宋" w:eastAsia="仿宋" w:cs="宋体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sz w:val="24"/>
          <w:szCs w:val="24"/>
          <w:highlight w:val="none"/>
        </w:rPr>
        <w:t>六、违约责任</w:t>
      </w:r>
    </w:p>
    <w:p w14:paraId="08486348">
      <w:pPr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500" w:lineRule="exact"/>
        <w:ind w:firstLine="480" w:firstLineChars="200"/>
        <w:textAlignment w:val="baseline"/>
        <w:rPr>
          <w:rFonts w:hint="eastAsia" w:ascii="仿宋" w:hAnsi="仿宋" w:eastAsia="仿宋" w:cs="宋体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sz w:val="24"/>
          <w:szCs w:val="24"/>
          <w:highlight w:val="none"/>
        </w:rPr>
        <w:t>1、按《中华人民共和国民法典》中的相关条款执行。</w:t>
      </w:r>
    </w:p>
    <w:p w14:paraId="01048076">
      <w:pPr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500" w:lineRule="exact"/>
        <w:ind w:firstLine="480" w:firstLineChars="200"/>
        <w:textAlignment w:val="baseline"/>
        <w:rPr>
          <w:rFonts w:hint="eastAsia" w:ascii="仿宋" w:hAnsi="仿宋" w:eastAsia="仿宋" w:cs="宋体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sz w:val="24"/>
          <w:szCs w:val="24"/>
          <w:highlight w:val="none"/>
        </w:rPr>
        <w:t>2、未按合同要求提供服务或服务质量不能满足技术要求的，甲方有权终止合同，并要求乙方按照双方合同约定违约条款承担违约责任。</w:t>
      </w:r>
    </w:p>
    <w:p w14:paraId="1560024F">
      <w:pPr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500" w:lineRule="exact"/>
        <w:ind w:firstLine="480" w:firstLineChars="200"/>
        <w:textAlignment w:val="baseline"/>
        <w:rPr>
          <w:rFonts w:hint="eastAsia" w:ascii="仿宋" w:hAnsi="仿宋" w:eastAsia="仿宋" w:cs="宋体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sz w:val="24"/>
          <w:szCs w:val="24"/>
          <w:highlight w:val="none"/>
        </w:rPr>
        <w:t>3、因乙方违约造成甲方损失的，由乙方承担全部的损失赔偿责任，包括但不限于直接经济损失及甲方因此开支的交通费、公证费、鉴定费、诉讼费、仲裁费、律师费、保全费、保全保险费等一切费用</w:t>
      </w:r>
    </w:p>
    <w:p w14:paraId="78287043">
      <w:pPr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500" w:lineRule="exact"/>
        <w:ind w:firstLine="480" w:firstLineChars="200"/>
        <w:textAlignment w:val="baseline"/>
        <w:rPr>
          <w:rFonts w:ascii="仿宋" w:hAnsi="仿宋" w:eastAsia="仿宋" w:cs="宋体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sz w:val="24"/>
          <w:szCs w:val="24"/>
          <w:highlight w:val="none"/>
        </w:rPr>
        <w:t>七、合同争议解决的方式</w:t>
      </w:r>
    </w:p>
    <w:p w14:paraId="471E2B3D">
      <w:pPr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500" w:lineRule="exact"/>
        <w:ind w:firstLine="480" w:firstLineChars="200"/>
        <w:textAlignment w:val="baseline"/>
        <w:rPr>
          <w:rFonts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  <w:highlight w:val="none"/>
        </w:rPr>
        <w:t>本合同在履行过程中发生的争议，由甲、</w:t>
      </w:r>
      <w:r>
        <w:rPr>
          <w:rFonts w:hint="eastAsia" w:ascii="仿宋" w:hAnsi="仿宋" w:eastAsia="仿宋" w:cs="宋体"/>
          <w:sz w:val="24"/>
          <w:szCs w:val="24"/>
        </w:rPr>
        <w:t>乙双方当事人协商解决，协商不成的按下列第（二）种方式解决：</w:t>
      </w:r>
    </w:p>
    <w:p w14:paraId="72625FC5">
      <w:pPr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500" w:lineRule="exact"/>
        <w:ind w:firstLine="480" w:firstLineChars="200"/>
        <w:textAlignment w:val="baseline"/>
        <w:rPr>
          <w:rFonts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（一）提交仲裁委员会仲裁；</w:t>
      </w:r>
    </w:p>
    <w:p w14:paraId="1ED84D7B">
      <w:pPr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500" w:lineRule="exact"/>
        <w:ind w:firstLine="480" w:firstLineChars="200"/>
        <w:textAlignment w:val="baseline"/>
        <w:rPr>
          <w:rFonts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（二）依法向甲方所在地人民法院起诉。</w:t>
      </w:r>
    </w:p>
    <w:p w14:paraId="1A925E38">
      <w:pPr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500" w:lineRule="exact"/>
        <w:ind w:firstLine="480" w:firstLineChars="200"/>
        <w:textAlignment w:val="baseline"/>
        <w:rPr>
          <w:rFonts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八、合同生效</w:t>
      </w:r>
    </w:p>
    <w:p w14:paraId="5CFB5DDA">
      <w:pPr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500" w:lineRule="exact"/>
        <w:ind w:firstLine="480" w:firstLineChars="200"/>
        <w:textAlignment w:val="baseline"/>
        <w:rPr>
          <w:rFonts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（一）本协议一经生效，双方均应严格遵守；如有违约，守约方可依照《中华人民共和国民法典》及有关法律、法规规定，追究违约方的法律责任。</w:t>
      </w:r>
    </w:p>
    <w:p w14:paraId="34BA375C">
      <w:pPr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500" w:lineRule="exact"/>
        <w:ind w:firstLine="480" w:firstLineChars="200"/>
        <w:textAlignment w:val="baseline"/>
        <w:rPr>
          <w:rFonts w:ascii="仿宋" w:hAnsi="仿宋" w:eastAsia="仿宋" w:cs="宋体"/>
          <w:sz w:val="24"/>
          <w:szCs w:val="24"/>
        </w:rPr>
      </w:pPr>
      <w:r>
        <w:rPr>
          <w:rFonts w:hint="eastAsia" w:ascii="仿宋" w:hAnsi="仿宋" w:eastAsia="仿宋" w:cs="宋体"/>
          <w:sz w:val="24"/>
          <w:szCs w:val="24"/>
        </w:rPr>
        <w:t>（二）本协议未尽事宜双方可另行协商，签订补充协议。</w:t>
      </w:r>
    </w:p>
    <w:p w14:paraId="1DB666CF">
      <w:pPr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500" w:lineRule="exact"/>
        <w:ind w:firstLine="480" w:firstLineChars="200"/>
        <w:textAlignment w:val="baseline"/>
        <w:rPr>
          <w:rFonts w:ascii="仿宋" w:hAnsi="仿宋" w:eastAsia="仿宋" w:cs="宋体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sz w:val="24"/>
          <w:szCs w:val="24"/>
          <w:highlight w:val="none"/>
        </w:rPr>
        <w:t>九、本协议一式</w:t>
      </w:r>
      <w:r>
        <w:rPr>
          <w:rFonts w:hint="eastAsia" w:ascii="仿宋" w:hAnsi="仿宋" w:eastAsia="仿宋" w:cs="宋体"/>
          <w:sz w:val="24"/>
          <w:szCs w:val="24"/>
          <w:highlight w:val="none"/>
          <w:lang w:val="en-US" w:eastAsia="zh-CN"/>
        </w:rPr>
        <w:t>捌</w:t>
      </w:r>
      <w:r>
        <w:rPr>
          <w:rFonts w:hint="eastAsia" w:ascii="仿宋" w:hAnsi="仿宋" w:eastAsia="仿宋" w:cs="宋体"/>
          <w:sz w:val="24"/>
          <w:szCs w:val="24"/>
          <w:highlight w:val="none"/>
        </w:rPr>
        <w:t>份，甲乙双方各执</w:t>
      </w:r>
      <w:r>
        <w:rPr>
          <w:rFonts w:hint="eastAsia" w:ascii="仿宋" w:hAnsi="仿宋" w:eastAsia="仿宋" w:cs="宋体"/>
          <w:sz w:val="24"/>
          <w:szCs w:val="24"/>
          <w:highlight w:val="none"/>
          <w:lang w:val="en-US" w:eastAsia="zh-CN"/>
        </w:rPr>
        <w:t>肆</w:t>
      </w:r>
      <w:r>
        <w:rPr>
          <w:rFonts w:hint="eastAsia" w:ascii="仿宋" w:hAnsi="仿宋" w:eastAsia="仿宋" w:cs="宋体"/>
          <w:sz w:val="24"/>
          <w:szCs w:val="24"/>
          <w:highlight w:val="none"/>
        </w:rPr>
        <w:t>份，具有同等法律效力。</w:t>
      </w:r>
    </w:p>
    <w:p w14:paraId="46149B9A">
      <w:pPr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textAlignment w:val="baseline"/>
        <w:rPr>
          <w:rFonts w:hint="eastAsia"/>
          <w:lang w:val="en-US" w:eastAsia="zh-Hans"/>
        </w:rPr>
      </w:pPr>
    </w:p>
    <w:p w14:paraId="439CB30E"/>
    <w:sectPr>
      <w:footerReference r:id="rId5" w:type="default"/>
      <w:pgSz w:w="11900" w:h="16840"/>
      <w:pgMar w:top="1440" w:right="1080" w:bottom="1440" w:left="1080" w:header="0" w:footer="110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432CC9">
    <w:pPr>
      <w:rPr>
        <w:rFonts w:asciiTheme="minorEastAsia" w:hAnsiTheme="minorEastAsia" w:eastAsiaTheme="minorEastAsia"/>
      </w:rPr>
    </w:pPr>
    <w:r>
      <w:rPr>
        <w:rFonts w:hint="eastAsia" w:cs="微软雅黑" w:asciiTheme="minorEastAsia" w:hAnsiTheme="minorEastAsia" w:eastAsiaTheme="minorEastAsia"/>
      </w:rPr>
      <w:t>陕西开源招标有限公司</w:t>
    </w:r>
    <w:r>
      <w:rPr>
        <w:rFonts w:asciiTheme="minorEastAsia" w:hAnsiTheme="minorEastAsia" w:eastAsiaTheme="minorEastAsia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2" name="文本框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A544A37">
                          <w:pPr>
                            <w:pStyle w:val="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LJ1z8sAgAAVw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YsnXPywCAABX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A544A37">
                    <w:pPr>
                      <w:pStyle w:val="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7762A69">
                          <w:pPr>
                            <w:pStyle w:val="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OguJYsAgAAVwQAAA4AAABkcnMvZTJvRG9jLnhtbK1UzY7TMBC+I/EO&#10;lu80bdGu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g6C4liwCAABX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7762A69">
                    <w:pPr>
                      <w:pStyle w:val="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064E2489"/>
    <w:rsid w:val="00302321"/>
    <w:rsid w:val="003E248C"/>
    <w:rsid w:val="00913F12"/>
    <w:rsid w:val="0093244C"/>
    <w:rsid w:val="00937730"/>
    <w:rsid w:val="009D3BAB"/>
    <w:rsid w:val="00A8560B"/>
    <w:rsid w:val="00C80D71"/>
    <w:rsid w:val="00DB0A2E"/>
    <w:rsid w:val="064E2489"/>
    <w:rsid w:val="3FFA6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AONormal"/>
    <w:qFormat/>
    <w:uiPriority w:val="0"/>
    <w:pPr>
      <w:autoSpaceDE w:val="0"/>
      <w:autoSpaceDN w:val="0"/>
      <w:adjustRightInd w:val="0"/>
      <w:spacing w:line="400" w:lineRule="exact"/>
      <w:ind w:firstLine="440" w:firstLineChars="200"/>
    </w:pPr>
    <w:rPr>
      <w:rFonts w:ascii="华文楷体" w:hAnsi="华文楷体" w:eastAsia="华文楷体" w:cs="华文楷体"/>
      <w:sz w:val="22"/>
      <w:szCs w:val="21"/>
      <w:lang w:val="en-US" w:eastAsia="zh-CN" w:bidi="ar-SA"/>
    </w:rPr>
  </w:style>
  <w:style w:type="paragraph" w:styleId="4">
    <w:name w:val="Normal Indent"/>
    <w:basedOn w:val="1"/>
    <w:qFormat/>
    <w:uiPriority w:val="0"/>
    <w:pPr>
      <w:ind w:firstLine="420" w:firstLineChars="200"/>
    </w:pPr>
    <w:rPr>
      <w:rFonts w:ascii="Times New Roman" w:hAnsi="Times New Roman" w:eastAsia="宋体" w:cs="Times New Roman"/>
      <w:sz w:val="21"/>
    </w:rPr>
  </w:style>
  <w:style w:type="paragraph" w:styleId="5">
    <w:name w:val="Body Text"/>
    <w:basedOn w:val="1"/>
    <w:next w:val="1"/>
    <w:uiPriority w:val="0"/>
    <w:rPr>
      <w:color w:val="993300"/>
      <w:sz w:val="24"/>
    </w:rPr>
  </w:style>
  <w:style w:type="paragraph" w:styleId="6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7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10">
    <w:name w:val="页眉 Char"/>
    <w:basedOn w:val="9"/>
    <w:link w:val="7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页脚 Char"/>
    <w:basedOn w:val="9"/>
    <w:link w:val="6"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1732</Words>
  <Characters>1744</Characters>
  <Lines>15</Lines>
  <Paragraphs>4</Paragraphs>
  <TotalTime>0</TotalTime>
  <ScaleCrop>false</ScaleCrop>
  <LinksUpToDate>false</LinksUpToDate>
  <CharactersWithSpaces>2055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2023-10-18T10:09:00Z</dcterms:created>
  <dc:creator>就是如此</dc:creator>
  <cp:lastModifiedBy>白日梦</cp:lastModifiedBy>
  <dcterms:modified xsi:type="dcterms:W3CDTF">2025-03-27T05:54:44Z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2B13D543E81B4760AF6D0E764E685C92_11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