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77777777" w:rsidR="00127D67" w:rsidRDefault="004175A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 w:rsidP="000233AB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476CFB8E" w14:textId="0270747C" w:rsidR="00D45B86" w:rsidRPr="00D45B86" w:rsidRDefault="00D45B86" w:rsidP="00D45B86">
      <w:pPr>
        <w:pStyle w:val="20"/>
        <w:ind w:left="359"/>
        <w:rPr>
          <w:rFonts w:ascii="宋体" w:hAnsi="宋体" w:hint="eastAsia"/>
          <w:bCs/>
          <w:sz w:val="24"/>
        </w:rPr>
      </w:pPr>
      <w:r w:rsidRPr="00D45B86">
        <w:rPr>
          <w:rFonts w:ascii="宋体" w:hAnsi="宋体" w:hint="eastAsia"/>
          <w:bCs/>
          <w:sz w:val="24"/>
        </w:rPr>
        <w:t>1.</w:t>
      </w:r>
      <w:r w:rsidRPr="00D45B86">
        <w:rPr>
          <w:rFonts w:ascii="宋体" w:hAnsi="宋体" w:hint="eastAsia"/>
          <w:bCs/>
          <w:sz w:val="24"/>
        </w:rPr>
        <w:tab/>
        <w:t>服务方案</w:t>
      </w:r>
    </w:p>
    <w:p w14:paraId="3AFB4F01" w14:textId="2F3162EF" w:rsidR="00D45B86" w:rsidRPr="00D45B86" w:rsidRDefault="00D45B86" w:rsidP="00D45B86">
      <w:pPr>
        <w:pStyle w:val="20"/>
        <w:ind w:left="359"/>
        <w:rPr>
          <w:rFonts w:ascii="宋体" w:hAnsi="宋体" w:hint="eastAsia"/>
          <w:bCs/>
          <w:sz w:val="24"/>
        </w:rPr>
      </w:pPr>
      <w:r w:rsidRPr="00D45B86">
        <w:rPr>
          <w:rFonts w:ascii="宋体" w:hAnsi="宋体" w:hint="eastAsia"/>
          <w:bCs/>
          <w:sz w:val="24"/>
        </w:rPr>
        <w:t>2.</w:t>
      </w:r>
      <w:r w:rsidRPr="00D45B86">
        <w:rPr>
          <w:rFonts w:ascii="宋体" w:hAnsi="宋体" w:hint="eastAsia"/>
          <w:bCs/>
          <w:sz w:val="24"/>
        </w:rPr>
        <w:tab/>
        <w:t>服务质量保障</w:t>
      </w:r>
    </w:p>
    <w:p w14:paraId="561299BA" w14:textId="14AD32E9" w:rsidR="00D45B86" w:rsidRPr="00D45B86" w:rsidRDefault="00D45B86" w:rsidP="00D45B86">
      <w:pPr>
        <w:pStyle w:val="20"/>
        <w:ind w:left="359"/>
        <w:rPr>
          <w:rFonts w:ascii="宋体" w:hAnsi="宋体" w:hint="eastAsia"/>
          <w:bCs/>
          <w:sz w:val="24"/>
        </w:rPr>
      </w:pPr>
      <w:r w:rsidRPr="00D45B86">
        <w:rPr>
          <w:rFonts w:ascii="宋体" w:hAnsi="宋体" w:hint="eastAsia"/>
          <w:bCs/>
          <w:sz w:val="24"/>
        </w:rPr>
        <w:t>3.</w:t>
      </w:r>
      <w:r w:rsidRPr="00D45B86">
        <w:rPr>
          <w:rFonts w:ascii="宋体" w:hAnsi="宋体" w:hint="eastAsia"/>
          <w:bCs/>
          <w:sz w:val="24"/>
        </w:rPr>
        <w:tab/>
        <w:t>体检报告内容及形式</w:t>
      </w:r>
    </w:p>
    <w:p w14:paraId="22A04F89" w14:textId="5386D515" w:rsidR="00D45B86" w:rsidRPr="00D45B86" w:rsidRDefault="00D45B86" w:rsidP="00D45B86">
      <w:pPr>
        <w:pStyle w:val="20"/>
        <w:ind w:left="359"/>
        <w:rPr>
          <w:rFonts w:ascii="宋体" w:hAnsi="宋体" w:hint="eastAsia"/>
          <w:bCs/>
          <w:sz w:val="24"/>
        </w:rPr>
      </w:pPr>
      <w:r w:rsidRPr="00D45B86">
        <w:rPr>
          <w:rFonts w:ascii="宋体" w:hAnsi="宋体" w:hint="eastAsia"/>
          <w:bCs/>
          <w:sz w:val="24"/>
        </w:rPr>
        <w:t>4.</w:t>
      </w:r>
      <w:r w:rsidRPr="00D45B86">
        <w:rPr>
          <w:rFonts w:ascii="宋体" w:hAnsi="宋体" w:hint="eastAsia"/>
          <w:bCs/>
          <w:sz w:val="24"/>
        </w:rPr>
        <w:tab/>
        <w:t>突发事件及应急预案</w:t>
      </w:r>
    </w:p>
    <w:p w14:paraId="7B1801E0" w14:textId="76A9688F" w:rsidR="00D45B86" w:rsidRPr="00D45B86" w:rsidRDefault="00D45B86" w:rsidP="00D45B86">
      <w:pPr>
        <w:pStyle w:val="20"/>
        <w:ind w:left="359"/>
        <w:rPr>
          <w:rFonts w:ascii="宋体" w:hAnsi="宋体" w:hint="eastAsia"/>
          <w:bCs/>
          <w:sz w:val="24"/>
        </w:rPr>
      </w:pPr>
      <w:r w:rsidRPr="00D45B86">
        <w:rPr>
          <w:rFonts w:ascii="宋体" w:hAnsi="宋体" w:hint="eastAsia"/>
          <w:bCs/>
          <w:sz w:val="24"/>
        </w:rPr>
        <w:t>5.</w:t>
      </w:r>
      <w:r w:rsidRPr="00D45B86">
        <w:rPr>
          <w:rFonts w:ascii="宋体" w:hAnsi="宋体" w:hint="eastAsia"/>
          <w:bCs/>
          <w:sz w:val="24"/>
        </w:rPr>
        <w:tab/>
        <w:t>拟投入本项目体检设备</w:t>
      </w:r>
    </w:p>
    <w:p w14:paraId="630CD6AC" w14:textId="5C1D1F4C" w:rsidR="00D45B86" w:rsidRPr="00D45B86" w:rsidRDefault="00D45B86" w:rsidP="00D45B86">
      <w:pPr>
        <w:pStyle w:val="20"/>
        <w:ind w:left="359"/>
        <w:rPr>
          <w:rFonts w:ascii="宋体" w:hAnsi="宋体" w:hint="eastAsia"/>
          <w:bCs/>
          <w:sz w:val="24"/>
        </w:rPr>
      </w:pPr>
      <w:r w:rsidRPr="00D45B86">
        <w:rPr>
          <w:rFonts w:ascii="宋体" w:hAnsi="宋体" w:hint="eastAsia"/>
          <w:bCs/>
          <w:sz w:val="24"/>
        </w:rPr>
        <w:t>6.</w:t>
      </w:r>
      <w:r w:rsidRPr="00D45B86">
        <w:rPr>
          <w:rFonts w:ascii="宋体" w:hAnsi="宋体" w:hint="eastAsia"/>
          <w:bCs/>
          <w:sz w:val="24"/>
        </w:rPr>
        <w:tab/>
        <w:t>保密措施</w:t>
      </w:r>
    </w:p>
    <w:p w14:paraId="7E947EB0" w14:textId="64468F6F" w:rsidR="00D45B86" w:rsidRPr="00D45B86" w:rsidRDefault="00D45B86" w:rsidP="00D45B86">
      <w:pPr>
        <w:pStyle w:val="20"/>
        <w:ind w:left="359"/>
        <w:rPr>
          <w:rFonts w:ascii="宋体" w:hAnsi="宋体" w:hint="eastAsia"/>
          <w:bCs/>
          <w:sz w:val="24"/>
        </w:rPr>
      </w:pPr>
      <w:r w:rsidRPr="00D45B86">
        <w:rPr>
          <w:rFonts w:ascii="宋体" w:hAnsi="宋体" w:hint="eastAsia"/>
          <w:bCs/>
          <w:sz w:val="24"/>
        </w:rPr>
        <w:t>7.</w:t>
      </w:r>
      <w:r w:rsidRPr="00D45B86">
        <w:rPr>
          <w:rFonts w:ascii="宋体" w:hAnsi="宋体" w:hint="eastAsia"/>
          <w:bCs/>
          <w:sz w:val="24"/>
        </w:rPr>
        <w:tab/>
        <w:t>人员配备方案1</w:t>
      </w:r>
    </w:p>
    <w:p w14:paraId="21CD2FF5" w14:textId="01F97397" w:rsidR="00D45B86" w:rsidRPr="00D45B86" w:rsidRDefault="00D45B86" w:rsidP="00D45B86">
      <w:pPr>
        <w:pStyle w:val="20"/>
        <w:ind w:left="359"/>
        <w:rPr>
          <w:rFonts w:ascii="宋体" w:hAnsi="宋体" w:hint="eastAsia"/>
          <w:bCs/>
          <w:sz w:val="24"/>
        </w:rPr>
      </w:pPr>
      <w:r w:rsidRPr="00D45B86">
        <w:rPr>
          <w:rFonts w:ascii="宋体" w:hAnsi="宋体" w:hint="eastAsia"/>
          <w:bCs/>
          <w:sz w:val="24"/>
        </w:rPr>
        <w:t>8.</w:t>
      </w:r>
      <w:r w:rsidRPr="00D45B86">
        <w:rPr>
          <w:rFonts w:ascii="宋体" w:hAnsi="宋体" w:hint="eastAsia"/>
          <w:bCs/>
          <w:sz w:val="24"/>
        </w:rPr>
        <w:tab/>
        <w:t>人员配备方案2</w:t>
      </w:r>
    </w:p>
    <w:p w14:paraId="57B593F5" w14:textId="59D4084C" w:rsidR="00D45B86" w:rsidRPr="00D45B86" w:rsidRDefault="00D45B86" w:rsidP="00D45B86">
      <w:pPr>
        <w:pStyle w:val="20"/>
        <w:ind w:left="359"/>
        <w:rPr>
          <w:rFonts w:ascii="宋体" w:hAnsi="宋体" w:hint="eastAsia"/>
          <w:bCs/>
          <w:sz w:val="24"/>
        </w:rPr>
      </w:pPr>
      <w:r w:rsidRPr="00D45B86">
        <w:rPr>
          <w:rFonts w:ascii="宋体" w:hAnsi="宋体" w:hint="eastAsia"/>
          <w:bCs/>
          <w:sz w:val="24"/>
        </w:rPr>
        <w:t>9.</w:t>
      </w:r>
      <w:r w:rsidRPr="00D45B86">
        <w:rPr>
          <w:rFonts w:ascii="宋体" w:hAnsi="宋体" w:hint="eastAsia"/>
          <w:bCs/>
          <w:sz w:val="24"/>
        </w:rPr>
        <w:tab/>
        <w:t>增值服务方案</w:t>
      </w:r>
    </w:p>
    <w:p w14:paraId="690D9CFF" w14:textId="364F3E67" w:rsidR="002524F6" w:rsidRDefault="00D45B86" w:rsidP="00D45B86">
      <w:pPr>
        <w:pStyle w:val="20"/>
        <w:ind w:left="359"/>
        <w:rPr>
          <w:rFonts w:ascii="宋体" w:hAnsi="宋体" w:hint="eastAsia"/>
          <w:bCs/>
          <w:sz w:val="24"/>
        </w:rPr>
      </w:pPr>
      <w:r w:rsidRPr="00D45B86">
        <w:rPr>
          <w:rFonts w:ascii="宋体" w:hAnsi="宋体" w:hint="eastAsia"/>
          <w:bCs/>
          <w:sz w:val="24"/>
        </w:rPr>
        <w:t>10.</w:t>
      </w:r>
      <w:r w:rsidRPr="00D45B86">
        <w:rPr>
          <w:rFonts w:ascii="宋体" w:hAnsi="宋体" w:hint="eastAsia"/>
          <w:bCs/>
          <w:sz w:val="24"/>
        </w:rPr>
        <w:tab/>
        <w:t>业绩</w:t>
      </w:r>
    </w:p>
    <w:p w14:paraId="25E0DD0E" w14:textId="2904D082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51660" w14:textId="77777777" w:rsidR="00B652DE" w:rsidRDefault="00B652DE">
      <w:pPr>
        <w:spacing w:line="240" w:lineRule="auto"/>
      </w:pPr>
      <w:r>
        <w:separator/>
      </w:r>
    </w:p>
  </w:endnote>
  <w:endnote w:type="continuationSeparator" w:id="0">
    <w:p w14:paraId="3B710FD6" w14:textId="77777777" w:rsidR="00B652DE" w:rsidRDefault="00B652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C9199" w14:textId="77777777" w:rsidR="00B652DE" w:rsidRDefault="00B652DE">
      <w:r>
        <w:separator/>
      </w:r>
    </w:p>
  </w:footnote>
  <w:footnote w:type="continuationSeparator" w:id="0">
    <w:p w14:paraId="23B341EF" w14:textId="77777777" w:rsidR="00B652DE" w:rsidRDefault="00B65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20111AA"/>
    <w:multiLevelType w:val="hybridMultilevel"/>
    <w:tmpl w:val="B748E9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AED5B2E"/>
    <w:multiLevelType w:val="hybridMultilevel"/>
    <w:tmpl w:val="6082B3B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ECC0062"/>
    <w:multiLevelType w:val="hybridMultilevel"/>
    <w:tmpl w:val="C524743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2064532"/>
    <w:multiLevelType w:val="hybridMultilevel"/>
    <w:tmpl w:val="A1001E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BC106A0"/>
    <w:multiLevelType w:val="hybridMultilevel"/>
    <w:tmpl w:val="961AF8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5"/>
  </w:num>
  <w:num w:numId="3" w16cid:durableId="697462757">
    <w:abstractNumId w:val="3"/>
  </w:num>
  <w:num w:numId="4" w16cid:durableId="494686309">
    <w:abstractNumId w:val="14"/>
  </w:num>
  <w:num w:numId="5" w16cid:durableId="1408184138">
    <w:abstractNumId w:val="6"/>
  </w:num>
  <w:num w:numId="6" w16cid:durableId="840237134">
    <w:abstractNumId w:val="9"/>
  </w:num>
  <w:num w:numId="7" w16cid:durableId="641426968">
    <w:abstractNumId w:val="12"/>
  </w:num>
  <w:num w:numId="8" w16cid:durableId="879903924">
    <w:abstractNumId w:val="13"/>
  </w:num>
  <w:num w:numId="9" w16cid:durableId="1868254814">
    <w:abstractNumId w:val="4"/>
  </w:num>
  <w:num w:numId="10" w16cid:durableId="1329400534">
    <w:abstractNumId w:val="11"/>
  </w:num>
  <w:num w:numId="11" w16cid:durableId="2107537609">
    <w:abstractNumId w:val="1"/>
  </w:num>
  <w:num w:numId="12" w16cid:durableId="460272785">
    <w:abstractNumId w:val="10"/>
  </w:num>
  <w:num w:numId="13" w16cid:durableId="338625885">
    <w:abstractNumId w:val="8"/>
  </w:num>
  <w:num w:numId="14" w16cid:durableId="1539001609">
    <w:abstractNumId w:val="2"/>
  </w:num>
  <w:num w:numId="15" w16cid:durableId="2759173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233AB"/>
    <w:rsid w:val="00036BC4"/>
    <w:rsid w:val="0004167E"/>
    <w:rsid w:val="000E667F"/>
    <w:rsid w:val="00127D67"/>
    <w:rsid w:val="00154106"/>
    <w:rsid w:val="00165F10"/>
    <w:rsid w:val="002524F6"/>
    <w:rsid w:val="0027422A"/>
    <w:rsid w:val="002E229D"/>
    <w:rsid w:val="002F289B"/>
    <w:rsid w:val="0035454F"/>
    <w:rsid w:val="0038267C"/>
    <w:rsid w:val="00392C40"/>
    <w:rsid w:val="00392FC7"/>
    <w:rsid w:val="003F7EFD"/>
    <w:rsid w:val="004175A0"/>
    <w:rsid w:val="00425E00"/>
    <w:rsid w:val="00435080"/>
    <w:rsid w:val="00440EEC"/>
    <w:rsid w:val="00473392"/>
    <w:rsid w:val="005458DB"/>
    <w:rsid w:val="00564D48"/>
    <w:rsid w:val="00583F52"/>
    <w:rsid w:val="00620D90"/>
    <w:rsid w:val="00637AFD"/>
    <w:rsid w:val="00661324"/>
    <w:rsid w:val="00684A2F"/>
    <w:rsid w:val="006E0BBE"/>
    <w:rsid w:val="006F39FD"/>
    <w:rsid w:val="00732E34"/>
    <w:rsid w:val="00821626"/>
    <w:rsid w:val="00825B13"/>
    <w:rsid w:val="00877ED3"/>
    <w:rsid w:val="00883212"/>
    <w:rsid w:val="008E47B1"/>
    <w:rsid w:val="00916DE2"/>
    <w:rsid w:val="00967B56"/>
    <w:rsid w:val="00990C5A"/>
    <w:rsid w:val="009A5E98"/>
    <w:rsid w:val="009D009A"/>
    <w:rsid w:val="00A17E45"/>
    <w:rsid w:val="00A46A77"/>
    <w:rsid w:val="00A61404"/>
    <w:rsid w:val="00A6440B"/>
    <w:rsid w:val="00AE4ECC"/>
    <w:rsid w:val="00B652DE"/>
    <w:rsid w:val="00B74306"/>
    <w:rsid w:val="00B97F65"/>
    <w:rsid w:val="00BA5AB1"/>
    <w:rsid w:val="00BB1DDD"/>
    <w:rsid w:val="00BD4B9C"/>
    <w:rsid w:val="00C5432F"/>
    <w:rsid w:val="00C64A7A"/>
    <w:rsid w:val="00CC54DC"/>
    <w:rsid w:val="00CD1789"/>
    <w:rsid w:val="00D31845"/>
    <w:rsid w:val="00D37294"/>
    <w:rsid w:val="00D45B86"/>
    <w:rsid w:val="00D504A6"/>
    <w:rsid w:val="00D85020"/>
    <w:rsid w:val="00E317C1"/>
    <w:rsid w:val="00E647EE"/>
    <w:rsid w:val="00EA6116"/>
    <w:rsid w:val="00F162DC"/>
    <w:rsid w:val="00F21408"/>
    <w:rsid w:val="00F4021D"/>
    <w:rsid w:val="00F64DC0"/>
    <w:rsid w:val="00FA3890"/>
    <w:rsid w:val="00FB0679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D45B86"/>
    <w:pPr>
      <w:spacing w:line="40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85</Characters>
  <Application>Microsoft Office Word</Application>
  <DocSecurity>0</DocSecurity>
  <Lines>5</Lines>
  <Paragraphs>6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49</cp:revision>
  <dcterms:created xsi:type="dcterms:W3CDTF">2023-07-24T09:25:00Z</dcterms:created>
  <dcterms:modified xsi:type="dcterms:W3CDTF">2025-11-24T08:05:00Z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