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版本号：RCZB2024-XD-10-0220250228001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第八十二中学理化生实验操作考试系统设备项目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RCZB2024-XD-10-02</w:t>
      </w:r>
      <w:r>
        <w:br/>
      </w:r>
      <w:r>
        <w:br/>
      </w:r>
      <w:r>
        <w:br/>
      </w:r>
    </w:p>
    <w:p>
      <w:pPr>
        <w:pStyle w:val="null3"/>
        <w:jc w:val="center"/>
        <w:outlineLvl w:val="2"/>
      </w:pPr>
      <w:r>
        <w:rPr>
          <w:rFonts w:ascii="仿宋_GB2312" w:hAnsi="仿宋_GB2312" w:cs="仿宋_GB2312" w:eastAsia="仿宋_GB2312"/>
          <w:sz w:val="28"/>
          <w:b/>
        </w:rPr>
        <w:t>西安市第82中学</w:t>
      </w:r>
    </w:p>
    <w:p>
      <w:pPr>
        <w:pStyle w:val="null3"/>
        <w:jc w:val="center"/>
        <w:outlineLvl w:val="2"/>
      </w:pPr>
      <w:r>
        <w:rPr>
          <w:rFonts w:ascii="仿宋_GB2312" w:hAnsi="仿宋_GB2312" w:cs="仿宋_GB2312" w:eastAsia="仿宋_GB2312"/>
          <w:sz w:val="28"/>
          <w:b/>
        </w:rPr>
        <w:t>锐驰项目管理有限公司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锐驰项目管理有限公司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西安市第82中学</w:t>
      </w:r>
      <w:r>
        <w:rPr>
          <w:rFonts w:ascii="仿宋_GB2312" w:hAnsi="仿宋_GB2312" w:cs="仿宋_GB2312" w:eastAsia="仿宋_GB2312"/>
        </w:rPr>
        <w:t>委托，拟对</w:t>
      </w:r>
      <w:r>
        <w:rPr>
          <w:rFonts w:ascii="仿宋_GB2312" w:hAnsi="仿宋_GB2312" w:cs="仿宋_GB2312" w:eastAsia="仿宋_GB2312"/>
        </w:rPr>
        <w:t>第八十二中学理化生实验操作考试系统设备项目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RCZB2024-XD-10-02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第八十二中学理化生实验操作考试系统设备项目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为满足初中学业水平考试理化生实验操作考试需要，丰富课堂内容，提高学生综合素质，现购置学业水平考试理化生实验操作考试系统设备。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1、营业执照、事业单位法人证书、自然人身份证明：供应商为具有独立承担民事责任能力的法人或其他组织或自然人，并提供法人或者其他组织合法有 效的营业执照等证明文件，事业单位应提供事业单位法人证书，自然人应提供身份证明文件；</w:t>
      </w:r>
    </w:p>
    <w:p>
      <w:pPr>
        <w:pStyle w:val="null3"/>
      </w:pPr>
      <w:r>
        <w:rPr>
          <w:rFonts w:ascii="仿宋_GB2312" w:hAnsi="仿宋_GB2312" w:cs="仿宋_GB2312" w:eastAsia="仿宋_GB2312"/>
        </w:rPr>
        <w:t>2、法人身份证复印件或法定代表人授权书及被授权人身份证复印件：供应商应授权合法的人员参加投标全过程，其中法定代表人直接参加投标的，须出具法人身份证复 印件，并与营业执照上信息一致。法定代表人授权他人参加投标的，须出具法定代表人授权书及被 授权人身份证复印件；</w:t>
      </w:r>
    </w:p>
    <w:p>
      <w:pPr>
        <w:pStyle w:val="null3"/>
      </w:pPr>
      <w:r>
        <w:rPr>
          <w:rFonts w:ascii="仿宋_GB2312" w:hAnsi="仿宋_GB2312" w:cs="仿宋_GB2312" w:eastAsia="仿宋_GB2312"/>
        </w:rPr>
        <w:t>3、财务会计制度的证明材料：供应商应提供财务状况报告（以下两种方式任选其一）1．2023年度经审计的财务会计报告（至少 包括审计报告、资产负债表、利润表、现金流量表、所有者权益变动表及其附注，成立时间至提交 响应文件截止时间不足一年的可提供成立后任意时段的资产负债表）； 2．提交响应文件截止时间 前三个月内其基本账户开户银行出具的资信证明（附基本存款账户信息）。</w:t>
      </w:r>
    </w:p>
    <w:p>
      <w:pPr>
        <w:pStyle w:val="null3"/>
      </w:pPr>
      <w:r>
        <w:rPr>
          <w:rFonts w:ascii="仿宋_GB2312" w:hAnsi="仿宋_GB2312" w:cs="仿宋_GB2312" w:eastAsia="仿宋_GB2312"/>
        </w:rPr>
        <w:t>4、税收缴纳证明：提供2024年7月至今任意时段已缴纳完税凭证或税务机关开具的完税证明（任意税种）；依法免税 的应提供相关文件证明；</w:t>
      </w:r>
    </w:p>
    <w:p>
      <w:pPr>
        <w:pStyle w:val="null3"/>
      </w:pPr>
      <w:r>
        <w:rPr>
          <w:rFonts w:ascii="仿宋_GB2312" w:hAnsi="仿宋_GB2312" w:cs="仿宋_GB2312" w:eastAsia="仿宋_GB2312"/>
        </w:rPr>
        <w:t>5、社保缴纳证明：提供2024年7月至今任意时段已缴纳的社会保障资金缴存单据或社保机构开具的社会保险参保缴费 情况证明；依法不需要缴纳社会保障资金的应提供相关文件证明；</w:t>
      </w:r>
    </w:p>
    <w:p>
      <w:pPr>
        <w:pStyle w:val="null3"/>
      </w:pPr>
      <w:r>
        <w:rPr>
          <w:rFonts w:ascii="仿宋_GB2312" w:hAnsi="仿宋_GB2312" w:cs="仿宋_GB2312" w:eastAsia="仿宋_GB2312"/>
        </w:rPr>
        <w:t>6、具备履行合同所必需的设备和专业技术能力：具备履行合同所必需的设备和专业技术能力</w:t>
      </w:r>
    </w:p>
    <w:p>
      <w:pPr>
        <w:pStyle w:val="null3"/>
      </w:pPr>
      <w:r>
        <w:rPr>
          <w:rFonts w:ascii="仿宋_GB2312" w:hAnsi="仿宋_GB2312" w:cs="仿宋_GB2312" w:eastAsia="仿宋_GB2312"/>
        </w:rPr>
        <w:t>7、参加政府采购活动前3年内，在经营活动中没有重大违法记录：参加政府采购活动前3年内，在经营活动中没有重大违法记录</w:t>
      </w:r>
    </w:p>
    <w:p>
      <w:pPr>
        <w:pStyle w:val="null3"/>
      </w:pPr>
      <w:r>
        <w:rPr>
          <w:rFonts w:ascii="仿宋_GB2312" w:hAnsi="仿宋_GB2312" w:cs="仿宋_GB2312" w:eastAsia="仿宋_GB2312"/>
        </w:rPr>
        <w:t>8、供应商信用：采购人或代理机构根据《关于在政府采购活动中查询及使用信用记录有关问题的通知》（财库〔2 0 16〕125号）的要求，通过“信用中国”网站（www.creditchina.gov.cn）、“中国政府采购网” 网站（www.ccgp.gov.cn）等渠道，查询供应商在响应文件提交截止时间前的信用记录并保存信 用记录结果网页截图，拒绝列入失信被执行人名单、重大税收违法失信主体、政府采购严重违法失 信行为记录名单中的供应商参加本项目的采购活动。</w:t>
      </w:r>
    </w:p>
    <w:p>
      <w:pPr>
        <w:pStyle w:val="null3"/>
      </w:pPr>
      <w:r>
        <w:rPr>
          <w:rFonts w:ascii="仿宋_GB2312" w:hAnsi="仿宋_GB2312" w:cs="仿宋_GB2312" w:eastAsia="仿宋_GB2312"/>
        </w:rPr>
        <w:t>9、本项目不接受联合体投标：供应商应提供《非联合体投标声明》，视为独立投标。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西安市第82中学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友谊西路286号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满老师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029-85215244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锐驰项目管理有限公司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西安市雁塔区朱雀大街南段汇成天玺C座11层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029-88669622转801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 中标人向采购代理机构交纳招标代理服务费，招标代理服务费的收取参照国家计委颁发的《招标代理服务收费管理暂行办法》（计价格[2002]1980号）文件规定的“货物”收费标准进行收取,此招标代理服务费应计入报价中，但不需要单独开列。 2. 招标代理服务费的交纳方式：在领取《中标通知书》前向招标代理机构直接交纳，采用现金或转账方式一次性交纳，转款需备注项目名称。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西安市第82中学</w:t>
      </w:r>
      <w:r>
        <w:rPr>
          <w:rFonts w:ascii="仿宋_GB2312" w:hAnsi="仿宋_GB2312" w:cs="仿宋_GB2312" w:eastAsia="仿宋_GB2312"/>
        </w:rPr>
        <w:t>和</w:t>
      </w:r>
      <w:r>
        <w:rPr>
          <w:rFonts w:ascii="仿宋_GB2312" w:hAnsi="仿宋_GB2312" w:cs="仿宋_GB2312" w:eastAsia="仿宋_GB2312"/>
        </w:rPr>
        <w:t>锐驰项目管理有限公司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西安市第82中学</w:t>
      </w:r>
      <w:r>
        <w:rPr>
          <w:rFonts w:ascii="仿宋_GB2312" w:hAnsi="仿宋_GB2312" w:cs="仿宋_GB2312" w:eastAsia="仿宋_GB2312"/>
        </w:rPr>
        <w:t>负责解释。除上述招标文件内容，其他内容由</w:t>
      </w:r>
      <w:r>
        <w:rPr>
          <w:rFonts w:ascii="仿宋_GB2312" w:hAnsi="仿宋_GB2312" w:cs="仿宋_GB2312" w:eastAsia="仿宋_GB2312"/>
        </w:rPr>
        <w:t>锐驰项目管理有限公司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西安市第82中学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锐驰项目管理有限公司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符合本项目采购需求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锐驰项目管理有限公司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锐驰项目管理有限公司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锐驰项目管理有限公司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联系人：杨丽</w:t>
      </w:r>
    </w:p>
    <w:p>
      <w:pPr>
        <w:pStyle w:val="null3"/>
      </w:pPr>
      <w:r>
        <w:rPr>
          <w:rFonts w:ascii="仿宋_GB2312" w:hAnsi="仿宋_GB2312" w:cs="仿宋_GB2312" w:eastAsia="仿宋_GB2312"/>
        </w:rPr>
        <w:t>联系电话：029-88669622转801</w:t>
      </w:r>
    </w:p>
    <w:p>
      <w:pPr>
        <w:pStyle w:val="null3"/>
      </w:pPr>
      <w:r>
        <w:rPr>
          <w:rFonts w:ascii="仿宋_GB2312" w:hAnsi="仿宋_GB2312" w:cs="仿宋_GB2312" w:eastAsia="仿宋_GB2312"/>
        </w:rPr>
        <w:t>地址：西安市雁塔区朱雀大街南段汇成天玺C座11层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16"/>
        </w:rPr>
        <w:t>为满足初中学业水平考试理化生实验操作考试需要，丰富课堂内容，提高学生综合素质，现购置学业水平考试理化生实验操作考试系统设备。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1,600,000.00</w:t>
      </w:r>
    </w:p>
    <w:p>
      <w:pPr>
        <w:pStyle w:val="null3"/>
      </w:pPr>
      <w:r>
        <w:rPr>
          <w:rFonts w:ascii="仿宋_GB2312" w:hAnsi="仿宋_GB2312" w:cs="仿宋_GB2312" w:eastAsia="仿宋_GB2312"/>
        </w:rPr>
        <w:t>采购包最高限价（元）: 1,600,000.00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理化生实验操作考试系统设备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标的名称：理化生实验操作考试系统设备</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一、校级平台</w:t>
            </w:r>
          </w:p>
        </w:tc>
        <w:tc>
          <w:tcPr>
            <w:tcW w:type="dxa" w:w="2076"/>
          </w:tcPr>
          <w:tbl>
            <w:tblPr>
              <w:tblInd w:type="dxa" w:w="90"/>
              <w:tblBorders>
                <w:top w:val="none" w:color="000000" w:sz="4"/>
                <w:left w:val="none" w:color="000000" w:sz="4"/>
                <w:bottom w:val="none" w:color="000000" w:sz="4"/>
                <w:right w:val="none" w:color="000000" w:sz="4"/>
                <w:insideH w:val="none"/>
                <w:insideV w:val="none"/>
              </w:tblBorders>
            </w:tblPr>
            <w:tblGrid>
              <w:gridCol w:w="99"/>
              <w:gridCol w:w="228"/>
              <w:gridCol w:w="1246"/>
              <w:gridCol w:w="126"/>
              <w:gridCol w:w="150"/>
            </w:tblGrid>
            <w:tr>
              <w:tc>
                <w:tcPr>
                  <w:tcW w:type="dxa" w:w="1849"/>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校级平台</w:t>
                  </w:r>
                </w:p>
              </w:tc>
            </w:tr>
            <w:tr>
              <w:tc>
                <w:tcPr>
                  <w:tcW w:type="dxa" w:w="184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一、校级实验操作教考管理平台软件</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1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技术参数</w:t>
                  </w:r>
                </w:p>
              </w:tc>
              <w:tc>
                <w:tcPr>
                  <w:tcW w:type="dxa" w:w="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1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实验考试智能管理平台</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【数据管理】</w:t>
                  </w:r>
                  <w:r>
                    <w:br/>
                  </w:r>
                  <w:r>
                    <w:rPr>
                      <w:rFonts w:ascii="仿宋_GB2312" w:hAnsi="仿宋_GB2312" w:cs="仿宋_GB2312" w:eastAsia="仿宋_GB2312"/>
                      <w:sz w:val="18"/>
                    </w:rPr>
                    <w:t>1、班级管理：支持管理员增、删、改、查相关班级信息，可下载模板，对照模板填写相关信息，批量导入学生信息及学生照片。</w:t>
                  </w:r>
                  <w:r>
                    <w:br/>
                  </w:r>
                  <w:r>
                    <w:rPr>
                      <w:rFonts w:ascii="仿宋_GB2312" w:hAnsi="仿宋_GB2312" w:cs="仿宋_GB2312" w:eastAsia="仿宋_GB2312"/>
                      <w:sz w:val="18"/>
                    </w:rPr>
                    <w:t>2、实验室管理：支持管理员增、删、改、查相关实验室信息，可配置实验室行数列数及状态。</w:t>
                  </w:r>
                  <w:r>
                    <w:br/>
                  </w:r>
                  <w:r>
                    <w:rPr>
                      <w:rFonts w:ascii="仿宋_GB2312" w:hAnsi="仿宋_GB2312" w:cs="仿宋_GB2312" w:eastAsia="仿宋_GB2312"/>
                      <w:sz w:val="18"/>
                    </w:rPr>
                    <w:t>3、器耗材管理：支持管理员增、删、改、查相关器耗材信息。</w:t>
                  </w:r>
                  <w:r>
                    <w:br/>
                  </w:r>
                  <w:r>
                    <w:rPr>
                      <w:rFonts w:ascii="仿宋_GB2312" w:hAnsi="仿宋_GB2312" w:cs="仿宋_GB2312" w:eastAsia="仿宋_GB2312"/>
                      <w:sz w:val="18"/>
                    </w:rPr>
                    <w:t>【系统管理】</w:t>
                  </w:r>
                  <w:r>
                    <w:br/>
                  </w:r>
                  <w:r>
                    <w:rPr>
                      <w:rFonts w:ascii="仿宋_GB2312" w:hAnsi="仿宋_GB2312" w:cs="仿宋_GB2312" w:eastAsia="仿宋_GB2312"/>
                      <w:sz w:val="18"/>
                    </w:rPr>
                    <w:t>1、菜单管理：支持管理员增、删、改、查相关菜单信息，可修改菜单名称和顺序。</w:t>
                  </w:r>
                  <w:r>
                    <w:br/>
                  </w:r>
                  <w:r>
                    <w:rPr>
                      <w:rFonts w:ascii="仿宋_GB2312" w:hAnsi="仿宋_GB2312" w:cs="仿宋_GB2312" w:eastAsia="仿宋_GB2312"/>
                      <w:sz w:val="18"/>
                    </w:rPr>
                    <w:t>2、消息中心：支持查看信息中心，可进行标记已读操作。</w:t>
                  </w:r>
                  <w:r>
                    <w:br/>
                  </w:r>
                  <w:r>
                    <w:rPr>
                      <w:rFonts w:ascii="仿宋_GB2312" w:hAnsi="仿宋_GB2312" w:cs="仿宋_GB2312" w:eastAsia="仿宋_GB2312"/>
                      <w:sz w:val="18"/>
                    </w:rPr>
                    <w:t>▲【考试管理】</w:t>
                  </w:r>
                  <w:r>
                    <w:br/>
                  </w:r>
                  <w:r>
                    <w:rPr>
                      <w:rFonts w:ascii="仿宋_GB2312" w:hAnsi="仿宋_GB2312" w:cs="仿宋_GB2312" w:eastAsia="仿宋_GB2312"/>
                      <w:sz w:val="18"/>
                    </w:rPr>
                    <w:t>1、试题管理：支持管理员增、删、改、查相关实验信息，可设定实验相关信息，如注意事项、使用机位、所需器材耗材、评分点及题型。</w:t>
                  </w:r>
                  <w:r>
                    <w:br/>
                  </w:r>
                  <w:r>
                    <w:rPr>
                      <w:rFonts w:ascii="仿宋_GB2312" w:hAnsi="仿宋_GB2312" w:cs="仿宋_GB2312" w:eastAsia="仿宋_GB2312"/>
                      <w:sz w:val="18"/>
                    </w:rPr>
                    <w:t>2、考试创建：支持管理员创建考试，按照系统提示步骤逐一完成考试基础信息配置、试题配置、座位试题绑定等操作完成创建。</w:t>
                  </w:r>
                  <w:r>
                    <w:br/>
                  </w:r>
                  <w:r>
                    <w:rPr>
                      <w:rFonts w:ascii="仿宋_GB2312" w:hAnsi="仿宋_GB2312" w:cs="仿宋_GB2312" w:eastAsia="仿宋_GB2312"/>
                      <w:sz w:val="18"/>
                    </w:rPr>
                    <w:t>3、考试联动：支持市级/区级创建考试，下发至校级考试通知，学校自主系统上报参考生数据，完成考试联动。</w:t>
                  </w:r>
                  <w:r>
                    <w:br/>
                  </w:r>
                  <w:r>
                    <w:rPr>
                      <w:rFonts w:ascii="仿宋_GB2312" w:hAnsi="仿宋_GB2312" w:cs="仿宋_GB2312" w:eastAsia="仿宋_GB2312"/>
                      <w:sz w:val="18"/>
                    </w:rPr>
                    <w:t>4、考试列表：支持管理员查看考试列表信息，可筛选，可查看考试状态，可查看批次信息，可导出数据包。</w:t>
                  </w:r>
                  <w:r>
                    <w:br/>
                  </w:r>
                  <w:r>
                    <w:rPr>
                      <w:rFonts w:ascii="仿宋_GB2312" w:hAnsi="仿宋_GB2312" w:cs="仿宋_GB2312" w:eastAsia="仿宋_GB2312"/>
                      <w:sz w:val="18"/>
                    </w:rPr>
                    <w:t>【模板管理】</w:t>
                  </w:r>
                  <w:r>
                    <w:br/>
                  </w:r>
                  <w:r>
                    <w:rPr>
                      <w:rFonts w:ascii="仿宋_GB2312" w:hAnsi="仿宋_GB2312" w:cs="仿宋_GB2312" w:eastAsia="仿宋_GB2312"/>
                      <w:sz w:val="18"/>
                    </w:rPr>
                    <w:t>1、座位模板管理：支持管理员增、删、改、查相关座位模板信息，可配置模板行列数及对座位号进行编号。</w:t>
                  </w:r>
                  <w:r>
                    <w:br/>
                  </w:r>
                  <w:r>
                    <w:rPr>
                      <w:rFonts w:ascii="仿宋_GB2312" w:hAnsi="仿宋_GB2312" w:cs="仿宋_GB2312" w:eastAsia="仿宋_GB2312"/>
                      <w:sz w:val="18"/>
                    </w:rPr>
                    <w:t>2、考试规则管理：支持管理员增、删、改、查相关考试规则信息，可选择考试模式，可选三种及以上不同模式，可设置考试时长及间隔时长，可设置提前交卷时间及提前报道时间。</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实验考试阅卷管理系统</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【数据导入】</w:t>
                  </w:r>
                  <w:r>
                    <w:br/>
                  </w:r>
                  <w:r>
                    <w:rPr>
                      <w:rFonts w:ascii="仿宋_GB2312" w:hAnsi="仿宋_GB2312" w:cs="仿宋_GB2312" w:eastAsia="仿宋_GB2312"/>
                      <w:sz w:val="18"/>
                    </w:rPr>
                    <w:t>1、支持管理员选择两种及以上方式导入阅卷数据包，譬如在线导入及离线导入。</w:t>
                  </w:r>
                  <w:r>
                    <w:br/>
                  </w:r>
                  <w:r>
                    <w:rPr>
                      <w:rFonts w:ascii="仿宋_GB2312" w:hAnsi="仿宋_GB2312" w:cs="仿宋_GB2312" w:eastAsia="仿宋_GB2312"/>
                      <w:sz w:val="18"/>
                    </w:rPr>
                    <w:t>2、支持批量导入老师信息，以小组形式划分为阅卷组，仲裁组，质检组及中心组等。</w:t>
                  </w:r>
                  <w:r>
                    <w:br/>
                  </w:r>
                  <w:r>
                    <w:rPr>
                      <w:rFonts w:ascii="仿宋_GB2312" w:hAnsi="仿宋_GB2312" w:cs="仿宋_GB2312" w:eastAsia="仿宋_GB2312"/>
                      <w:sz w:val="18"/>
                    </w:rPr>
                    <w:t>3、支持导入AI成绩。</w:t>
                  </w:r>
                  <w:r>
                    <w:br/>
                  </w:r>
                  <w:r>
                    <w:rPr>
                      <w:rFonts w:ascii="仿宋_GB2312" w:hAnsi="仿宋_GB2312" w:cs="仿宋_GB2312" w:eastAsia="仿宋_GB2312"/>
                      <w:sz w:val="18"/>
                    </w:rPr>
                    <w:t>【规则设置】</w:t>
                  </w:r>
                  <w:r>
                    <w:br/>
                  </w:r>
                  <w:r>
                    <w:rPr>
                      <w:rFonts w:ascii="仿宋_GB2312" w:hAnsi="仿宋_GB2312" w:cs="仿宋_GB2312" w:eastAsia="仿宋_GB2312"/>
                      <w:sz w:val="18"/>
                    </w:rPr>
                    <w:t>1、支持管理员设置阅卷规则，可设置动态阅卷方式进行分配，可设置阅卷轮次，可设置仲裁方式及仲裁分值，譬如总分偏差仲裁，得分点偏差仲裁。</w:t>
                  </w:r>
                  <w:r>
                    <w:br/>
                  </w:r>
                  <w:r>
                    <w:rPr>
                      <w:rFonts w:ascii="仿宋_GB2312" w:hAnsi="仿宋_GB2312" w:cs="仿宋_GB2312" w:eastAsia="仿宋_GB2312"/>
                      <w:sz w:val="18"/>
                    </w:rPr>
                    <w:t>2、支持管理员根据试题设置默认机位。</w:t>
                  </w:r>
                  <w:r>
                    <w:br/>
                  </w:r>
                  <w:r>
                    <w:rPr>
                      <w:rFonts w:ascii="仿宋_GB2312" w:hAnsi="仿宋_GB2312" w:cs="仿宋_GB2312" w:eastAsia="仿宋_GB2312"/>
                      <w:sz w:val="18"/>
                    </w:rPr>
                    <w:t>3、支持管理教师权限，如给仲裁老师设置阅卷权限</w:t>
                  </w:r>
                  <w:r>
                    <w:br/>
                  </w:r>
                  <w:r>
                    <w:rPr>
                      <w:rFonts w:ascii="仿宋_GB2312" w:hAnsi="仿宋_GB2312" w:cs="仿宋_GB2312" w:eastAsia="仿宋_GB2312"/>
                      <w:sz w:val="18"/>
                    </w:rPr>
                    <w:t>▲【进度查看】</w:t>
                  </w:r>
                  <w:r>
                    <w:br/>
                  </w:r>
                  <w:r>
                    <w:rPr>
                      <w:rFonts w:ascii="仿宋_GB2312" w:hAnsi="仿宋_GB2312" w:cs="仿宋_GB2312" w:eastAsia="仿宋_GB2312"/>
                      <w:sz w:val="18"/>
                    </w:rPr>
                    <w:t>1、支持查看阅卷总进度。</w:t>
                  </w:r>
                  <w:r>
                    <w:br/>
                  </w:r>
                  <w:r>
                    <w:rPr>
                      <w:rFonts w:ascii="仿宋_GB2312" w:hAnsi="仿宋_GB2312" w:cs="仿宋_GB2312" w:eastAsia="仿宋_GB2312"/>
                      <w:sz w:val="18"/>
                    </w:rPr>
                    <w:t>2、支持查看仲裁总进度。</w:t>
                  </w:r>
                  <w:r>
                    <w:br/>
                  </w:r>
                  <w:r>
                    <w:rPr>
                      <w:rFonts w:ascii="仿宋_GB2312" w:hAnsi="仿宋_GB2312" w:cs="仿宋_GB2312" w:eastAsia="仿宋_GB2312"/>
                      <w:sz w:val="18"/>
                    </w:rPr>
                    <w:t>3、支持查看中心审查进度。</w:t>
                  </w:r>
                  <w:r>
                    <w:br/>
                  </w:r>
                  <w:r>
                    <w:rPr>
                      <w:rFonts w:ascii="仿宋_GB2312" w:hAnsi="仿宋_GB2312" w:cs="仿宋_GB2312" w:eastAsia="仿宋_GB2312"/>
                      <w:sz w:val="18"/>
                    </w:rPr>
                    <w:t>【成绩统计】</w:t>
                  </w:r>
                  <w:r>
                    <w:br/>
                  </w:r>
                  <w:r>
                    <w:rPr>
                      <w:rFonts w:ascii="仿宋_GB2312" w:hAnsi="仿宋_GB2312" w:cs="仿宋_GB2312" w:eastAsia="仿宋_GB2312"/>
                      <w:sz w:val="18"/>
                    </w:rPr>
                    <w:t>1、支持查询考生成绩</w:t>
                  </w:r>
                  <w:r>
                    <w:br/>
                  </w:r>
                  <w:r>
                    <w:rPr>
                      <w:rFonts w:ascii="仿宋_GB2312" w:hAnsi="仿宋_GB2312" w:cs="仿宋_GB2312" w:eastAsia="仿宋_GB2312"/>
                      <w:sz w:val="18"/>
                    </w:rPr>
                    <w:t>2、支持导出成绩</w:t>
                  </w:r>
                  <w:r>
                    <w:br/>
                  </w:r>
                  <w:r>
                    <w:rPr>
                      <w:rFonts w:ascii="仿宋_GB2312" w:hAnsi="仿宋_GB2312" w:cs="仿宋_GB2312" w:eastAsia="仿宋_GB2312"/>
                      <w:sz w:val="18"/>
                    </w:rPr>
                    <w:t>【保密协议】</w:t>
                  </w:r>
                  <w:r>
                    <w:br/>
                  </w:r>
                  <w:r>
                    <w:rPr>
                      <w:rFonts w:ascii="仿宋_GB2312" w:hAnsi="仿宋_GB2312" w:cs="仿宋_GB2312" w:eastAsia="仿宋_GB2312"/>
                      <w:sz w:val="18"/>
                    </w:rPr>
                    <w:t>支持设定保密协议确认环节，</w:t>
                  </w:r>
                  <w:r>
                    <w:rPr>
                      <w:rFonts w:ascii="仿宋_GB2312" w:hAnsi="仿宋_GB2312" w:cs="仿宋_GB2312" w:eastAsia="仿宋_GB2312"/>
                      <w:sz w:val="18"/>
                    </w:rPr>
                    <w:t>在用户初次登录时</w:t>
                  </w:r>
                  <w:r>
                    <w:rPr>
                      <w:rFonts w:ascii="仿宋_GB2312" w:hAnsi="仿宋_GB2312" w:cs="仿宋_GB2312" w:eastAsia="仿宋_GB2312"/>
                      <w:sz w:val="18"/>
                    </w:rPr>
                    <w:t>,系统可自动弹出保密协议，经确认才可以开启阅卷仲裁等相关阅卷工作。</w:t>
                  </w:r>
                  <w:r>
                    <w:br/>
                  </w:r>
                  <w:r>
                    <w:rPr>
                      <w:rFonts w:ascii="仿宋_GB2312" w:hAnsi="仿宋_GB2312" w:cs="仿宋_GB2312" w:eastAsia="仿宋_GB2312"/>
                      <w:sz w:val="18"/>
                    </w:rPr>
                    <w:t>【采样】</w:t>
                  </w:r>
                  <w:r>
                    <w:br/>
                  </w:r>
                  <w:r>
                    <w:rPr>
                      <w:rFonts w:ascii="仿宋_GB2312" w:hAnsi="仿宋_GB2312" w:cs="仿宋_GB2312" w:eastAsia="仿宋_GB2312"/>
                      <w:sz w:val="18"/>
                    </w:rPr>
                    <w:t>支持阅卷前进行采样，可采标准卷及样卷。</w:t>
                  </w:r>
                  <w:r>
                    <w:br/>
                  </w:r>
                  <w:r>
                    <w:rPr>
                      <w:rFonts w:ascii="仿宋_GB2312" w:hAnsi="仿宋_GB2312" w:cs="仿宋_GB2312" w:eastAsia="仿宋_GB2312"/>
                      <w:sz w:val="18"/>
                    </w:rPr>
                    <w:t>【标准卷测试】</w:t>
                  </w:r>
                  <w:r>
                    <w:br/>
                  </w:r>
                  <w:r>
                    <w:rPr>
                      <w:rFonts w:ascii="仿宋_GB2312" w:hAnsi="仿宋_GB2312" w:cs="仿宋_GB2312" w:eastAsia="仿宋_GB2312"/>
                      <w:sz w:val="18"/>
                    </w:rPr>
                    <w:t>支持进行标准卷测试，通过才可进行正式评分。</w:t>
                  </w:r>
                  <w:r>
                    <w:br/>
                  </w:r>
                  <w:r>
                    <w:rPr>
                      <w:rFonts w:ascii="仿宋_GB2312" w:hAnsi="仿宋_GB2312" w:cs="仿宋_GB2312" w:eastAsia="仿宋_GB2312"/>
                      <w:sz w:val="18"/>
                    </w:rPr>
                    <w:t>【试评正评】</w:t>
                  </w:r>
                  <w:r>
                    <w:br/>
                  </w:r>
                  <w:r>
                    <w:rPr>
                      <w:rFonts w:ascii="仿宋_GB2312" w:hAnsi="仿宋_GB2312" w:cs="仿宋_GB2312" w:eastAsia="仿宋_GB2312"/>
                      <w:sz w:val="18"/>
                    </w:rPr>
                    <w:t>支持按小组独立展开试评，正评。</w:t>
                  </w:r>
                  <w:r>
                    <w:br/>
                  </w:r>
                  <w:r>
                    <w:rPr>
                      <w:rFonts w:ascii="仿宋_GB2312" w:hAnsi="仿宋_GB2312" w:cs="仿宋_GB2312" w:eastAsia="仿宋_GB2312"/>
                      <w:sz w:val="18"/>
                    </w:rPr>
                    <w:t>▲【画面切换】</w:t>
                  </w:r>
                  <w:r>
                    <w:br/>
                  </w:r>
                  <w:r>
                    <w:rPr>
                      <w:rFonts w:ascii="仿宋_GB2312" w:hAnsi="仿宋_GB2312" w:cs="仿宋_GB2312" w:eastAsia="仿宋_GB2312"/>
                      <w:sz w:val="18"/>
                    </w:rPr>
                    <w:t>支持切换视频摄像头机位，支持双击放大查看单路视频画面。</w:t>
                  </w:r>
                  <w:r>
                    <w:br/>
                  </w:r>
                  <w:r>
                    <w:rPr>
                      <w:rFonts w:ascii="仿宋_GB2312" w:hAnsi="仿宋_GB2312" w:cs="仿宋_GB2312" w:eastAsia="仿宋_GB2312"/>
                      <w:sz w:val="18"/>
                    </w:rPr>
                    <w:t>【倍速播放】</w:t>
                  </w:r>
                  <w:r>
                    <w:br/>
                  </w:r>
                  <w:r>
                    <w:rPr>
                      <w:rFonts w:ascii="仿宋_GB2312" w:hAnsi="仿宋_GB2312" w:cs="仿宋_GB2312" w:eastAsia="仿宋_GB2312"/>
                      <w:sz w:val="18"/>
                    </w:rPr>
                    <w:t>支持阅卷视频倍速播放。</w:t>
                  </w:r>
                  <w:r>
                    <w:br/>
                  </w:r>
                  <w:r>
                    <w:rPr>
                      <w:rFonts w:ascii="仿宋_GB2312" w:hAnsi="仿宋_GB2312" w:cs="仿宋_GB2312" w:eastAsia="仿宋_GB2312"/>
                      <w:sz w:val="18"/>
                    </w:rPr>
                    <w:t>【答题卡阅卷】</w:t>
                  </w:r>
                  <w:r>
                    <w:br/>
                  </w:r>
                  <w:r>
                    <w:rPr>
                      <w:rFonts w:ascii="仿宋_GB2312" w:hAnsi="仿宋_GB2312" w:cs="仿宋_GB2312" w:eastAsia="仿宋_GB2312"/>
                      <w:sz w:val="18"/>
                    </w:rPr>
                    <w:t>支持显示评分标准及考生答题卡，可点击查看学生答案和截图。</w:t>
                  </w:r>
                  <w:r>
                    <w:br/>
                  </w:r>
                  <w:r>
                    <w:rPr>
                      <w:rFonts w:ascii="仿宋_GB2312" w:hAnsi="仿宋_GB2312" w:cs="仿宋_GB2312" w:eastAsia="仿宋_GB2312"/>
                      <w:sz w:val="18"/>
                    </w:rPr>
                    <w:t>【仲裁答卷】</w:t>
                  </w:r>
                  <w:r>
                    <w:br/>
                  </w:r>
                  <w:r>
                    <w:rPr>
                      <w:rFonts w:ascii="仿宋_GB2312" w:hAnsi="仿宋_GB2312" w:cs="仿宋_GB2312" w:eastAsia="仿宋_GB2312"/>
                      <w:sz w:val="18"/>
                    </w:rPr>
                    <w:t>支持对仲裁卷进行核查，可查看视频，答卷，一评分数，二评分数，标红需仲裁的评分点。</w:t>
                  </w:r>
                  <w:r>
                    <w:br/>
                  </w:r>
                  <w:r>
                    <w:rPr>
                      <w:rFonts w:ascii="仿宋_GB2312" w:hAnsi="仿宋_GB2312" w:cs="仿宋_GB2312" w:eastAsia="仿宋_GB2312"/>
                      <w:sz w:val="18"/>
                    </w:rPr>
                    <w:t>【抽样质检】</w:t>
                  </w:r>
                  <w:r>
                    <w:br/>
                  </w:r>
                  <w:r>
                    <w:rPr>
                      <w:rFonts w:ascii="仿宋_GB2312" w:hAnsi="仿宋_GB2312" w:cs="仿宋_GB2312" w:eastAsia="仿宋_GB2312"/>
                      <w:sz w:val="18"/>
                    </w:rPr>
                    <w:t>1、支持选择指定试卷进行抽样质检，如评卷员评过的试卷、评卷组长仲裁过的试卷。</w:t>
                  </w:r>
                  <w:r>
                    <w:br/>
                  </w:r>
                  <w:r>
                    <w:rPr>
                      <w:rFonts w:ascii="仿宋_GB2312" w:hAnsi="仿宋_GB2312" w:cs="仿宋_GB2312" w:eastAsia="仿宋_GB2312"/>
                      <w:sz w:val="18"/>
                    </w:rPr>
                    <w:t>2、支持质疑，老师若对抽检试卷存在异议，可上报提交为质疑卷。</w:t>
                  </w:r>
                  <w:r>
                    <w:br/>
                  </w:r>
                  <w:r>
                    <w:rPr>
                      <w:rFonts w:ascii="仿宋_GB2312" w:hAnsi="仿宋_GB2312" w:cs="仿宋_GB2312" w:eastAsia="仿宋_GB2312"/>
                      <w:sz w:val="18"/>
                    </w:rPr>
                    <w:t>【处理问题卷】</w:t>
                  </w:r>
                  <w:r>
                    <w:br/>
                  </w:r>
                  <w:r>
                    <w:rPr>
                      <w:rFonts w:ascii="仿宋_GB2312" w:hAnsi="仿宋_GB2312" w:cs="仿宋_GB2312" w:eastAsia="仿宋_GB2312"/>
                      <w:sz w:val="18"/>
                    </w:rPr>
                    <w:t>系统支持处理问题卷。</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实验教学智能管理平台</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【系统管理】</w:t>
                  </w:r>
                </w:p>
                <w:p>
                  <w:pPr>
                    <w:pStyle w:val="null3"/>
                    <w:numPr>
                      <w:ilvl w:val="0"/>
                      <w:numId w:val="1"/>
                    </w:numPr>
                    <w:jc w:val="left"/>
                  </w:pPr>
                  <w:r>
                    <w:rPr>
                      <w:rFonts w:ascii="仿宋_GB2312" w:hAnsi="仿宋_GB2312" w:cs="仿宋_GB2312" w:eastAsia="仿宋_GB2312"/>
                      <w:sz w:val="18"/>
                    </w:rPr>
                    <w:t>用户管理：支持管理员增、删、改、查相关用户信息，可一键重置用户账号密码。</w:t>
                  </w:r>
                </w:p>
                <w:p>
                  <w:pPr>
                    <w:pStyle w:val="null3"/>
                    <w:jc w:val="left"/>
                  </w:pPr>
                  <w:r>
                    <w:rPr>
                      <w:rFonts w:ascii="仿宋_GB2312" w:hAnsi="仿宋_GB2312" w:cs="仿宋_GB2312" w:eastAsia="仿宋_GB2312"/>
                      <w:sz w:val="18"/>
                    </w:rPr>
                    <w:t>2、角色管理：支持管理员新增、编辑相关角色信息，可设置关联角色权限。</w:t>
                  </w:r>
                </w:p>
                <w:p>
                  <w:pPr>
                    <w:pStyle w:val="null3"/>
                    <w:ind w:firstLine="200"/>
                    <w:jc w:val="left"/>
                  </w:pPr>
                  <w:r>
                    <w:rPr>
                      <w:rFonts w:ascii="仿宋_GB2312" w:hAnsi="仿宋_GB2312" w:cs="仿宋_GB2312" w:eastAsia="仿宋_GB2312"/>
                      <w:sz w:val="18"/>
                    </w:rPr>
                    <w:t>3.</w:t>
                  </w:r>
                </w:p>
                <w:p>
                  <w:pPr>
                    <w:pStyle w:val="null3"/>
                  </w:pPr>
                  <w:r>
                    <w:rPr>
                      <w:rFonts w:ascii="仿宋_GB2312" w:hAnsi="仿宋_GB2312" w:cs="仿宋_GB2312" w:eastAsia="仿宋_GB2312"/>
                      <w:sz w:val="18"/>
                    </w:rPr>
                    <w:t>支持学校对接上级平台，支持自定义系统名称、在系统上传显示学校标志；</w:t>
                  </w:r>
                </w:p>
                <w:p>
                  <w:pPr>
                    <w:pStyle w:val="null3"/>
                  </w:pPr>
                  <w:r>
                    <w:rPr>
                      <w:rFonts w:ascii="仿宋_GB2312" w:hAnsi="仿宋_GB2312" w:cs="仿宋_GB2312" w:eastAsia="仿宋_GB2312"/>
                      <w:sz w:val="21"/>
                    </w:rPr>
                    <w:t xml:space="preserve"> </w:t>
                  </w:r>
                </w:p>
                <w:p>
                  <w:pPr>
                    <w:pStyle w:val="null3"/>
                    <w:ind w:firstLine="200"/>
                    <w:jc w:val="left"/>
                  </w:pPr>
                  <w:r>
                    <w:rPr>
                      <w:rFonts w:ascii="仿宋_GB2312" w:hAnsi="仿宋_GB2312" w:cs="仿宋_GB2312" w:eastAsia="仿宋_GB2312"/>
                      <w:sz w:val="18"/>
                    </w:rPr>
                    <w:t>【基础数据】</w:t>
                  </w:r>
                </w:p>
                <w:p>
                  <w:pPr>
                    <w:pStyle w:val="null3"/>
                  </w:pPr>
                  <w:r>
                    <w:rPr>
                      <w:rFonts w:ascii="仿宋_GB2312" w:hAnsi="仿宋_GB2312" w:cs="仿宋_GB2312" w:eastAsia="仿宋_GB2312"/>
                      <w:sz w:val="21"/>
                    </w:rPr>
                    <w:t xml:space="preserve"> </w:t>
                  </w:r>
                </w:p>
                <w:p>
                  <w:pPr>
                    <w:pStyle w:val="null3"/>
                    <w:ind w:firstLine="200"/>
                    <w:jc w:val="left"/>
                  </w:pPr>
                  <w:r>
                    <w:rPr>
                      <w:rFonts w:ascii="仿宋_GB2312" w:hAnsi="仿宋_GB2312" w:cs="仿宋_GB2312" w:eastAsia="仿宋_GB2312"/>
                      <w:sz w:val="18"/>
                    </w:rPr>
                    <w:t>1、</w:t>
                  </w:r>
                </w:p>
                <w:p>
                  <w:pPr>
                    <w:pStyle w:val="null3"/>
                  </w:pPr>
                  <w:r>
                    <w:rPr>
                      <w:rFonts w:ascii="仿宋_GB2312" w:hAnsi="仿宋_GB2312" w:cs="仿宋_GB2312" w:eastAsia="仿宋_GB2312"/>
                      <w:sz w:val="18"/>
                    </w:rPr>
                    <w:t>课本管理：支持管理员新增、编辑电子课本的章、节。</w:t>
                  </w:r>
                </w:p>
                <w:p>
                  <w:pPr>
                    <w:pStyle w:val="null3"/>
                  </w:pPr>
                  <w:r>
                    <w:rPr>
                      <w:rFonts w:ascii="仿宋_GB2312" w:hAnsi="仿宋_GB2312" w:cs="仿宋_GB2312" w:eastAsia="仿宋_GB2312"/>
                      <w:sz w:val="21"/>
                    </w:rPr>
                    <w:t xml:space="preserve"> </w:t>
                  </w:r>
                </w:p>
                <w:p>
                  <w:pPr>
                    <w:pStyle w:val="null3"/>
                    <w:ind w:firstLine="200"/>
                    <w:jc w:val="left"/>
                  </w:pPr>
                  <w:r>
                    <w:rPr>
                      <w:rFonts w:ascii="仿宋_GB2312" w:hAnsi="仿宋_GB2312" w:cs="仿宋_GB2312" w:eastAsia="仿宋_GB2312"/>
                      <w:sz w:val="18"/>
                    </w:rPr>
                    <w:t>2、题库管理：支持管理员新增、编辑、删除题目。</w:t>
                  </w:r>
                </w:p>
                <w:p>
                  <w:pPr>
                    <w:pStyle w:val="null3"/>
                  </w:pPr>
                  <w:r>
                    <w:rPr>
                      <w:rFonts w:ascii="仿宋_GB2312" w:hAnsi="仿宋_GB2312" w:cs="仿宋_GB2312" w:eastAsia="仿宋_GB2312"/>
                      <w:sz w:val="21"/>
                    </w:rPr>
                    <w:t xml:space="preserve"> </w:t>
                  </w:r>
                </w:p>
                <w:p>
                  <w:pPr>
                    <w:pStyle w:val="null3"/>
                    <w:ind w:firstLine="200"/>
                    <w:jc w:val="left"/>
                  </w:pPr>
                  <w:r>
                    <w:rPr>
                      <w:rFonts w:ascii="仿宋_GB2312" w:hAnsi="仿宋_GB2312" w:cs="仿宋_GB2312" w:eastAsia="仿宋_GB2312"/>
                      <w:sz w:val="18"/>
                    </w:rPr>
                    <w:t>3、器耗材管理：支持管理员增、删、改、查相关器耗材信息，可下载模板，批量导入仪器耗材。</w:t>
                  </w:r>
                </w:p>
                <w:p>
                  <w:pPr>
                    <w:pStyle w:val="null3"/>
                  </w:pPr>
                  <w:r>
                    <w:rPr>
                      <w:rFonts w:ascii="仿宋_GB2312" w:hAnsi="仿宋_GB2312" w:cs="仿宋_GB2312" w:eastAsia="仿宋_GB2312"/>
                      <w:sz w:val="21"/>
                    </w:rPr>
                    <w:t xml:space="preserve"> </w:t>
                  </w:r>
                </w:p>
                <w:p>
                  <w:pPr>
                    <w:pStyle w:val="null3"/>
                    <w:ind w:firstLine="200"/>
                    <w:jc w:val="left"/>
                  </w:pPr>
                  <w:r>
                    <w:rPr>
                      <w:rFonts w:ascii="仿宋_GB2312" w:hAnsi="仿宋_GB2312" w:cs="仿宋_GB2312" w:eastAsia="仿宋_GB2312"/>
                      <w:sz w:val="18"/>
                    </w:rPr>
                    <w:t>4</w:t>
                  </w:r>
                  <w:r>
                    <w:rPr>
                      <w:rFonts w:ascii="仿宋_GB2312" w:hAnsi="仿宋_GB2312" w:cs="仿宋_GB2312" w:eastAsia="仿宋_GB2312"/>
                      <w:sz w:val="18"/>
                    </w:rPr>
                    <w:t>、危化品管理：系统支持管理员增、删、改、查相关危化品材信息，可下载模板，批量导入危化品。</w:t>
                  </w:r>
                </w:p>
                <w:p>
                  <w:pPr>
                    <w:pStyle w:val="null3"/>
                    <w:ind w:firstLine="200"/>
                    <w:jc w:val="left"/>
                  </w:pPr>
                  <w:r>
                    <w:rPr>
                      <w:rFonts w:ascii="仿宋_GB2312" w:hAnsi="仿宋_GB2312" w:cs="仿宋_GB2312" w:eastAsia="仿宋_GB2312"/>
                      <w:sz w:val="18"/>
                    </w:rPr>
                    <w:t>5</w:t>
                  </w:r>
                  <w:r>
                    <w:rPr>
                      <w:rFonts w:ascii="仿宋_GB2312" w:hAnsi="仿宋_GB2312" w:cs="仿宋_GB2312" w:eastAsia="仿宋_GB2312"/>
                      <w:sz w:val="18"/>
                    </w:rPr>
                    <w:t>、实验管理：支持管理员实验相关信息填写，如实验基础信息、器耗材、危化品、实验步骤、评分要点、实验描述、注意事项、实验视频等。</w:t>
                  </w:r>
                </w:p>
                <w:p>
                  <w:pPr>
                    <w:pStyle w:val="null3"/>
                    <w:ind w:firstLine="200"/>
                    <w:jc w:val="left"/>
                  </w:pPr>
                  <w:r>
                    <w:rPr>
                      <w:rFonts w:ascii="仿宋_GB2312" w:hAnsi="仿宋_GB2312" w:cs="仿宋_GB2312" w:eastAsia="仿宋_GB2312"/>
                      <w:sz w:val="18"/>
                    </w:rPr>
                    <w:t>【学校管理】</w:t>
                  </w:r>
                </w:p>
                <w:p>
                  <w:pPr>
                    <w:pStyle w:val="null3"/>
                  </w:pPr>
                  <w:r>
                    <w:rPr>
                      <w:rFonts w:ascii="仿宋_GB2312" w:hAnsi="仿宋_GB2312" w:cs="仿宋_GB2312" w:eastAsia="仿宋_GB2312"/>
                      <w:sz w:val="21"/>
                    </w:rPr>
                    <w:t xml:space="preserve"> </w:t>
                  </w:r>
                </w:p>
                <w:p>
                  <w:pPr>
                    <w:pStyle w:val="null3"/>
                    <w:ind w:firstLine="200"/>
                    <w:jc w:val="left"/>
                  </w:pPr>
                  <w:r>
                    <w:rPr>
                      <w:rFonts w:ascii="仿宋_GB2312" w:hAnsi="仿宋_GB2312" w:cs="仿宋_GB2312" w:eastAsia="仿宋_GB2312"/>
                      <w:sz w:val="18"/>
                    </w:rPr>
                    <w:t>1、</w:t>
                  </w:r>
                </w:p>
                <w:p>
                  <w:pPr>
                    <w:pStyle w:val="null3"/>
                  </w:pPr>
                  <w:r>
                    <w:rPr>
                      <w:rFonts w:ascii="仿宋_GB2312" w:hAnsi="仿宋_GB2312" w:cs="仿宋_GB2312" w:eastAsia="仿宋_GB2312"/>
                      <w:sz w:val="18"/>
                    </w:rPr>
                    <w:t>教师管理：支持管理员增、删、改、查相关教师信息，可下载模板，批量导入教师信息。</w:t>
                  </w:r>
                </w:p>
                <w:p>
                  <w:pPr>
                    <w:pStyle w:val="null3"/>
                  </w:pPr>
                  <w:r>
                    <w:rPr>
                      <w:rFonts w:ascii="仿宋_GB2312" w:hAnsi="仿宋_GB2312" w:cs="仿宋_GB2312" w:eastAsia="仿宋_GB2312"/>
                      <w:sz w:val="21"/>
                    </w:rPr>
                    <w:t xml:space="preserve"> </w:t>
                  </w:r>
                </w:p>
                <w:p>
                  <w:pPr>
                    <w:pStyle w:val="null3"/>
                    <w:ind w:firstLine="200"/>
                    <w:jc w:val="left"/>
                  </w:pPr>
                  <w:r>
                    <w:rPr>
                      <w:rFonts w:ascii="仿宋_GB2312" w:hAnsi="仿宋_GB2312" w:cs="仿宋_GB2312" w:eastAsia="仿宋_GB2312"/>
                      <w:sz w:val="18"/>
                    </w:rPr>
                    <w:t>2、学生管理：支持管理员增、删、改、查相关学生信息，可下载模板，批量导入学生，可查看学生详情。</w:t>
                  </w:r>
                </w:p>
                <w:p>
                  <w:pPr>
                    <w:pStyle w:val="null3"/>
                  </w:pPr>
                  <w:r>
                    <w:rPr>
                      <w:rFonts w:ascii="仿宋_GB2312" w:hAnsi="仿宋_GB2312" w:cs="仿宋_GB2312" w:eastAsia="仿宋_GB2312"/>
                      <w:sz w:val="21"/>
                    </w:rPr>
                    <w:t xml:space="preserve"> </w:t>
                  </w:r>
                </w:p>
                <w:p>
                  <w:pPr>
                    <w:pStyle w:val="null3"/>
                    <w:ind w:firstLine="200"/>
                    <w:jc w:val="left"/>
                  </w:pPr>
                  <w:r>
                    <w:rPr>
                      <w:rFonts w:ascii="仿宋_GB2312" w:hAnsi="仿宋_GB2312" w:cs="仿宋_GB2312" w:eastAsia="仿宋_GB2312"/>
                      <w:sz w:val="18"/>
                    </w:rPr>
                    <w:t>3、班级管理：支持对班级的教师、学生等相关数据管理，包含管理班级各科老师、学生，查看班级每堂课课堂报告，包括出勤人数，上课时长，互动次数，学生获得奖励数量、答题数量及平均正确率，查看学生实验视频等。</w:t>
                  </w:r>
                </w:p>
                <w:p>
                  <w:pPr>
                    <w:pStyle w:val="null3"/>
                  </w:pPr>
                  <w:r>
                    <w:rPr>
                      <w:rFonts w:ascii="仿宋_GB2312" w:hAnsi="仿宋_GB2312" w:cs="仿宋_GB2312" w:eastAsia="仿宋_GB2312"/>
                      <w:sz w:val="21"/>
                    </w:rPr>
                    <w:t xml:space="preserve"> </w:t>
                  </w:r>
                </w:p>
                <w:p>
                  <w:pPr>
                    <w:pStyle w:val="null3"/>
                    <w:ind w:firstLine="200"/>
                    <w:jc w:val="left"/>
                  </w:pPr>
                  <w:r>
                    <w:rPr>
                      <w:rFonts w:ascii="仿宋_GB2312" w:hAnsi="仿宋_GB2312" w:cs="仿宋_GB2312" w:eastAsia="仿宋_GB2312"/>
                      <w:sz w:val="18"/>
                    </w:rPr>
                    <w:t>4、实验室管理：支持管理员增、删、改、查相关实验室信息，可配置实验室行数列数、状态及摄像头配置。</w:t>
                  </w:r>
                </w:p>
                <w:p>
                  <w:pPr>
                    <w:pStyle w:val="null3"/>
                  </w:pPr>
                  <w:r>
                    <w:rPr>
                      <w:rFonts w:ascii="仿宋_GB2312" w:hAnsi="仿宋_GB2312" w:cs="仿宋_GB2312" w:eastAsia="仿宋_GB2312"/>
                      <w:sz w:val="21"/>
                    </w:rPr>
                    <w:t xml:space="preserve"> </w:t>
                  </w:r>
                </w:p>
                <w:p>
                  <w:pPr>
                    <w:pStyle w:val="null3"/>
                    <w:ind w:firstLine="200"/>
                    <w:jc w:val="left"/>
                  </w:pPr>
                  <w:r>
                    <w:rPr>
                      <w:rFonts w:ascii="仿宋_GB2312" w:hAnsi="仿宋_GB2312" w:cs="仿宋_GB2312" w:eastAsia="仿宋_GB2312"/>
                      <w:sz w:val="18"/>
                    </w:rPr>
                    <w:t>【教学功能】</w:t>
                  </w:r>
                </w:p>
                <w:p>
                  <w:pPr>
                    <w:pStyle w:val="null3"/>
                  </w:pPr>
                  <w:r>
                    <w:rPr>
                      <w:rFonts w:ascii="仿宋_GB2312" w:hAnsi="仿宋_GB2312" w:cs="仿宋_GB2312" w:eastAsia="仿宋_GB2312"/>
                      <w:sz w:val="21"/>
                    </w:rPr>
                    <w:t xml:space="preserve"> </w:t>
                  </w:r>
                </w:p>
                <w:p>
                  <w:pPr>
                    <w:pStyle w:val="null3"/>
                    <w:ind w:firstLine="200"/>
                    <w:jc w:val="left"/>
                  </w:pPr>
                  <w:r>
                    <w:rPr>
                      <w:rFonts w:ascii="仿宋_GB2312" w:hAnsi="仿宋_GB2312" w:cs="仿宋_GB2312" w:eastAsia="仿宋_GB2312"/>
                      <w:sz w:val="18"/>
                    </w:rPr>
                    <w:t>1、</w:t>
                  </w:r>
                </w:p>
                <w:p>
                  <w:pPr>
                    <w:pStyle w:val="null3"/>
                  </w:pPr>
                  <w:r>
                    <w:rPr>
                      <w:rFonts w:ascii="仿宋_GB2312" w:hAnsi="仿宋_GB2312" w:cs="仿宋_GB2312" w:eastAsia="仿宋_GB2312"/>
                      <w:sz w:val="18"/>
                    </w:rPr>
                    <w:t>电子课本：支持查看电子教材，以教材版本、科目、年级、章节维度划分。</w:t>
                  </w:r>
                </w:p>
                <w:p>
                  <w:pPr>
                    <w:pStyle w:val="null3"/>
                  </w:pPr>
                  <w:r>
                    <w:rPr>
                      <w:rFonts w:ascii="仿宋_GB2312" w:hAnsi="仿宋_GB2312" w:cs="仿宋_GB2312" w:eastAsia="仿宋_GB2312"/>
                      <w:sz w:val="21"/>
                    </w:rPr>
                    <w:t xml:space="preserve"> </w:t>
                  </w:r>
                </w:p>
                <w:p>
                  <w:pPr>
                    <w:pStyle w:val="null3"/>
                    <w:ind w:firstLine="200"/>
                    <w:jc w:val="left"/>
                  </w:pPr>
                  <w:r>
                    <w:rPr>
                      <w:rFonts w:ascii="仿宋_GB2312" w:hAnsi="仿宋_GB2312" w:cs="仿宋_GB2312" w:eastAsia="仿宋_GB2312"/>
                      <w:sz w:val="18"/>
                    </w:rPr>
                    <w:t>2、实验教案：支持教师收藏标准教案，上传个人教案、题目及其他教学资源，标准资源。</w:t>
                  </w:r>
                </w:p>
                <w:p>
                  <w:pPr>
                    <w:pStyle w:val="null3"/>
                  </w:pPr>
                  <w:r>
                    <w:rPr>
                      <w:rFonts w:ascii="仿宋_GB2312" w:hAnsi="仿宋_GB2312" w:cs="仿宋_GB2312" w:eastAsia="仿宋_GB2312"/>
                      <w:sz w:val="21"/>
                    </w:rPr>
                    <w:t xml:space="preserve"> </w:t>
                  </w:r>
                </w:p>
                <w:p>
                  <w:pPr>
                    <w:pStyle w:val="null3"/>
                    <w:ind w:firstLine="200"/>
                    <w:jc w:val="left"/>
                  </w:pPr>
                  <w:r>
                    <w:rPr>
                      <w:rFonts w:ascii="仿宋_GB2312" w:hAnsi="仿宋_GB2312" w:cs="仿宋_GB2312" w:eastAsia="仿宋_GB2312"/>
                      <w:sz w:val="18"/>
                    </w:rPr>
                    <w:t>3、实验资源：支持教师以实验名称筛选实验资源，资源含基础信息、实验视频、仪器耗材、实验步骤、评分要点及注意事项等。</w:t>
                  </w:r>
                </w:p>
                <w:p>
                  <w:pPr>
                    <w:pStyle w:val="null3"/>
                  </w:pPr>
                  <w:r>
                    <w:rPr>
                      <w:rFonts w:ascii="仿宋_GB2312" w:hAnsi="仿宋_GB2312" w:cs="仿宋_GB2312" w:eastAsia="仿宋_GB2312"/>
                      <w:sz w:val="21"/>
                    </w:rPr>
                    <w:t xml:space="preserve"> </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运维监管系统（校级）</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【实验室管理】</w:t>
                  </w:r>
                  <w:r>
                    <w:br/>
                  </w:r>
                  <w:r>
                    <w:rPr>
                      <w:rFonts w:ascii="仿宋_GB2312" w:hAnsi="仿宋_GB2312" w:cs="仿宋_GB2312" w:eastAsia="仿宋_GB2312"/>
                      <w:sz w:val="18"/>
                    </w:rPr>
                    <w:t>1、基础管理：支持管理员增、删、改实验室信息，包括IP信息。</w:t>
                  </w:r>
                  <w:r>
                    <w:br/>
                  </w:r>
                  <w:r>
                    <w:rPr>
                      <w:rFonts w:ascii="仿宋_GB2312" w:hAnsi="仿宋_GB2312" w:cs="仿宋_GB2312" w:eastAsia="仿宋_GB2312"/>
                      <w:sz w:val="18"/>
                    </w:rPr>
                    <w:t>2、设备绑定：支持管理员进行设备绑定操作，包括一体机、摄像头及平板。</w:t>
                  </w:r>
                  <w:r>
                    <w:br/>
                  </w:r>
                  <w:r>
                    <w:rPr>
                      <w:rFonts w:ascii="仿宋_GB2312" w:hAnsi="仿宋_GB2312" w:cs="仿宋_GB2312" w:eastAsia="仿宋_GB2312"/>
                      <w:sz w:val="18"/>
                    </w:rPr>
                    <w:t>3、终端控制：支持管理员对终端进行启动、重启、关闭、卸载、安装及清除缓存等操作。</w:t>
                  </w:r>
                  <w:r>
                    <w:br/>
                  </w:r>
                  <w:r>
                    <w:rPr>
                      <w:rFonts w:ascii="仿宋_GB2312" w:hAnsi="仿宋_GB2312" w:cs="仿宋_GB2312" w:eastAsia="仿宋_GB2312"/>
                      <w:sz w:val="18"/>
                    </w:rPr>
                    <w:t>4、数据导出：支持管理员导出本校运维单据。</w:t>
                  </w:r>
                  <w:r>
                    <w:br/>
                  </w:r>
                  <w:r>
                    <w:rPr>
                      <w:rFonts w:ascii="仿宋_GB2312" w:hAnsi="仿宋_GB2312" w:cs="仿宋_GB2312" w:eastAsia="仿宋_GB2312"/>
                      <w:sz w:val="18"/>
                    </w:rPr>
                    <w:t>【服务器管理】</w:t>
                  </w:r>
                  <w:r>
                    <w:br/>
                  </w:r>
                  <w:r>
                    <w:rPr>
                      <w:rFonts w:ascii="仿宋_GB2312" w:hAnsi="仿宋_GB2312" w:cs="仿宋_GB2312" w:eastAsia="仿宋_GB2312"/>
                      <w:sz w:val="18"/>
                    </w:rPr>
                    <w:t>1、基础管理：支持管理员增、删、改服务器信息，包括IP地址、部署服务、系统版本等信息。</w:t>
                  </w:r>
                  <w:r>
                    <w:br/>
                  </w:r>
                  <w:r>
                    <w:rPr>
                      <w:rFonts w:ascii="仿宋_GB2312" w:hAnsi="仿宋_GB2312" w:cs="仿宋_GB2312" w:eastAsia="仿宋_GB2312"/>
                      <w:sz w:val="18"/>
                    </w:rPr>
                    <w:t>2、数据监管：支持管理员实时查看CPU使用率、内存占有率及硬盘占有率等数据。</w:t>
                  </w:r>
                  <w:r>
                    <w:br/>
                  </w:r>
                  <w:r>
                    <w:rPr>
                      <w:rFonts w:ascii="仿宋_GB2312" w:hAnsi="仿宋_GB2312" w:cs="仿宋_GB2312" w:eastAsia="仿宋_GB2312"/>
                      <w:sz w:val="18"/>
                    </w:rPr>
                    <w:t>【基础数据管理】</w:t>
                  </w:r>
                  <w:r>
                    <w:br/>
                  </w:r>
                  <w:r>
                    <w:rPr>
                      <w:rFonts w:ascii="仿宋_GB2312" w:hAnsi="仿宋_GB2312" w:cs="仿宋_GB2312" w:eastAsia="仿宋_GB2312"/>
                      <w:sz w:val="18"/>
                    </w:rPr>
                    <w:t>1、设备管理：支持管理员增、删、改、查设备信息，包括参数信息。</w:t>
                  </w:r>
                  <w:r>
                    <w:br/>
                  </w:r>
                  <w:r>
                    <w:rPr>
                      <w:rFonts w:ascii="仿宋_GB2312" w:hAnsi="仿宋_GB2312" w:cs="仿宋_GB2312" w:eastAsia="仿宋_GB2312"/>
                      <w:sz w:val="18"/>
                    </w:rPr>
                    <w:t>2、服务器管理：支持管理员增、删、改、查服务器信息，包括参数信息。</w:t>
                  </w:r>
                  <w:r>
                    <w:br/>
                  </w:r>
                  <w:r>
                    <w:rPr>
                      <w:rFonts w:ascii="仿宋_GB2312" w:hAnsi="仿宋_GB2312" w:cs="仿宋_GB2312" w:eastAsia="仿宋_GB2312"/>
                      <w:sz w:val="18"/>
                    </w:rPr>
                    <w:t>3、安装包管理：支持管理员增、删、改、查、下载安装包信息。</w:t>
                  </w:r>
                  <w:r>
                    <w:br/>
                  </w:r>
                  <w:r>
                    <w:rPr>
                      <w:rFonts w:ascii="仿宋_GB2312" w:hAnsi="仿宋_GB2312" w:cs="仿宋_GB2312" w:eastAsia="仿宋_GB2312"/>
                      <w:sz w:val="18"/>
                    </w:rPr>
                    <w:t>【系统数据管理】</w:t>
                  </w:r>
                  <w:r>
                    <w:br/>
                  </w:r>
                  <w:r>
                    <w:rPr>
                      <w:rFonts w:ascii="仿宋_GB2312" w:hAnsi="仿宋_GB2312" w:cs="仿宋_GB2312" w:eastAsia="仿宋_GB2312"/>
                      <w:sz w:val="18"/>
                    </w:rPr>
                    <w:t>1、字典管理：支持管理员增、删、改、查字典信息。</w:t>
                  </w:r>
                  <w:r>
                    <w:br/>
                  </w:r>
                  <w:r>
                    <w:rPr>
                      <w:rFonts w:ascii="仿宋_GB2312" w:hAnsi="仿宋_GB2312" w:cs="仿宋_GB2312" w:eastAsia="仿宋_GB2312"/>
                      <w:sz w:val="18"/>
                    </w:rPr>
                    <w:t>2、角色管理：支持管理员新增、编辑、删除相关角色信息，可设置关联角色权限。</w:t>
                  </w:r>
                  <w:r>
                    <w:br/>
                  </w:r>
                  <w:r>
                    <w:rPr>
                      <w:rFonts w:ascii="仿宋_GB2312" w:hAnsi="仿宋_GB2312" w:cs="仿宋_GB2312" w:eastAsia="仿宋_GB2312"/>
                      <w:sz w:val="18"/>
                    </w:rPr>
                    <w:t>3、用户管理：支持管理员增、删、改、查相关用户信息，可一键重置用户账号密码。</w:t>
                  </w:r>
                  <w:r>
                    <w:br/>
                  </w:r>
                  <w:r>
                    <w:rPr>
                      <w:rFonts w:ascii="仿宋_GB2312" w:hAnsi="仿宋_GB2312" w:cs="仿宋_GB2312" w:eastAsia="仿宋_GB2312"/>
                      <w:sz w:val="18"/>
                    </w:rPr>
                    <w:t>4、系统设置：支持学校自定义系统名称、在系统上传显示学校标志；</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84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b/>
                      <w:color w:val="000000"/>
                    </w:rPr>
                    <w:t>二、服务器及网络设备</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应用管理服务器（国产化）</w:t>
                  </w:r>
                </w:p>
              </w:tc>
              <w:tc>
                <w:tcPr>
                  <w:tcW w:type="dxa" w:w="1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1、处理器：</w:t>
                  </w:r>
                  <w:r>
                    <w:rPr>
                      <w:rFonts w:ascii="仿宋_GB2312" w:hAnsi="仿宋_GB2312" w:cs="仿宋_GB2312" w:eastAsia="仿宋_GB2312"/>
                      <w:sz w:val="18"/>
                      <w:color w:val="000000"/>
                    </w:rPr>
                    <w:t>不低于</w:t>
                  </w:r>
                  <w:r>
                    <w:rPr>
                      <w:rFonts w:ascii="仿宋_GB2312" w:hAnsi="仿宋_GB2312" w:cs="仿宋_GB2312" w:eastAsia="仿宋_GB2312"/>
                      <w:sz w:val="18"/>
                      <w:color w:val="000000"/>
                    </w:rPr>
                    <w:t>国产</w:t>
                  </w:r>
                  <w:r>
                    <w:rPr>
                      <w:rFonts w:ascii="仿宋_GB2312" w:hAnsi="仿宋_GB2312" w:cs="仿宋_GB2312" w:eastAsia="仿宋_GB2312"/>
                      <w:sz w:val="18"/>
                      <w:color w:val="000000"/>
                    </w:rPr>
                    <w:t>CPU5380（16核32线程）</w:t>
                  </w:r>
                  <w:r>
                    <w:br/>
                  </w:r>
                  <w:r>
                    <w:rPr>
                      <w:rFonts w:ascii="仿宋_GB2312" w:hAnsi="仿宋_GB2312" w:cs="仿宋_GB2312" w:eastAsia="仿宋_GB2312"/>
                      <w:sz w:val="18"/>
                      <w:color w:val="000000"/>
                    </w:rPr>
                    <w:t>2、CPU架构：</w:t>
                  </w:r>
                  <w:r>
                    <w:rPr>
                      <w:rFonts w:ascii="仿宋_GB2312" w:hAnsi="仿宋_GB2312" w:cs="仿宋_GB2312" w:eastAsia="仿宋_GB2312"/>
                      <w:sz w:val="18"/>
                      <w:color w:val="000000"/>
                    </w:rPr>
                    <w:t>不低于</w:t>
                  </w:r>
                  <w:r>
                    <w:rPr>
                      <w:rFonts w:ascii="仿宋_GB2312" w:hAnsi="仿宋_GB2312" w:cs="仿宋_GB2312" w:eastAsia="仿宋_GB2312"/>
                      <w:sz w:val="18"/>
                      <w:color w:val="000000"/>
                    </w:rPr>
                    <w:t>64位x86</w:t>
                  </w:r>
                  <w:r>
                    <w:br/>
                  </w:r>
                  <w:r>
                    <w:rPr>
                      <w:rFonts w:ascii="仿宋_GB2312" w:hAnsi="仿宋_GB2312" w:cs="仿宋_GB2312" w:eastAsia="仿宋_GB2312"/>
                      <w:sz w:val="18"/>
                      <w:color w:val="000000"/>
                    </w:rPr>
                    <w:t>3、内存：≥32G（DDR4）</w:t>
                  </w:r>
                  <w:r>
                    <w:br/>
                  </w:r>
                  <w:r>
                    <w:rPr>
                      <w:rFonts w:ascii="仿宋_GB2312" w:hAnsi="仿宋_GB2312" w:cs="仿宋_GB2312" w:eastAsia="仿宋_GB2312"/>
                      <w:sz w:val="18"/>
                      <w:color w:val="000000"/>
                    </w:rPr>
                    <w:t>4、硬盘：</w:t>
                  </w:r>
                  <w:r>
                    <w:rPr>
                      <w:rFonts w:ascii="仿宋_GB2312" w:hAnsi="仿宋_GB2312" w:cs="仿宋_GB2312" w:eastAsia="仿宋_GB2312"/>
                      <w:sz w:val="18"/>
                      <w:color w:val="000000"/>
                    </w:rPr>
                    <w:t>不少于</w:t>
                  </w:r>
                  <w:r>
                    <w:rPr>
                      <w:rFonts w:ascii="仿宋_GB2312" w:hAnsi="仿宋_GB2312" w:cs="仿宋_GB2312" w:eastAsia="仿宋_GB2312"/>
                      <w:sz w:val="18"/>
                      <w:color w:val="000000"/>
                    </w:rPr>
                    <w:t>HDD 4T_SAS12Gb_7.2Krpm_3.5in*3</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RAID卡：支持0，1，5，10</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、网卡：千兆网卡</w:t>
                  </w:r>
                  <w:r>
                    <w:rPr>
                      <w:rFonts w:ascii="仿宋_GB2312" w:hAnsi="仿宋_GB2312" w:cs="仿宋_GB2312" w:eastAsia="仿宋_GB2312"/>
                      <w:sz w:val="18"/>
                      <w:color w:val="000000"/>
                    </w:rPr>
                    <w:t>*4</w:t>
                  </w:r>
                </w:p>
              </w:tc>
              <w:tc>
                <w:tcPr>
                  <w:tcW w:type="dxa" w:w="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三层交换机</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1、性能：整机交换容量 ≥336Gbps；转发性能 ≥96Mpps</w:t>
                  </w:r>
                  <w:r>
                    <w:br/>
                  </w:r>
                  <w:r>
                    <w:rPr>
                      <w:rFonts w:ascii="仿宋_GB2312" w:hAnsi="仿宋_GB2312" w:cs="仿宋_GB2312" w:eastAsia="仿宋_GB2312"/>
                      <w:sz w:val="18"/>
                      <w:color w:val="000000"/>
                    </w:rPr>
                    <w:t>2、端口：≥24个10/100/1000M以太网电接口；≥4个SFP端口</w:t>
                  </w:r>
                  <w:r>
                    <w:br/>
                  </w:r>
                  <w:r>
                    <w:rPr>
                      <w:rFonts w:ascii="仿宋_GB2312" w:hAnsi="仿宋_GB2312" w:cs="仿宋_GB2312" w:eastAsia="仿宋_GB2312"/>
                      <w:sz w:val="18"/>
                      <w:color w:val="000000"/>
                    </w:rPr>
                    <w:t>3、支持IPv4/IPv6静态路由</w:t>
                  </w:r>
                  <w:r>
                    <w:br/>
                  </w:r>
                  <w:r>
                    <w:rPr>
                      <w:rFonts w:ascii="仿宋_GB2312" w:hAnsi="仿宋_GB2312" w:cs="仿宋_GB2312" w:eastAsia="仿宋_GB2312"/>
                      <w:sz w:val="18"/>
                      <w:color w:val="000000"/>
                    </w:rPr>
                    <w:t>4、支持端口镜像和流镜像功能</w:t>
                  </w:r>
                  <w:r>
                    <w:br/>
                  </w:r>
                  <w:r>
                    <w:rPr>
                      <w:rFonts w:ascii="仿宋_GB2312" w:hAnsi="仿宋_GB2312" w:cs="仿宋_GB2312" w:eastAsia="仿宋_GB2312"/>
                      <w:sz w:val="18"/>
                      <w:color w:val="000000"/>
                    </w:rPr>
                    <w:t>5、支持MAC地址认证</w:t>
                  </w:r>
                  <w:r>
                    <w:br/>
                  </w:r>
                  <w:r>
                    <w:rPr>
                      <w:rFonts w:ascii="仿宋_GB2312" w:hAnsi="仿宋_GB2312" w:cs="仿宋_GB2312" w:eastAsia="仿宋_GB2312"/>
                      <w:sz w:val="18"/>
                      <w:color w:val="000000"/>
                    </w:rPr>
                    <w:t>6、支持IP Source Guard</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路由器</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1、双WAN+4LAN口千兆企业级高速有线路由器</w:t>
                  </w:r>
                  <w:r>
                    <w:br/>
                  </w:r>
                  <w:r>
                    <w:rPr>
                      <w:rFonts w:ascii="仿宋_GB2312" w:hAnsi="仿宋_GB2312" w:cs="仿宋_GB2312" w:eastAsia="仿宋_GB2312"/>
                      <w:sz w:val="18"/>
                      <w:color w:val="000000"/>
                    </w:rPr>
                    <w:t>2、IPSec VPN 隧道数：128</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AC电源额定范围：100～240V 50/60Hz</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、带机量：</w:t>
                  </w:r>
                  <w:r>
                    <w:rPr>
                      <w:rFonts w:ascii="仿宋_GB2312" w:hAnsi="仿宋_GB2312" w:cs="仿宋_GB2312" w:eastAsia="仿宋_GB2312"/>
                      <w:sz w:val="18"/>
                      <w:color w:val="000000"/>
                    </w:rPr>
                    <w:t>250-350</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Ethernet，Ethernet II，VLAN，端口镜像、PPP、PPPOE Client、PPPOE Server 等</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、支持包过滤防火墙</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IPSec 和 L2TP VPN</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HTTP 协议 URL 过滤，网站黑白名单，关键字模糊匹配</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DDoS 攻击防范和统计</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、支持基于</w:t>
                  </w:r>
                  <w:r>
                    <w:rPr>
                      <w:rFonts w:ascii="仿宋_GB2312" w:hAnsi="仿宋_GB2312" w:cs="仿宋_GB2312" w:eastAsia="仿宋_GB2312"/>
                      <w:sz w:val="18"/>
                      <w:color w:val="000000"/>
                    </w:rPr>
                    <w:t>IP 地址和接口连接数限制</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84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b/>
                      <w:color w:val="000000"/>
                    </w:rPr>
                    <w:t>三、网络改造</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校机房改造及配件</w:t>
                  </w:r>
                </w:p>
              </w:tc>
              <w:tc>
                <w:tcPr>
                  <w:tcW w:type="dxa" w:w="1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光纤、光模块等配件及施工</w:t>
                  </w:r>
                </w:p>
              </w:tc>
              <w:tc>
                <w:tcPr>
                  <w:tcW w:type="dxa" w:w="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1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bl>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二、物理考场</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75"/>
              <w:gridCol w:w="143"/>
              <w:gridCol w:w="1297"/>
              <w:gridCol w:w="127"/>
              <w:gridCol w:w="106"/>
            </w:tblGrid>
            <w:tr>
              <w:tc>
                <w:tcPr>
                  <w:tcW w:type="dxa" w:w="1848"/>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物理考场</w:t>
                  </w:r>
                </w:p>
              </w:tc>
            </w:tr>
            <w:tr>
              <w:tc>
                <w:tcPr>
                  <w:tcW w:type="dxa" w:w="184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8"/>
                      <w:b/>
                      <w:color w:val="000000"/>
                    </w:rPr>
                    <w:t>一、考场实验操作教考管理平台软件</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81"/>
                    <w:jc w:val="both"/>
                  </w:pPr>
                  <w:r>
                    <w:rPr>
                      <w:rFonts w:ascii="仿宋_GB2312" w:hAnsi="仿宋_GB2312" w:cs="仿宋_GB2312" w:eastAsia="仿宋_GB2312"/>
                      <w:sz w:val="18"/>
                      <w:b/>
                      <w:color w:val="000000"/>
                    </w:rPr>
                    <w:t>序号</w:t>
                  </w:r>
                </w:p>
              </w:tc>
              <w:tc>
                <w:tcPr>
                  <w:tcW w:type="dxa" w:w="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b/>
                      <w:color w:val="000000"/>
                    </w:rPr>
                    <w:t>名称</w:t>
                  </w:r>
                </w:p>
              </w:tc>
              <w:tc>
                <w:tcPr>
                  <w:tcW w:type="dxa" w:w="1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b/>
                      <w:color w:val="000000"/>
                    </w:rPr>
                    <w:t>技术参数</w:t>
                  </w:r>
                </w:p>
              </w:tc>
              <w:tc>
                <w:tcPr>
                  <w:tcW w:type="dxa" w:w="1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b/>
                      <w:color w:val="000000"/>
                    </w:rPr>
                    <w:t>单位</w:t>
                  </w:r>
                </w:p>
              </w:tc>
              <w:tc>
                <w:tcPr>
                  <w:tcW w:type="dxa" w:w="1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b/>
                      <w:color w:val="000000"/>
                    </w:rPr>
                    <w:t>数量</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rPr>
                    <w:t>1</w:t>
                  </w:r>
                </w:p>
              </w:tc>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实验考试监考管理系统</w:t>
                  </w:r>
                </w:p>
              </w:tc>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【角色管理】</w:t>
                  </w:r>
                  <w:r>
                    <w:br/>
                  </w:r>
                  <w:r>
                    <w:rPr>
                      <w:rFonts w:ascii="仿宋_GB2312" w:hAnsi="仿宋_GB2312" w:cs="仿宋_GB2312" w:eastAsia="仿宋_GB2312"/>
                      <w:sz w:val="18"/>
                    </w:rPr>
                    <w:t>支持管理员增、删、改、相关角色信息，设定角色类型，状态及权限。</w:t>
                  </w:r>
                  <w:r>
                    <w:br/>
                  </w:r>
                  <w:r>
                    <w:rPr>
                      <w:rFonts w:ascii="仿宋_GB2312" w:hAnsi="仿宋_GB2312" w:cs="仿宋_GB2312" w:eastAsia="仿宋_GB2312"/>
                      <w:sz w:val="18"/>
                    </w:rPr>
                    <w:t>【用户管理】</w:t>
                  </w:r>
                  <w:r>
                    <w:br/>
                  </w:r>
                  <w:r>
                    <w:rPr>
                      <w:rFonts w:ascii="仿宋_GB2312" w:hAnsi="仿宋_GB2312" w:cs="仿宋_GB2312" w:eastAsia="仿宋_GB2312"/>
                      <w:sz w:val="18"/>
                    </w:rPr>
                    <w:t>支持管理员增、删、改、相关用户信息。</w:t>
                  </w:r>
                  <w:r>
                    <w:br/>
                  </w:r>
                  <w:r>
                    <w:rPr>
                      <w:rFonts w:ascii="仿宋_GB2312" w:hAnsi="仿宋_GB2312" w:cs="仿宋_GB2312" w:eastAsia="仿宋_GB2312"/>
                      <w:sz w:val="18"/>
                    </w:rPr>
                    <w:t>【菜单管理】</w:t>
                  </w:r>
                  <w:r>
                    <w:br/>
                  </w:r>
                  <w:r>
                    <w:rPr>
                      <w:rFonts w:ascii="仿宋_GB2312" w:hAnsi="仿宋_GB2312" w:cs="仿宋_GB2312" w:eastAsia="仿宋_GB2312"/>
                      <w:sz w:val="18"/>
                    </w:rPr>
                    <w:t>支持管理员增、删、改、查相关菜单信息，可修改菜单名称和顺序。</w:t>
                  </w:r>
                  <w:r>
                    <w:br/>
                  </w:r>
                  <w:r>
                    <w:rPr>
                      <w:rFonts w:ascii="仿宋_GB2312" w:hAnsi="仿宋_GB2312" w:cs="仿宋_GB2312" w:eastAsia="仿宋_GB2312"/>
                      <w:sz w:val="18"/>
                    </w:rPr>
                    <w:t>▲</w:t>
                  </w:r>
                  <w:r>
                    <w:rPr>
                      <w:rFonts w:ascii="仿宋_GB2312" w:hAnsi="仿宋_GB2312" w:cs="仿宋_GB2312" w:eastAsia="仿宋_GB2312"/>
                      <w:sz w:val="18"/>
                    </w:rPr>
                    <w:t>【实验室管理】</w:t>
                  </w:r>
                  <w:r>
                    <w:br/>
                  </w:r>
                  <w:r>
                    <w:rPr>
                      <w:rFonts w:ascii="仿宋_GB2312" w:hAnsi="仿宋_GB2312" w:cs="仿宋_GB2312" w:eastAsia="仿宋_GB2312"/>
                      <w:sz w:val="18"/>
                    </w:rPr>
                    <w:t>支持管理员增、删、改、查相关实验室信息，可配置实验室</w:t>
                  </w:r>
                  <w:r>
                    <w:rPr>
                      <w:rFonts w:ascii="仿宋_GB2312" w:hAnsi="仿宋_GB2312" w:cs="仿宋_GB2312" w:eastAsia="仿宋_GB2312"/>
                      <w:sz w:val="18"/>
                    </w:rPr>
                    <w:t>IP信息及绑定终端摄像头IP信息，可查看实验室全摄像头画面，可一键导入导出摄像头配置文件。</w:t>
                  </w:r>
                  <w:r>
                    <w:br/>
                  </w:r>
                  <w:r>
                    <w:rPr>
                      <w:rFonts w:ascii="仿宋_GB2312" w:hAnsi="仿宋_GB2312" w:cs="仿宋_GB2312" w:eastAsia="仿宋_GB2312"/>
                      <w:sz w:val="18"/>
                    </w:rPr>
                    <w:t>▲</w:t>
                  </w:r>
                  <w:r>
                    <w:rPr>
                      <w:rFonts w:ascii="仿宋_GB2312" w:hAnsi="仿宋_GB2312" w:cs="仿宋_GB2312" w:eastAsia="仿宋_GB2312"/>
                      <w:sz w:val="18"/>
                    </w:rPr>
                    <w:t>【服务器管理】</w:t>
                  </w:r>
                  <w:r>
                    <w:br/>
                  </w:r>
                  <w:r>
                    <w:rPr>
                      <w:rFonts w:ascii="仿宋_GB2312" w:hAnsi="仿宋_GB2312" w:cs="仿宋_GB2312" w:eastAsia="仿宋_GB2312"/>
                      <w:sz w:val="18"/>
                    </w:rPr>
                    <w:t>支持管理员查看服务器</w:t>
                  </w:r>
                  <w:r>
                    <w:rPr>
                      <w:rFonts w:ascii="仿宋_GB2312" w:hAnsi="仿宋_GB2312" w:cs="仿宋_GB2312" w:eastAsia="仿宋_GB2312"/>
                      <w:sz w:val="18"/>
                    </w:rPr>
                    <w:t>CPU使用率、内存占用率及磁盘占用率</w:t>
                  </w:r>
                  <w:r>
                    <w:rPr>
                      <w:rFonts w:ascii="仿宋_GB2312" w:hAnsi="仿宋_GB2312" w:cs="仿宋_GB2312" w:eastAsia="仿宋_GB2312"/>
                      <w:sz w:val="18"/>
                    </w:rPr>
                    <w:t>等</w:t>
                  </w:r>
                  <w:r>
                    <w:rPr>
                      <w:rFonts w:ascii="仿宋_GB2312" w:hAnsi="仿宋_GB2312" w:cs="仿宋_GB2312" w:eastAsia="仿宋_GB2312"/>
                      <w:sz w:val="18"/>
                    </w:rPr>
                    <w:t>当前使用情况。</w:t>
                  </w:r>
                  <w:r>
                    <w:br/>
                  </w:r>
                  <w:r>
                    <w:rPr>
                      <w:rFonts w:ascii="仿宋_GB2312" w:hAnsi="仿宋_GB2312" w:cs="仿宋_GB2312" w:eastAsia="仿宋_GB2312"/>
                      <w:sz w:val="18"/>
                    </w:rPr>
                    <w:t>【考试导入管理】</w:t>
                  </w:r>
                  <w:r>
                    <w:br/>
                  </w:r>
                  <w:r>
                    <w:rPr>
                      <w:rFonts w:ascii="仿宋_GB2312" w:hAnsi="仿宋_GB2312" w:cs="仿宋_GB2312" w:eastAsia="仿宋_GB2312"/>
                      <w:sz w:val="18"/>
                    </w:rPr>
                    <w:t>支持管理员选择</w:t>
                  </w:r>
                  <w:r>
                    <w:rPr>
                      <w:rFonts w:ascii="仿宋_GB2312" w:hAnsi="仿宋_GB2312" w:cs="仿宋_GB2312" w:eastAsia="仿宋_GB2312"/>
                      <w:sz w:val="18"/>
                    </w:rPr>
                    <w:t>在线导入及本地上传</w:t>
                  </w:r>
                  <w:r>
                    <w:rPr>
                      <w:rFonts w:ascii="仿宋_GB2312" w:hAnsi="仿宋_GB2312" w:cs="仿宋_GB2312" w:eastAsia="仿宋_GB2312"/>
                      <w:sz w:val="18"/>
                    </w:rPr>
                    <w:t>两种及以上方式导入考试数据包。</w:t>
                  </w:r>
                  <w:r>
                    <w:br/>
                  </w:r>
                  <w:r>
                    <w:rPr>
                      <w:rFonts w:ascii="仿宋_GB2312" w:hAnsi="仿宋_GB2312" w:cs="仿宋_GB2312" w:eastAsia="仿宋_GB2312"/>
                      <w:sz w:val="18"/>
                    </w:rPr>
                    <w:t>【配置管理】</w:t>
                  </w:r>
                  <w:r>
                    <w:br/>
                  </w:r>
                  <w:r>
                    <w:rPr>
                      <w:rFonts w:ascii="仿宋_GB2312" w:hAnsi="仿宋_GB2312" w:cs="仿宋_GB2312" w:eastAsia="仿宋_GB2312"/>
                      <w:sz w:val="18"/>
                    </w:rPr>
                    <w:t>支持管理员配置考生验证方式，支持</w:t>
                  </w:r>
                  <w:r>
                    <w:rPr>
                      <w:rFonts w:ascii="仿宋_GB2312" w:hAnsi="仿宋_GB2312" w:cs="仿宋_GB2312" w:eastAsia="仿宋_GB2312"/>
                      <w:sz w:val="18"/>
                    </w:rPr>
                    <w:t>准考证验证及人脸验证</w:t>
                  </w:r>
                  <w:r>
                    <w:rPr>
                      <w:rFonts w:ascii="仿宋_GB2312" w:hAnsi="仿宋_GB2312" w:cs="仿宋_GB2312" w:eastAsia="仿宋_GB2312"/>
                      <w:sz w:val="18"/>
                    </w:rPr>
                    <w:t>两种及以上方式。</w:t>
                  </w:r>
                  <w:r>
                    <w:br/>
                  </w:r>
                  <w:r>
                    <w:rPr>
                      <w:rFonts w:ascii="仿宋_GB2312" w:hAnsi="仿宋_GB2312" w:cs="仿宋_GB2312" w:eastAsia="仿宋_GB2312"/>
                      <w:sz w:val="18"/>
                    </w:rPr>
                    <w:t>【视频存储】</w:t>
                  </w:r>
                  <w:r>
                    <w:br/>
                  </w:r>
                  <w:r>
                    <w:rPr>
                      <w:rFonts w:ascii="仿宋_GB2312" w:hAnsi="仿宋_GB2312" w:cs="仿宋_GB2312" w:eastAsia="仿宋_GB2312"/>
                      <w:sz w:val="18"/>
                    </w:rPr>
                    <w:t>支持将考试视频存储在本地服务器，也支持将视频上传至指定汇聚点存储服务。</w:t>
                  </w:r>
                  <w:r>
                    <w:br/>
                  </w:r>
                  <w:r>
                    <w:rPr>
                      <w:rFonts w:ascii="仿宋_GB2312" w:hAnsi="仿宋_GB2312" w:cs="仿宋_GB2312" w:eastAsia="仿宋_GB2312"/>
                      <w:sz w:val="18"/>
                    </w:rPr>
                    <w:t>【终端控制】</w:t>
                  </w:r>
                  <w:r>
                    <w:br/>
                  </w:r>
                  <w:r>
                    <w:rPr>
                      <w:rFonts w:ascii="仿宋_GB2312" w:hAnsi="仿宋_GB2312" w:cs="仿宋_GB2312" w:eastAsia="仿宋_GB2312"/>
                      <w:sz w:val="18"/>
                    </w:rPr>
                    <w:t>1、支持对考试APP进行批量的启动、关闭、重启等操作。</w:t>
                  </w:r>
                  <w:r>
                    <w:br/>
                  </w:r>
                  <w:r>
                    <w:rPr>
                      <w:rFonts w:ascii="仿宋_GB2312" w:hAnsi="仿宋_GB2312" w:cs="仿宋_GB2312" w:eastAsia="仿宋_GB2312"/>
                      <w:sz w:val="18"/>
                    </w:rPr>
                    <w:t>系统能够检测到摄像头、平板等设备的连接状态。</w:t>
                  </w:r>
                  <w:r>
                    <w:br/>
                  </w:r>
                  <w:r>
                    <w:rPr>
                      <w:rFonts w:ascii="仿宋_GB2312" w:hAnsi="仿宋_GB2312" w:cs="仿宋_GB2312" w:eastAsia="仿宋_GB2312"/>
                      <w:sz w:val="18"/>
                    </w:rPr>
                    <w:t>【发起补考】</w:t>
                  </w:r>
                  <w:r>
                    <w:br/>
                  </w:r>
                  <w:r>
                    <w:rPr>
                      <w:rFonts w:ascii="仿宋_GB2312" w:hAnsi="仿宋_GB2312" w:cs="仿宋_GB2312" w:eastAsia="仿宋_GB2312"/>
                      <w:sz w:val="18"/>
                    </w:rPr>
                    <w:t>支持快速发起补考，勾选补考考生，设定考试时间，即可生成批次进行考核。</w:t>
                  </w:r>
                  <w:r>
                    <w:br/>
                  </w:r>
                  <w:r>
                    <w:rPr>
                      <w:rFonts w:ascii="仿宋_GB2312" w:hAnsi="仿宋_GB2312" w:cs="仿宋_GB2312" w:eastAsia="仿宋_GB2312"/>
                      <w:sz w:val="18"/>
                    </w:rPr>
                    <w:t>【抽签管理】</w:t>
                  </w:r>
                  <w:r>
                    <w:br/>
                  </w:r>
                  <w:r>
                    <w:rPr>
                      <w:rFonts w:ascii="仿宋_GB2312" w:hAnsi="仿宋_GB2312" w:cs="仿宋_GB2312" w:eastAsia="仿宋_GB2312"/>
                      <w:sz w:val="18"/>
                    </w:rPr>
                    <w:t>1、选择方案：系统支持一键选择X/Y方案，来确定学生座位。</w:t>
                  </w:r>
                  <w:r>
                    <w:br/>
                  </w:r>
                  <w:r>
                    <w:rPr>
                      <w:rFonts w:ascii="仿宋_GB2312" w:hAnsi="仿宋_GB2312" w:cs="仿宋_GB2312" w:eastAsia="仿宋_GB2312"/>
                      <w:sz w:val="18"/>
                    </w:rPr>
                    <w:t>2、随机抽签：系统支持一键抽签，来确定学生座位。</w:t>
                  </w:r>
                  <w:r>
                    <w:br/>
                  </w:r>
                  <w:r>
                    <w:rPr>
                      <w:rFonts w:ascii="仿宋_GB2312" w:hAnsi="仿宋_GB2312" w:cs="仿宋_GB2312" w:eastAsia="仿宋_GB2312"/>
                      <w:sz w:val="18"/>
                    </w:rPr>
                    <w:t>3、支持预览、打印抽签结果；</w:t>
                  </w:r>
                  <w:r>
                    <w:br/>
                  </w:r>
                  <w:r>
                    <w:rPr>
                      <w:rFonts w:ascii="仿宋_GB2312" w:hAnsi="仿宋_GB2312" w:cs="仿宋_GB2312" w:eastAsia="仿宋_GB2312"/>
                      <w:sz w:val="18"/>
                    </w:rPr>
                    <w:t>【监考管理】</w:t>
                  </w:r>
                  <w:r>
                    <w:br/>
                  </w:r>
                  <w:r>
                    <w:rPr>
                      <w:rFonts w:ascii="仿宋_GB2312" w:hAnsi="仿宋_GB2312" w:cs="仿宋_GB2312" w:eastAsia="仿宋_GB2312"/>
                      <w:sz w:val="18"/>
                    </w:rPr>
                    <w:t>1、支持查看考点下每个考场的终端录制的实时画面；</w:t>
                  </w:r>
                  <w:r>
                    <w:br/>
                  </w:r>
                  <w:r>
                    <w:rPr>
                      <w:rFonts w:ascii="仿宋_GB2312" w:hAnsi="仿宋_GB2312" w:cs="仿宋_GB2312" w:eastAsia="仿宋_GB2312"/>
                      <w:sz w:val="18"/>
                    </w:rPr>
                    <w:t>2、支持统一切换</w:t>
                  </w:r>
                  <w:r>
                    <w:rPr>
                      <w:rFonts w:ascii="仿宋_GB2312" w:hAnsi="仿宋_GB2312" w:cs="仿宋_GB2312" w:eastAsia="仿宋_GB2312"/>
                      <w:sz w:val="18"/>
                    </w:rPr>
                    <w:t>摄像机</w:t>
                  </w:r>
                  <w:r>
                    <w:rPr>
                      <w:rFonts w:ascii="仿宋_GB2312" w:hAnsi="仿宋_GB2312" w:cs="仿宋_GB2312" w:eastAsia="仿宋_GB2312"/>
                      <w:sz w:val="18"/>
                    </w:rPr>
                    <w:t>视角；</w:t>
                  </w:r>
                  <w:r>
                    <w:br/>
                  </w:r>
                  <w:r>
                    <w:rPr>
                      <w:rFonts w:ascii="仿宋_GB2312" w:hAnsi="仿宋_GB2312" w:cs="仿宋_GB2312" w:eastAsia="仿宋_GB2312"/>
                      <w:sz w:val="18"/>
                    </w:rPr>
                    <w:t>3、支持查看每台设备的登录考生信息，包括考生姓名、准考证号、座位号、批次号、场次等；</w:t>
                  </w:r>
                  <w:r>
                    <w:br/>
                  </w:r>
                  <w:r>
                    <w:rPr>
                      <w:rFonts w:ascii="仿宋_GB2312" w:hAnsi="仿宋_GB2312" w:cs="仿宋_GB2312" w:eastAsia="仿宋_GB2312"/>
                      <w:sz w:val="18"/>
                    </w:rPr>
                    <w:t>4、支持重新下发考生验证信息</w:t>
                  </w:r>
                  <w:r>
                    <w:br/>
                  </w:r>
                  <w:r>
                    <w:rPr>
                      <w:rFonts w:ascii="仿宋_GB2312" w:hAnsi="仿宋_GB2312" w:cs="仿宋_GB2312" w:eastAsia="仿宋_GB2312"/>
                      <w:sz w:val="18"/>
                    </w:rPr>
                    <w:t>5、支持查看检测考生视频完整性。</w:t>
                  </w:r>
                  <w:r>
                    <w:br/>
                  </w:r>
                  <w:r>
                    <w:rPr>
                      <w:rFonts w:ascii="仿宋_GB2312" w:hAnsi="仿宋_GB2312" w:cs="仿宋_GB2312" w:eastAsia="仿宋_GB2312"/>
                      <w:sz w:val="18"/>
                    </w:rPr>
                    <w:t>【异常管理】</w:t>
                  </w:r>
                  <w:r>
                    <w:br/>
                  </w:r>
                  <w:r>
                    <w:rPr>
                      <w:rFonts w:ascii="仿宋_GB2312" w:hAnsi="仿宋_GB2312" w:cs="仿宋_GB2312" w:eastAsia="仿宋_GB2312"/>
                      <w:sz w:val="18"/>
                    </w:rPr>
                    <w:t>支持提交缺考、设备异常及违规等异常提交。</w:t>
                  </w:r>
                </w:p>
              </w:tc>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套</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1</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rPr>
                    <w:t>2</w:t>
                  </w:r>
                </w:p>
              </w:tc>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实验考试学生端管理系统</w:t>
                  </w:r>
                </w:p>
              </w:tc>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【状态显示】</w:t>
                  </w:r>
                  <w:r>
                    <w:br/>
                  </w:r>
                  <w:r>
                    <w:rPr>
                      <w:rFonts w:ascii="仿宋_GB2312" w:hAnsi="仿宋_GB2312" w:cs="仿宋_GB2312" w:eastAsia="仿宋_GB2312"/>
                      <w:sz w:val="18"/>
                    </w:rPr>
                    <w:t>支持显示系统编号及设备链接情况，含服务器及显微镜。</w:t>
                  </w:r>
                  <w:r>
                    <w:br/>
                  </w:r>
                  <w:r>
                    <w:rPr>
                      <w:rFonts w:ascii="仿宋_GB2312" w:hAnsi="仿宋_GB2312" w:cs="仿宋_GB2312" w:eastAsia="仿宋_GB2312"/>
                      <w:sz w:val="18"/>
                    </w:rPr>
                    <w:t>【考生验证】</w:t>
                  </w:r>
                  <w:r>
                    <w:br/>
                  </w:r>
                  <w:r>
                    <w:rPr>
                      <w:rFonts w:ascii="仿宋_GB2312" w:hAnsi="仿宋_GB2312" w:cs="仿宋_GB2312" w:eastAsia="仿宋_GB2312"/>
                      <w:sz w:val="18"/>
                    </w:rPr>
                    <w:t>支持通过准考证验证及人脸验证两种及以上方式进行身份验证。</w:t>
                  </w:r>
                  <w:r>
                    <w:br/>
                  </w:r>
                  <w:r>
                    <w:rPr>
                      <w:rFonts w:ascii="仿宋_GB2312" w:hAnsi="仿宋_GB2312" w:cs="仿宋_GB2312" w:eastAsia="仿宋_GB2312"/>
                      <w:sz w:val="18"/>
                    </w:rPr>
                    <w:t>【考前确认】</w:t>
                  </w:r>
                  <w:r>
                    <w:br/>
                  </w:r>
                  <w:r>
                    <w:rPr>
                      <w:rFonts w:ascii="仿宋_GB2312" w:hAnsi="仿宋_GB2312" w:cs="仿宋_GB2312" w:eastAsia="仿宋_GB2312"/>
                      <w:sz w:val="18"/>
                    </w:rPr>
                    <w:t>1、支持通过终端考前确认考试注意事项及个人信息。</w:t>
                  </w:r>
                  <w:r>
                    <w:br/>
                  </w:r>
                  <w:r>
                    <w:rPr>
                      <w:rFonts w:ascii="仿宋_GB2312" w:hAnsi="仿宋_GB2312" w:cs="仿宋_GB2312" w:eastAsia="仿宋_GB2312"/>
                      <w:sz w:val="18"/>
                    </w:rPr>
                    <w:t>2、支持通过终端考前确认实验清单，确认无误后等候统一开考。</w:t>
                  </w:r>
                  <w:r>
                    <w:br/>
                  </w:r>
                  <w:r>
                    <w:rPr>
                      <w:rFonts w:ascii="仿宋_GB2312" w:hAnsi="仿宋_GB2312" w:cs="仿宋_GB2312" w:eastAsia="仿宋_GB2312"/>
                      <w:sz w:val="18"/>
                    </w:rPr>
                    <w:t>【开始考试】</w:t>
                  </w:r>
                  <w:r>
                    <w:br/>
                  </w:r>
                  <w:r>
                    <w:rPr>
                      <w:rFonts w:ascii="仿宋_GB2312" w:hAnsi="仿宋_GB2312" w:cs="仿宋_GB2312" w:eastAsia="仿宋_GB2312"/>
                      <w:sz w:val="18"/>
                    </w:rPr>
                    <w:t>1、页面显示试题详情及答题区域。</w:t>
                  </w:r>
                  <w:r>
                    <w:br/>
                  </w:r>
                  <w:r>
                    <w:rPr>
                      <w:rFonts w:ascii="仿宋_GB2312" w:hAnsi="仿宋_GB2312" w:cs="仿宋_GB2312" w:eastAsia="仿宋_GB2312"/>
                      <w:sz w:val="18"/>
                    </w:rPr>
                    <w:t>2、支持多种题型包括填空题、选择题、表格题及标注题。</w:t>
                  </w:r>
                  <w:r>
                    <w:br/>
                  </w:r>
                  <w:r>
                    <w:rPr>
                      <w:rFonts w:ascii="仿宋_GB2312" w:hAnsi="仿宋_GB2312" w:cs="仿宋_GB2312" w:eastAsia="仿宋_GB2312"/>
                      <w:sz w:val="18"/>
                    </w:rPr>
                    <w:t>3、支持接入电子目镜，抓拍显微镜画面。</w:t>
                  </w:r>
                  <w:r>
                    <w:br/>
                  </w:r>
                  <w:r>
                    <w:rPr>
                      <w:rFonts w:ascii="仿宋_GB2312" w:hAnsi="仿宋_GB2312" w:cs="仿宋_GB2312" w:eastAsia="仿宋_GB2312"/>
                      <w:sz w:val="18"/>
                    </w:rPr>
                    <w:t>4、支持发生异常后能自动恢复考试，即现场发生异常后 ,学生端重新点击进入程序，学生端可继续考试，答题信息实时保存，无需再次输入。</w:t>
                  </w:r>
                  <w:r>
                    <w:br/>
                  </w:r>
                  <w:r>
                    <w:rPr>
                      <w:rFonts w:ascii="仿宋_GB2312" w:hAnsi="仿宋_GB2312" w:cs="仿宋_GB2312" w:eastAsia="仿宋_GB2312"/>
                      <w:sz w:val="18"/>
                    </w:rPr>
                    <w:t>5、支持考生提前交卷。</w:t>
                  </w:r>
                </w:p>
              </w:tc>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套</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24</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rPr>
                    <w:t>3</w:t>
                  </w:r>
                </w:p>
              </w:tc>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实验教学学生端管理系统</w:t>
                  </w:r>
                </w:p>
              </w:tc>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【系统登录】</w:t>
                  </w:r>
                  <w:r>
                    <w:br/>
                  </w:r>
                  <w:r>
                    <w:rPr>
                      <w:rFonts w:ascii="仿宋_GB2312" w:hAnsi="仿宋_GB2312" w:cs="仿宋_GB2312" w:eastAsia="仿宋_GB2312"/>
                      <w:sz w:val="18"/>
                    </w:rPr>
                    <w:t>1、支持通过学号密码登录。</w:t>
                  </w:r>
                  <w:r>
                    <w:br/>
                  </w:r>
                  <w:r>
                    <w:rPr>
                      <w:rFonts w:ascii="仿宋_GB2312" w:hAnsi="仿宋_GB2312" w:cs="仿宋_GB2312" w:eastAsia="仿宋_GB2312"/>
                      <w:sz w:val="18"/>
                    </w:rPr>
                    <w:t>2、支持学生在一台设备上登录多个账号，以便课堂进行分组实验</w:t>
                  </w:r>
                  <w:r>
                    <w:br/>
                  </w:r>
                  <w:r>
                    <w:rPr>
                      <w:rFonts w:ascii="仿宋_GB2312" w:hAnsi="仿宋_GB2312" w:cs="仿宋_GB2312" w:eastAsia="仿宋_GB2312"/>
                      <w:sz w:val="18"/>
                    </w:rPr>
                    <w:t>【课堂互动】</w:t>
                  </w:r>
                  <w:r>
                    <w:br/>
                  </w:r>
                  <w:r>
                    <w:rPr>
                      <w:rFonts w:ascii="仿宋_GB2312" w:hAnsi="仿宋_GB2312" w:cs="仿宋_GB2312" w:eastAsia="仿宋_GB2312"/>
                      <w:sz w:val="18"/>
                    </w:rPr>
                    <w:t>1、支持学生参与老师发起的实验。</w:t>
                  </w:r>
                  <w:r>
                    <w:br/>
                  </w:r>
                  <w:r>
                    <w:rPr>
                      <w:rFonts w:ascii="仿宋_GB2312" w:hAnsi="仿宋_GB2312" w:cs="仿宋_GB2312" w:eastAsia="仿宋_GB2312"/>
                      <w:sz w:val="18"/>
                    </w:rPr>
                    <w:t>2、支持学生参与老师发起的问题抢答，题型包含抢答，抽选。</w:t>
                  </w:r>
                  <w:r>
                    <w:br/>
                  </w:r>
                  <w:r>
                    <w:rPr>
                      <w:rFonts w:ascii="仿宋_GB2312" w:hAnsi="仿宋_GB2312" w:cs="仿宋_GB2312" w:eastAsia="仿宋_GB2312"/>
                      <w:sz w:val="18"/>
                    </w:rPr>
                    <w:t>▲</w:t>
                  </w:r>
                  <w:r>
                    <w:rPr>
                      <w:rFonts w:ascii="仿宋_GB2312" w:hAnsi="仿宋_GB2312" w:cs="仿宋_GB2312" w:eastAsia="仿宋_GB2312"/>
                      <w:sz w:val="18"/>
                    </w:rPr>
                    <w:t>【自评互评】</w:t>
                  </w:r>
                  <w:r>
                    <w:br/>
                  </w:r>
                  <w:r>
                    <w:rPr>
                      <w:rFonts w:ascii="仿宋_GB2312" w:hAnsi="仿宋_GB2312" w:cs="仿宋_GB2312" w:eastAsia="仿宋_GB2312"/>
                      <w:sz w:val="18"/>
                    </w:rPr>
                    <w:t>支持学生接收教师下发的实验操作视频进行自评。</w:t>
                  </w:r>
                  <w:r>
                    <w:br/>
                  </w:r>
                  <w:r>
                    <w:rPr>
                      <w:rFonts w:ascii="仿宋_GB2312" w:hAnsi="仿宋_GB2312" w:cs="仿宋_GB2312" w:eastAsia="仿宋_GB2312"/>
                      <w:sz w:val="18"/>
                    </w:rPr>
                    <w:t>▲</w:t>
                  </w:r>
                  <w:r>
                    <w:rPr>
                      <w:rFonts w:ascii="仿宋_GB2312" w:hAnsi="仿宋_GB2312" w:cs="仿宋_GB2312" w:eastAsia="仿宋_GB2312"/>
                      <w:sz w:val="18"/>
                    </w:rPr>
                    <w:t>【实验视频】</w:t>
                  </w:r>
                  <w:r>
                    <w:br/>
                  </w:r>
                  <w:r>
                    <w:rPr>
                      <w:rFonts w:ascii="仿宋_GB2312" w:hAnsi="仿宋_GB2312" w:cs="仿宋_GB2312" w:eastAsia="仿宋_GB2312"/>
                      <w:sz w:val="18"/>
                    </w:rPr>
                    <w:t>支持学生以实验名称筛选实验资源，资源含基础信息、实验视频、仪器耗材、实验步骤、评分要点及注意事项等。</w:t>
                  </w:r>
                  <w:r>
                    <w:br/>
                  </w:r>
                  <w:r>
                    <w:rPr>
                      <w:rFonts w:ascii="仿宋_GB2312" w:hAnsi="仿宋_GB2312" w:cs="仿宋_GB2312" w:eastAsia="仿宋_GB2312"/>
                      <w:sz w:val="18"/>
                    </w:rPr>
                    <w:t>【实验评测】</w:t>
                  </w:r>
                  <w:r>
                    <w:br/>
                  </w:r>
                  <w:r>
                    <w:rPr>
                      <w:rFonts w:ascii="仿宋_GB2312" w:hAnsi="仿宋_GB2312" w:cs="仿宋_GB2312" w:eastAsia="仿宋_GB2312"/>
                      <w:sz w:val="18"/>
                    </w:rPr>
                    <w:t>支持学生自行选择实验，可通过年级、科目、实验名称进行筛选，点击</w:t>
                  </w:r>
                  <w:r>
                    <w:rPr>
                      <w:rFonts w:ascii="仿宋_GB2312" w:hAnsi="仿宋_GB2312" w:cs="仿宋_GB2312" w:eastAsia="仿宋_GB2312"/>
                      <w:sz w:val="18"/>
                    </w:rPr>
                    <w:t>AI评分的实验，有摄像头检测的弹框，所有摄像头打勾，表示摄像头正常工作，完成练习，可查看历史评测报告。</w:t>
                  </w:r>
                </w:p>
              </w:tc>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套</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24</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rPr>
                    <w:t>4</w:t>
                  </w:r>
                </w:p>
              </w:tc>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实验教学教师端管理系统</w:t>
                  </w:r>
                </w:p>
              </w:tc>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【系统登录】</w:t>
                  </w:r>
                  <w:r>
                    <w:br/>
                  </w:r>
                  <w:r>
                    <w:rPr>
                      <w:rFonts w:ascii="仿宋_GB2312" w:hAnsi="仿宋_GB2312" w:cs="仿宋_GB2312" w:eastAsia="仿宋_GB2312"/>
                      <w:sz w:val="18"/>
                    </w:rPr>
                    <w:t>支持通过账号密码登录。</w:t>
                  </w:r>
                  <w:r>
                    <w:br/>
                  </w:r>
                  <w:r>
                    <w:rPr>
                      <w:rFonts w:ascii="仿宋_GB2312" w:hAnsi="仿宋_GB2312" w:cs="仿宋_GB2312" w:eastAsia="仿宋_GB2312"/>
                      <w:sz w:val="18"/>
                    </w:rPr>
                    <w:t>【上课管理】</w:t>
                  </w:r>
                  <w:r>
                    <w:br/>
                  </w:r>
                  <w:r>
                    <w:rPr>
                      <w:rFonts w:ascii="仿宋_GB2312" w:hAnsi="仿宋_GB2312" w:cs="仿宋_GB2312" w:eastAsia="仿宋_GB2312"/>
                      <w:sz w:val="18"/>
                    </w:rPr>
                    <w:t>1、支持快速选择班级，实验，开始上课。</w:t>
                  </w:r>
                  <w:r>
                    <w:br/>
                  </w:r>
                  <w:r>
                    <w:rPr>
                      <w:rFonts w:ascii="仿宋_GB2312" w:hAnsi="仿宋_GB2312" w:cs="仿宋_GB2312" w:eastAsia="仿宋_GB2312"/>
                      <w:sz w:val="18"/>
                    </w:rPr>
                    <w:t>2、支持查看学生签到情况，修改学生星星数量、统计缺勤情况。</w:t>
                  </w:r>
                  <w:r>
                    <w:br/>
                  </w:r>
                  <w:r>
                    <w:rPr>
                      <w:rFonts w:ascii="仿宋_GB2312" w:hAnsi="仿宋_GB2312" w:cs="仿宋_GB2312" w:eastAsia="仿宋_GB2312"/>
                      <w:sz w:val="18"/>
                    </w:rPr>
                    <w:t>3、支持教师使用移动端进行板书教学，板书内容可实时同步学生端屏。</w:t>
                  </w:r>
                  <w:r>
                    <w:br/>
                  </w:r>
                  <w:r>
                    <w:rPr>
                      <w:rFonts w:ascii="仿宋_GB2312" w:hAnsi="仿宋_GB2312" w:cs="仿宋_GB2312" w:eastAsia="仿宋_GB2312"/>
                      <w:sz w:val="18"/>
                    </w:rPr>
                    <w:t>4、支持将教学资源同屏至学生终端。</w:t>
                  </w:r>
                  <w:r>
                    <w:br/>
                  </w:r>
                  <w:r>
                    <w:rPr>
                      <w:rFonts w:ascii="仿宋_GB2312" w:hAnsi="仿宋_GB2312" w:cs="仿宋_GB2312" w:eastAsia="仿宋_GB2312"/>
                      <w:sz w:val="18"/>
                    </w:rPr>
                    <w:t>5、支持下发实验操作试题，进行实验操作后开启学生自评/分组互评模式，全程录制操作视频，教师可当堂回放点评。</w:t>
                  </w:r>
                  <w:r>
                    <w:br/>
                  </w:r>
                  <w:r>
                    <w:rPr>
                      <w:rFonts w:ascii="仿宋_GB2312" w:hAnsi="仿宋_GB2312" w:cs="仿宋_GB2312" w:eastAsia="仿宋_GB2312"/>
                      <w:sz w:val="18"/>
                    </w:rPr>
                    <w:t>6、支持教师进行互动，可进行随机答题、抢答、测试等多种提问方式，及时反馈学生答题统计结果。</w:t>
                  </w:r>
                  <w:r>
                    <w:br/>
                  </w:r>
                  <w:r>
                    <w:rPr>
                      <w:rFonts w:ascii="仿宋_GB2312" w:hAnsi="仿宋_GB2312" w:cs="仿宋_GB2312" w:eastAsia="仿宋_GB2312"/>
                      <w:sz w:val="18"/>
                    </w:rPr>
                    <w:t>7、支持选择任一实验桌，将操作画面同屏至大小屏，进行学生示范。</w:t>
                  </w:r>
                  <w:r>
                    <w:br/>
                  </w:r>
                  <w:r>
                    <w:rPr>
                      <w:rFonts w:ascii="仿宋_GB2312" w:hAnsi="仿宋_GB2312" w:cs="仿宋_GB2312" w:eastAsia="仿宋_GB2312"/>
                      <w:sz w:val="18"/>
                    </w:rPr>
                    <w:t>8、支持实时显示异常设备情况。</w:t>
                  </w:r>
                  <w:r>
                    <w:br/>
                  </w:r>
                  <w:r>
                    <w:rPr>
                      <w:rFonts w:ascii="仿宋_GB2312" w:hAnsi="仿宋_GB2312" w:cs="仿宋_GB2312" w:eastAsia="仿宋_GB2312"/>
                      <w:sz w:val="18"/>
                    </w:rPr>
                    <w:t>【我的课本】</w:t>
                  </w:r>
                  <w:r>
                    <w:br/>
                  </w:r>
                  <w:r>
                    <w:rPr>
                      <w:rFonts w:ascii="仿宋_GB2312" w:hAnsi="仿宋_GB2312" w:cs="仿宋_GB2312" w:eastAsia="仿宋_GB2312"/>
                      <w:sz w:val="18"/>
                    </w:rPr>
                    <w:t>1、支持查看教案</w:t>
                  </w:r>
                  <w:r>
                    <w:br/>
                  </w:r>
                  <w:r>
                    <w:rPr>
                      <w:rFonts w:ascii="仿宋_GB2312" w:hAnsi="仿宋_GB2312" w:cs="仿宋_GB2312" w:eastAsia="仿宋_GB2312"/>
                      <w:sz w:val="18"/>
                    </w:rPr>
                    <w:t>2、支持查看标准题库和个人题库，可收藏。</w:t>
                  </w:r>
                  <w:r>
                    <w:br/>
                  </w:r>
                  <w:r>
                    <w:rPr>
                      <w:rFonts w:ascii="仿宋_GB2312" w:hAnsi="仿宋_GB2312" w:cs="仿宋_GB2312" w:eastAsia="仿宋_GB2312"/>
                      <w:sz w:val="18"/>
                    </w:rPr>
                    <w:t>3、支持查看其他资源。</w:t>
                  </w:r>
                  <w:r>
                    <w:br/>
                  </w:r>
                  <w:r>
                    <w:rPr>
                      <w:rFonts w:ascii="仿宋_GB2312" w:hAnsi="仿宋_GB2312" w:cs="仿宋_GB2312" w:eastAsia="仿宋_GB2312"/>
                      <w:sz w:val="18"/>
                    </w:rPr>
                    <w:t>【班级管理】</w:t>
                  </w:r>
                  <w:r>
                    <w:br/>
                  </w:r>
                  <w:r>
                    <w:rPr>
                      <w:rFonts w:ascii="仿宋_GB2312" w:hAnsi="仿宋_GB2312" w:cs="仿宋_GB2312" w:eastAsia="仿宋_GB2312"/>
                      <w:sz w:val="18"/>
                    </w:rPr>
                    <w:t>支持教师查看班级课堂数据统计，含上课时长、互动次数及学生视频等实验详情。</w:t>
                  </w:r>
                </w:p>
              </w:tc>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套</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1</w:t>
                  </w:r>
                </w:p>
              </w:tc>
            </w:tr>
            <w:tr>
              <w:tc>
                <w:tcPr>
                  <w:tcW w:type="dxa" w:w="184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二、考试终端、管理终端及网络设备</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5</w:t>
                  </w:r>
                </w:p>
              </w:tc>
              <w:tc>
                <w:tcPr>
                  <w:tcW w:type="dxa" w:w="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实验室智慧工作站</w:t>
                  </w:r>
                </w:p>
              </w:tc>
              <w:tc>
                <w:tcPr>
                  <w:tcW w:type="dxa" w:w="1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处理器：</w:t>
                  </w:r>
                  <w:r>
                    <w:rPr>
                      <w:rFonts w:ascii="仿宋_GB2312" w:hAnsi="仿宋_GB2312" w:cs="仿宋_GB2312" w:eastAsia="仿宋_GB2312"/>
                      <w:sz w:val="18"/>
                      <w:color w:val="000000"/>
                    </w:rPr>
                    <w:t>不低于</w:t>
                  </w:r>
                  <w:r>
                    <w:rPr>
                      <w:rFonts w:ascii="仿宋_GB2312" w:hAnsi="仿宋_GB2312" w:cs="仿宋_GB2312" w:eastAsia="仿宋_GB2312"/>
                      <w:sz w:val="18"/>
                      <w:color w:val="000000"/>
                    </w:rPr>
                    <w:t>i3-12100</w:t>
                  </w:r>
                  <w:r>
                    <w:rPr>
                      <w:rFonts w:ascii="仿宋_GB2312" w:hAnsi="仿宋_GB2312" w:cs="仿宋_GB2312" w:eastAsia="仿宋_GB2312"/>
                      <w:sz w:val="18"/>
                    </w:rPr>
                    <w:t>（国产化）</w:t>
                  </w:r>
                  <w:r>
                    <w:br/>
                  </w:r>
                  <w:r>
                    <w:rPr>
                      <w:rFonts w:ascii="仿宋_GB2312" w:hAnsi="仿宋_GB2312" w:cs="仿宋_GB2312" w:eastAsia="仿宋_GB2312"/>
                      <w:sz w:val="18"/>
                      <w:color w:val="000000"/>
                    </w:rPr>
                    <w:t>2、内存：≥8GB(8Gx1) 3200MHZ DDR4</w:t>
                  </w:r>
                  <w:r>
                    <w:br/>
                  </w:r>
                  <w:r>
                    <w:rPr>
                      <w:rFonts w:ascii="仿宋_GB2312" w:hAnsi="仿宋_GB2312" w:cs="仿宋_GB2312" w:eastAsia="仿宋_GB2312"/>
                      <w:sz w:val="18"/>
                      <w:color w:val="000000"/>
                    </w:rPr>
                    <w:t>3、硬盘：≥512GB 固态硬盘</w:t>
                  </w:r>
                  <w:r>
                    <w:br/>
                  </w:r>
                  <w:r>
                    <w:rPr>
                      <w:rFonts w:ascii="仿宋_GB2312" w:hAnsi="仿宋_GB2312" w:cs="仿宋_GB2312" w:eastAsia="仿宋_GB2312"/>
                      <w:sz w:val="18"/>
                      <w:color w:val="000000"/>
                    </w:rPr>
                    <w:t>4、显示器：≥23.8</w:t>
                  </w:r>
                  <w:r>
                    <w:rPr>
                      <w:rFonts w:ascii="仿宋_GB2312" w:hAnsi="仿宋_GB2312" w:cs="仿宋_GB2312" w:eastAsia="仿宋_GB2312"/>
                      <w:sz w:val="18"/>
                      <w:color w:val="000000"/>
                    </w:rPr>
                    <w:t>吋</w:t>
                  </w:r>
                  <w:r>
                    <w:rPr>
                      <w:rFonts w:ascii="仿宋_GB2312" w:hAnsi="仿宋_GB2312" w:cs="仿宋_GB2312" w:eastAsia="仿宋_GB2312"/>
                      <w:sz w:val="21"/>
                    </w:rPr>
                    <w:t xml:space="preserve"> </w:t>
                  </w:r>
                  <w:r>
                    <w:rPr>
                      <w:rFonts w:ascii="仿宋_GB2312" w:hAnsi="仿宋_GB2312" w:cs="仿宋_GB2312" w:eastAsia="仿宋_GB2312"/>
                      <w:sz w:val="18"/>
                      <w:color w:val="000000"/>
                    </w:rPr>
                    <w:t>液晶</w:t>
                  </w:r>
                  <w:r>
                    <w:br/>
                  </w:r>
                  <w:r>
                    <w:rPr>
                      <w:rFonts w:ascii="仿宋_GB2312" w:hAnsi="仿宋_GB2312" w:cs="仿宋_GB2312" w:eastAsia="仿宋_GB2312"/>
                      <w:sz w:val="18"/>
                      <w:color w:val="000000"/>
                    </w:rPr>
                    <w:t>5、网卡：千兆网卡</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集显</w:t>
                  </w:r>
                </w:p>
                <w:p>
                  <w:pPr>
                    <w:pStyle w:val="null3"/>
                    <w:ind w:firstLine="200"/>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键鼠套装</w:t>
                  </w:r>
                  <w:r>
                    <w:rPr>
                      <w:rFonts w:ascii="仿宋_GB2312" w:hAnsi="仿宋_GB2312" w:cs="仿宋_GB2312" w:eastAsia="仿宋_GB2312"/>
                      <w:sz w:val="18"/>
                      <w:color w:val="000000"/>
                    </w:rPr>
                    <w:t>（国产）</w:t>
                  </w:r>
                </w:p>
              </w:tc>
              <w:tc>
                <w:tcPr>
                  <w:tcW w:type="dxa" w:w="1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台</w:t>
                  </w:r>
                </w:p>
              </w:tc>
              <w:tc>
                <w:tcPr>
                  <w:tcW w:type="dxa" w:w="1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1</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6</w:t>
                  </w:r>
                </w:p>
              </w:tc>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教考一体终端</w:t>
                  </w:r>
                </w:p>
              </w:tc>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【视频采集终端】</w:t>
                  </w:r>
                  <w:r>
                    <w:br/>
                  </w:r>
                  <w:r>
                    <w:rPr>
                      <w:rFonts w:ascii="仿宋_GB2312" w:hAnsi="仿宋_GB2312" w:cs="仿宋_GB2312" w:eastAsia="仿宋_GB2312"/>
                      <w:sz w:val="18"/>
                      <w:color w:val="000000"/>
                    </w:rPr>
                    <w:t>1、同时支持</w:t>
                  </w:r>
                  <w:r>
                    <w:rPr>
                      <w:rFonts w:ascii="仿宋_GB2312" w:hAnsi="仿宋_GB2312" w:cs="仿宋_GB2312" w:eastAsia="仿宋_GB2312"/>
                      <w:sz w:val="18"/>
                      <w:color w:val="000000"/>
                    </w:rPr>
                    <w:t>不低于</w:t>
                  </w:r>
                  <w:r>
                    <w:rPr>
                      <w:rFonts w:ascii="仿宋_GB2312" w:hAnsi="仿宋_GB2312" w:cs="仿宋_GB2312" w:eastAsia="仿宋_GB2312"/>
                      <w:sz w:val="18"/>
                      <w:color w:val="000000"/>
                    </w:rPr>
                    <w:t>三路视频采集；</w:t>
                  </w:r>
                  <w:r>
                    <w:br/>
                  </w:r>
                  <w:r>
                    <w:rPr>
                      <w:rFonts w:ascii="仿宋_GB2312" w:hAnsi="仿宋_GB2312" w:cs="仿宋_GB2312" w:eastAsia="仿宋_GB2312"/>
                      <w:sz w:val="18"/>
                      <w:color w:val="000000"/>
                    </w:rPr>
                    <w:t>2、像素≥400万，最大分辨率：</w:t>
                  </w:r>
                  <w:r>
                    <w:rPr>
                      <w:rFonts w:ascii="仿宋_GB2312" w:hAnsi="仿宋_GB2312" w:cs="仿宋_GB2312" w:eastAsia="仿宋_GB2312"/>
                      <w:sz w:val="18"/>
                      <w:color w:val="000000"/>
                    </w:rPr>
                    <w:t>不低于</w:t>
                  </w:r>
                  <w:r>
                    <w:rPr>
                      <w:rFonts w:ascii="仿宋_GB2312" w:hAnsi="仿宋_GB2312" w:cs="仿宋_GB2312" w:eastAsia="仿宋_GB2312"/>
                      <w:sz w:val="18"/>
                      <w:color w:val="000000"/>
                    </w:rPr>
                    <w:t>2592×1944；</w:t>
                  </w:r>
                  <w:r>
                    <w:br/>
                  </w:r>
                  <w:r>
                    <w:rPr>
                      <w:rFonts w:ascii="仿宋_GB2312" w:hAnsi="仿宋_GB2312" w:cs="仿宋_GB2312" w:eastAsia="仿宋_GB2312"/>
                      <w:sz w:val="18"/>
                      <w:color w:val="000000"/>
                    </w:rPr>
                    <w:t>3、视频压缩标准：主码流：H.265/H.264子码流：H.265/H.264/MJPEG</w:t>
                  </w:r>
                  <w:r>
                    <w:br/>
                  </w:r>
                  <w:r>
                    <w:rPr>
                      <w:rFonts w:ascii="仿宋_GB2312" w:hAnsi="仿宋_GB2312" w:cs="仿宋_GB2312" w:eastAsia="仿宋_GB2312"/>
                      <w:sz w:val="18"/>
                      <w:color w:val="000000"/>
                    </w:rPr>
                    <w:t>第三码流：</w:t>
                  </w:r>
                  <w:r>
                    <w:rPr>
                      <w:rFonts w:ascii="仿宋_GB2312" w:hAnsi="仿宋_GB2312" w:cs="仿宋_GB2312" w:eastAsia="仿宋_GB2312"/>
                      <w:sz w:val="18"/>
                      <w:color w:val="000000"/>
                    </w:rPr>
                    <w:t>H.265/H.264。</w:t>
                  </w:r>
                  <w:r>
                    <w:br/>
                  </w:r>
                  <w:r>
                    <w:rPr>
                      <w:rFonts w:ascii="仿宋_GB2312" w:hAnsi="仿宋_GB2312" w:cs="仿宋_GB2312" w:eastAsia="仿宋_GB2312"/>
                      <w:sz w:val="18"/>
                      <w:color w:val="000000"/>
                    </w:rPr>
                    <w:t>4、同时支持：移动侦测，遮挡报警，网络断开，IP地址冲突，非法访问报警；</w:t>
                  </w:r>
                  <w:r>
                    <w:br/>
                  </w:r>
                  <w:r>
                    <w:rPr>
                      <w:rFonts w:ascii="仿宋_GB2312" w:hAnsi="仿宋_GB2312" w:cs="仿宋_GB2312" w:eastAsia="仿宋_GB2312"/>
                      <w:sz w:val="18"/>
                      <w:color w:val="000000"/>
                    </w:rPr>
                    <w:t>5、启动及工作温湿度，</w:t>
                  </w:r>
                  <w:r>
                    <w:rPr>
                      <w:rFonts w:ascii="仿宋_GB2312" w:hAnsi="仿宋_GB2312" w:cs="仿宋_GB2312" w:eastAsia="仿宋_GB2312"/>
                      <w:sz w:val="18"/>
                      <w:color w:val="000000"/>
                    </w:rPr>
                    <w:t>不少于</w:t>
                  </w:r>
                  <w:r>
                    <w:rPr>
                      <w:rFonts w:ascii="仿宋_GB2312" w:hAnsi="仿宋_GB2312" w:cs="仿宋_GB2312" w:eastAsia="仿宋_GB2312"/>
                      <w:sz w:val="18"/>
                      <w:color w:val="000000"/>
                    </w:rPr>
                    <w:t>-30 ℃~60 ℃，湿度小于95%（无凝结）</w:t>
                  </w:r>
                  <w:r>
                    <w:br/>
                  </w:r>
                  <w:r>
                    <w:rPr>
                      <w:rFonts w:ascii="仿宋_GB2312" w:hAnsi="仿宋_GB2312" w:cs="仿宋_GB2312" w:eastAsia="仿宋_GB2312"/>
                      <w:sz w:val="18"/>
                      <w:color w:val="000000"/>
                    </w:rPr>
                    <w:t>【显示采集终端】</w:t>
                  </w:r>
                  <w:r>
                    <w:br/>
                  </w:r>
                  <w:r>
                    <w:rPr>
                      <w:rFonts w:ascii="仿宋_GB2312" w:hAnsi="仿宋_GB2312" w:cs="仿宋_GB2312" w:eastAsia="仿宋_GB2312"/>
                      <w:sz w:val="18"/>
                      <w:color w:val="000000"/>
                    </w:rPr>
                    <w:t>1、处理器：≥6核处理器、 频率≥2.2GHz</w:t>
                  </w:r>
                  <w:r>
                    <w:br/>
                  </w:r>
                  <w:r>
                    <w:rPr>
                      <w:rFonts w:ascii="仿宋_GB2312" w:hAnsi="仿宋_GB2312" w:cs="仿宋_GB2312" w:eastAsia="仿宋_GB2312"/>
                      <w:sz w:val="18"/>
                      <w:color w:val="000000"/>
                    </w:rPr>
                    <w:t>2、存储：≥4G RAM+32G存储；</w:t>
                  </w:r>
                  <w:r>
                    <w:br/>
                  </w:r>
                  <w:r>
                    <w:rPr>
                      <w:rFonts w:ascii="仿宋_GB2312" w:hAnsi="仿宋_GB2312" w:cs="仿宋_GB2312" w:eastAsia="仿宋_GB2312"/>
                      <w:sz w:val="18"/>
                      <w:color w:val="000000"/>
                    </w:rPr>
                    <w:t>3、显示终端不小于343*193mm；</w:t>
                  </w:r>
                  <w:r>
                    <w:br/>
                  </w:r>
                  <w:r>
                    <w:rPr>
                      <w:rFonts w:ascii="仿宋_GB2312" w:hAnsi="仿宋_GB2312" w:cs="仿宋_GB2312" w:eastAsia="仿宋_GB2312"/>
                      <w:sz w:val="18"/>
                      <w:color w:val="000000"/>
                    </w:rPr>
                    <w:t>4、前置摄像头≥500W</w:t>
                  </w:r>
                  <w:r>
                    <w:br/>
                  </w:r>
                  <w:r>
                    <w:rPr>
                      <w:rFonts w:ascii="仿宋_GB2312" w:hAnsi="仿宋_GB2312" w:cs="仿宋_GB2312" w:eastAsia="仿宋_GB2312"/>
                      <w:sz w:val="18"/>
                      <w:color w:val="000000"/>
                    </w:rPr>
                    <w:t>【基础集成系统】</w:t>
                  </w:r>
                  <w:r>
                    <w:br/>
                  </w:r>
                  <w:r>
                    <w:rPr>
                      <w:rFonts w:ascii="仿宋_GB2312" w:hAnsi="仿宋_GB2312" w:cs="仿宋_GB2312" w:eastAsia="仿宋_GB2312"/>
                      <w:sz w:val="18"/>
                      <w:color w:val="000000"/>
                    </w:rPr>
                    <w:t>1、便携式设计；</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、顶拍侧拍采集终端可以折叠收纳与展开；其中顶拍内控高度</w:t>
                  </w:r>
                  <w:r>
                    <w:rPr>
                      <w:rFonts w:ascii="仿宋_GB2312" w:hAnsi="仿宋_GB2312" w:cs="仿宋_GB2312" w:eastAsia="仿宋_GB2312"/>
                      <w:sz w:val="18"/>
                      <w:color w:val="000000"/>
                    </w:rPr>
                    <w:t>≥6</w:t>
                  </w:r>
                  <w:r>
                    <w:rPr>
                      <w:rFonts w:ascii="仿宋_GB2312" w:hAnsi="仿宋_GB2312" w:cs="仿宋_GB2312" w:eastAsia="仿宋_GB2312"/>
                      <w:sz w:val="18"/>
                      <w:color w:val="000000"/>
                    </w:rPr>
                    <w:t>5</w:t>
                  </w:r>
                  <w:r>
                    <w:rPr>
                      <w:rFonts w:ascii="仿宋_GB2312" w:hAnsi="仿宋_GB2312" w:cs="仿宋_GB2312" w:eastAsia="仿宋_GB2312"/>
                      <w:sz w:val="18"/>
                      <w:color w:val="000000"/>
                    </w:rPr>
                    <w:t>0mm高；</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、整体采用压铸铝合金</w:t>
                  </w:r>
                  <w:r>
                    <w:rPr>
                      <w:rFonts w:ascii="仿宋_GB2312" w:hAnsi="仿宋_GB2312" w:cs="仿宋_GB2312" w:eastAsia="仿宋_GB2312"/>
                      <w:sz w:val="18"/>
                      <w:color w:val="000000"/>
                    </w:rPr>
                    <w:t>+塑料材质。</w:t>
                  </w:r>
                </w:p>
                <w:p>
                  <w:pPr>
                    <w:pStyle w:val="null3"/>
                    <w:jc w:val="left"/>
                  </w:pPr>
                  <w:r>
                    <w:rPr>
                      <w:rFonts w:ascii="仿宋_GB2312" w:hAnsi="仿宋_GB2312" w:cs="仿宋_GB2312" w:eastAsia="仿宋_GB2312"/>
                      <w:sz w:val="18"/>
                      <w:color w:val="000000"/>
                    </w:rPr>
                    <w:t>★铝合金型材技术要求满足：GB/T 10125-2021 人造气氛腐蚀试验；盐雾试验；GB/T 6461-2002  金属基体上金属和其他无机覆盖层；经腐蚀试验后的试样和试件的评级</w:t>
                  </w:r>
                  <w:r>
                    <w:br/>
                  </w:r>
                  <w:r>
                    <w:rPr>
                      <w:rFonts w:ascii="仿宋_GB2312" w:hAnsi="仿宋_GB2312" w:cs="仿宋_GB2312" w:eastAsia="仿宋_GB2312"/>
                      <w:sz w:val="18"/>
                      <w:color w:val="000000"/>
                    </w:rPr>
                    <w:t>1、盐雾试验满足：≥480h中性盐雾试验 10级</w:t>
                  </w:r>
                </w:p>
              </w:tc>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台</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24</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7</w:t>
                  </w:r>
                </w:p>
              </w:tc>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教学智慧终端</w:t>
                  </w:r>
                </w:p>
              </w:tc>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1、处理器：主频 ≥2.0GHz，≥8核CPU</w:t>
                  </w:r>
                  <w:r>
                    <w:br/>
                  </w:r>
                  <w:r>
                    <w:rPr>
                      <w:rFonts w:ascii="仿宋_GB2312" w:hAnsi="仿宋_GB2312" w:cs="仿宋_GB2312" w:eastAsia="仿宋_GB2312"/>
                      <w:sz w:val="18"/>
                      <w:color w:val="000000"/>
                    </w:rPr>
                    <w:t>2、屏幕：≥10英寸IPS触摸屏 ，分辨率≥（1920×1200 像素）</w:t>
                  </w:r>
                  <w:r>
                    <w:br/>
                  </w:r>
                  <w:r>
                    <w:rPr>
                      <w:rFonts w:ascii="仿宋_GB2312" w:hAnsi="仿宋_GB2312" w:cs="仿宋_GB2312" w:eastAsia="仿宋_GB2312"/>
                      <w:sz w:val="18"/>
                      <w:color w:val="000000"/>
                    </w:rPr>
                    <w:t>3、内存：运行内存≥6G，存储容量≥128G</w:t>
                  </w:r>
                  <w:r>
                    <w:br/>
                  </w:r>
                  <w:r>
                    <w:rPr>
                      <w:rFonts w:ascii="仿宋_GB2312" w:hAnsi="仿宋_GB2312" w:cs="仿宋_GB2312" w:eastAsia="仿宋_GB2312"/>
                      <w:sz w:val="18"/>
                      <w:color w:val="000000"/>
                    </w:rPr>
                    <w:t>4、电池：</w:t>
                  </w:r>
                  <w:r>
                    <w:rPr>
                      <w:rFonts w:ascii="仿宋_GB2312" w:hAnsi="仿宋_GB2312" w:cs="仿宋_GB2312" w:eastAsia="仿宋_GB2312"/>
                      <w:sz w:val="18"/>
                      <w:color w:val="000000"/>
                    </w:rPr>
                    <w:t>支持连续工作</w:t>
                  </w:r>
                  <w:r>
                    <w:rPr>
                      <w:rFonts w:ascii="仿宋_GB2312" w:hAnsi="仿宋_GB2312" w:cs="仿宋_GB2312" w:eastAsia="仿宋_GB2312"/>
                      <w:sz w:val="18"/>
                      <w:color w:val="000000"/>
                    </w:rPr>
                    <w:t>≥</w:t>
                  </w:r>
                  <w:r>
                    <w:rPr>
                      <w:rFonts w:ascii="仿宋_GB2312" w:hAnsi="仿宋_GB2312" w:cs="仿宋_GB2312" w:eastAsia="仿宋_GB2312"/>
                      <w:sz w:val="18"/>
                      <w:color w:val="000000"/>
                    </w:rPr>
                    <w:t>8h</w:t>
                  </w:r>
                  <w:r>
                    <w:br/>
                  </w:r>
                  <w:r>
                    <w:rPr>
                      <w:rFonts w:ascii="仿宋_GB2312" w:hAnsi="仿宋_GB2312" w:cs="仿宋_GB2312" w:eastAsia="仿宋_GB2312"/>
                      <w:sz w:val="18"/>
                      <w:color w:val="000000"/>
                    </w:rPr>
                    <w:t>5、WIFI：支持2.4 GHz 和 5 GHz双频段</w:t>
                  </w:r>
                </w:p>
              </w:tc>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台</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1</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8</w:t>
                  </w:r>
                </w:p>
              </w:tc>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无线投屏器</w:t>
                  </w:r>
                </w:p>
              </w:tc>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1、高清无线投屏器，支持扫码连接，4K高清</w:t>
                  </w:r>
                  <w:r>
                    <w:br/>
                  </w:r>
                  <w:r>
                    <w:rPr>
                      <w:rFonts w:ascii="仿宋_GB2312" w:hAnsi="仿宋_GB2312" w:cs="仿宋_GB2312" w:eastAsia="仿宋_GB2312"/>
                      <w:sz w:val="18"/>
                      <w:color w:val="000000"/>
                    </w:rPr>
                    <w:t>2、支持手机、平板，支持Android、iOS、windows等多系统。</w:t>
                  </w:r>
                </w:p>
              </w:tc>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台</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1</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9</w:t>
                  </w:r>
                </w:p>
              </w:tc>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无线</w:t>
                  </w:r>
                  <w:r>
                    <w:rPr>
                      <w:rFonts w:ascii="仿宋_GB2312" w:hAnsi="仿宋_GB2312" w:cs="仿宋_GB2312" w:eastAsia="仿宋_GB2312"/>
                      <w:sz w:val="18"/>
                      <w:color w:val="000000"/>
                    </w:rPr>
                    <w:t>AP</w:t>
                  </w:r>
                </w:p>
              </w:tc>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1、频段：双频</w:t>
                  </w:r>
                  <w:r>
                    <w:br/>
                  </w:r>
                  <w:r>
                    <w:rPr>
                      <w:rFonts w:ascii="仿宋_GB2312" w:hAnsi="仿宋_GB2312" w:cs="仿宋_GB2312" w:eastAsia="仿宋_GB2312"/>
                      <w:sz w:val="18"/>
                      <w:color w:val="000000"/>
                    </w:rPr>
                    <w:t xml:space="preserve">2、无线协议：Wi-Fi </w:t>
                  </w:r>
                  <w:r>
                    <w:br/>
                  </w:r>
                  <w:r>
                    <w:rPr>
                      <w:rFonts w:ascii="仿宋_GB2312" w:hAnsi="仿宋_GB2312" w:cs="仿宋_GB2312" w:eastAsia="仿宋_GB2312"/>
                      <w:sz w:val="18"/>
                      <w:color w:val="000000"/>
                    </w:rPr>
                    <w:t>3、WAN接入口：千兆网口</w:t>
                  </w:r>
                  <w:r>
                    <w:br/>
                  </w:r>
                  <w:r>
                    <w:rPr>
                      <w:rFonts w:ascii="仿宋_GB2312" w:hAnsi="仿宋_GB2312" w:cs="仿宋_GB2312" w:eastAsia="仿宋_GB2312"/>
                      <w:sz w:val="18"/>
                      <w:color w:val="000000"/>
                    </w:rPr>
                    <w:t>4、LAN口数量：≥8个</w:t>
                  </w:r>
                  <w:r>
                    <w:br/>
                  </w:r>
                  <w:r>
                    <w:rPr>
                      <w:rFonts w:ascii="仿宋_GB2312" w:hAnsi="仿宋_GB2312" w:cs="仿宋_GB2312" w:eastAsia="仿宋_GB2312"/>
                      <w:sz w:val="18"/>
                      <w:color w:val="000000"/>
                    </w:rPr>
                    <w:t>5、无线速率：≥3000M</w:t>
                  </w:r>
                  <w:r>
                    <w:br/>
                  </w:r>
                  <w:r>
                    <w:rPr>
                      <w:rFonts w:ascii="仿宋_GB2312" w:hAnsi="仿宋_GB2312" w:cs="仿宋_GB2312" w:eastAsia="仿宋_GB2312"/>
                      <w:sz w:val="18"/>
                      <w:color w:val="000000"/>
                    </w:rPr>
                    <w:t>6、总带机量：151-200终端</w:t>
                  </w:r>
                  <w:r>
                    <w:br/>
                  </w:r>
                  <w:r>
                    <w:rPr>
                      <w:rFonts w:ascii="仿宋_GB2312" w:hAnsi="仿宋_GB2312" w:cs="仿宋_GB2312" w:eastAsia="仿宋_GB2312"/>
                      <w:sz w:val="18"/>
                      <w:color w:val="000000"/>
                    </w:rPr>
                    <w:t>7、支持防火墙</w:t>
                  </w:r>
                  <w:r>
                    <w:rPr>
                      <w:rFonts w:ascii="仿宋_GB2312" w:hAnsi="仿宋_GB2312" w:cs="仿宋_GB2312" w:eastAsia="仿宋_GB2312"/>
                      <w:sz w:val="18"/>
                      <w:color w:val="000000"/>
                    </w:rPr>
                    <w:t>功能</w:t>
                  </w:r>
                </w:p>
              </w:tc>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台</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1</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10</w:t>
                  </w:r>
                </w:p>
              </w:tc>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AP供电单元</w:t>
                  </w:r>
                </w:p>
              </w:tc>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8"/>
                      <w:color w:val="000000"/>
                    </w:rPr>
                    <w:t>POE供电模块</w:t>
                  </w:r>
                </w:p>
              </w:tc>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台</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1</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11</w:t>
                  </w:r>
                </w:p>
              </w:tc>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交换机</w:t>
                  </w:r>
                </w:p>
              </w:tc>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1、性能：整机交换容量：≥240Gbps；转发性能：≥78Mpps</w:t>
                  </w:r>
                  <w:r>
                    <w:br/>
                  </w:r>
                  <w:r>
                    <w:rPr>
                      <w:rFonts w:ascii="仿宋_GB2312" w:hAnsi="仿宋_GB2312" w:cs="仿宋_GB2312" w:eastAsia="仿宋_GB2312"/>
                      <w:sz w:val="18"/>
                      <w:color w:val="000000"/>
                    </w:rPr>
                    <w:t>2、端口：≥48个10/100/1000Base-T以太网端口；≥4个1000Base-X以太网端口</w:t>
                  </w:r>
                  <w:r>
                    <w:br/>
                  </w:r>
                  <w:r>
                    <w:rPr>
                      <w:rFonts w:ascii="仿宋_GB2312" w:hAnsi="仿宋_GB2312" w:cs="仿宋_GB2312" w:eastAsia="仿宋_GB2312"/>
                      <w:sz w:val="18"/>
                      <w:color w:val="000000"/>
                    </w:rPr>
                    <w:t>3、支持LLDP；静态MAC配置；支持MAC地址学习数目限制；支持端口镜像和流镜像功能；支持端口聚合；支持端口隔离；支持STP/RSTP/MSTP；支持IEEE 802.3ad（动态链路聚合）、静态端口聚合</w:t>
                  </w:r>
                  <w:r>
                    <w:br/>
                  </w:r>
                  <w:r>
                    <w:rPr>
                      <w:rFonts w:ascii="仿宋_GB2312" w:hAnsi="仿宋_GB2312" w:cs="仿宋_GB2312" w:eastAsia="仿宋_GB2312"/>
                      <w:sz w:val="18"/>
                      <w:color w:val="000000"/>
                    </w:rPr>
                    <w:t>4、支持DHCP Relay；支持DHCP Client；支持DHCP Snooping；支持DHCP Snooping Option82</w:t>
                  </w:r>
                  <w:r>
                    <w:br/>
                  </w:r>
                  <w:r>
                    <w:rPr>
                      <w:rFonts w:ascii="仿宋_GB2312" w:hAnsi="仿宋_GB2312" w:cs="仿宋_GB2312" w:eastAsia="仿宋_GB2312"/>
                      <w:sz w:val="18"/>
                      <w:color w:val="000000"/>
                    </w:rPr>
                    <w:t>5、支持用户分级管理和口令保护；支持SSHv2，为用户登录提供安全加密通道；支持SSL，保障数据传输安全；支持可控IP地址的FTP登录和口令机制；支持防Dos攻击；支持MAC地址限制</w:t>
                  </w:r>
                </w:p>
              </w:tc>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台</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1</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12</w:t>
                  </w:r>
                </w:p>
              </w:tc>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实验凳</w:t>
                  </w:r>
                </w:p>
              </w:tc>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钢木结构，方凳</w:t>
                  </w:r>
                </w:p>
              </w:tc>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个</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80"/>
                    <w:jc w:val="both"/>
                  </w:pPr>
                  <w:r>
                    <w:rPr>
                      <w:rFonts w:ascii="仿宋_GB2312" w:hAnsi="仿宋_GB2312" w:cs="仿宋_GB2312" w:eastAsia="仿宋_GB2312"/>
                      <w:sz w:val="18"/>
                      <w:color w:val="000000"/>
                    </w:rPr>
                    <w:t>56</w:t>
                  </w:r>
                </w:p>
              </w:tc>
            </w:tr>
            <w:tr>
              <w:tc>
                <w:tcPr>
                  <w:tcW w:type="dxa" w:w="184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8"/>
                      <w:b/>
                      <w:color w:val="000000"/>
                    </w:rPr>
                    <w:t>三、安装、调试及培训</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p>
              </w:tc>
              <w:tc>
                <w:tcPr>
                  <w:tcW w:type="dxa" w:w="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网络布线</w:t>
                  </w:r>
                </w:p>
              </w:tc>
              <w:tc>
                <w:tcPr>
                  <w:tcW w:type="dxa" w:w="1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超五类网络布线。（实验台内部所需的电源线、网线、水晶头等耗材、布置网线等工作）</w:t>
                  </w:r>
                </w:p>
              </w:tc>
              <w:tc>
                <w:tcPr>
                  <w:tcW w:type="dxa" w:w="1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项</w:t>
                  </w:r>
                </w:p>
              </w:tc>
              <w:tc>
                <w:tcPr>
                  <w:tcW w:type="dxa" w:w="1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rPr>
                    <w:t>1</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18"/>
                      <w:color w:val="000000"/>
                    </w:rPr>
                    <w:t>14</w:t>
                  </w:r>
                </w:p>
              </w:tc>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安装调试</w:t>
                  </w:r>
                </w:p>
              </w:tc>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工程师现场设备安装及软件环境调试</w:t>
                  </w:r>
                </w:p>
              </w:tc>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项</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1</w:t>
                  </w:r>
                </w:p>
              </w:tc>
            </w:tr>
          </w:tbl>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三、化学考场</w:t>
            </w:r>
          </w:p>
        </w:tc>
        <w:tc>
          <w:tcPr>
            <w:tcW w:type="dxa" w:w="2076"/>
          </w:tcPr>
          <w:tbl>
            <w:tblPr>
              <w:tblInd w:type="dxa" w:w="90"/>
              <w:tblBorders>
                <w:top w:val="none" w:color="000000" w:sz="4"/>
                <w:left w:val="none" w:color="000000" w:sz="4"/>
                <w:bottom w:val="none" w:color="000000" w:sz="4"/>
                <w:right w:val="none" w:color="000000" w:sz="4"/>
                <w:insideH w:val="none"/>
                <w:insideV w:val="none"/>
              </w:tblBorders>
            </w:tblPr>
            <w:tblGrid>
              <w:gridCol w:w="176"/>
              <w:gridCol w:w="179"/>
              <w:gridCol w:w="1251"/>
              <w:gridCol w:w="123"/>
              <w:gridCol w:w="123"/>
            </w:tblGrid>
            <w:tr>
              <w:tc>
                <w:tcPr>
                  <w:tcW w:type="dxa" w:w="185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化学考场</w:t>
                  </w:r>
                </w:p>
              </w:tc>
            </w:tr>
            <w:tr>
              <w:tc>
                <w:tcPr>
                  <w:tcW w:type="dxa" w:w="18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一、考场实验操作教考管理平台软件</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b/>
                      <w:color w:val="000000"/>
                    </w:rPr>
                    <w:t>序号</w:t>
                  </w:r>
                </w:p>
              </w:tc>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b/>
                      <w:color w:val="000000"/>
                    </w:rPr>
                    <w:t>名称</w:t>
                  </w:r>
                </w:p>
              </w:tc>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b/>
                      <w:color w:val="000000"/>
                    </w:rPr>
                    <w:t>技术参数</w:t>
                  </w:r>
                </w:p>
              </w:tc>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b/>
                      <w:color w:val="000000"/>
                    </w:rPr>
                    <w:t>单位</w:t>
                  </w:r>
                </w:p>
              </w:tc>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b/>
                      <w:color w:val="000000"/>
                    </w:rPr>
                    <w:t>数量</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rPr>
                    <w:t>1</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实验考试监考管理系统</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【角色管理】</w:t>
                  </w:r>
                  <w:r>
                    <w:br/>
                  </w:r>
                  <w:r>
                    <w:rPr>
                      <w:rFonts w:ascii="仿宋_GB2312" w:hAnsi="仿宋_GB2312" w:cs="仿宋_GB2312" w:eastAsia="仿宋_GB2312"/>
                      <w:sz w:val="18"/>
                    </w:rPr>
                    <w:t>支持管理员增、删、改、相关角色信息，设定角色类型，状态及权限。</w:t>
                  </w:r>
                  <w:r>
                    <w:br/>
                  </w:r>
                  <w:r>
                    <w:rPr>
                      <w:rFonts w:ascii="仿宋_GB2312" w:hAnsi="仿宋_GB2312" w:cs="仿宋_GB2312" w:eastAsia="仿宋_GB2312"/>
                      <w:sz w:val="18"/>
                    </w:rPr>
                    <w:t>【用户管理】</w:t>
                  </w:r>
                  <w:r>
                    <w:br/>
                  </w:r>
                  <w:r>
                    <w:rPr>
                      <w:rFonts w:ascii="仿宋_GB2312" w:hAnsi="仿宋_GB2312" w:cs="仿宋_GB2312" w:eastAsia="仿宋_GB2312"/>
                      <w:sz w:val="18"/>
                    </w:rPr>
                    <w:t>支持管理员增、删、改、相关用户信息。</w:t>
                  </w:r>
                  <w:r>
                    <w:br/>
                  </w:r>
                  <w:r>
                    <w:rPr>
                      <w:rFonts w:ascii="仿宋_GB2312" w:hAnsi="仿宋_GB2312" w:cs="仿宋_GB2312" w:eastAsia="仿宋_GB2312"/>
                      <w:sz w:val="18"/>
                    </w:rPr>
                    <w:t>【菜单管理】</w:t>
                  </w:r>
                  <w:r>
                    <w:br/>
                  </w:r>
                  <w:r>
                    <w:rPr>
                      <w:rFonts w:ascii="仿宋_GB2312" w:hAnsi="仿宋_GB2312" w:cs="仿宋_GB2312" w:eastAsia="仿宋_GB2312"/>
                      <w:sz w:val="18"/>
                    </w:rPr>
                    <w:t>支持管理员增、删、改、查相关菜单信息，可修改菜单名称和顺序。</w:t>
                  </w:r>
                  <w:r>
                    <w:br/>
                  </w:r>
                  <w:r>
                    <w:rPr>
                      <w:rFonts w:ascii="仿宋_GB2312" w:hAnsi="仿宋_GB2312" w:cs="仿宋_GB2312" w:eastAsia="仿宋_GB2312"/>
                      <w:sz w:val="18"/>
                    </w:rPr>
                    <w:t>▲</w:t>
                  </w:r>
                  <w:r>
                    <w:rPr>
                      <w:rFonts w:ascii="仿宋_GB2312" w:hAnsi="仿宋_GB2312" w:cs="仿宋_GB2312" w:eastAsia="仿宋_GB2312"/>
                      <w:sz w:val="18"/>
                    </w:rPr>
                    <w:t>【实验室管理】</w:t>
                  </w:r>
                  <w:r>
                    <w:br/>
                  </w:r>
                  <w:r>
                    <w:rPr>
                      <w:rFonts w:ascii="仿宋_GB2312" w:hAnsi="仿宋_GB2312" w:cs="仿宋_GB2312" w:eastAsia="仿宋_GB2312"/>
                      <w:sz w:val="18"/>
                    </w:rPr>
                    <w:t>支持管理员增、删、改、查相关实验室信息，可配置实验室</w:t>
                  </w:r>
                  <w:r>
                    <w:rPr>
                      <w:rFonts w:ascii="仿宋_GB2312" w:hAnsi="仿宋_GB2312" w:cs="仿宋_GB2312" w:eastAsia="仿宋_GB2312"/>
                      <w:sz w:val="18"/>
                    </w:rPr>
                    <w:t>IP信息及绑定终端摄像头IP信息，可查看实验室全摄像头画面，可一键导入导出摄像头配置文件。</w:t>
                  </w:r>
                  <w:r>
                    <w:br/>
                  </w:r>
                  <w:r>
                    <w:rPr>
                      <w:rFonts w:ascii="仿宋_GB2312" w:hAnsi="仿宋_GB2312" w:cs="仿宋_GB2312" w:eastAsia="仿宋_GB2312"/>
                      <w:sz w:val="18"/>
                    </w:rPr>
                    <w:t>▲</w:t>
                  </w:r>
                  <w:r>
                    <w:rPr>
                      <w:rFonts w:ascii="仿宋_GB2312" w:hAnsi="仿宋_GB2312" w:cs="仿宋_GB2312" w:eastAsia="仿宋_GB2312"/>
                      <w:sz w:val="18"/>
                    </w:rPr>
                    <w:t>【服务器管理】</w:t>
                  </w:r>
                  <w:r>
                    <w:br/>
                  </w:r>
                  <w:r>
                    <w:rPr>
                      <w:rFonts w:ascii="仿宋_GB2312" w:hAnsi="仿宋_GB2312" w:cs="仿宋_GB2312" w:eastAsia="仿宋_GB2312"/>
                      <w:sz w:val="18"/>
                    </w:rPr>
                    <w:t>支持管理员查看服务器</w:t>
                  </w:r>
                  <w:r>
                    <w:rPr>
                      <w:rFonts w:ascii="仿宋_GB2312" w:hAnsi="仿宋_GB2312" w:cs="仿宋_GB2312" w:eastAsia="仿宋_GB2312"/>
                      <w:sz w:val="18"/>
                    </w:rPr>
                    <w:t>CPU使用率、内存占用率及磁盘占用率</w:t>
                  </w:r>
                  <w:r>
                    <w:rPr>
                      <w:rFonts w:ascii="仿宋_GB2312" w:hAnsi="仿宋_GB2312" w:cs="仿宋_GB2312" w:eastAsia="仿宋_GB2312"/>
                      <w:sz w:val="18"/>
                    </w:rPr>
                    <w:t>等</w:t>
                  </w:r>
                  <w:r>
                    <w:rPr>
                      <w:rFonts w:ascii="仿宋_GB2312" w:hAnsi="仿宋_GB2312" w:cs="仿宋_GB2312" w:eastAsia="仿宋_GB2312"/>
                      <w:sz w:val="18"/>
                    </w:rPr>
                    <w:t>当前使用情况。</w:t>
                  </w:r>
                  <w:r>
                    <w:br/>
                  </w:r>
                  <w:r>
                    <w:rPr>
                      <w:rFonts w:ascii="仿宋_GB2312" w:hAnsi="仿宋_GB2312" w:cs="仿宋_GB2312" w:eastAsia="仿宋_GB2312"/>
                      <w:sz w:val="18"/>
                    </w:rPr>
                    <w:t>【考试导入管理】</w:t>
                  </w:r>
                  <w:r>
                    <w:br/>
                  </w:r>
                  <w:r>
                    <w:rPr>
                      <w:rFonts w:ascii="仿宋_GB2312" w:hAnsi="仿宋_GB2312" w:cs="仿宋_GB2312" w:eastAsia="仿宋_GB2312"/>
                      <w:sz w:val="18"/>
                    </w:rPr>
                    <w:t>支持管理员选择</w:t>
                  </w:r>
                  <w:r>
                    <w:rPr>
                      <w:rFonts w:ascii="仿宋_GB2312" w:hAnsi="仿宋_GB2312" w:cs="仿宋_GB2312" w:eastAsia="仿宋_GB2312"/>
                      <w:sz w:val="18"/>
                    </w:rPr>
                    <w:t>在线导入及本地上传</w:t>
                  </w:r>
                  <w:r>
                    <w:rPr>
                      <w:rFonts w:ascii="仿宋_GB2312" w:hAnsi="仿宋_GB2312" w:cs="仿宋_GB2312" w:eastAsia="仿宋_GB2312"/>
                      <w:sz w:val="18"/>
                    </w:rPr>
                    <w:t>两种及以上方式导入考试数据包。</w:t>
                  </w:r>
                  <w:r>
                    <w:br/>
                  </w:r>
                  <w:r>
                    <w:rPr>
                      <w:rFonts w:ascii="仿宋_GB2312" w:hAnsi="仿宋_GB2312" w:cs="仿宋_GB2312" w:eastAsia="仿宋_GB2312"/>
                      <w:sz w:val="18"/>
                    </w:rPr>
                    <w:t>【配置管理】</w:t>
                  </w:r>
                  <w:r>
                    <w:br/>
                  </w:r>
                  <w:r>
                    <w:rPr>
                      <w:rFonts w:ascii="仿宋_GB2312" w:hAnsi="仿宋_GB2312" w:cs="仿宋_GB2312" w:eastAsia="仿宋_GB2312"/>
                      <w:sz w:val="18"/>
                    </w:rPr>
                    <w:t>支持管理员配置考生验证方式，支持</w:t>
                  </w:r>
                  <w:r>
                    <w:rPr>
                      <w:rFonts w:ascii="仿宋_GB2312" w:hAnsi="仿宋_GB2312" w:cs="仿宋_GB2312" w:eastAsia="仿宋_GB2312"/>
                      <w:sz w:val="18"/>
                    </w:rPr>
                    <w:t>准考证验证及人脸验证</w:t>
                  </w:r>
                  <w:r>
                    <w:rPr>
                      <w:rFonts w:ascii="仿宋_GB2312" w:hAnsi="仿宋_GB2312" w:cs="仿宋_GB2312" w:eastAsia="仿宋_GB2312"/>
                      <w:sz w:val="18"/>
                    </w:rPr>
                    <w:t>两种及以上方式。</w:t>
                  </w:r>
                  <w:r>
                    <w:br/>
                  </w:r>
                  <w:r>
                    <w:rPr>
                      <w:rFonts w:ascii="仿宋_GB2312" w:hAnsi="仿宋_GB2312" w:cs="仿宋_GB2312" w:eastAsia="仿宋_GB2312"/>
                      <w:sz w:val="18"/>
                    </w:rPr>
                    <w:t>【视频存储】</w:t>
                  </w:r>
                  <w:r>
                    <w:br/>
                  </w:r>
                  <w:r>
                    <w:rPr>
                      <w:rFonts w:ascii="仿宋_GB2312" w:hAnsi="仿宋_GB2312" w:cs="仿宋_GB2312" w:eastAsia="仿宋_GB2312"/>
                      <w:sz w:val="18"/>
                    </w:rPr>
                    <w:t>支持将考试视频存储在本地服务器，也支持将视频上传至指定汇聚点存储服务。</w:t>
                  </w:r>
                  <w:r>
                    <w:br/>
                  </w:r>
                  <w:r>
                    <w:rPr>
                      <w:rFonts w:ascii="仿宋_GB2312" w:hAnsi="仿宋_GB2312" w:cs="仿宋_GB2312" w:eastAsia="仿宋_GB2312"/>
                      <w:sz w:val="18"/>
                    </w:rPr>
                    <w:t>【终端控制】</w:t>
                  </w:r>
                  <w:r>
                    <w:br/>
                  </w:r>
                  <w:r>
                    <w:rPr>
                      <w:rFonts w:ascii="仿宋_GB2312" w:hAnsi="仿宋_GB2312" w:cs="仿宋_GB2312" w:eastAsia="仿宋_GB2312"/>
                      <w:sz w:val="18"/>
                    </w:rPr>
                    <w:t>1、支持对考试APP进行批量的启动、关闭、重启等操作。</w:t>
                  </w:r>
                  <w:r>
                    <w:br/>
                  </w:r>
                  <w:r>
                    <w:rPr>
                      <w:rFonts w:ascii="仿宋_GB2312" w:hAnsi="仿宋_GB2312" w:cs="仿宋_GB2312" w:eastAsia="仿宋_GB2312"/>
                      <w:sz w:val="18"/>
                    </w:rPr>
                    <w:t>系统能够检测到摄像头、平板等设备的连接状态。</w:t>
                  </w:r>
                  <w:r>
                    <w:br/>
                  </w:r>
                  <w:r>
                    <w:rPr>
                      <w:rFonts w:ascii="仿宋_GB2312" w:hAnsi="仿宋_GB2312" w:cs="仿宋_GB2312" w:eastAsia="仿宋_GB2312"/>
                      <w:sz w:val="18"/>
                    </w:rPr>
                    <w:t>【发起补考】</w:t>
                  </w:r>
                  <w:r>
                    <w:br/>
                  </w:r>
                  <w:r>
                    <w:rPr>
                      <w:rFonts w:ascii="仿宋_GB2312" w:hAnsi="仿宋_GB2312" w:cs="仿宋_GB2312" w:eastAsia="仿宋_GB2312"/>
                      <w:sz w:val="18"/>
                    </w:rPr>
                    <w:t>支持快速发起补考，勾选补考考生，设定考试时间，即可生成批次进行考核。</w:t>
                  </w:r>
                  <w:r>
                    <w:br/>
                  </w:r>
                  <w:r>
                    <w:rPr>
                      <w:rFonts w:ascii="仿宋_GB2312" w:hAnsi="仿宋_GB2312" w:cs="仿宋_GB2312" w:eastAsia="仿宋_GB2312"/>
                      <w:sz w:val="18"/>
                    </w:rPr>
                    <w:t>【抽签管理】</w:t>
                  </w:r>
                  <w:r>
                    <w:br/>
                  </w:r>
                  <w:r>
                    <w:rPr>
                      <w:rFonts w:ascii="仿宋_GB2312" w:hAnsi="仿宋_GB2312" w:cs="仿宋_GB2312" w:eastAsia="仿宋_GB2312"/>
                      <w:sz w:val="18"/>
                    </w:rPr>
                    <w:t>1、选择方案：系统支持一键选择X/Y方案，来确定学生座位。</w:t>
                  </w:r>
                  <w:r>
                    <w:br/>
                  </w:r>
                  <w:r>
                    <w:rPr>
                      <w:rFonts w:ascii="仿宋_GB2312" w:hAnsi="仿宋_GB2312" w:cs="仿宋_GB2312" w:eastAsia="仿宋_GB2312"/>
                      <w:sz w:val="18"/>
                    </w:rPr>
                    <w:t>2、随机抽签：系统支持一键抽签，来确定学生座位。</w:t>
                  </w:r>
                  <w:r>
                    <w:br/>
                  </w:r>
                  <w:r>
                    <w:rPr>
                      <w:rFonts w:ascii="仿宋_GB2312" w:hAnsi="仿宋_GB2312" w:cs="仿宋_GB2312" w:eastAsia="仿宋_GB2312"/>
                      <w:sz w:val="18"/>
                    </w:rPr>
                    <w:t>3、支持预览、打印抽签结果；</w:t>
                  </w:r>
                  <w:r>
                    <w:br/>
                  </w:r>
                  <w:r>
                    <w:rPr>
                      <w:rFonts w:ascii="仿宋_GB2312" w:hAnsi="仿宋_GB2312" w:cs="仿宋_GB2312" w:eastAsia="仿宋_GB2312"/>
                      <w:sz w:val="18"/>
                    </w:rPr>
                    <w:t>【监考管理】</w:t>
                  </w:r>
                  <w:r>
                    <w:br/>
                  </w:r>
                  <w:r>
                    <w:rPr>
                      <w:rFonts w:ascii="仿宋_GB2312" w:hAnsi="仿宋_GB2312" w:cs="仿宋_GB2312" w:eastAsia="仿宋_GB2312"/>
                      <w:sz w:val="18"/>
                    </w:rPr>
                    <w:t>1、支持查看考点下每个考场的终端录制的实时画面；</w:t>
                  </w:r>
                  <w:r>
                    <w:br/>
                  </w:r>
                  <w:r>
                    <w:rPr>
                      <w:rFonts w:ascii="仿宋_GB2312" w:hAnsi="仿宋_GB2312" w:cs="仿宋_GB2312" w:eastAsia="仿宋_GB2312"/>
                      <w:sz w:val="18"/>
                    </w:rPr>
                    <w:t>2、支持统一切换</w:t>
                  </w:r>
                  <w:r>
                    <w:rPr>
                      <w:rFonts w:ascii="仿宋_GB2312" w:hAnsi="仿宋_GB2312" w:cs="仿宋_GB2312" w:eastAsia="仿宋_GB2312"/>
                      <w:sz w:val="18"/>
                    </w:rPr>
                    <w:t>摄像机</w:t>
                  </w:r>
                  <w:r>
                    <w:rPr>
                      <w:rFonts w:ascii="仿宋_GB2312" w:hAnsi="仿宋_GB2312" w:cs="仿宋_GB2312" w:eastAsia="仿宋_GB2312"/>
                      <w:sz w:val="18"/>
                    </w:rPr>
                    <w:t>视角；</w:t>
                  </w:r>
                  <w:r>
                    <w:br/>
                  </w:r>
                  <w:r>
                    <w:rPr>
                      <w:rFonts w:ascii="仿宋_GB2312" w:hAnsi="仿宋_GB2312" w:cs="仿宋_GB2312" w:eastAsia="仿宋_GB2312"/>
                      <w:sz w:val="18"/>
                    </w:rPr>
                    <w:t>3、支持查看每台设备的登录考生信息，包括考生姓名、准考证号、座位号、批次号、场次等；</w:t>
                  </w:r>
                  <w:r>
                    <w:br/>
                  </w:r>
                  <w:r>
                    <w:rPr>
                      <w:rFonts w:ascii="仿宋_GB2312" w:hAnsi="仿宋_GB2312" w:cs="仿宋_GB2312" w:eastAsia="仿宋_GB2312"/>
                      <w:sz w:val="18"/>
                    </w:rPr>
                    <w:t>4、支持重新下发考生验证信息</w:t>
                  </w:r>
                  <w:r>
                    <w:br/>
                  </w:r>
                  <w:r>
                    <w:rPr>
                      <w:rFonts w:ascii="仿宋_GB2312" w:hAnsi="仿宋_GB2312" w:cs="仿宋_GB2312" w:eastAsia="仿宋_GB2312"/>
                      <w:sz w:val="18"/>
                    </w:rPr>
                    <w:t>5、支持查看检测考生视频完整性。</w:t>
                  </w:r>
                  <w:r>
                    <w:br/>
                  </w:r>
                  <w:r>
                    <w:rPr>
                      <w:rFonts w:ascii="仿宋_GB2312" w:hAnsi="仿宋_GB2312" w:cs="仿宋_GB2312" w:eastAsia="仿宋_GB2312"/>
                      <w:sz w:val="18"/>
                    </w:rPr>
                    <w:t>【异常管理】</w:t>
                  </w:r>
                  <w:r>
                    <w:br/>
                  </w:r>
                  <w:r>
                    <w:rPr>
                      <w:rFonts w:ascii="仿宋_GB2312" w:hAnsi="仿宋_GB2312" w:cs="仿宋_GB2312" w:eastAsia="仿宋_GB2312"/>
                      <w:sz w:val="18"/>
                    </w:rPr>
                    <w:t>支持提交缺考、设备异常及违规等异常提交。</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套</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rPr>
                    <w:t>2</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实验考试学生端管理系统</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【状态显示】</w:t>
                  </w:r>
                  <w:r>
                    <w:br/>
                  </w:r>
                  <w:r>
                    <w:rPr>
                      <w:rFonts w:ascii="仿宋_GB2312" w:hAnsi="仿宋_GB2312" w:cs="仿宋_GB2312" w:eastAsia="仿宋_GB2312"/>
                      <w:sz w:val="18"/>
                    </w:rPr>
                    <w:t>支持显示系统编号及设备链接情况，含服务器及显微镜。</w:t>
                  </w:r>
                  <w:r>
                    <w:br/>
                  </w:r>
                  <w:r>
                    <w:rPr>
                      <w:rFonts w:ascii="仿宋_GB2312" w:hAnsi="仿宋_GB2312" w:cs="仿宋_GB2312" w:eastAsia="仿宋_GB2312"/>
                      <w:sz w:val="18"/>
                    </w:rPr>
                    <w:t>【考生验证】</w:t>
                  </w:r>
                  <w:r>
                    <w:br/>
                  </w:r>
                  <w:r>
                    <w:rPr>
                      <w:rFonts w:ascii="仿宋_GB2312" w:hAnsi="仿宋_GB2312" w:cs="仿宋_GB2312" w:eastAsia="仿宋_GB2312"/>
                      <w:sz w:val="18"/>
                    </w:rPr>
                    <w:t>支持通过准考证验证及人脸验证两种及以上方式进行身份验证。</w:t>
                  </w:r>
                </w:p>
                <w:p>
                  <w:pPr>
                    <w:pStyle w:val="null3"/>
                    <w:jc w:val="left"/>
                  </w:pPr>
                  <w:r>
                    <w:rPr>
                      <w:rFonts w:ascii="仿宋_GB2312" w:hAnsi="仿宋_GB2312" w:cs="仿宋_GB2312" w:eastAsia="仿宋_GB2312"/>
                      <w:sz w:val="18"/>
                    </w:rPr>
                    <w:t>【考前确认】</w:t>
                  </w:r>
                  <w:r>
                    <w:br/>
                  </w:r>
                  <w:r>
                    <w:rPr>
                      <w:rFonts w:ascii="仿宋_GB2312" w:hAnsi="仿宋_GB2312" w:cs="仿宋_GB2312" w:eastAsia="仿宋_GB2312"/>
                      <w:sz w:val="18"/>
                    </w:rPr>
                    <w:t>1、支持通过终端考前确认考试注意事项及个人信息。</w:t>
                  </w:r>
                  <w:r>
                    <w:br/>
                  </w:r>
                  <w:r>
                    <w:rPr>
                      <w:rFonts w:ascii="仿宋_GB2312" w:hAnsi="仿宋_GB2312" w:cs="仿宋_GB2312" w:eastAsia="仿宋_GB2312"/>
                      <w:sz w:val="18"/>
                    </w:rPr>
                    <w:t>2、支持通过终端考前确认实验清单，确认无误后等候统一开考。</w:t>
                  </w:r>
                  <w:r>
                    <w:br/>
                  </w:r>
                  <w:r>
                    <w:rPr>
                      <w:rFonts w:ascii="仿宋_GB2312" w:hAnsi="仿宋_GB2312" w:cs="仿宋_GB2312" w:eastAsia="仿宋_GB2312"/>
                      <w:sz w:val="18"/>
                    </w:rPr>
                    <w:t>【开始考试】</w:t>
                  </w:r>
                  <w:r>
                    <w:br/>
                  </w:r>
                  <w:r>
                    <w:rPr>
                      <w:rFonts w:ascii="仿宋_GB2312" w:hAnsi="仿宋_GB2312" w:cs="仿宋_GB2312" w:eastAsia="仿宋_GB2312"/>
                      <w:sz w:val="18"/>
                    </w:rPr>
                    <w:t>1、页面显示试题详情及答题区域。</w:t>
                  </w:r>
                  <w:r>
                    <w:br/>
                  </w:r>
                  <w:r>
                    <w:rPr>
                      <w:rFonts w:ascii="仿宋_GB2312" w:hAnsi="仿宋_GB2312" w:cs="仿宋_GB2312" w:eastAsia="仿宋_GB2312"/>
                      <w:sz w:val="18"/>
                    </w:rPr>
                    <w:t>2、支持多种题型包括填空题、选择题、表格题及标注题。</w:t>
                  </w:r>
                  <w:r>
                    <w:br/>
                  </w:r>
                  <w:r>
                    <w:rPr>
                      <w:rFonts w:ascii="仿宋_GB2312" w:hAnsi="仿宋_GB2312" w:cs="仿宋_GB2312" w:eastAsia="仿宋_GB2312"/>
                      <w:sz w:val="18"/>
                    </w:rPr>
                    <w:t>3、支持接入电子目镜，抓拍显微镜画面。</w:t>
                  </w:r>
                  <w:r>
                    <w:br/>
                  </w:r>
                  <w:r>
                    <w:rPr>
                      <w:rFonts w:ascii="仿宋_GB2312" w:hAnsi="仿宋_GB2312" w:cs="仿宋_GB2312" w:eastAsia="仿宋_GB2312"/>
                      <w:sz w:val="18"/>
                    </w:rPr>
                    <w:t>4、支持发生异常后能自动恢复考试，即现场发生异常后 ,学生端重新点击进入程序，学生端可继续考试，答题信息实时保存，无需再次输入。</w:t>
                  </w:r>
                  <w:r>
                    <w:br/>
                  </w:r>
                  <w:r>
                    <w:rPr>
                      <w:rFonts w:ascii="仿宋_GB2312" w:hAnsi="仿宋_GB2312" w:cs="仿宋_GB2312" w:eastAsia="仿宋_GB2312"/>
                      <w:sz w:val="18"/>
                    </w:rPr>
                    <w:t>5、支持考生提前交卷。</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套</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24</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rPr>
                    <w:t>3</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实验教学学生端管理系统</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【系统登录】</w:t>
                  </w:r>
                  <w:r>
                    <w:br/>
                  </w:r>
                  <w:r>
                    <w:rPr>
                      <w:rFonts w:ascii="仿宋_GB2312" w:hAnsi="仿宋_GB2312" w:cs="仿宋_GB2312" w:eastAsia="仿宋_GB2312"/>
                      <w:sz w:val="18"/>
                    </w:rPr>
                    <w:t>1、支持通过学号密码登录。</w:t>
                  </w:r>
                  <w:r>
                    <w:br/>
                  </w:r>
                  <w:r>
                    <w:rPr>
                      <w:rFonts w:ascii="仿宋_GB2312" w:hAnsi="仿宋_GB2312" w:cs="仿宋_GB2312" w:eastAsia="仿宋_GB2312"/>
                      <w:sz w:val="18"/>
                    </w:rPr>
                    <w:t>2、支持学生在一台设备上登录多个账号，以便课堂进行分组实验</w:t>
                  </w:r>
                  <w:r>
                    <w:br/>
                  </w:r>
                  <w:r>
                    <w:rPr>
                      <w:rFonts w:ascii="仿宋_GB2312" w:hAnsi="仿宋_GB2312" w:cs="仿宋_GB2312" w:eastAsia="仿宋_GB2312"/>
                      <w:sz w:val="18"/>
                    </w:rPr>
                    <w:t>【课堂互动】</w:t>
                  </w:r>
                  <w:r>
                    <w:br/>
                  </w:r>
                  <w:r>
                    <w:rPr>
                      <w:rFonts w:ascii="仿宋_GB2312" w:hAnsi="仿宋_GB2312" w:cs="仿宋_GB2312" w:eastAsia="仿宋_GB2312"/>
                      <w:sz w:val="18"/>
                    </w:rPr>
                    <w:t>1、支持学生参与老师发起的实验。</w:t>
                  </w:r>
                  <w:r>
                    <w:br/>
                  </w:r>
                  <w:r>
                    <w:rPr>
                      <w:rFonts w:ascii="仿宋_GB2312" w:hAnsi="仿宋_GB2312" w:cs="仿宋_GB2312" w:eastAsia="仿宋_GB2312"/>
                      <w:sz w:val="18"/>
                    </w:rPr>
                    <w:t>2、支持学生参与老师发起的问题抢答，题型包含抢答，抽选。</w:t>
                  </w:r>
                  <w:r>
                    <w:br/>
                  </w:r>
                  <w:r>
                    <w:rPr>
                      <w:rFonts w:ascii="仿宋_GB2312" w:hAnsi="仿宋_GB2312" w:cs="仿宋_GB2312" w:eastAsia="仿宋_GB2312"/>
                      <w:sz w:val="18"/>
                    </w:rPr>
                    <w:t>▲</w:t>
                  </w:r>
                  <w:r>
                    <w:rPr>
                      <w:rFonts w:ascii="仿宋_GB2312" w:hAnsi="仿宋_GB2312" w:cs="仿宋_GB2312" w:eastAsia="仿宋_GB2312"/>
                      <w:sz w:val="18"/>
                    </w:rPr>
                    <w:t>【自评互评】</w:t>
                  </w:r>
                  <w:r>
                    <w:br/>
                  </w:r>
                  <w:r>
                    <w:rPr>
                      <w:rFonts w:ascii="仿宋_GB2312" w:hAnsi="仿宋_GB2312" w:cs="仿宋_GB2312" w:eastAsia="仿宋_GB2312"/>
                      <w:sz w:val="18"/>
                    </w:rPr>
                    <w:t>支持学生接收教师下发的实验操作视频进行自评。</w:t>
                  </w:r>
                  <w:r>
                    <w:br/>
                  </w:r>
                  <w:r>
                    <w:rPr>
                      <w:rFonts w:ascii="仿宋_GB2312" w:hAnsi="仿宋_GB2312" w:cs="仿宋_GB2312" w:eastAsia="仿宋_GB2312"/>
                      <w:sz w:val="18"/>
                    </w:rPr>
                    <w:t>▲</w:t>
                  </w:r>
                  <w:r>
                    <w:rPr>
                      <w:rFonts w:ascii="仿宋_GB2312" w:hAnsi="仿宋_GB2312" w:cs="仿宋_GB2312" w:eastAsia="仿宋_GB2312"/>
                      <w:sz w:val="18"/>
                    </w:rPr>
                    <w:t>【实验视频】</w:t>
                  </w:r>
                  <w:r>
                    <w:br/>
                  </w:r>
                  <w:r>
                    <w:rPr>
                      <w:rFonts w:ascii="仿宋_GB2312" w:hAnsi="仿宋_GB2312" w:cs="仿宋_GB2312" w:eastAsia="仿宋_GB2312"/>
                      <w:sz w:val="18"/>
                    </w:rPr>
                    <w:t>支持学生以实验名称筛选实验资源，资源含基础信息、实验视频、仪器耗材、实验步骤、评分要点及注意事项等。</w:t>
                  </w:r>
                  <w:r>
                    <w:br/>
                  </w:r>
                  <w:r>
                    <w:rPr>
                      <w:rFonts w:ascii="仿宋_GB2312" w:hAnsi="仿宋_GB2312" w:cs="仿宋_GB2312" w:eastAsia="仿宋_GB2312"/>
                      <w:sz w:val="18"/>
                    </w:rPr>
                    <w:t>【实验评测】</w:t>
                  </w:r>
                  <w:r>
                    <w:br/>
                  </w:r>
                  <w:r>
                    <w:rPr>
                      <w:rFonts w:ascii="仿宋_GB2312" w:hAnsi="仿宋_GB2312" w:cs="仿宋_GB2312" w:eastAsia="仿宋_GB2312"/>
                      <w:sz w:val="18"/>
                    </w:rPr>
                    <w:t>支持学生自行选择实验，可通过年级、科目、实验名称进行筛选，点击</w:t>
                  </w:r>
                  <w:r>
                    <w:rPr>
                      <w:rFonts w:ascii="仿宋_GB2312" w:hAnsi="仿宋_GB2312" w:cs="仿宋_GB2312" w:eastAsia="仿宋_GB2312"/>
                      <w:sz w:val="18"/>
                    </w:rPr>
                    <w:t>AI评分的实验，有摄像头检测的弹框</w:t>
                  </w:r>
                  <w:r>
                    <w:rPr>
                      <w:rFonts w:ascii="仿宋_GB2312" w:hAnsi="仿宋_GB2312" w:cs="仿宋_GB2312" w:eastAsia="仿宋_GB2312"/>
                      <w:sz w:val="18"/>
                    </w:rPr>
                    <w:t>功能，</w:t>
                  </w:r>
                  <w:r>
                    <w:rPr>
                      <w:rFonts w:ascii="仿宋_GB2312" w:hAnsi="仿宋_GB2312" w:cs="仿宋_GB2312" w:eastAsia="仿宋_GB2312"/>
                      <w:sz w:val="18"/>
                    </w:rPr>
                    <w:t>完成练习，可查看历史评测报告。</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套</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24</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rPr>
                    <w:t>4</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实验教学教师端管理系统</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【系统登录】</w:t>
                  </w:r>
                  <w:r>
                    <w:br/>
                  </w:r>
                  <w:r>
                    <w:rPr>
                      <w:rFonts w:ascii="仿宋_GB2312" w:hAnsi="仿宋_GB2312" w:cs="仿宋_GB2312" w:eastAsia="仿宋_GB2312"/>
                      <w:sz w:val="18"/>
                    </w:rPr>
                    <w:t>支持通过账号密码登录。</w:t>
                  </w:r>
                  <w:r>
                    <w:br/>
                  </w:r>
                  <w:r>
                    <w:rPr>
                      <w:rFonts w:ascii="仿宋_GB2312" w:hAnsi="仿宋_GB2312" w:cs="仿宋_GB2312" w:eastAsia="仿宋_GB2312"/>
                      <w:sz w:val="18"/>
                    </w:rPr>
                    <w:t>【上课管理】</w:t>
                  </w:r>
                  <w:r>
                    <w:br/>
                  </w:r>
                  <w:r>
                    <w:rPr>
                      <w:rFonts w:ascii="仿宋_GB2312" w:hAnsi="仿宋_GB2312" w:cs="仿宋_GB2312" w:eastAsia="仿宋_GB2312"/>
                      <w:sz w:val="18"/>
                    </w:rPr>
                    <w:t>1、支持快速选择班级，实验，开始上课。</w:t>
                  </w:r>
                  <w:r>
                    <w:br/>
                  </w:r>
                  <w:r>
                    <w:rPr>
                      <w:rFonts w:ascii="仿宋_GB2312" w:hAnsi="仿宋_GB2312" w:cs="仿宋_GB2312" w:eastAsia="仿宋_GB2312"/>
                      <w:sz w:val="18"/>
                    </w:rPr>
                    <w:t>2、支持查看学生签到情况，修改学生星星数量、统计缺勤情况。</w:t>
                  </w:r>
                  <w:r>
                    <w:br/>
                  </w:r>
                  <w:r>
                    <w:rPr>
                      <w:rFonts w:ascii="仿宋_GB2312" w:hAnsi="仿宋_GB2312" w:cs="仿宋_GB2312" w:eastAsia="仿宋_GB2312"/>
                      <w:sz w:val="18"/>
                    </w:rPr>
                    <w:t>3、支持教师使用移动端进行板书教学，板书内容可实时同步学生端屏。</w:t>
                  </w:r>
                  <w:r>
                    <w:br/>
                  </w:r>
                  <w:r>
                    <w:rPr>
                      <w:rFonts w:ascii="仿宋_GB2312" w:hAnsi="仿宋_GB2312" w:cs="仿宋_GB2312" w:eastAsia="仿宋_GB2312"/>
                      <w:sz w:val="18"/>
                    </w:rPr>
                    <w:t>4、支持将教学资源同屏至学生终端。</w:t>
                  </w:r>
                  <w:r>
                    <w:br/>
                  </w:r>
                  <w:r>
                    <w:rPr>
                      <w:rFonts w:ascii="仿宋_GB2312" w:hAnsi="仿宋_GB2312" w:cs="仿宋_GB2312" w:eastAsia="仿宋_GB2312"/>
                      <w:sz w:val="18"/>
                    </w:rPr>
                    <w:t>5、支持下发实验操作试题，进行实验操作后开启学生自评/分组互评模式，全程录制操作视频，教师可当堂回放点评。</w:t>
                  </w:r>
                  <w:r>
                    <w:br/>
                  </w:r>
                  <w:r>
                    <w:rPr>
                      <w:rFonts w:ascii="仿宋_GB2312" w:hAnsi="仿宋_GB2312" w:cs="仿宋_GB2312" w:eastAsia="仿宋_GB2312"/>
                      <w:sz w:val="18"/>
                    </w:rPr>
                    <w:t>6、支持教师进行互动，可进行随机答题、抢答、测试等多种提问方式，及时反馈学生答题统计结果。</w:t>
                  </w:r>
                  <w:r>
                    <w:br/>
                  </w:r>
                  <w:r>
                    <w:rPr>
                      <w:rFonts w:ascii="仿宋_GB2312" w:hAnsi="仿宋_GB2312" w:cs="仿宋_GB2312" w:eastAsia="仿宋_GB2312"/>
                      <w:sz w:val="18"/>
                    </w:rPr>
                    <w:t>7、支持选择任一实验桌，将操作画面同屏至大小屏，进行学生示范。</w:t>
                  </w:r>
                  <w:r>
                    <w:br/>
                  </w:r>
                  <w:r>
                    <w:rPr>
                      <w:rFonts w:ascii="仿宋_GB2312" w:hAnsi="仿宋_GB2312" w:cs="仿宋_GB2312" w:eastAsia="仿宋_GB2312"/>
                      <w:sz w:val="18"/>
                    </w:rPr>
                    <w:t>8、支持实时显示异常设备情况。</w:t>
                  </w:r>
                  <w:r>
                    <w:br/>
                  </w:r>
                  <w:r>
                    <w:rPr>
                      <w:rFonts w:ascii="仿宋_GB2312" w:hAnsi="仿宋_GB2312" w:cs="仿宋_GB2312" w:eastAsia="仿宋_GB2312"/>
                      <w:sz w:val="18"/>
                    </w:rPr>
                    <w:t>【我的课本】</w:t>
                  </w:r>
                  <w:r>
                    <w:br/>
                  </w:r>
                  <w:r>
                    <w:rPr>
                      <w:rFonts w:ascii="仿宋_GB2312" w:hAnsi="仿宋_GB2312" w:cs="仿宋_GB2312" w:eastAsia="仿宋_GB2312"/>
                      <w:sz w:val="18"/>
                    </w:rPr>
                    <w:t>1、支持查看教案</w:t>
                  </w:r>
                  <w:r>
                    <w:br/>
                  </w:r>
                  <w:r>
                    <w:rPr>
                      <w:rFonts w:ascii="仿宋_GB2312" w:hAnsi="仿宋_GB2312" w:cs="仿宋_GB2312" w:eastAsia="仿宋_GB2312"/>
                      <w:sz w:val="18"/>
                    </w:rPr>
                    <w:t>2、支持查看标准题库和个人题库，可收藏。</w:t>
                  </w:r>
                  <w:r>
                    <w:br/>
                  </w:r>
                  <w:r>
                    <w:rPr>
                      <w:rFonts w:ascii="仿宋_GB2312" w:hAnsi="仿宋_GB2312" w:cs="仿宋_GB2312" w:eastAsia="仿宋_GB2312"/>
                      <w:sz w:val="18"/>
                    </w:rPr>
                    <w:t>3、支持查看其他资源。</w:t>
                  </w:r>
                  <w:r>
                    <w:br/>
                  </w:r>
                  <w:r>
                    <w:rPr>
                      <w:rFonts w:ascii="仿宋_GB2312" w:hAnsi="仿宋_GB2312" w:cs="仿宋_GB2312" w:eastAsia="仿宋_GB2312"/>
                      <w:sz w:val="18"/>
                    </w:rPr>
                    <w:t>【班级管理】</w:t>
                  </w:r>
                  <w:r>
                    <w:br/>
                  </w:r>
                  <w:r>
                    <w:rPr>
                      <w:rFonts w:ascii="仿宋_GB2312" w:hAnsi="仿宋_GB2312" w:cs="仿宋_GB2312" w:eastAsia="仿宋_GB2312"/>
                      <w:sz w:val="18"/>
                    </w:rPr>
                    <w:t>支持教师查看班级课堂数据统计，含上课时长、互动次数及学生视频等实验详情。</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套</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1</w:t>
                  </w:r>
                </w:p>
              </w:tc>
            </w:tr>
            <w:tr>
              <w:tc>
                <w:tcPr>
                  <w:tcW w:type="dxa" w:w="18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8"/>
                      <w:b/>
                      <w:color w:val="000000"/>
                    </w:rPr>
                    <w:t>二、考试终端、管理终端及网络设备</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5</w:t>
                  </w:r>
                </w:p>
              </w:tc>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实验室智慧工作站</w:t>
                  </w:r>
                </w:p>
              </w:tc>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1、处理器：</w:t>
                  </w:r>
                  <w:r>
                    <w:rPr>
                      <w:rFonts w:ascii="仿宋_GB2312" w:hAnsi="仿宋_GB2312" w:cs="仿宋_GB2312" w:eastAsia="仿宋_GB2312"/>
                      <w:sz w:val="18"/>
                      <w:color w:val="000000"/>
                    </w:rPr>
                    <w:t>不低于</w:t>
                  </w:r>
                  <w:r>
                    <w:rPr>
                      <w:rFonts w:ascii="仿宋_GB2312" w:hAnsi="仿宋_GB2312" w:cs="仿宋_GB2312" w:eastAsia="仿宋_GB2312"/>
                      <w:sz w:val="18"/>
                      <w:color w:val="000000"/>
                    </w:rPr>
                    <w:t>i3-12100</w:t>
                  </w:r>
                  <w:r>
                    <w:br/>
                  </w:r>
                  <w:r>
                    <w:rPr>
                      <w:rFonts w:ascii="仿宋_GB2312" w:hAnsi="仿宋_GB2312" w:cs="仿宋_GB2312" w:eastAsia="仿宋_GB2312"/>
                      <w:sz w:val="18"/>
                      <w:color w:val="000000"/>
                    </w:rPr>
                    <w:t>2、内存：≥8GB(8Gx1) 3200MHZ DDR4</w:t>
                  </w:r>
                  <w:r>
                    <w:br/>
                  </w:r>
                  <w:r>
                    <w:rPr>
                      <w:rFonts w:ascii="仿宋_GB2312" w:hAnsi="仿宋_GB2312" w:cs="仿宋_GB2312" w:eastAsia="仿宋_GB2312"/>
                      <w:sz w:val="18"/>
                      <w:color w:val="000000"/>
                    </w:rPr>
                    <w:t>3、硬盘：≥512GB 固态硬盘</w:t>
                  </w:r>
                  <w:r>
                    <w:br/>
                  </w:r>
                  <w:r>
                    <w:rPr>
                      <w:rFonts w:ascii="仿宋_GB2312" w:hAnsi="仿宋_GB2312" w:cs="仿宋_GB2312" w:eastAsia="仿宋_GB2312"/>
                      <w:sz w:val="18"/>
                      <w:color w:val="000000"/>
                    </w:rPr>
                    <w:t>4、显示器：≥23.8</w:t>
                  </w:r>
                  <w:r>
                    <w:rPr>
                      <w:rFonts w:ascii="仿宋_GB2312" w:hAnsi="仿宋_GB2312" w:cs="仿宋_GB2312" w:eastAsia="仿宋_GB2312"/>
                      <w:sz w:val="18"/>
                      <w:color w:val="000000"/>
                    </w:rPr>
                    <w:t>吋</w:t>
                  </w:r>
                  <w:r>
                    <w:rPr>
                      <w:rFonts w:ascii="仿宋_GB2312" w:hAnsi="仿宋_GB2312" w:cs="仿宋_GB2312" w:eastAsia="仿宋_GB2312"/>
                      <w:sz w:val="21"/>
                    </w:rPr>
                    <w:t xml:space="preserve"> </w:t>
                  </w:r>
                  <w:r>
                    <w:br/>
                  </w:r>
                  <w:r>
                    <w:rPr>
                      <w:rFonts w:ascii="仿宋_GB2312" w:hAnsi="仿宋_GB2312" w:cs="仿宋_GB2312" w:eastAsia="仿宋_GB2312"/>
                      <w:sz w:val="18"/>
                      <w:color w:val="000000"/>
                    </w:rPr>
                    <w:t>5、网卡：千兆网卡</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集显</w:t>
                  </w:r>
                  <w:r>
                    <w:br/>
                  </w:r>
                  <w:r>
                    <w:rPr>
                      <w:rFonts w:ascii="仿宋_GB2312" w:hAnsi="仿宋_GB2312" w:cs="仿宋_GB2312" w:eastAsia="仿宋_GB2312"/>
                      <w:sz w:val="18"/>
                      <w:color w:val="000000"/>
                    </w:rPr>
                    <w:t>7、键鼠套装</w:t>
                  </w:r>
                </w:p>
              </w:tc>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台</w:t>
                  </w:r>
                </w:p>
              </w:tc>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6</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教考一体终端</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【视频采集终端】</w:t>
                  </w:r>
                  <w:r>
                    <w:br/>
                  </w:r>
                  <w:r>
                    <w:rPr>
                      <w:rFonts w:ascii="仿宋_GB2312" w:hAnsi="仿宋_GB2312" w:cs="仿宋_GB2312" w:eastAsia="仿宋_GB2312"/>
                      <w:sz w:val="18"/>
                      <w:color w:val="000000"/>
                    </w:rPr>
                    <w:t>1、同时支持</w:t>
                  </w:r>
                  <w:r>
                    <w:rPr>
                      <w:rFonts w:ascii="仿宋_GB2312" w:hAnsi="仿宋_GB2312" w:cs="仿宋_GB2312" w:eastAsia="仿宋_GB2312"/>
                      <w:sz w:val="18"/>
                      <w:color w:val="000000"/>
                    </w:rPr>
                    <w:t>不低于</w:t>
                  </w:r>
                  <w:r>
                    <w:rPr>
                      <w:rFonts w:ascii="仿宋_GB2312" w:hAnsi="仿宋_GB2312" w:cs="仿宋_GB2312" w:eastAsia="仿宋_GB2312"/>
                      <w:sz w:val="18"/>
                      <w:color w:val="000000"/>
                    </w:rPr>
                    <w:t>三路视频采集；</w:t>
                  </w:r>
                  <w:r>
                    <w:br/>
                  </w:r>
                  <w:r>
                    <w:rPr>
                      <w:rFonts w:ascii="仿宋_GB2312" w:hAnsi="仿宋_GB2312" w:cs="仿宋_GB2312" w:eastAsia="仿宋_GB2312"/>
                      <w:sz w:val="18"/>
                      <w:color w:val="000000"/>
                    </w:rPr>
                    <w:t>2、像素≥400万，最大分辨率：</w:t>
                  </w:r>
                  <w:r>
                    <w:rPr>
                      <w:rFonts w:ascii="仿宋_GB2312" w:hAnsi="仿宋_GB2312" w:cs="仿宋_GB2312" w:eastAsia="仿宋_GB2312"/>
                      <w:sz w:val="18"/>
                      <w:color w:val="000000"/>
                    </w:rPr>
                    <w:t>不低于</w:t>
                  </w:r>
                  <w:r>
                    <w:rPr>
                      <w:rFonts w:ascii="仿宋_GB2312" w:hAnsi="仿宋_GB2312" w:cs="仿宋_GB2312" w:eastAsia="仿宋_GB2312"/>
                      <w:sz w:val="18"/>
                      <w:color w:val="000000"/>
                    </w:rPr>
                    <w:t>2592×1944；</w:t>
                  </w:r>
                  <w:r>
                    <w:br/>
                  </w:r>
                  <w:r>
                    <w:rPr>
                      <w:rFonts w:ascii="仿宋_GB2312" w:hAnsi="仿宋_GB2312" w:cs="仿宋_GB2312" w:eastAsia="仿宋_GB2312"/>
                      <w:sz w:val="18"/>
                      <w:color w:val="000000"/>
                    </w:rPr>
                    <w:t>3、视频压缩标准：主码流：H.265/H.264子码流：H.265/H.264/MJPEG</w:t>
                  </w:r>
                  <w:r>
                    <w:br/>
                  </w:r>
                  <w:r>
                    <w:rPr>
                      <w:rFonts w:ascii="仿宋_GB2312" w:hAnsi="仿宋_GB2312" w:cs="仿宋_GB2312" w:eastAsia="仿宋_GB2312"/>
                      <w:sz w:val="18"/>
                      <w:color w:val="000000"/>
                    </w:rPr>
                    <w:t>第三码流：</w:t>
                  </w:r>
                  <w:r>
                    <w:rPr>
                      <w:rFonts w:ascii="仿宋_GB2312" w:hAnsi="仿宋_GB2312" w:cs="仿宋_GB2312" w:eastAsia="仿宋_GB2312"/>
                      <w:sz w:val="18"/>
                      <w:color w:val="000000"/>
                    </w:rPr>
                    <w:t>H.265/H.264。</w:t>
                  </w:r>
                  <w:r>
                    <w:br/>
                  </w:r>
                  <w:r>
                    <w:rPr>
                      <w:rFonts w:ascii="仿宋_GB2312" w:hAnsi="仿宋_GB2312" w:cs="仿宋_GB2312" w:eastAsia="仿宋_GB2312"/>
                      <w:sz w:val="18"/>
                      <w:color w:val="000000"/>
                    </w:rPr>
                    <w:t>4、同时支持：移动侦测，遮挡报警，网络断开，IP地址冲突，非法访问报警；</w:t>
                  </w:r>
                  <w:r>
                    <w:br/>
                  </w:r>
                  <w:r>
                    <w:rPr>
                      <w:rFonts w:ascii="仿宋_GB2312" w:hAnsi="仿宋_GB2312" w:cs="仿宋_GB2312" w:eastAsia="仿宋_GB2312"/>
                      <w:sz w:val="18"/>
                      <w:color w:val="000000"/>
                    </w:rPr>
                    <w:t>5、启动及工作温湿度，</w:t>
                  </w:r>
                  <w:r>
                    <w:rPr>
                      <w:rFonts w:ascii="仿宋_GB2312" w:hAnsi="仿宋_GB2312" w:cs="仿宋_GB2312" w:eastAsia="仿宋_GB2312"/>
                      <w:sz w:val="18"/>
                      <w:color w:val="000000"/>
                    </w:rPr>
                    <w:t>不少于</w:t>
                  </w:r>
                  <w:r>
                    <w:rPr>
                      <w:rFonts w:ascii="仿宋_GB2312" w:hAnsi="仿宋_GB2312" w:cs="仿宋_GB2312" w:eastAsia="仿宋_GB2312"/>
                      <w:sz w:val="18"/>
                      <w:color w:val="000000"/>
                    </w:rPr>
                    <w:t>-30 ℃~60 ℃，湿度小于95%（无凝结）</w:t>
                  </w:r>
                  <w:r>
                    <w:br/>
                  </w:r>
                  <w:r>
                    <w:rPr>
                      <w:rFonts w:ascii="仿宋_GB2312" w:hAnsi="仿宋_GB2312" w:cs="仿宋_GB2312" w:eastAsia="仿宋_GB2312"/>
                      <w:sz w:val="18"/>
                      <w:color w:val="000000"/>
                    </w:rPr>
                    <w:t>【显示采集终端】</w:t>
                  </w:r>
                  <w:r>
                    <w:br/>
                  </w:r>
                  <w:r>
                    <w:rPr>
                      <w:rFonts w:ascii="仿宋_GB2312" w:hAnsi="仿宋_GB2312" w:cs="仿宋_GB2312" w:eastAsia="仿宋_GB2312"/>
                      <w:sz w:val="18"/>
                      <w:color w:val="000000"/>
                    </w:rPr>
                    <w:t>1、处理器：</w:t>
                  </w:r>
                  <w:r>
                    <w:rPr>
                      <w:rFonts w:ascii="仿宋_GB2312" w:hAnsi="仿宋_GB2312" w:cs="仿宋_GB2312" w:eastAsia="仿宋_GB2312"/>
                      <w:sz w:val="18"/>
                      <w:color w:val="000000"/>
                    </w:rPr>
                    <w:t>不少于</w:t>
                  </w:r>
                  <w:r>
                    <w:rPr>
                      <w:rFonts w:ascii="仿宋_GB2312" w:hAnsi="仿宋_GB2312" w:cs="仿宋_GB2312" w:eastAsia="仿宋_GB2312"/>
                      <w:sz w:val="18"/>
                      <w:color w:val="000000"/>
                    </w:rPr>
                    <w:t>6核处理器、 频率≥2.2GHz</w:t>
                  </w:r>
                  <w:r>
                    <w:br/>
                  </w:r>
                  <w:r>
                    <w:rPr>
                      <w:rFonts w:ascii="仿宋_GB2312" w:hAnsi="仿宋_GB2312" w:cs="仿宋_GB2312" w:eastAsia="仿宋_GB2312"/>
                      <w:sz w:val="18"/>
                      <w:color w:val="000000"/>
                    </w:rPr>
                    <w:t>2、存储：≥4G RAM+32G存储；</w:t>
                  </w:r>
                  <w:r>
                    <w:br/>
                  </w:r>
                  <w:r>
                    <w:rPr>
                      <w:rFonts w:ascii="仿宋_GB2312" w:hAnsi="仿宋_GB2312" w:cs="仿宋_GB2312" w:eastAsia="仿宋_GB2312"/>
                      <w:sz w:val="18"/>
                      <w:color w:val="000000"/>
                    </w:rPr>
                    <w:t>3、显示终端不小于343*193mm；</w:t>
                  </w:r>
                  <w:r>
                    <w:br/>
                  </w:r>
                  <w:r>
                    <w:rPr>
                      <w:rFonts w:ascii="仿宋_GB2312" w:hAnsi="仿宋_GB2312" w:cs="仿宋_GB2312" w:eastAsia="仿宋_GB2312"/>
                      <w:sz w:val="18"/>
                      <w:color w:val="000000"/>
                    </w:rPr>
                    <w:t>4、前置摄像头≥500W</w:t>
                  </w:r>
                  <w:r>
                    <w:br/>
                  </w:r>
                  <w:r>
                    <w:rPr>
                      <w:rFonts w:ascii="仿宋_GB2312" w:hAnsi="仿宋_GB2312" w:cs="仿宋_GB2312" w:eastAsia="仿宋_GB2312"/>
                      <w:sz w:val="18"/>
                      <w:color w:val="000000"/>
                    </w:rPr>
                    <w:t>【基础集成系统】</w:t>
                  </w:r>
                  <w:r>
                    <w:br/>
                  </w:r>
                  <w:r>
                    <w:rPr>
                      <w:rFonts w:ascii="仿宋_GB2312" w:hAnsi="仿宋_GB2312" w:cs="仿宋_GB2312" w:eastAsia="仿宋_GB2312"/>
                      <w:sz w:val="18"/>
                      <w:color w:val="000000"/>
                    </w:rPr>
                    <w:t>1、便携式设计；</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、顶拍侧拍采集终端可以折叠收纳与展开；其中顶拍内控高度</w:t>
                  </w:r>
                  <w:r>
                    <w:rPr>
                      <w:rFonts w:ascii="仿宋_GB2312" w:hAnsi="仿宋_GB2312" w:cs="仿宋_GB2312" w:eastAsia="仿宋_GB2312"/>
                      <w:sz w:val="18"/>
                      <w:color w:val="000000"/>
                    </w:rPr>
                    <w:t>≥690mm高；</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、整体采用压铸铝合金</w:t>
                  </w:r>
                  <w:r>
                    <w:rPr>
                      <w:rFonts w:ascii="仿宋_GB2312" w:hAnsi="仿宋_GB2312" w:cs="仿宋_GB2312" w:eastAsia="仿宋_GB2312"/>
                      <w:sz w:val="18"/>
                      <w:color w:val="000000"/>
                    </w:rPr>
                    <w:t>+塑料材质。</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台</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24</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7</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教学智慧终端</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1、处理器：主频≥2.0GHz， ≥8核CPU</w:t>
                  </w:r>
                  <w:r>
                    <w:br/>
                  </w:r>
                  <w:r>
                    <w:rPr>
                      <w:rFonts w:ascii="仿宋_GB2312" w:hAnsi="仿宋_GB2312" w:cs="仿宋_GB2312" w:eastAsia="仿宋_GB2312"/>
                      <w:sz w:val="18"/>
                      <w:color w:val="000000"/>
                    </w:rPr>
                    <w:t>2、屏幕： ≥10英寸IPS触摸屏 ，分辨率 ≥（1920×1200 像素）</w:t>
                  </w:r>
                  <w:r>
                    <w:br/>
                  </w:r>
                  <w:r>
                    <w:rPr>
                      <w:rFonts w:ascii="仿宋_GB2312" w:hAnsi="仿宋_GB2312" w:cs="仿宋_GB2312" w:eastAsia="仿宋_GB2312"/>
                      <w:sz w:val="18"/>
                      <w:color w:val="000000"/>
                    </w:rPr>
                    <w:t>3、内存：运行内存≥6G，存储容量≥128G</w:t>
                  </w:r>
                  <w:r>
                    <w:br/>
                  </w:r>
                  <w:r>
                    <w:rPr>
                      <w:rFonts w:ascii="仿宋_GB2312" w:hAnsi="仿宋_GB2312" w:cs="仿宋_GB2312" w:eastAsia="仿宋_GB2312"/>
                      <w:sz w:val="18"/>
                      <w:color w:val="000000"/>
                    </w:rPr>
                    <w:t>4、电池：</w:t>
                  </w:r>
                  <w:r>
                    <w:rPr>
                      <w:rFonts w:ascii="仿宋_GB2312" w:hAnsi="仿宋_GB2312" w:cs="仿宋_GB2312" w:eastAsia="仿宋_GB2312"/>
                      <w:sz w:val="18"/>
                      <w:color w:val="000000"/>
                    </w:rPr>
                    <w:t>支持连续工作</w:t>
                  </w:r>
                  <w:r>
                    <w:rPr>
                      <w:rFonts w:ascii="仿宋_GB2312" w:hAnsi="仿宋_GB2312" w:cs="仿宋_GB2312" w:eastAsia="仿宋_GB2312"/>
                      <w:sz w:val="18"/>
                      <w:color w:val="000000"/>
                    </w:rPr>
                    <w:t>≥</w:t>
                  </w:r>
                  <w:r>
                    <w:rPr>
                      <w:rFonts w:ascii="仿宋_GB2312" w:hAnsi="仿宋_GB2312" w:cs="仿宋_GB2312" w:eastAsia="仿宋_GB2312"/>
                      <w:sz w:val="18"/>
                      <w:color w:val="000000"/>
                    </w:rPr>
                    <w:t>8h</w:t>
                  </w:r>
                  <w:r>
                    <w:br/>
                  </w:r>
                  <w:r>
                    <w:rPr>
                      <w:rFonts w:ascii="仿宋_GB2312" w:hAnsi="仿宋_GB2312" w:cs="仿宋_GB2312" w:eastAsia="仿宋_GB2312"/>
                      <w:sz w:val="18"/>
                      <w:color w:val="000000"/>
                    </w:rPr>
                    <w:t>5、WIFI：支持2.4 GHz 和 5 GHz双频段</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台</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8</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无线投屏器</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1、高清无线投屏器，支持扫码连接，4K高清</w:t>
                  </w:r>
                  <w:r>
                    <w:br/>
                  </w:r>
                  <w:r>
                    <w:rPr>
                      <w:rFonts w:ascii="仿宋_GB2312" w:hAnsi="仿宋_GB2312" w:cs="仿宋_GB2312" w:eastAsia="仿宋_GB2312"/>
                      <w:sz w:val="18"/>
                      <w:color w:val="000000"/>
                    </w:rPr>
                    <w:t>2、支持手机、平板，支持Android、iOS、windows等多系统。</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台</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9</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无线</w:t>
                  </w:r>
                  <w:r>
                    <w:rPr>
                      <w:rFonts w:ascii="仿宋_GB2312" w:hAnsi="仿宋_GB2312" w:cs="仿宋_GB2312" w:eastAsia="仿宋_GB2312"/>
                      <w:sz w:val="18"/>
                      <w:color w:val="000000"/>
                    </w:rPr>
                    <w:t>AP</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1、频段：双频</w:t>
                  </w:r>
                  <w:r>
                    <w:br/>
                  </w:r>
                  <w:r>
                    <w:rPr>
                      <w:rFonts w:ascii="仿宋_GB2312" w:hAnsi="仿宋_GB2312" w:cs="仿宋_GB2312" w:eastAsia="仿宋_GB2312"/>
                      <w:sz w:val="18"/>
                      <w:color w:val="000000"/>
                    </w:rPr>
                    <w:t xml:space="preserve">2、无线协议：Wi-Fi </w:t>
                  </w:r>
                  <w:r>
                    <w:br/>
                  </w:r>
                  <w:r>
                    <w:rPr>
                      <w:rFonts w:ascii="仿宋_GB2312" w:hAnsi="仿宋_GB2312" w:cs="仿宋_GB2312" w:eastAsia="仿宋_GB2312"/>
                      <w:sz w:val="18"/>
                      <w:color w:val="000000"/>
                    </w:rPr>
                    <w:t>3、WAN接入口：千兆网口</w:t>
                  </w:r>
                  <w:r>
                    <w:br/>
                  </w:r>
                  <w:r>
                    <w:rPr>
                      <w:rFonts w:ascii="仿宋_GB2312" w:hAnsi="仿宋_GB2312" w:cs="仿宋_GB2312" w:eastAsia="仿宋_GB2312"/>
                      <w:sz w:val="18"/>
                      <w:color w:val="000000"/>
                    </w:rPr>
                    <w:t>4、LAN口数量：≥8个</w:t>
                  </w:r>
                  <w:r>
                    <w:br/>
                  </w:r>
                  <w:r>
                    <w:rPr>
                      <w:rFonts w:ascii="仿宋_GB2312" w:hAnsi="仿宋_GB2312" w:cs="仿宋_GB2312" w:eastAsia="仿宋_GB2312"/>
                      <w:sz w:val="18"/>
                      <w:color w:val="000000"/>
                    </w:rPr>
                    <w:t>5、无线速率：3000M</w:t>
                  </w:r>
                  <w:r>
                    <w:br/>
                  </w:r>
                  <w:r>
                    <w:rPr>
                      <w:rFonts w:ascii="仿宋_GB2312" w:hAnsi="仿宋_GB2312" w:cs="仿宋_GB2312" w:eastAsia="仿宋_GB2312"/>
                      <w:sz w:val="18"/>
                      <w:color w:val="000000"/>
                    </w:rPr>
                    <w:t>6、总带机量：151-200终端</w:t>
                  </w:r>
                  <w:r>
                    <w:br/>
                  </w:r>
                  <w:r>
                    <w:rPr>
                      <w:rFonts w:ascii="仿宋_GB2312" w:hAnsi="仿宋_GB2312" w:cs="仿宋_GB2312" w:eastAsia="仿宋_GB2312"/>
                      <w:sz w:val="18"/>
                      <w:color w:val="000000"/>
                    </w:rPr>
                    <w:t>7、防火墙：支持防火墙</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台</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10</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AP供电单元</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POE供电模块</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台</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11</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交换机</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1、性能：整机交换容量：≥240Gbps；转发性能：≥78Mpps</w:t>
                  </w:r>
                  <w:r>
                    <w:br/>
                  </w:r>
                  <w:r>
                    <w:rPr>
                      <w:rFonts w:ascii="仿宋_GB2312" w:hAnsi="仿宋_GB2312" w:cs="仿宋_GB2312" w:eastAsia="仿宋_GB2312"/>
                      <w:sz w:val="18"/>
                      <w:color w:val="000000"/>
                    </w:rPr>
                    <w:t>2、端口：≥48个10/100/1000Base-T以太网端口；≥4个1000Base-X以太网端口</w:t>
                  </w:r>
                  <w:r>
                    <w:br/>
                  </w:r>
                  <w:r>
                    <w:rPr>
                      <w:rFonts w:ascii="仿宋_GB2312" w:hAnsi="仿宋_GB2312" w:cs="仿宋_GB2312" w:eastAsia="仿宋_GB2312"/>
                      <w:sz w:val="18"/>
                      <w:color w:val="000000"/>
                    </w:rPr>
                    <w:t>3、支持LLDP；静态MAC配置；支持MAC地址学习数目限制；支持端口镜像和流镜像功能；支持端口聚合；支持端口隔离；支持STP/RSTP/MSTP；支持IEEE 802.3ad（动态链路聚合）、静态端口聚合</w:t>
                  </w:r>
                  <w:r>
                    <w:br/>
                  </w:r>
                  <w:r>
                    <w:rPr>
                      <w:rFonts w:ascii="仿宋_GB2312" w:hAnsi="仿宋_GB2312" w:cs="仿宋_GB2312" w:eastAsia="仿宋_GB2312"/>
                      <w:sz w:val="18"/>
                      <w:color w:val="000000"/>
                    </w:rPr>
                    <w:t>4、支持DHCP Relay；支持DHCP Client；支持DHCP Snooping；支持DHCP Snooping Option82</w:t>
                  </w:r>
                  <w:r>
                    <w:br/>
                  </w:r>
                  <w:r>
                    <w:rPr>
                      <w:rFonts w:ascii="仿宋_GB2312" w:hAnsi="仿宋_GB2312" w:cs="仿宋_GB2312" w:eastAsia="仿宋_GB2312"/>
                      <w:sz w:val="18"/>
                      <w:color w:val="000000"/>
                    </w:rPr>
                    <w:t>5、支持用户分级管理和口令保护；支持SSHv2，为用户登录提供安全加密通道；支持SSL，保障数据传输安全；支持可控IP地址的FTP登录和口令机制；支持防Dos攻击；支持MAC地址限制</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台</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12</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实验凳</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rPr>
                    <w:t>钢木结构，方凳</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个</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80"/>
                    <w:jc w:val="both"/>
                  </w:pPr>
                  <w:r>
                    <w:rPr>
                      <w:rFonts w:ascii="仿宋_GB2312" w:hAnsi="仿宋_GB2312" w:cs="仿宋_GB2312" w:eastAsia="仿宋_GB2312"/>
                      <w:sz w:val="18"/>
                      <w:color w:val="000000"/>
                    </w:rPr>
                    <w:t>56</w:t>
                  </w:r>
                </w:p>
              </w:tc>
            </w:tr>
            <w:tr>
              <w:tc>
                <w:tcPr>
                  <w:tcW w:type="dxa" w:w="18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8"/>
                      <w:b/>
                      <w:color w:val="000000"/>
                    </w:rPr>
                    <w:t>三、安装、调试及培训</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p>
              </w:tc>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网络布线</w:t>
                  </w:r>
                </w:p>
              </w:tc>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超五类网络布线。（实验台内部所需的电源线、网线、水晶头等耗材、布置网线等工作）</w:t>
                  </w:r>
                </w:p>
              </w:tc>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项</w:t>
                  </w:r>
                </w:p>
              </w:tc>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14</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安装调试</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工程师现场设备安装及软件环境调试</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项</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1</w:t>
                  </w:r>
                </w:p>
              </w:tc>
            </w:tr>
          </w:tbl>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四、生物考场</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74"/>
              <w:gridCol w:w="237"/>
              <w:gridCol w:w="1205"/>
              <w:gridCol w:w="126"/>
              <w:gridCol w:w="108"/>
            </w:tblGrid>
            <w:tr>
              <w:tc>
                <w:tcPr>
                  <w:tcW w:type="dxa" w:w="185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b/>
                      <w:color w:val="000000"/>
                    </w:rPr>
                    <w:t>四、生物考场</w:t>
                  </w:r>
                </w:p>
              </w:tc>
            </w:tr>
            <w:tr>
              <w:tc>
                <w:tcPr>
                  <w:tcW w:type="dxa" w:w="185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8"/>
                      <w:b/>
                      <w:color w:val="000000"/>
                    </w:rPr>
                    <w:t>一、考场实验操作教考管理平台软件</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b/>
                      <w:color w:val="000000"/>
                    </w:rPr>
                    <w:t>序号</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b/>
                      <w:color w:val="000000"/>
                    </w:rPr>
                    <w:t>名称</w:t>
                  </w:r>
                </w:p>
              </w:tc>
              <w:tc>
                <w:tcPr>
                  <w:tcW w:type="dxa" w:w="1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b/>
                      <w:color w:val="000000"/>
                    </w:rPr>
                    <w:t>技术参数</w:t>
                  </w:r>
                </w:p>
              </w:tc>
              <w:tc>
                <w:tcPr>
                  <w:tcW w:type="dxa" w:w="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单位</w:t>
                  </w:r>
                </w:p>
              </w:tc>
              <w:tc>
                <w:tcPr>
                  <w:tcW w:type="dxa" w:w="1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b/>
                      <w:color w:val="000000"/>
                    </w:rPr>
                    <w:t>数量</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rPr>
                    <w:t>1</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实验考试监考管理系统</w:t>
                  </w: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【角色管理】</w:t>
                  </w:r>
                  <w:r>
                    <w:br/>
                  </w:r>
                  <w:r>
                    <w:rPr>
                      <w:rFonts w:ascii="仿宋_GB2312" w:hAnsi="仿宋_GB2312" w:cs="仿宋_GB2312" w:eastAsia="仿宋_GB2312"/>
                      <w:sz w:val="18"/>
                    </w:rPr>
                    <w:t>支持管理员增、删、改、相关角色信息，设定角色类型，状态及权限。</w:t>
                  </w:r>
                  <w:r>
                    <w:br/>
                  </w:r>
                  <w:r>
                    <w:rPr>
                      <w:rFonts w:ascii="仿宋_GB2312" w:hAnsi="仿宋_GB2312" w:cs="仿宋_GB2312" w:eastAsia="仿宋_GB2312"/>
                      <w:sz w:val="18"/>
                    </w:rPr>
                    <w:t>【用户管理】</w:t>
                  </w:r>
                  <w:r>
                    <w:br/>
                  </w:r>
                  <w:r>
                    <w:rPr>
                      <w:rFonts w:ascii="仿宋_GB2312" w:hAnsi="仿宋_GB2312" w:cs="仿宋_GB2312" w:eastAsia="仿宋_GB2312"/>
                      <w:sz w:val="18"/>
                    </w:rPr>
                    <w:t>支持管理员增、删、改、相关用户信息。</w:t>
                  </w:r>
                  <w:r>
                    <w:br/>
                  </w:r>
                  <w:r>
                    <w:rPr>
                      <w:rFonts w:ascii="仿宋_GB2312" w:hAnsi="仿宋_GB2312" w:cs="仿宋_GB2312" w:eastAsia="仿宋_GB2312"/>
                      <w:sz w:val="18"/>
                    </w:rPr>
                    <w:t>【菜单管理】</w:t>
                  </w:r>
                  <w:r>
                    <w:br/>
                  </w:r>
                  <w:r>
                    <w:rPr>
                      <w:rFonts w:ascii="仿宋_GB2312" w:hAnsi="仿宋_GB2312" w:cs="仿宋_GB2312" w:eastAsia="仿宋_GB2312"/>
                      <w:sz w:val="18"/>
                    </w:rPr>
                    <w:t>支持管理员增、删、改、查相关菜单信息，可修改菜单名称和顺序。</w:t>
                  </w:r>
                  <w:r>
                    <w:br/>
                  </w:r>
                  <w:r>
                    <w:rPr>
                      <w:rFonts w:ascii="仿宋_GB2312" w:hAnsi="仿宋_GB2312" w:cs="仿宋_GB2312" w:eastAsia="仿宋_GB2312"/>
                      <w:sz w:val="18"/>
                    </w:rPr>
                    <w:t>▲</w:t>
                  </w:r>
                  <w:r>
                    <w:rPr>
                      <w:rFonts w:ascii="仿宋_GB2312" w:hAnsi="仿宋_GB2312" w:cs="仿宋_GB2312" w:eastAsia="仿宋_GB2312"/>
                      <w:sz w:val="18"/>
                    </w:rPr>
                    <w:t>【实验室管理】</w:t>
                  </w:r>
                  <w:r>
                    <w:br/>
                  </w:r>
                  <w:r>
                    <w:rPr>
                      <w:rFonts w:ascii="仿宋_GB2312" w:hAnsi="仿宋_GB2312" w:cs="仿宋_GB2312" w:eastAsia="仿宋_GB2312"/>
                      <w:sz w:val="18"/>
                    </w:rPr>
                    <w:t>支持管理员增、删、改、查相关实验室信息，可配置实验室</w:t>
                  </w:r>
                  <w:r>
                    <w:rPr>
                      <w:rFonts w:ascii="仿宋_GB2312" w:hAnsi="仿宋_GB2312" w:cs="仿宋_GB2312" w:eastAsia="仿宋_GB2312"/>
                      <w:sz w:val="18"/>
                    </w:rPr>
                    <w:t>IP信息及绑定终端摄像头IP信息，可查看实验室全摄像头画面，可一键导入导出摄像头配置文件。</w:t>
                  </w:r>
                  <w:r>
                    <w:br/>
                  </w:r>
                  <w:r>
                    <w:rPr>
                      <w:rFonts w:ascii="仿宋_GB2312" w:hAnsi="仿宋_GB2312" w:cs="仿宋_GB2312" w:eastAsia="仿宋_GB2312"/>
                      <w:sz w:val="18"/>
                    </w:rPr>
                    <w:t>▲</w:t>
                  </w:r>
                  <w:r>
                    <w:rPr>
                      <w:rFonts w:ascii="仿宋_GB2312" w:hAnsi="仿宋_GB2312" w:cs="仿宋_GB2312" w:eastAsia="仿宋_GB2312"/>
                      <w:sz w:val="18"/>
                    </w:rPr>
                    <w:t>【服务器管理】</w:t>
                  </w:r>
                  <w:r>
                    <w:br/>
                  </w:r>
                  <w:r>
                    <w:rPr>
                      <w:rFonts w:ascii="仿宋_GB2312" w:hAnsi="仿宋_GB2312" w:cs="仿宋_GB2312" w:eastAsia="仿宋_GB2312"/>
                      <w:sz w:val="18"/>
                    </w:rPr>
                    <w:t>支持管理员查看服务器</w:t>
                  </w:r>
                  <w:r>
                    <w:rPr>
                      <w:rFonts w:ascii="仿宋_GB2312" w:hAnsi="仿宋_GB2312" w:cs="仿宋_GB2312" w:eastAsia="仿宋_GB2312"/>
                      <w:sz w:val="18"/>
                    </w:rPr>
                    <w:t>CPU使用率、内存占用率及磁盘占用率</w:t>
                  </w:r>
                  <w:r>
                    <w:rPr>
                      <w:rFonts w:ascii="仿宋_GB2312" w:hAnsi="仿宋_GB2312" w:cs="仿宋_GB2312" w:eastAsia="仿宋_GB2312"/>
                      <w:sz w:val="18"/>
                    </w:rPr>
                    <w:t>等</w:t>
                  </w:r>
                  <w:r>
                    <w:rPr>
                      <w:rFonts w:ascii="仿宋_GB2312" w:hAnsi="仿宋_GB2312" w:cs="仿宋_GB2312" w:eastAsia="仿宋_GB2312"/>
                      <w:sz w:val="18"/>
                    </w:rPr>
                    <w:t>当前使用情况。</w:t>
                  </w:r>
                  <w:r>
                    <w:br/>
                  </w:r>
                  <w:r>
                    <w:rPr>
                      <w:rFonts w:ascii="仿宋_GB2312" w:hAnsi="仿宋_GB2312" w:cs="仿宋_GB2312" w:eastAsia="仿宋_GB2312"/>
                      <w:sz w:val="18"/>
                    </w:rPr>
                    <w:t>【考试导入管理】</w:t>
                  </w:r>
                  <w:r>
                    <w:br/>
                  </w:r>
                  <w:r>
                    <w:rPr>
                      <w:rFonts w:ascii="仿宋_GB2312" w:hAnsi="仿宋_GB2312" w:cs="仿宋_GB2312" w:eastAsia="仿宋_GB2312"/>
                      <w:sz w:val="18"/>
                    </w:rPr>
                    <w:t>支持管理员选择</w:t>
                  </w:r>
                  <w:r>
                    <w:rPr>
                      <w:rFonts w:ascii="仿宋_GB2312" w:hAnsi="仿宋_GB2312" w:cs="仿宋_GB2312" w:eastAsia="仿宋_GB2312"/>
                      <w:sz w:val="18"/>
                    </w:rPr>
                    <w:t>在线导入及本地上传</w:t>
                  </w:r>
                  <w:r>
                    <w:rPr>
                      <w:rFonts w:ascii="仿宋_GB2312" w:hAnsi="仿宋_GB2312" w:cs="仿宋_GB2312" w:eastAsia="仿宋_GB2312"/>
                      <w:sz w:val="18"/>
                    </w:rPr>
                    <w:t>两种及以上方式导入考试数据包。</w:t>
                  </w:r>
                  <w:r>
                    <w:br/>
                  </w:r>
                  <w:r>
                    <w:rPr>
                      <w:rFonts w:ascii="仿宋_GB2312" w:hAnsi="仿宋_GB2312" w:cs="仿宋_GB2312" w:eastAsia="仿宋_GB2312"/>
                      <w:sz w:val="18"/>
                    </w:rPr>
                    <w:t>【配置管理】</w:t>
                  </w:r>
                  <w:r>
                    <w:br/>
                  </w:r>
                  <w:r>
                    <w:rPr>
                      <w:rFonts w:ascii="仿宋_GB2312" w:hAnsi="仿宋_GB2312" w:cs="仿宋_GB2312" w:eastAsia="仿宋_GB2312"/>
                      <w:sz w:val="18"/>
                    </w:rPr>
                    <w:t>支持管理员配置考生验证方式，支持</w:t>
                  </w:r>
                  <w:r>
                    <w:rPr>
                      <w:rFonts w:ascii="仿宋_GB2312" w:hAnsi="仿宋_GB2312" w:cs="仿宋_GB2312" w:eastAsia="仿宋_GB2312"/>
                      <w:sz w:val="18"/>
                    </w:rPr>
                    <w:t>准考证验证及人脸验证</w:t>
                  </w:r>
                  <w:r>
                    <w:rPr>
                      <w:rFonts w:ascii="仿宋_GB2312" w:hAnsi="仿宋_GB2312" w:cs="仿宋_GB2312" w:eastAsia="仿宋_GB2312"/>
                      <w:sz w:val="18"/>
                    </w:rPr>
                    <w:t>两种及以上方式。</w:t>
                  </w:r>
                  <w:r>
                    <w:br/>
                  </w:r>
                  <w:r>
                    <w:rPr>
                      <w:rFonts w:ascii="仿宋_GB2312" w:hAnsi="仿宋_GB2312" w:cs="仿宋_GB2312" w:eastAsia="仿宋_GB2312"/>
                      <w:sz w:val="18"/>
                    </w:rPr>
                    <w:t>【视频存储】</w:t>
                  </w:r>
                  <w:r>
                    <w:br/>
                  </w:r>
                  <w:r>
                    <w:rPr>
                      <w:rFonts w:ascii="仿宋_GB2312" w:hAnsi="仿宋_GB2312" w:cs="仿宋_GB2312" w:eastAsia="仿宋_GB2312"/>
                      <w:sz w:val="18"/>
                    </w:rPr>
                    <w:t>支持将考试视频存储在本地服务器，也支持将视频上传至指定汇聚点存储服务。</w:t>
                  </w:r>
                  <w:r>
                    <w:br/>
                  </w:r>
                  <w:r>
                    <w:rPr>
                      <w:rFonts w:ascii="仿宋_GB2312" w:hAnsi="仿宋_GB2312" w:cs="仿宋_GB2312" w:eastAsia="仿宋_GB2312"/>
                      <w:sz w:val="18"/>
                    </w:rPr>
                    <w:t>【终端控制】</w:t>
                  </w:r>
                  <w:r>
                    <w:br/>
                  </w:r>
                  <w:r>
                    <w:rPr>
                      <w:rFonts w:ascii="仿宋_GB2312" w:hAnsi="仿宋_GB2312" w:cs="仿宋_GB2312" w:eastAsia="仿宋_GB2312"/>
                      <w:sz w:val="18"/>
                    </w:rPr>
                    <w:t>1、支持对考试APP进行批量的启动、关闭、重启等操作。</w:t>
                  </w:r>
                  <w:r>
                    <w:br/>
                  </w:r>
                  <w:r>
                    <w:rPr>
                      <w:rFonts w:ascii="仿宋_GB2312" w:hAnsi="仿宋_GB2312" w:cs="仿宋_GB2312" w:eastAsia="仿宋_GB2312"/>
                      <w:sz w:val="18"/>
                    </w:rPr>
                    <w:t>系统能够检测到摄像头、平板、电子目镜等设备的连接状态。</w:t>
                  </w:r>
                  <w:r>
                    <w:br/>
                  </w:r>
                  <w:r>
                    <w:rPr>
                      <w:rFonts w:ascii="仿宋_GB2312" w:hAnsi="仿宋_GB2312" w:cs="仿宋_GB2312" w:eastAsia="仿宋_GB2312"/>
                      <w:sz w:val="18"/>
                    </w:rPr>
                    <w:t>【发起补考】</w:t>
                  </w:r>
                  <w:r>
                    <w:br/>
                  </w:r>
                  <w:r>
                    <w:rPr>
                      <w:rFonts w:ascii="仿宋_GB2312" w:hAnsi="仿宋_GB2312" w:cs="仿宋_GB2312" w:eastAsia="仿宋_GB2312"/>
                      <w:sz w:val="18"/>
                    </w:rPr>
                    <w:t>支持快速发起补考，勾选补考考生，设定考试时间，即可生成批次进行考核。</w:t>
                  </w:r>
                  <w:r>
                    <w:br/>
                  </w:r>
                  <w:r>
                    <w:rPr>
                      <w:rFonts w:ascii="仿宋_GB2312" w:hAnsi="仿宋_GB2312" w:cs="仿宋_GB2312" w:eastAsia="仿宋_GB2312"/>
                      <w:sz w:val="18"/>
                    </w:rPr>
                    <w:t>【抽签管理】</w:t>
                  </w:r>
                  <w:r>
                    <w:br/>
                  </w:r>
                  <w:r>
                    <w:rPr>
                      <w:rFonts w:ascii="仿宋_GB2312" w:hAnsi="仿宋_GB2312" w:cs="仿宋_GB2312" w:eastAsia="仿宋_GB2312"/>
                      <w:sz w:val="18"/>
                    </w:rPr>
                    <w:t>1、选择方案：系统支持一键选择X/Y方案，来确定学生座位。</w:t>
                  </w:r>
                  <w:r>
                    <w:br/>
                  </w:r>
                  <w:r>
                    <w:rPr>
                      <w:rFonts w:ascii="仿宋_GB2312" w:hAnsi="仿宋_GB2312" w:cs="仿宋_GB2312" w:eastAsia="仿宋_GB2312"/>
                      <w:sz w:val="18"/>
                    </w:rPr>
                    <w:t>2、随机抽签：系统支持一键抽签，来确定学生座位。</w:t>
                  </w:r>
                  <w:r>
                    <w:br/>
                  </w:r>
                  <w:r>
                    <w:rPr>
                      <w:rFonts w:ascii="仿宋_GB2312" w:hAnsi="仿宋_GB2312" w:cs="仿宋_GB2312" w:eastAsia="仿宋_GB2312"/>
                      <w:sz w:val="18"/>
                    </w:rPr>
                    <w:t>3、支持预览、打印抽签结果；</w:t>
                  </w:r>
                  <w:r>
                    <w:br/>
                  </w:r>
                  <w:r>
                    <w:rPr>
                      <w:rFonts w:ascii="仿宋_GB2312" w:hAnsi="仿宋_GB2312" w:cs="仿宋_GB2312" w:eastAsia="仿宋_GB2312"/>
                      <w:sz w:val="18"/>
                    </w:rPr>
                    <w:t>【监考管理】</w:t>
                  </w:r>
                  <w:r>
                    <w:br/>
                  </w:r>
                  <w:r>
                    <w:rPr>
                      <w:rFonts w:ascii="仿宋_GB2312" w:hAnsi="仿宋_GB2312" w:cs="仿宋_GB2312" w:eastAsia="仿宋_GB2312"/>
                      <w:sz w:val="18"/>
                    </w:rPr>
                    <w:t>1、支持查看考点下每个考场的终端录制的实时画面；</w:t>
                  </w:r>
                  <w:r>
                    <w:br/>
                  </w:r>
                  <w:r>
                    <w:rPr>
                      <w:rFonts w:ascii="仿宋_GB2312" w:hAnsi="仿宋_GB2312" w:cs="仿宋_GB2312" w:eastAsia="仿宋_GB2312"/>
                      <w:sz w:val="18"/>
                    </w:rPr>
                    <w:t>2、支持统一切换视角；</w:t>
                  </w:r>
                  <w:r>
                    <w:br/>
                  </w:r>
                  <w:r>
                    <w:rPr>
                      <w:rFonts w:ascii="仿宋_GB2312" w:hAnsi="仿宋_GB2312" w:cs="仿宋_GB2312" w:eastAsia="仿宋_GB2312"/>
                      <w:sz w:val="18"/>
                    </w:rPr>
                    <w:t>3、支持查看每台设备的登录考生信息，包括考生姓名、准考证号、座位号、批次号、场次等；</w:t>
                  </w:r>
                  <w:r>
                    <w:br/>
                  </w:r>
                  <w:r>
                    <w:rPr>
                      <w:rFonts w:ascii="仿宋_GB2312" w:hAnsi="仿宋_GB2312" w:cs="仿宋_GB2312" w:eastAsia="仿宋_GB2312"/>
                      <w:sz w:val="18"/>
                    </w:rPr>
                    <w:t>4、支持重新下发考生验证信息</w:t>
                  </w:r>
                  <w:r>
                    <w:br/>
                  </w:r>
                  <w:r>
                    <w:rPr>
                      <w:rFonts w:ascii="仿宋_GB2312" w:hAnsi="仿宋_GB2312" w:cs="仿宋_GB2312" w:eastAsia="仿宋_GB2312"/>
                      <w:sz w:val="18"/>
                    </w:rPr>
                    <w:t>5、支持查看检测考生视频完整性。</w:t>
                  </w:r>
                  <w:r>
                    <w:br/>
                  </w:r>
                  <w:r>
                    <w:rPr>
                      <w:rFonts w:ascii="仿宋_GB2312" w:hAnsi="仿宋_GB2312" w:cs="仿宋_GB2312" w:eastAsia="仿宋_GB2312"/>
                      <w:sz w:val="18"/>
                    </w:rPr>
                    <w:t>【异常管理】</w:t>
                  </w:r>
                  <w:r>
                    <w:br/>
                  </w:r>
                  <w:r>
                    <w:rPr>
                      <w:rFonts w:ascii="仿宋_GB2312" w:hAnsi="仿宋_GB2312" w:cs="仿宋_GB2312" w:eastAsia="仿宋_GB2312"/>
                      <w:sz w:val="18"/>
                    </w:rPr>
                    <w:t>支持提交缺考、设备异常及违规等异常提交。</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rPr>
                    <w:t>2</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实验考试学生端管理系统</w:t>
                  </w: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【状态显示】</w:t>
                  </w:r>
                  <w:r>
                    <w:br/>
                  </w:r>
                  <w:r>
                    <w:rPr>
                      <w:rFonts w:ascii="仿宋_GB2312" w:hAnsi="仿宋_GB2312" w:cs="仿宋_GB2312" w:eastAsia="仿宋_GB2312"/>
                      <w:sz w:val="18"/>
                    </w:rPr>
                    <w:t>支持显示系统编号及设备链接情况，含服务器及显微镜。</w:t>
                  </w:r>
                  <w:r>
                    <w:br/>
                  </w:r>
                  <w:r>
                    <w:rPr>
                      <w:rFonts w:ascii="仿宋_GB2312" w:hAnsi="仿宋_GB2312" w:cs="仿宋_GB2312" w:eastAsia="仿宋_GB2312"/>
                      <w:sz w:val="18"/>
                    </w:rPr>
                    <w:t>【考生验证】</w:t>
                  </w:r>
                  <w:r>
                    <w:br/>
                  </w:r>
                  <w:r>
                    <w:rPr>
                      <w:rFonts w:ascii="仿宋_GB2312" w:hAnsi="仿宋_GB2312" w:cs="仿宋_GB2312" w:eastAsia="仿宋_GB2312"/>
                      <w:sz w:val="18"/>
                    </w:rPr>
                    <w:t>支持通过准考证验证及人脸验证两种及以上方式进行身份验证。</w:t>
                  </w:r>
                  <w:r>
                    <w:br/>
                  </w:r>
                  <w:r>
                    <w:rPr>
                      <w:rFonts w:ascii="仿宋_GB2312" w:hAnsi="仿宋_GB2312" w:cs="仿宋_GB2312" w:eastAsia="仿宋_GB2312"/>
                      <w:sz w:val="18"/>
                    </w:rPr>
                    <w:t>【考前确认】</w:t>
                  </w:r>
                  <w:r>
                    <w:br/>
                  </w:r>
                  <w:r>
                    <w:rPr>
                      <w:rFonts w:ascii="仿宋_GB2312" w:hAnsi="仿宋_GB2312" w:cs="仿宋_GB2312" w:eastAsia="仿宋_GB2312"/>
                      <w:sz w:val="18"/>
                    </w:rPr>
                    <w:t>1、支持通过终端考前确认考试注意事项及个人信息。</w:t>
                  </w:r>
                  <w:r>
                    <w:br/>
                  </w:r>
                  <w:r>
                    <w:rPr>
                      <w:rFonts w:ascii="仿宋_GB2312" w:hAnsi="仿宋_GB2312" w:cs="仿宋_GB2312" w:eastAsia="仿宋_GB2312"/>
                      <w:sz w:val="18"/>
                    </w:rPr>
                    <w:t>2、支持通过终端考前确认实验清单，确认无误后等候统一开考。</w:t>
                  </w:r>
                  <w:r>
                    <w:br/>
                  </w:r>
                  <w:r>
                    <w:rPr>
                      <w:rFonts w:ascii="仿宋_GB2312" w:hAnsi="仿宋_GB2312" w:cs="仿宋_GB2312" w:eastAsia="仿宋_GB2312"/>
                      <w:sz w:val="18"/>
                    </w:rPr>
                    <w:t>【开始考试】</w:t>
                  </w:r>
                  <w:r>
                    <w:br/>
                  </w:r>
                  <w:r>
                    <w:rPr>
                      <w:rFonts w:ascii="仿宋_GB2312" w:hAnsi="仿宋_GB2312" w:cs="仿宋_GB2312" w:eastAsia="仿宋_GB2312"/>
                      <w:sz w:val="18"/>
                    </w:rPr>
                    <w:t>1、页面显示试题详情及答题区域。</w:t>
                  </w:r>
                  <w:r>
                    <w:br/>
                  </w:r>
                  <w:r>
                    <w:rPr>
                      <w:rFonts w:ascii="仿宋_GB2312" w:hAnsi="仿宋_GB2312" w:cs="仿宋_GB2312" w:eastAsia="仿宋_GB2312"/>
                      <w:sz w:val="18"/>
                    </w:rPr>
                    <w:t>2、支持多种题型包括填空题、选择题、表格题及标注题。</w:t>
                  </w:r>
                  <w:r>
                    <w:br/>
                  </w:r>
                  <w:r>
                    <w:rPr>
                      <w:rFonts w:ascii="仿宋_GB2312" w:hAnsi="仿宋_GB2312" w:cs="仿宋_GB2312" w:eastAsia="仿宋_GB2312"/>
                      <w:sz w:val="18"/>
                    </w:rPr>
                    <w:t>3、支持接入电子目镜，抓拍显微镜画面。</w:t>
                  </w:r>
                  <w:r>
                    <w:br/>
                  </w:r>
                  <w:r>
                    <w:rPr>
                      <w:rFonts w:ascii="仿宋_GB2312" w:hAnsi="仿宋_GB2312" w:cs="仿宋_GB2312" w:eastAsia="仿宋_GB2312"/>
                      <w:sz w:val="18"/>
                    </w:rPr>
                    <w:t>4、支持发生异常后能自动恢复考试，即现场发生异常后 ,学生端重新点击进入程序，学生端可继续考试，答题信息实时保存，无需再次输入。</w:t>
                  </w:r>
                  <w:r>
                    <w:br/>
                  </w:r>
                  <w:r>
                    <w:rPr>
                      <w:rFonts w:ascii="仿宋_GB2312" w:hAnsi="仿宋_GB2312" w:cs="仿宋_GB2312" w:eastAsia="仿宋_GB2312"/>
                      <w:sz w:val="18"/>
                    </w:rPr>
                    <w:t>5、支持考生提前交卷。</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24</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rPr>
                    <w:t>3</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实验教学学生端管理系统</w:t>
                  </w: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【系统登录】</w:t>
                  </w:r>
                  <w:r>
                    <w:br/>
                  </w:r>
                  <w:r>
                    <w:rPr>
                      <w:rFonts w:ascii="仿宋_GB2312" w:hAnsi="仿宋_GB2312" w:cs="仿宋_GB2312" w:eastAsia="仿宋_GB2312"/>
                      <w:sz w:val="18"/>
                    </w:rPr>
                    <w:t>1、支持通过学号密码登录。</w:t>
                  </w:r>
                  <w:r>
                    <w:br/>
                  </w:r>
                  <w:r>
                    <w:rPr>
                      <w:rFonts w:ascii="仿宋_GB2312" w:hAnsi="仿宋_GB2312" w:cs="仿宋_GB2312" w:eastAsia="仿宋_GB2312"/>
                      <w:sz w:val="18"/>
                    </w:rPr>
                    <w:t>2、支持学生在一台设备上登录多个账号，以便课堂进行分组实验</w:t>
                  </w:r>
                  <w:r>
                    <w:br/>
                  </w:r>
                  <w:r>
                    <w:rPr>
                      <w:rFonts w:ascii="仿宋_GB2312" w:hAnsi="仿宋_GB2312" w:cs="仿宋_GB2312" w:eastAsia="仿宋_GB2312"/>
                      <w:sz w:val="18"/>
                    </w:rPr>
                    <w:t>【课堂互动】</w:t>
                  </w:r>
                  <w:r>
                    <w:br/>
                  </w:r>
                  <w:r>
                    <w:rPr>
                      <w:rFonts w:ascii="仿宋_GB2312" w:hAnsi="仿宋_GB2312" w:cs="仿宋_GB2312" w:eastAsia="仿宋_GB2312"/>
                      <w:sz w:val="18"/>
                    </w:rPr>
                    <w:t>1、支持学生参与老师发起的实验。</w:t>
                  </w:r>
                  <w:r>
                    <w:br/>
                  </w:r>
                  <w:r>
                    <w:rPr>
                      <w:rFonts w:ascii="仿宋_GB2312" w:hAnsi="仿宋_GB2312" w:cs="仿宋_GB2312" w:eastAsia="仿宋_GB2312"/>
                      <w:sz w:val="18"/>
                    </w:rPr>
                    <w:t>2、支持学生参与老师发起的问题抢答，题型包含抢答，抽选。</w:t>
                  </w:r>
                  <w:r>
                    <w:br/>
                  </w:r>
                  <w:r>
                    <w:rPr>
                      <w:rFonts w:ascii="仿宋_GB2312" w:hAnsi="仿宋_GB2312" w:cs="仿宋_GB2312" w:eastAsia="仿宋_GB2312"/>
                      <w:sz w:val="18"/>
                    </w:rPr>
                    <w:t>▲</w:t>
                  </w:r>
                  <w:r>
                    <w:rPr>
                      <w:rFonts w:ascii="仿宋_GB2312" w:hAnsi="仿宋_GB2312" w:cs="仿宋_GB2312" w:eastAsia="仿宋_GB2312"/>
                      <w:sz w:val="18"/>
                    </w:rPr>
                    <w:t>【自评互评】</w:t>
                  </w:r>
                  <w:r>
                    <w:br/>
                  </w:r>
                  <w:r>
                    <w:rPr>
                      <w:rFonts w:ascii="仿宋_GB2312" w:hAnsi="仿宋_GB2312" w:cs="仿宋_GB2312" w:eastAsia="仿宋_GB2312"/>
                      <w:sz w:val="18"/>
                    </w:rPr>
                    <w:t>支持学生接收教师下发的实验操作视频进行自评。</w:t>
                  </w:r>
                  <w:r>
                    <w:br/>
                  </w:r>
                  <w:r>
                    <w:rPr>
                      <w:rFonts w:ascii="仿宋_GB2312" w:hAnsi="仿宋_GB2312" w:cs="仿宋_GB2312" w:eastAsia="仿宋_GB2312"/>
                      <w:sz w:val="18"/>
                    </w:rPr>
                    <w:t>▲</w:t>
                  </w:r>
                  <w:r>
                    <w:rPr>
                      <w:rFonts w:ascii="仿宋_GB2312" w:hAnsi="仿宋_GB2312" w:cs="仿宋_GB2312" w:eastAsia="仿宋_GB2312"/>
                      <w:sz w:val="18"/>
                    </w:rPr>
                    <w:t>【实验视频】</w:t>
                  </w:r>
                  <w:r>
                    <w:br/>
                  </w:r>
                  <w:r>
                    <w:rPr>
                      <w:rFonts w:ascii="仿宋_GB2312" w:hAnsi="仿宋_GB2312" w:cs="仿宋_GB2312" w:eastAsia="仿宋_GB2312"/>
                      <w:sz w:val="18"/>
                    </w:rPr>
                    <w:t>支持学生以实验名称筛选实验资源，资源含基础信息、实验视频、仪器耗材、实验步骤、评分要点及注意事项等。</w:t>
                  </w:r>
                  <w:r>
                    <w:br/>
                  </w:r>
                  <w:r>
                    <w:rPr>
                      <w:rFonts w:ascii="仿宋_GB2312" w:hAnsi="仿宋_GB2312" w:cs="仿宋_GB2312" w:eastAsia="仿宋_GB2312"/>
                      <w:sz w:val="18"/>
                    </w:rPr>
                    <w:t>【实验评测】</w:t>
                  </w:r>
                  <w:r>
                    <w:br/>
                  </w:r>
                  <w:r>
                    <w:rPr>
                      <w:rFonts w:ascii="仿宋_GB2312" w:hAnsi="仿宋_GB2312" w:cs="仿宋_GB2312" w:eastAsia="仿宋_GB2312"/>
                      <w:sz w:val="18"/>
                    </w:rPr>
                    <w:t>支持学生自行选择实验，可通过年级、科目、实验名称进行筛选，点击</w:t>
                  </w:r>
                  <w:r>
                    <w:rPr>
                      <w:rFonts w:ascii="仿宋_GB2312" w:hAnsi="仿宋_GB2312" w:cs="仿宋_GB2312" w:eastAsia="仿宋_GB2312"/>
                      <w:sz w:val="18"/>
                    </w:rPr>
                    <w:t>AI评分的实验，有摄像头检测的弹框，所有摄像头打勾，表示摄像头正常工作，完成练习，可查看历史评测报告。</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24</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rPr>
                    <w:t>4</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实验教学教师端管理系统</w:t>
                  </w: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【系统登录】</w:t>
                  </w:r>
                  <w:r>
                    <w:br/>
                  </w:r>
                  <w:r>
                    <w:rPr>
                      <w:rFonts w:ascii="仿宋_GB2312" w:hAnsi="仿宋_GB2312" w:cs="仿宋_GB2312" w:eastAsia="仿宋_GB2312"/>
                      <w:sz w:val="18"/>
                    </w:rPr>
                    <w:t>支持通过账号密码登录。</w:t>
                  </w:r>
                  <w:r>
                    <w:br/>
                  </w:r>
                  <w:r>
                    <w:rPr>
                      <w:rFonts w:ascii="仿宋_GB2312" w:hAnsi="仿宋_GB2312" w:cs="仿宋_GB2312" w:eastAsia="仿宋_GB2312"/>
                      <w:sz w:val="18"/>
                    </w:rPr>
                    <w:t>【上课管理】</w:t>
                  </w:r>
                  <w:r>
                    <w:br/>
                  </w:r>
                  <w:r>
                    <w:rPr>
                      <w:rFonts w:ascii="仿宋_GB2312" w:hAnsi="仿宋_GB2312" w:cs="仿宋_GB2312" w:eastAsia="仿宋_GB2312"/>
                      <w:sz w:val="18"/>
                    </w:rPr>
                    <w:t>1、支持快速选择班级，实验，开始上课。</w:t>
                  </w:r>
                  <w:r>
                    <w:br/>
                  </w:r>
                  <w:r>
                    <w:rPr>
                      <w:rFonts w:ascii="仿宋_GB2312" w:hAnsi="仿宋_GB2312" w:cs="仿宋_GB2312" w:eastAsia="仿宋_GB2312"/>
                      <w:sz w:val="18"/>
                    </w:rPr>
                    <w:t>2、支持查看学生签到情况，修改学生星星数量、统计缺勤情况。</w:t>
                  </w:r>
                  <w:r>
                    <w:br/>
                  </w:r>
                  <w:r>
                    <w:rPr>
                      <w:rFonts w:ascii="仿宋_GB2312" w:hAnsi="仿宋_GB2312" w:cs="仿宋_GB2312" w:eastAsia="仿宋_GB2312"/>
                      <w:sz w:val="18"/>
                    </w:rPr>
                    <w:t>3、支持教师使用移动端进行板书教学，板书内容可实时同步学生端屏。</w:t>
                  </w:r>
                  <w:r>
                    <w:br/>
                  </w:r>
                  <w:r>
                    <w:rPr>
                      <w:rFonts w:ascii="仿宋_GB2312" w:hAnsi="仿宋_GB2312" w:cs="仿宋_GB2312" w:eastAsia="仿宋_GB2312"/>
                      <w:sz w:val="18"/>
                    </w:rPr>
                    <w:t>4、支持将教学资源同屏至学生终端。</w:t>
                  </w:r>
                  <w:r>
                    <w:br/>
                  </w:r>
                  <w:r>
                    <w:rPr>
                      <w:rFonts w:ascii="仿宋_GB2312" w:hAnsi="仿宋_GB2312" w:cs="仿宋_GB2312" w:eastAsia="仿宋_GB2312"/>
                      <w:sz w:val="18"/>
                    </w:rPr>
                    <w:t>5、支持下发实验操作试题，进行实验操作后开启学生自评/分组互评模式，全程录制操作视频，教师可当堂回放点评。</w:t>
                  </w:r>
                  <w:r>
                    <w:br/>
                  </w:r>
                  <w:r>
                    <w:rPr>
                      <w:rFonts w:ascii="仿宋_GB2312" w:hAnsi="仿宋_GB2312" w:cs="仿宋_GB2312" w:eastAsia="仿宋_GB2312"/>
                      <w:sz w:val="18"/>
                    </w:rPr>
                    <w:t>6、支持教师进行互动，可进行随机答题、抢答、测试等多种提问方式，及时反馈学生答题统计结果。</w:t>
                  </w:r>
                  <w:r>
                    <w:br/>
                  </w:r>
                  <w:r>
                    <w:rPr>
                      <w:rFonts w:ascii="仿宋_GB2312" w:hAnsi="仿宋_GB2312" w:cs="仿宋_GB2312" w:eastAsia="仿宋_GB2312"/>
                      <w:sz w:val="18"/>
                    </w:rPr>
                    <w:t>7、支持选择任一实验桌，将操作画面同屏至大小屏，进行学生示范。</w:t>
                  </w:r>
                  <w:r>
                    <w:br/>
                  </w:r>
                  <w:r>
                    <w:rPr>
                      <w:rFonts w:ascii="仿宋_GB2312" w:hAnsi="仿宋_GB2312" w:cs="仿宋_GB2312" w:eastAsia="仿宋_GB2312"/>
                      <w:sz w:val="18"/>
                    </w:rPr>
                    <w:t>8、支持实时显示异常设备情况。</w:t>
                  </w:r>
                  <w:r>
                    <w:br/>
                  </w:r>
                  <w:r>
                    <w:rPr>
                      <w:rFonts w:ascii="仿宋_GB2312" w:hAnsi="仿宋_GB2312" w:cs="仿宋_GB2312" w:eastAsia="仿宋_GB2312"/>
                      <w:sz w:val="18"/>
                    </w:rPr>
                    <w:t>【我的课本】</w:t>
                  </w:r>
                  <w:r>
                    <w:br/>
                  </w:r>
                  <w:r>
                    <w:rPr>
                      <w:rFonts w:ascii="仿宋_GB2312" w:hAnsi="仿宋_GB2312" w:cs="仿宋_GB2312" w:eastAsia="仿宋_GB2312"/>
                      <w:sz w:val="18"/>
                    </w:rPr>
                    <w:t>1、支持查看教案</w:t>
                  </w:r>
                  <w:r>
                    <w:br/>
                  </w:r>
                  <w:r>
                    <w:rPr>
                      <w:rFonts w:ascii="仿宋_GB2312" w:hAnsi="仿宋_GB2312" w:cs="仿宋_GB2312" w:eastAsia="仿宋_GB2312"/>
                      <w:sz w:val="18"/>
                    </w:rPr>
                    <w:t>2、支持查看标准题库和个人题库，可收藏。</w:t>
                  </w:r>
                  <w:r>
                    <w:br/>
                  </w:r>
                  <w:r>
                    <w:rPr>
                      <w:rFonts w:ascii="仿宋_GB2312" w:hAnsi="仿宋_GB2312" w:cs="仿宋_GB2312" w:eastAsia="仿宋_GB2312"/>
                      <w:sz w:val="18"/>
                    </w:rPr>
                    <w:t>3、支持查看其他资源。</w:t>
                  </w:r>
                  <w:r>
                    <w:br/>
                  </w:r>
                  <w:r>
                    <w:rPr>
                      <w:rFonts w:ascii="仿宋_GB2312" w:hAnsi="仿宋_GB2312" w:cs="仿宋_GB2312" w:eastAsia="仿宋_GB2312"/>
                      <w:sz w:val="18"/>
                    </w:rPr>
                    <w:t>【班级管理】</w:t>
                  </w:r>
                  <w:r>
                    <w:br/>
                  </w:r>
                  <w:r>
                    <w:rPr>
                      <w:rFonts w:ascii="仿宋_GB2312" w:hAnsi="仿宋_GB2312" w:cs="仿宋_GB2312" w:eastAsia="仿宋_GB2312"/>
                      <w:sz w:val="18"/>
                    </w:rPr>
                    <w:t>支持教师查看班级课堂数据统计，含上课时长、互动次数及学生视频等实验详情。</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1</w:t>
                  </w:r>
                </w:p>
              </w:tc>
            </w:tr>
            <w:tr>
              <w:tc>
                <w:tcPr>
                  <w:tcW w:type="dxa" w:w="185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8"/>
                      <w:b/>
                      <w:color w:val="000000"/>
                    </w:rPr>
                    <w:t>二、考试终端、管理终端及网络设备</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5</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实验室智慧工作站</w:t>
                  </w:r>
                </w:p>
              </w:tc>
              <w:tc>
                <w:tcPr>
                  <w:tcW w:type="dxa" w:w="1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1、处理器：</w:t>
                  </w:r>
                  <w:r>
                    <w:rPr>
                      <w:rFonts w:ascii="仿宋_GB2312" w:hAnsi="仿宋_GB2312" w:cs="仿宋_GB2312" w:eastAsia="仿宋_GB2312"/>
                      <w:sz w:val="18"/>
                      <w:color w:val="000000"/>
                    </w:rPr>
                    <w:t>不低于</w:t>
                  </w:r>
                  <w:r>
                    <w:rPr>
                      <w:rFonts w:ascii="仿宋_GB2312" w:hAnsi="仿宋_GB2312" w:cs="仿宋_GB2312" w:eastAsia="仿宋_GB2312"/>
                      <w:sz w:val="18"/>
                      <w:color w:val="000000"/>
                    </w:rPr>
                    <w:t>i3-12100</w:t>
                  </w:r>
                  <w:r>
                    <w:br/>
                  </w:r>
                  <w:r>
                    <w:rPr>
                      <w:rFonts w:ascii="仿宋_GB2312" w:hAnsi="仿宋_GB2312" w:cs="仿宋_GB2312" w:eastAsia="仿宋_GB2312"/>
                      <w:sz w:val="18"/>
                      <w:color w:val="000000"/>
                    </w:rPr>
                    <w:t>2、内存：≥8GB(8Gx1) 3200MHZ DDR4</w:t>
                  </w:r>
                  <w:r>
                    <w:br/>
                  </w:r>
                  <w:r>
                    <w:rPr>
                      <w:rFonts w:ascii="仿宋_GB2312" w:hAnsi="仿宋_GB2312" w:cs="仿宋_GB2312" w:eastAsia="仿宋_GB2312"/>
                      <w:sz w:val="18"/>
                      <w:color w:val="000000"/>
                    </w:rPr>
                    <w:t>3、硬盘：≥512GB 固态硬盘</w:t>
                  </w:r>
                  <w:r>
                    <w:br/>
                  </w:r>
                  <w:r>
                    <w:rPr>
                      <w:rFonts w:ascii="仿宋_GB2312" w:hAnsi="仿宋_GB2312" w:cs="仿宋_GB2312" w:eastAsia="仿宋_GB2312"/>
                      <w:sz w:val="18"/>
                      <w:color w:val="000000"/>
                    </w:rPr>
                    <w:t>4、显示器：≥23.8</w:t>
                  </w:r>
                  <w:r>
                    <w:rPr>
                      <w:rFonts w:ascii="仿宋_GB2312" w:hAnsi="仿宋_GB2312" w:cs="仿宋_GB2312" w:eastAsia="仿宋_GB2312"/>
                      <w:sz w:val="18"/>
                      <w:color w:val="000000"/>
                    </w:rPr>
                    <w:t>吋</w:t>
                  </w:r>
                  <w:r>
                    <w:rPr>
                      <w:rFonts w:ascii="仿宋_GB2312" w:hAnsi="仿宋_GB2312" w:cs="仿宋_GB2312" w:eastAsia="仿宋_GB2312"/>
                      <w:sz w:val="21"/>
                    </w:rPr>
                    <w:t xml:space="preserve">  </w:t>
                  </w:r>
                  <w:r>
                    <w:br/>
                  </w:r>
                  <w:r>
                    <w:rPr>
                      <w:rFonts w:ascii="仿宋_GB2312" w:hAnsi="仿宋_GB2312" w:cs="仿宋_GB2312" w:eastAsia="仿宋_GB2312"/>
                      <w:sz w:val="18"/>
                      <w:color w:val="000000"/>
                    </w:rPr>
                    <w:t>5、网卡：千兆网卡</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集显</w:t>
                  </w:r>
                  <w:r>
                    <w:br/>
                  </w:r>
                  <w:r>
                    <w:rPr>
                      <w:rFonts w:ascii="仿宋_GB2312" w:hAnsi="仿宋_GB2312" w:cs="仿宋_GB2312" w:eastAsia="仿宋_GB2312"/>
                      <w:sz w:val="18"/>
                      <w:color w:val="000000"/>
                    </w:rPr>
                    <w:t>7、键鼠套装</w:t>
                  </w:r>
                </w:p>
              </w:tc>
              <w:tc>
                <w:tcPr>
                  <w:tcW w:type="dxa" w:w="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1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6</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教考一体终端</w:t>
                  </w: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【视频采集终端】</w:t>
                  </w:r>
                  <w:r>
                    <w:br/>
                  </w:r>
                  <w:r>
                    <w:rPr>
                      <w:rFonts w:ascii="仿宋_GB2312" w:hAnsi="仿宋_GB2312" w:cs="仿宋_GB2312" w:eastAsia="仿宋_GB2312"/>
                      <w:sz w:val="18"/>
                      <w:color w:val="000000"/>
                    </w:rPr>
                    <w:t>1、同时支持</w:t>
                  </w:r>
                  <w:r>
                    <w:rPr>
                      <w:rFonts w:ascii="仿宋_GB2312" w:hAnsi="仿宋_GB2312" w:cs="仿宋_GB2312" w:eastAsia="仿宋_GB2312"/>
                      <w:sz w:val="18"/>
                      <w:color w:val="000000"/>
                    </w:rPr>
                    <w:t>不低于</w:t>
                  </w:r>
                  <w:r>
                    <w:rPr>
                      <w:rFonts w:ascii="仿宋_GB2312" w:hAnsi="仿宋_GB2312" w:cs="仿宋_GB2312" w:eastAsia="仿宋_GB2312"/>
                      <w:sz w:val="18"/>
                      <w:color w:val="000000"/>
                    </w:rPr>
                    <w:t>三路视频采集；</w:t>
                  </w:r>
                  <w:r>
                    <w:br/>
                  </w:r>
                  <w:r>
                    <w:rPr>
                      <w:rFonts w:ascii="仿宋_GB2312" w:hAnsi="仿宋_GB2312" w:cs="仿宋_GB2312" w:eastAsia="仿宋_GB2312"/>
                      <w:sz w:val="18"/>
                      <w:color w:val="000000"/>
                    </w:rPr>
                    <w:t>2、像素≥400万，最大分辨率：</w:t>
                  </w:r>
                  <w:r>
                    <w:rPr>
                      <w:rFonts w:ascii="仿宋_GB2312" w:hAnsi="仿宋_GB2312" w:cs="仿宋_GB2312" w:eastAsia="仿宋_GB2312"/>
                      <w:sz w:val="18"/>
                      <w:color w:val="000000"/>
                    </w:rPr>
                    <w:t>不低于</w:t>
                  </w:r>
                  <w:r>
                    <w:rPr>
                      <w:rFonts w:ascii="仿宋_GB2312" w:hAnsi="仿宋_GB2312" w:cs="仿宋_GB2312" w:eastAsia="仿宋_GB2312"/>
                      <w:sz w:val="18"/>
                      <w:color w:val="000000"/>
                    </w:rPr>
                    <w:t>2592×1944；</w:t>
                  </w:r>
                  <w:r>
                    <w:br/>
                  </w:r>
                  <w:r>
                    <w:rPr>
                      <w:rFonts w:ascii="仿宋_GB2312" w:hAnsi="仿宋_GB2312" w:cs="仿宋_GB2312" w:eastAsia="仿宋_GB2312"/>
                      <w:sz w:val="18"/>
                      <w:color w:val="000000"/>
                    </w:rPr>
                    <w:t>3、视频压缩标准：主码流：H.265/H.264子码流：H.265/H.264/MJPEG</w:t>
                  </w:r>
                  <w:r>
                    <w:br/>
                  </w:r>
                  <w:r>
                    <w:rPr>
                      <w:rFonts w:ascii="仿宋_GB2312" w:hAnsi="仿宋_GB2312" w:cs="仿宋_GB2312" w:eastAsia="仿宋_GB2312"/>
                      <w:sz w:val="18"/>
                      <w:color w:val="000000"/>
                    </w:rPr>
                    <w:t>第三码流：</w:t>
                  </w:r>
                  <w:r>
                    <w:rPr>
                      <w:rFonts w:ascii="仿宋_GB2312" w:hAnsi="仿宋_GB2312" w:cs="仿宋_GB2312" w:eastAsia="仿宋_GB2312"/>
                      <w:sz w:val="18"/>
                      <w:color w:val="000000"/>
                    </w:rPr>
                    <w:t>H.265/H.264。</w:t>
                  </w:r>
                  <w:r>
                    <w:br/>
                  </w:r>
                  <w:r>
                    <w:rPr>
                      <w:rFonts w:ascii="仿宋_GB2312" w:hAnsi="仿宋_GB2312" w:cs="仿宋_GB2312" w:eastAsia="仿宋_GB2312"/>
                      <w:sz w:val="18"/>
                      <w:color w:val="000000"/>
                    </w:rPr>
                    <w:t>4、同时支持：移动侦测，遮挡报警，网络断开，IP地址冲突，非法访问报警；</w:t>
                  </w:r>
                  <w:r>
                    <w:br/>
                  </w:r>
                  <w:r>
                    <w:rPr>
                      <w:rFonts w:ascii="仿宋_GB2312" w:hAnsi="仿宋_GB2312" w:cs="仿宋_GB2312" w:eastAsia="仿宋_GB2312"/>
                      <w:sz w:val="18"/>
                      <w:color w:val="000000"/>
                    </w:rPr>
                    <w:t>5、启动及工作温湿度，-30 ℃~60 ℃，湿度小于95%（无凝结）</w:t>
                  </w:r>
                  <w:r>
                    <w:br/>
                  </w:r>
                  <w:r>
                    <w:rPr>
                      <w:rFonts w:ascii="仿宋_GB2312" w:hAnsi="仿宋_GB2312" w:cs="仿宋_GB2312" w:eastAsia="仿宋_GB2312"/>
                      <w:sz w:val="18"/>
                      <w:color w:val="000000"/>
                    </w:rPr>
                    <w:t>【显示采集终端】</w:t>
                  </w:r>
                  <w:r>
                    <w:br/>
                  </w:r>
                  <w:r>
                    <w:rPr>
                      <w:rFonts w:ascii="仿宋_GB2312" w:hAnsi="仿宋_GB2312" w:cs="仿宋_GB2312" w:eastAsia="仿宋_GB2312"/>
                      <w:sz w:val="18"/>
                      <w:color w:val="000000"/>
                    </w:rPr>
                    <w:t>1、处理器：≥6核处理器、 频率≥2.2GHz</w:t>
                  </w:r>
                  <w:r>
                    <w:br/>
                  </w:r>
                  <w:r>
                    <w:rPr>
                      <w:rFonts w:ascii="仿宋_GB2312" w:hAnsi="仿宋_GB2312" w:cs="仿宋_GB2312" w:eastAsia="仿宋_GB2312"/>
                      <w:sz w:val="18"/>
                      <w:color w:val="000000"/>
                    </w:rPr>
                    <w:t>2、存储：≥4G RAM+32G存储；</w:t>
                  </w:r>
                  <w:r>
                    <w:br/>
                  </w:r>
                  <w:r>
                    <w:rPr>
                      <w:rFonts w:ascii="仿宋_GB2312" w:hAnsi="仿宋_GB2312" w:cs="仿宋_GB2312" w:eastAsia="仿宋_GB2312"/>
                      <w:sz w:val="18"/>
                      <w:color w:val="000000"/>
                    </w:rPr>
                    <w:t>3、显示终端不小于343*193mm；</w:t>
                  </w:r>
                  <w:r>
                    <w:br/>
                  </w:r>
                  <w:r>
                    <w:rPr>
                      <w:rFonts w:ascii="仿宋_GB2312" w:hAnsi="仿宋_GB2312" w:cs="仿宋_GB2312" w:eastAsia="仿宋_GB2312"/>
                      <w:sz w:val="18"/>
                      <w:color w:val="000000"/>
                    </w:rPr>
                    <w:t>4、前置摄像头≥500W</w:t>
                  </w:r>
                  <w:r>
                    <w:br/>
                  </w:r>
                  <w:r>
                    <w:rPr>
                      <w:rFonts w:ascii="仿宋_GB2312" w:hAnsi="仿宋_GB2312" w:cs="仿宋_GB2312" w:eastAsia="仿宋_GB2312"/>
                      <w:sz w:val="18"/>
                      <w:color w:val="000000"/>
                    </w:rPr>
                    <w:t>【基础集成系统】</w:t>
                  </w:r>
                  <w:r>
                    <w:br/>
                  </w:r>
                  <w:r>
                    <w:rPr>
                      <w:rFonts w:ascii="仿宋_GB2312" w:hAnsi="仿宋_GB2312" w:cs="仿宋_GB2312" w:eastAsia="仿宋_GB2312"/>
                      <w:sz w:val="18"/>
                      <w:color w:val="000000"/>
                    </w:rPr>
                    <w:t>1、便携式设计；</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、顶拍侧拍采集终端可以折叠收纳与展开；其中顶拍内控高度</w:t>
                  </w:r>
                  <w:r>
                    <w:rPr>
                      <w:rFonts w:ascii="仿宋_GB2312" w:hAnsi="仿宋_GB2312" w:cs="仿宋_GB2312" w:eastAsia="仿宋_GB2312"/>
                      <w:sz w:val="18"/>
                      <w:color w:val="000000"/>
                    </w:rPr>
                    <w:t>≥690mm高；</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、整体采用压铸铝合金</w:t>
                  </w:r>
                  <w:r>
                    <w:rPr>
                      <w:rFonts w:ascii="仿宋_GB2312" w:hAnsi="仿宋_GB2312" w:cs="仿宋_GB2312" w:eastAsia="仿宋_GB2312"/>
                      <w:sz w:val="18"/>
                      <w:color w:val="000000"/>
                    </w:rPr>
                    <w:t>+塑料材质。</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24</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7</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高清电子目镜</w:t>
                  </w: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1、不小于200万像素高清分辨率</w:t>
                  </w:r>
                  <w:r>
                    <w:br/>
                  </w:r>
                  <w:r>
                    <w:rPr>
                      <w:rFonts w:ascii="仿宋_GB2312" w:hAnsi="仿宋_GB2312" w:cs="仿宋_GB2312" w:eastAsia="仿宋_GB2312"/>
                      <w:sz w:val="18"/>
                      <w:color w:val="000000"/>
                    </w:rPr>
                    <w:t>2、适配传统光学单目显微镜</w:t>
                  </w:r>
                  <w:r>
                    <w:br/>
                  </w:r>
                  <w:r>
                    <w:rPr>
                      <w:rFonts w:ascii="仿宋_GB2312" w:hAnsi="仿宋_GB2312" w:cs="仿宋_GB2312" w:eastAsia="仿宋_GB2312"/>
                      <w:sz w:val="18"/>
                      <w:color w:val="000000"/>
                    </w:rPr>
                    <w:t>3、USB接口</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24</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8</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教学智慧终端</w:t>
                  </w: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1、处理器：主频 ≥2.0GHz，≥8核CPU</w:t>
                  </w:r>
                  <w:r>
                    <w:br/>
                  </w:r>
                  <w:r>
                    <w:rPr>
                      <w:rFonts w:ascii="仿宋_GB2312" w:hAnsi="仿宋_GB2312" w:cs="仿宋_GB2312" w:eastAsia="仿宋_GB2312"/>
                      <w:sz w:val="18"/>
                      <w:color w:val="000000"/>
                    </w:rPr>
                    <w:t>2、屏幕：≥10英寸IPS触摸屏 ，分辨率≥（1920×1200 像素）</w:t>
                  </w:r>
                  <w:r>
                    <w:br/>
                  </w:r>
                  <w:r>
                    <w:rPr>
                      <w:rFonts w:ascii="仿宋_GB2312" w:hAnsi="仿宋_GB2312" w:cs="仿宋_GB2312" w:eastAsia="仿宋_GB2312"/>
                      <w:sz w:val="18"/>
                      <w:color w:val="000000"/>
                    </w:rPr>
                    <w:t>3、内存：运行内存≥6G，存储容量≥128G</w:t>
                  </w:r>
                  <w:r>
                    <w:br/>
                  </w:r>
                  <w:r>
                    <w:rPr>
                      <w:rFonts w:ascii="仿宋_GB2312" w:hAnsi="仿宋_GB2312" w:cs="仿宋_GB2312" w:eastAsia="仿宋_GB2312"/>
                      <w:sz w:val="18"/>
                      <w:color w:val="000000"/>
                    </w:rPr>
                    <w:t>4、电池：</w:t>
                  </w:r>
                  <w:r>
                    <w:rPr>
                      <w:rFonts w:ascii="仿宋_GB2312" w:hAnsi="仿宋_GB2312" w:cs="仿宋_GB2312" w:eastAsia="仿宋_GB2312"/>
                      <w:sz w:val="18"/>
                      <w:color w:val="000000"/>
                    </w:rPr>
                    <w:t>支持连续工作</w:t>
                  </w:r>
                  <w:r>
                    <w:rPr>
                      <w:rFonts w:ascii="仿宋_GB2312" w:hAnsi="仿宋_GB2312" w:cs="仿宋_GB2312" w:eastAsia="仿宋_GB2312"/>
                      <w:sz w:val="18"/>
                      <w:color w:val="000000"/>
                    </w:rPr>
                    <w:t>≥</w:t>
                  </w:r>
                  <w:r>
                    <w:rPr>
                      <w:rFonts w:ascii="仿宋_GB2312" w:hAnsi="仿宋_GB2312" w:cs="仿宋_GB2312" w:eastAsia="仿宋_GB2312"/>
                      <w:sz w:val="18"/>
                      <w:color w:val="000000"/>
                    </w:rPr>
                    <w:t>8h</w:t>
                  </w:r>
                  <w:r>
                    <w:br/>
                  </w:r>
                  <w:r>
                    <w:rPr>
                      <w:rFonts w:ascii="仿宋_GB2312" w:hAnsi="仿宋_GB2312" w:cs="仿宋_GB2312" w:eastAsia="仿宋_GB2312"/>
                      <w:sz w:val="18"/>
                      <w:color w:val="000000"/>
                    </w:rPr>
                    <w:t>5、WIFI：支持2.4 GHz 和 5 GHz双频段</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9</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无线投屏器</w:t>
                  </w: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1、高清无线投屏器，支持扫码连接，4K高清</w:t>
                  </w:r>
                  <w:r>
                    <w:br/>
                  </w:r>
                  <w:r>
                    <w:rPr>
                      <w:rFonts w:ascii="仿宋_GB2312" w:hAnsi="仿宋_GB2312" w:cs="仿宋_GB2312" w:eastAsia="仿宋_GB2312"/>
                      <w:sz w:val="18"/>
                      <w:color w:val="000000"/>
                    </w:rPr>
                    <w:t>2、支持手机、平板，支持Android、iOS、windows等多系统。</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10</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无线</w:t>
                  </w:r>
                  <w:r>
                    <w:rPr>
                      <w:rFonts w:ascii="仿宋_GB2312" w:hAnsi="仿宋_GB2312" w:cs="仿宋_GB2312" w:eastAsia="仿宋_GB2312"/>
                      <w:sz w:val="18"/>
                      <w:color w:val="000000"/>
                    </w:rPr>
                    <w:t>AP</w:t>
                  </w: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1、频段：双频</w:t>
                  </w:r>
                  <w:r>
                    <w:br/>
                  </w:r>
                  <w:r>
                    <w:rPr>
                      <w:rFonts w:ascii="仿宋_GB2312" w:hAnsi="仿宋_GB2312" w:cs="仿宋_GB2312" w:eastAsia="仿宋_GB2312"/>
                      <w:sz w:val="18"/>
                      <w:color w:val="000000"/>
                    </w:rPr>
                    <w:t xml:space="preserve">2、无线协议：Wi-Fi </w:t>
                  </w:r>
                  <w:r>
                    <w:br/>
                  </w:r>
                  <w:r>
                    <w:rPr>
                      <w:rFonts w:ascii="仿宋_GB2312" w:hAnsi="仿宋_GB2312" w:cs="仿宋_GB2312" w:eastAsia="仿宋_GB2312"/>
                      <w:sz w:val="18"/>
                      <w:color w:val="000000"/>
                    </w:rPr>
                    <w:t>3、WAN接入口：千兆网口</w:t>
                  </w:r>
                  <w:r>
                    <w:br/>
                  </w:r>
                  <w:r>
                    <w:rPr>
                      <w:rFonts w:ascii="仿宋_GB2312" w:hAnsi="仿宋_GB2312" w:cs="仿宋_GB2312" w:eastAsia="仿宋_GB2312"/>
                      <w:sz w:val="18"/>
                      <w:color w:val="000000"/>
                    </w:rPr>
                    <w:t>4、LAN口数量：≥8个</w:t>
                  </w:r>
                  <w:r>
                    <w:br/>
                  </w:r>
                  <w:r>
                    <w:rPr>
                      <w:rFonts w:ascii="仿宋_GB2312" w:hAnsi="仿宋_GB2312" w:cs="仿宋_GB2312" w:eastAsia="仿宋_GB2312"/>
                      <w:sz w:val="18"/>
                      <w:color w:val="000000"/>
                    </w:rPr>
                    <w:t>5、无线速率：≥3000M</w:t>
                  </w:r>
                  <w:r>
                    <w:br/>
                  </w:r>
                  <w:r>
                    <w:rPr>
                      <w:rFonts w:ascii="仿宋_GB2312" w:hAnsi="仿宋_GB2312" w:cs="仿宋_GB2312" w:eastAsia="仿宋_GB2312"/>
                      <w:sz w:val="18"/>
                      <w:color w:val="000000"/>
                    </w:rPr>
                    <w:t>6、总带机量：151-200终端</w:t>
                  </w:r>
                  <w:r>
                    <w:br/>
                  </w:r>
                  <w:r>
                    <w:rPr>
                      <w:rFonts w:ascii="仿宋_GB2312" w:hAnsi="仿宋_GB2312" w:cs="仿宋_GB2312" w:eastAsia="仿宋_GB2312"/>
                      <w:sz w:val="18"/>
                      <w:color w:val="000000"/>
                    </w:rPr>
                    <w:t>7、支持防火墙</w:t>
                  </w:r>
                  <w:r>
                    <w:rPr>
                      <w:rFonts w:ascii="仿宋_GB2312" w:hAnsi="仿宋_GB2312" w:cs="仿宋_GB2312" w:eastAsia="仿宋_GB2312"/>
                      <w:sz w:val="18"/>
                      <w:color w:val="000000"/>
                    </w:rPr>
                    <w:t>功能</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11</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AP供电单元</w:t>
                  </w: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POE供电模块</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12</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18"/>
                      <w:color w:val="000000"/>
                    </w:rPr>
                    <w:t>交换机</w:t>
                  </w: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1、性能：整机交换容量：≥240Gbps；转发性能：≥78Mpps</w:t>
                  </w:r>
                  <w:r>
                    <w:br/>
                  </w:r>
                  <w:r>
                    <w:rPr>
                      <w:rFonts w:ascii="仿宋_GB2312" w:hAnsi="仿宋_GB2312" w:cs="仿宋_GB2312" w:eastAsia="仿宋_GB2312"/>
                      <w:sz w:val="18"/>
                      <w:color w:val="000000"/>
                    </w:rPr>
                    <w:t>2、端口：≥48个10/100/1000Base-T以太网端口；≥4个1000Base-X以太网端口</w:t>
                  </w:r>
                  <w:r>
                    <w:br/>
                  </w:r>
                  <w:r>
                    <w:rPr>
                      <w:rFonts w:ascii="仿宋_GB2312" w:hAnsi="仿宋_GB2312" w:cs="仿宋_GB2312" w:eastAsia="仿宋_GB2312"/>
                      <w:sz w:val="18"/>
                      <w:color w:val="000000"/>
                    </w:rPr>
                    <w:t>3、支持LLDP；静态MAC配置；支持MAC地址学习数目限制；支持端口镜像和流镜像功能；支持端口聚合；支持端口隔离；支持STP/RSTP/MSTP；支持IEEE 802.3ad（动态链路聚合）、静态端口聚合</w:t>
                  </w:r>
                  <w:r>
                    <w:br/>
                  </w:r>
                  <w:r>
                    <w:rPr>
                      <w:rFonts w:ascii="仿宋_GB2312" w:hAnsi="仿宋_GB2312" w:cs="仿宋_GB2312" w:eastAsia="仿宋_GB2312"/>
                      <w:sz w:val="18"/>
                      <w:color w:val="000000"/>
                    </w:rPr>
                    <w:t>4、支持DHCP Relay；支持DHCP Client；支持DHCP Snooping；支持DHCP Snooping Option82</w:t>
                  </w:r>
                  <w:r>
                    <w:br/>
                  </w:r>
                  <w:r>
                    <w:rPr>
                      <w:rFonts w:ascii="仿宋_GB2312" w:hAnsi="仿宋_GB2312" w:cs="仿宋_GB2312" w:eastAsia="仿宋_GB2312"/>
                      <w:sz w:val="18"/>
                      <w:color w:val="000000"/>
                    </w:rPr>
                    <w:t>5、支持用户分级管理和口令保护；支持SSHv2，为用户登录提供安全加密通道；支持SSL，保障数据传输安全；支持可控IP地址的FTP登录和口令机制；支持防Dos攻击；支持MAC地址限制</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13</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both"/>
                  </w:pPr>
                  <w:r>
                    <w:rPr>
                      <w:rFonts w:ascii="仿宋_GB2312" w:hAnsi="仿宋_GB2312" w:cs="仿宋_GB2312" w:eastAsia="仿宋_GB2312"/>
                      <w:sz w:val="18"/>
                      <w:color w:val="000000"/>
                    </w:rPr>
                    <w:t>实验凳</w:t>
                  </w: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rPr>
                    <w:t>钢木结构，方凳</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个</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80"/>
                    <w:jc w:val="both"/>
                  </w:pPr>
                  <w:r>
                    <w:rPr>
                      <w:rFonts w:ascii="仿宋_GB2312" w:hAnsi="仿宋_GB2312" w:cs="仿宋_GB2312" w:eastAsia="仿宋_GB2312"/>
                      <w:sz w:val="18"/>
                      <w:color w:val="000000"/>
                    </w:rPr>
                    <w:t>56</w:t>
                  </w:r>
                </w:p>
              </w:tc>
            </w:tr>
            <w:tr>
              <w:tc>
                <w:tcPr>
                  <w:tcW w:type="dxa" w:w="185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8"/>
                      <w:b/>
                      <w:color w:val="000000"/>
                    </w:rPr>
                    <w:t>三、安装、调试及培训</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18"/>
                      <w:color w:val="000000"/>
                    </w:rPr>
                    <w:t>网络布线</w:t>
                  </w:r>
                </w:p>
              </w:tc>
              <w:tc>
                <w:tcPr>
                  <w:tcW w:type="dxa" w:w="1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超五类网络布线。（实验台内部所需的电源线、网线、水晶头等耗材、布置网线等工作）</w:t>
                  </w:r>
                </w:p>
              </w:tc>
              <w:tc>
                <w:tcPr>
                  <w:tcW w:type="dxa" w:w="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项</w:t>
                  </w:r>
                </w:p>
              </w:tc>
              <w:tc>
                <w:tcPr>
                  <w:tcW w:type="dxa" w:w="1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14</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18"/>
                      <w:color w:val="000000"/>
                    </w:rPr>
                    <w:t>安装调试</w:t>
                  </w: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8"/>
                    </w:rPr>
                    <w:t>工程师现场设备安装及软件环境调试</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项</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18"/>
                      <w:color w:val="000000"/>
                    </w:rPr>
                    <w:t>1</w:t>
                  </w:r>
                </w:p>
              </w:tc>
            </w:tr>
          </w:tbl>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tc>
        <w:tc>
          <w:tcPr>
            <w:tcW w:type="dxa" w:w="2076"/>
          </w:tcPr>
          <w:p>
            <w:pPr>
              <w:pStyle w:val="null3"/>
              <w:ind w:firstLine="422"/>
              <w:jc w:val="both"/>
            </w:pPr>
            <w:r>
              <w:rPr>
                <w:rFonts w:ascii="仿宋_GB2312" w:hAnsi="仿宋_GB2312" w:cs="仿宋_GB2312" w:eastAsia="仿宋_GB2312"/>
                <w:sz w:val="21"/>
                <w:b/>
              </w:rPr>
              <w:t>注：</w:t>
            </w:r>
            <w:r>
              <w:rPr>
                <w:rFonts w:ascii="仿宋_GB2312" w:hAnsi="仿宋_GB2312" w:cs="仿宋_GB2312" w:eastAsia="仿宋_GB2312"/>
                <w:sz w:val="21"/>
                <w:b/>
              </w:rPr>
              <w:t>1.本项目为交钥匙工程，供应商投标报价需包含完成本项目全部费用；</w:t>
            </w:r>
          </w:p>
          <w:p>
            <w:pPr>
              <w:pStyle w:val="null3"/>
              <w:ind w:firstLine="422"/>
              <w:jc w:val="both"/>
            </w:pPr>
            <w:r>
              <w:rPr>
                <w:rFonts w:ascii="仿宋_GB2312" w:hAnsi="仿宋_GB2312" w:cs="仿宋_GB2312" w:eastAsia="仿宋_GB2312"/>
                <w:sz w:val="21"/>
                <w:b/>
              </w:rPr>
              <w:t>2.本次采购核心产品为：实验教学学生端管理系统。</w:t>
            </w:r>
          </w:p>
          <w:p>
            <w:pPr>
              <w:pStyle w:val="null3"/>
              <w:ind w:firstLine="422"/>
              <w:jc w:val="both"/>
            </w:pPr>
            <w:r>
              <w:rPr>
                <w:rFonts w:ascii="仿宋_GB2312" w:hAnsi="仿宋_GB2312" w:cs="仿宋_GB2312" w:eastAsia="仿宋_GB2312"/>
                <w:sz w:val="21"/>
                <w:b/>
              </w:rPr>
              <w:t>3.标★为重要参数，提供相关证明文件，包括但不限于原厂的</w:t>
            </w:r>
            <w:r>
              <w:rPr>
                <w:rFonts w:ascii="仿宋_GB2312" w:hAnsi="仿宋_GB2312" w:cs="仿宋_GB2312" w:eastAsia="仿宋_GB2312"/>
                <w:sz w:val="21"/>
                <w:b/>
              </w:rPr>
              <w:t>宣传彩页</w:t>
            </w:r>
            <w:r>
              <w:rPr>
                <w:rFonts w:ascii="仿宋_GB2312" w:hAnsi="仿宋_GB2312" w:cs="仿宋_GB2312" w:eastAsia="仿宋_GB2312"/>
                <w:sz w:val="21"/>
                <w:b/>
              </w:rPr>
              <w:t>或产品检测报告或产品合格证或官网功能截图等</w:t>
            </w:r>
            <w:r>
              <w:rPr>
                <w:rFonts w:ascii="仿宋_GB2312" w:hAnsi="仿宋_GB2312" w:cs="仿宋_GB2312" w:eastAsia="仿宋_GB2312"/>
                <w:sz w:val="21"/>
                <w:b/>
              </w:rPr>
              <w:t>,若未响应,按无效投标处理。标</w:t>
            </w:r>
            <w:r>
              <w:rPr>
                <w:rFonts w:ascii="仿宋_GB2312" w:hAnsi="仿宋_GB2312" w:cs="仿宋_GB2312" w:eastAsia="仿宋_GB2312"/>
                <w:sz w:val="20"/>
                <w:b/>
                <w:color w:val="000000"/>
              </w:rPr>
              <w:t>▲</w:t>
            </w:r>
            <w:r>
              <w:rPr>
                <w:rFonts w:ascii="仿宋_GB2312" w:hAnsi="仿宋_GB2312" w:cs="仿宋_GB2312" w:eastAsia="仿宋_GB2312"/>
                <w:sz w:val="21"/>
                <w:b/>
                <w:color w:val="000000"/>
              </w:rPr>
              <w:t>的</w:t>
            </w:r>
            <w:r>
              <w:rPr>
                <w:rFonts w:ascii="仿宋_GB2312" w:hAnsi="仿宋_GB2312" w:cs="仿宋_GB2312" w:eastAsia="仿宋_GB2312"/>
                <w:sz w:val="21"/>
                <w:b/>
              </w:rPr>
              <w:t>提供相关证明文件，包括但不限于原厂的</w:t>
            </w:r>
            <w:r>
              <w:rPr>
                <w:rFonts w:ascii="仿宋_GB2312" w:hAnsi="仿宋_GB2312" w:cs="仿宋_GB2312" w:eastAsia="仿宋_GB2312"/>
                <w:sz w:val="21"/>
                <w:b/>
              </w:rPr>
              <w:t>宣传彩页</w:t>
            </w:r>
            <w:r>
              <w:rPr>
                <w:rFonts w:ascii="仿宋_GB2312" w:hAnsi="仿宋_GB2312" w:cs="仿宋_GB2312" w:eastAsia="仿宋_GB2312"/>
                <w:sz w:val="21"/>
                <w:b/>
              </w:rPr>
              <w:t>或产品检测报告</w:t>
            </w:r>
            <w:r>
              <w:rPr>
                <w:rFonts w:ascii="仿宋_GB2312" w:hAnsi="仿宋_GB2312" w:cs="仿宋_GB2312" w:eastAsia="仿宋_GB2312"/>
                <w:sz w:val="21"/>
                <w:b/>
              </w:rPr>
              <w:t>和</w:t>
            </w:r>
            <w:r>
              <w:rPr>
                <w:rFonts w:ascii="仿宋_GB2312" w:hAnsi="仿宋_GB2312" w:cs="仿宋_GB2312" w:eastAsia="仿宋_GB2312"/>
                <w:sz w:val="21"/>
                <w:b/>
              </w:rPr>
              <w:t>官网功能截图或产品合格证等</w:t>
            </w:r>
            <w:r>
              <w:rPr>
                <w:rFonts w:ascii="仿宋_GB2312" w:hAnsi="仿宋_GB2312" w:cs="仿宋_GB2312" w:eastAsia="仿宋_GB2312"/>
                <w:sz w:val="21"/>
                <w:b/>
              </w:rPr>
              <w:t>,若未响应,按扣分处理，具体详见招标文件。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自合同签订之日起30个日历日完成全部项目内容，并交付采购人验收合格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合同签订后，一个月内支付合同总价的30%作为预 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供货验收合格后，一个月内支付合同总价款的70%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1、所有设备必须保证安全环保、质量可靠、进货渠道正常，符合国家相关标准，满足质量要求。 2、整个安装工作符合国家有关规范，确保质量合格。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保修期：3年 ，其中软件部分终身维护。</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2、乙方履约延误 2-1、如 果乙方未按照政府采购合同规定的要求提供服务；或乙方未能履行政府采购合同规定的任何其它义务时，甲方有权向乙方发出 违约通知书，乙方应按照甲方选择的下列一种或多种方式承担赔偿责任： 2-2、在甲方同意延长的期限内提供服务并承担由此 给甲方造成的一切损失； 2-3、在甲方规定的时间内，用符合政府采购合同规定的服务以达到政府采购合同规定的要求，乙方 应承担由此发生的一切费用和风险。此时，相关服务的期限也应相应延长； 2-4、甲方有权部分或全部解除政府采购合同并要 求乙方赔偿由此造成的损失。此时甲方可采取必要的补救措施，相关费用由乙方承担。 2-5、如果乙方在收到甲方的违约通知 书后 10 日内未作答复也没有按照甲方选择的方式承担违约责任，则甲方有权从履约保证金（如有）、尚未支付的政府采购合 同价款中扣回索赔金额。如果这些金额不足以补偿，甲方有权向乙方提出不足部分的赔偿要求。 2-6、以上各项交付的违约金 并不影响违约方履行政府采购合同的各项义务。</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1.供应商报价不允许超过最高限价。2.本项目第三章 3.3 技术要求的参数以附件参数为准。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提供财务状况报告（以下两种方式任选其一）1．2023年度经审计的财务会计报告（至少包括审计报告、资产负债表、利润表、现金流量表、所有者权益变动表及其附注，成立时间至提交响应文件截止时间不足一年的可提供成立后任意时段的资产负债表）； 2．提交响应文件截止时间前三个月内其基本账户开户银行出具的资信证明（附基本存款账户信息）。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营业执照、事业单位法人证书、自然人身份证明</w:t>
            </w:r>
          </w:p>
        </w:tc>
        <w:tc>
          <w:tcPr>
            <w:tcW w:type="dxa" w:w="3322"/>
          </w:tcPr>
          <w:p>
            <w:pPr>
              <w:pStyle w:val="null3"/>
            </w:pPr>
            <w:r>
              <w:rPr>
                <w:rFonts w:ascii="仿宋_GB2312" w:hAnsi="仿宋_GB2312" w:cs="仿宋_GB2312" w:eastAsia="仿宋_GB2312"/>
              </w:rPr>
              <w:t>供应商为具有独立承担民事责任能力的法人或其他组织或自然人，并提供法人或者其他组织合法有 效的营业执照等证明文件，事业单位应提供事业单位法人证书，自然人应提供身份证明文件；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法人身份证复印件或法定代表人授权书及被授权人身份证复印件</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供应商应授权合法的人员参加投标全过程，其中法定代表人直接参加投标的，须出具法人身份证复 印件，并与营业执照上信息一致。法定代表人授权他人参加投标的，须出具法定代表人授权书及被 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财务会计制度的证明材料</w:t>
            </w:r>
          </w:p>
        </w:tc>
        <w:tc>
          <w:tcPr>
            <w:tcW w:type="dxa" w:w="3322"/>
          </w:tcPr>
          <w:p>
            <w:pPr>
              <w:pStyle w:val="null3"/>
            </w:pPr>
            <w:r>
              <w:rPr>
                <w:rFonts w:ascii="仿宋_GB2312" w:hAnsi="仿宋_GB2312" w:cs="仿宋_GB2312" w:eastAsia="仿宋_GB2312"/>
              </w:rPr>
              <w:t>供应商应提供财务状况报告（以下两种方式任选其一）1．2023年度经审计的财务会计报告（至少 包括审计报告、资产负债表、利润表、现金流量表、所有者权益变动表及其附注，成立时间至提交 响应文件截止时间不足一年的可提供成立后任意时段的资产负债表）； 2．提交响应文件截止时间 前三个月内其基本账户开户银行出具的资信证明（附基本存款账户信息）。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提供2024年7月至今任意时段已缴纳完税凭证或税务机关开具的完税证明（任意税种）；依法免税 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提供2024年7月至今任意时段已缴纳的社会保障资金缴存单据或社保机构开具的社会保险参保缴费 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参加政府采购活动前3年内，在经营活动中没有重大违法记录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采购人或代理机构根据《关于在政府采购活动中查询及使用信用记录有关问题的通知》（财库〔2 0 16〕125号）的要求，通过“信用中国”网站（www.creditchina.gov.cn）、“中国政府采购网” 网站（www.ccgp.gov.cn）等渠道，查询供应商在响应文件提交截止时间前的信用记录并保存信 用记录结果网页截图，拒绝列入失信被执行人名单、重大税收违法失信主体、政府采购严重违法失 信行为记录名单中的供应商参加本项目的采购活动。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供应商应提供《非联合体投标声明》，视为独立投标。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投标文件内容均符合招标文件要求，且无遗漏</w:t>
            </w:r>
          </w:p>
        </w:tc>
        <w:tc>
          <w:tcPr>
            <w:tcW w:type="dxa" w:w="1661"/>
          </w:tcPr>
          <w:p>
            <w:pPr>
              <w:pStyle w:val="null3"/>
            </w:pPr>
            <w:r>
              <w:rPr>
                <w:rFonts w:ascii="仿宋_GB2312" w:hAnsi="仿宋_GB2312" w:cs="仿宋_GB2312" w:eastAsia="仿宋_GB2312"/>
              </w:rPr>
              <w:t>开标一览表 投标方案.docx 产品技术参数表 分项报价表.docx 供应商应提交的相关资格证明材料.docx 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签章均符合招标文件要求，且无遗漏。</w:t>
            </w:r>
          </w:p>
        </w:tc>
        <w:tc>
          <w:tcPr>
            <w:tcW w:type="dxa" w:w="1661"/>
          </w:tcPr>
          <w:p>
            <w:pPr>
              <w:pStyle w:val="null3"/>
            </w:pPr>
            <w:r>
              <w:rPr>
                <w:rFonts w:ascii="仿宋_GB2312" w:hAnsi="仿宋_GB2312" w:cs="仿宋_GB2312" w:eastAsia="仿宋_GB2312"/>
              </w:rPr>
              <w:t>开标一览表 投标方案.docx 产品技术参数表 分项报价表.docx 供应商应提交的相关资格证明材料.docx 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 （4）符合《开标一览表》的填报要求</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完全响应招标文件要求的各项技术、商务实质性条款。</w:t>
            </w:r>
          </w:p>
        </w:tc>
        <w:tc>
          <w:tcPr>
            <w:tcW w:type="dxa" w:w="1661"/>
          </w:tcPr>
          <w:p>
            <w:pPr>
              <w:pStyle w:val="null3"/>
            </w:pPr>
            <w:r>
              <w:rPr>
                <w:rFonts w:ascii="仿宋_GB2312" w:hAnsi="仿宋_GB2312" w:cs="仿宋_GB2312" w:eastAsia="仿宋_GB2312"/>
              </w:rPr>
              <w:t>开标一览表 投标方案.docx 产品技术参数表 分项报价表.docx 供应商应提交的相关资格证明材料.docx 投标函 中小企业声明函 残疾人福利性单位声明函 商务应答表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根据供应商提供的技术偏离表及技术指标（参数）的相应的证明材料（包括但不限于原厂的宣传彩页或产品检测报告或产品合格证或官网功能截图等），经评审专家审定方可得分。技术指标完全响应得满分31分，每出现一项负偏离扣0.5分，扣完为止；带“★”的为重要技术参数，不允许负偏离，若出现任意一项负偏离，按无效投标处理。标▲项的，供应商需提供技术证明材料，未提供技术证明材料的按负偏离，每出现一项负偏离扣1分，扣完为止。</w:t>
            </w:r>
          </w:p>
        </w:tc>
        <w:tc>
          <w:tcPr>
            <w:tcW w:type="dxa" w:w="831"/>
          </w:tcPr>
          <w:p>
            <w:pPr>
              <w:pStyle w:val="null3"/>
              <w:jc w:val="right"/>
            </w:pPr>
            <w:r>
              <w:rPr>
                <w:rFonts w:ascii="仿宋_GB2312" w:hAnsi="仿宋_GB2312" w:cs="仿宋_GB2312" w:eastAsia="仿宋_GB2312"/>
              </w:rPr>
              <w:t>31.0000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产品来源渠道可靠，有质量保证，有针对此项目的供货证明（提供证明文件包括但不限于原厂的宣传彩页或产品检测报告或产品合格证或官网功能截图等），按其响应程度进行打分。 证明材料详细全面，得5分； 较详细、较全面，得3分； 不够详细全面，得1分。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供应商提供的项目组织实施方案的科学性、合理性、规范性和可操作性，评审专家对设备供货、安装调试、试运行、测试、系统管理培训、系统运行维护培训等内容进行比较。 内容全面，针对性强，可操作性强得10分； 较全面，针对性较强，可操作性较强得6分； 不够全面，针对性欠缺，可操作性差得3分。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运输供货方案</w:t>
            </w:r>
          </w:p>
        </w:tc>
        <w:tc>
          <w:tcPr>
            <w:tcW w:type="dxa" w:w="2492"/>
          </w:tcPr>
          <w:p>
            <w:pPr>
              <w:pStyle w:val="null3"/>
            </w:pPr>
            <w:r>
              <w:rPr>
                <w:rFonts w:ascii="仿宋_GB2312" w:hAnsi="仿宋_GB2312" w:cs="仿宋_GB2312" w:eastAsia="仿宋_GB2312"/>
              </w:rPr>
              <w:t>供应商针对本项目提出具体的运输供货方案，评审专家对运输成品保护方案、运输中遇到的紧急情况等处理方案进行比较。内容全面详细、阐述条例清晰详尽得10分；内容一般、阐述条例清晰不够详尽得6分； 内容简略、阐述条例模糊得3分。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供应商提供完善的售后服务方案，包括且不限于售后服务承诺及故障处理应急预案、售后服务人员配置及响应计划、质量保证期限及质量保证的范围、本地化售后方案等。 内容全面，合理可行得5分； 较全面，较合理，得3分； 不够全面，合理性差得1分。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供应商提供2022年1月1日至今（以合同签订时间为准）类似项目供货业绩，每提供一份有效业绩得3分，最高得9分； 备注：业绩证明材料以合同复印件（合同需体现合同首页、清单页或交付内容、合同签订日期、双方盖章页等关键信息）加盖供应商公章为评审依据，内容不完整或不提供者不得分。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