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CF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after="312" w:afterLines="100" w:line="360" w:lineRule="auto"/>
        <w:ind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36363D"/>
          <w:kern w:val="0"/>
          <w:sz w:val="28"/>
          <w:szCs w:val="28"/>
          <w:highlight w:val="none"/>
        </w:rPr>
      </w:pPr>
      <w:bookmarkStart w:id="0" w:name="_Toc168408462"/>
      <w:r>
        <w:rPr>
          <w:rFonts w:hint="eastAsia" w:ascii="宋体" w:hAnsi="宋体" w:eastAsia="宋体" w:cs="宋体"/>
          <w:b/>
          <w:color w:val="36363D"/>
          <w:spacing w:val="4"/>
          <w:sz w:val="32"/>
          <w:szCs w:val="32"/>
          <w:highlight w:val="none"/>
        </w:rPr>
        <w:t>一、</w:t>
      </w:r>
      <w:r>
        <w:rPr>
          <w:rFonts w:hint="eastAsia" w:ascii="宋体" w:hAnsi="宋体" w:eastAsia="宋体" w:cs="宋体"/>
          <w:b/>
          <w:color w:val="36363D"/>
          <w:kern w:val="0"/>
          <w:sz w:val="32"/>
          <w:szCs w:val="28"/>
          <w:highlight w:val="none"/>
        </w:rPr>
        <w:t>法定代表人身份证明</w:t>
      </w:r>
      <w:bookmarkEnd w:id="0"/>
    </w:p>
    <w:p w14:paraId="1657F455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供 应 商：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                                 </w:t>
      </w:r>
    </w:p>
    <w:p w14:paraId="44C2BFCD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单位性质：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                                 </w:t>
      </w:r>
    </w:p>
    <w:p w14:paraId="7F3BE108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地    址：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                                 </w:t>
      </w:r>
    </w:p>
    <w:p w14:paraId="3E126C37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日</w:t>
      </w:r>
    </w:p>
    <w:p w14:paraId="2B6F0DCC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                                 </w:t>
      </w:r>
    </w:p>
    <w:p w14:paraId="1CE085F6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姓    名：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性        别：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</w:t>
      </w:r>
    </w:p>
    <w:p w14:paraId="3C1A175A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年    龄：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职        务：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</w:t>
      </w:r>
    </w:p>
    <w:p w14:paraId="76DE39BC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（供应商名称）的法定代表人。</w:t>
      </w:r>
    </w:p>
    <w:p w14:paraId="77750D96">
      <w:pPr>
        <w:spacing w:line="500" w:lineRule="exact"/>
        <w:ind w:firstLine="420" w:firstLineChars="2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特此证明。</w:t>
      </w:r>
    </w:p>
    <w:p w14:paraId="76F41E76">
      <w:pPr>
        <w:spacing w:line="500" w:lineRule="exact"/>
        <w:ind w:firstLine="42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 xml:space="preserve"> </w:t>
      </w:r>
    </w:p>
    <w:tbl>
      <w:tblPr>
        <w:tblStyle w:val="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5"/>
        <w:gridCol w:w="3969"/>
      </w:tblGrid>
      <w:tr w14:paraId="3C196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4B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法定代表人身份证复印件</w:t>
            </w:r>
          </w:p>
          <w:p w14:paraId="041F1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（正面）</w:t>
            </w:r>
          </w:p>
          <w:p w14:paraId="5167C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  <w:p w14:paraId="0C080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  <w:tc>
          <w:tcPr>
            <w:tcW w:w="396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07B5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  <w:p w14:paraId="568FF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法定代表人身份证复印件</w:t>
            </w:r>
          </w:p>
          <w:p w14:paraId="1D618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  <w:t>（反面）</w:t>
            </w:r>
          </w:p>
          <w:p w14:paraId="74ACB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  <w:p w14:paraId="10429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  <w:p w14:paraId="58DC0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36363D"/>
                <w:szCs w:val="21"/>
                <w:highlight w:val="none"/>
              </w:rPr>
            </w:pPr>
          </w:p>
        </w:tc>
      </w:tr>
    </w:tbl>
    <w:p w14:paraId="7E4D64EC">
      <w:pPr>
        <w:spacing w:line="500" w:lineRule="exact"/>
        <w:ind w:firstLine="42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 xml:space="preserve"> </w:t>
      </w:r>
    </w:p>
    <w:p w14:paraId="378B63D4">
      <w:pPr>
        <w:spacing w:line="500" w:lineRule="exact"/>
        <w:ind w:firstLine="420"/>
        <w:jc w:val="right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 xml:space="preserve"> </w:t>
      </w:r>
    </w:p>
    <w:p w14:paraId="40392ECF">
      <w:pPr>
        <w:spacing w:line="480" w:lineRule="auto"/>
        <w:ind w:right="210" w:firstLine="420"/>
        <w:jc w:val="right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（公章）</w:t>
      </w:r>
    </w:p>
    <w:p w14:paraId="18840855">
      <w:pPr>
        <w:spacing w:line="440" w:lineRule="exact"/>
        <w:ind w:firstLine="420"/>
        <w:jc w:val="center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 xml:space="preserve">                           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日</w:t>
      </w:r>
    </w:p>
    <w:p w14:paraId="6D3BABDD">
      <w:pPr>
        <w:spacing w:line="440" w:lineRule="exact"/>
        <w:ind w:firstLine="953" w:firstLineChars="454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注：1.法定代表人身份证复印件（必须印正反两面的完整信息）；</w:t>
      </w:r>
    </w:p>
    <w:p w14:paraId="1699A7CA">
      <w:pPr>
        <w:spacing w:line="440" w:lineRule="exact"/>
        <w:ind w:left="420" w:leftChars="200" w:firstLine="210" w:firstLineChars="100"/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 xml:space="preserve">       2.身份证信息不全的无效。</w:t>
      </w:r>
    </w:p>
    <w:p w14:paraId="0B6F962B">
      <w:pPr>
        <w:spacing w:line="440" w:lineRule="exact"/>
        <w:ind w:firstLine="658"/>
        <w:jc w:val="center"/>
        <w:outlineLvl w:val="1"/>
        <w:rPr>
          <w:rFonts w:hint="eastAsia" w:ascii="宋体" w:hAnsi="宋体" w:eastAsia="宋体" w:cs="宋体"/>
          <w:b/>
          <w:color w:val="36363D"/>
          <w:spacing w:val="4"/>
          <w:sz w:val="32"/>
          <w:szCs w:val="32"/>
          <w:highlight w:val="none"/>
        </w:rPr>
      </w:pPr>
    </w:p>
    <w:p w14:paraId="2CA9C8D5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</w:p>
    <w:p w14:paraId="71C4A143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ascii="宋体" w:hAnsi="宋体" w:eastAsia="宋体" w:cs="宋体"/>
          <w:color w:val="36363D"/>
          <w:szCs w:val="21"/>
          <w:highlight w:val="none"/>
        </w:rPr>
        <w:br w:type="page"/>
      </w:r>
    </w:p>
    <w:p w14:paraId="7ACC3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color w:val="36363D"/>
          <w:spacing w:val="4"/>
          <w:sz w:val="36"/>
          <w:szCs w:val="36"/>
          <w:highlight w:val="none"/>
        </w:rPr>
      </w:pPr>
      <w:bookmarkStart w:id="1" w:name="_Toc168408463"/>
      <w:r>
        <w:rPr>
          <w:rFonts w:hint="eastAsia" w:ascii="宋体" w:hAnsi="宋体" w:eastAsia="宋体" w:cs="宋体"/>
          <w:b/>
          <w:color w:val="36363D"/>
          <w:spacing w:val="4"/>
          <w:sz w:val="32"/>
          <w:szCs w:val="32"/>
          <w:highlight w:val="none"/>
        </w:rPr>
        <w:t>一、法定代表人授权书</w:t>
      </w:r>
      <w:bookmarkEnd w:id="1"/>
    </w:p>
    <w:p w14:paraId="3B895BA1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宋体"/>
          <w:b/>
          <w:bCs/>
          <w:color w:val="36363D"/>
          <w:spacing w:val="4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 w:val="24"/>
          <w:szCs w:val="21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36363D"/>
          <w:spacing w:val="4"/>
          <w:sz w:val="24"/>
          <w:szCs w:val="32"/>
          <w:highlight w:val="none"/>
        </w:rPr>
        <w:t xml:space="preserve"> </w:t>
      </w:r>
    </w:p>
    <w:p w14:paraId="66864815">
      <w:pPr>
        <w:spacing w:line="360" w:lineRule="auto"/>
        <w:ind w:firstLine="436"/>
        <w:jc w:val="left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致：西北（陕西）国际招标有限公司</w:t>
      </w:r>
    </w:p>
    <w:p w14:paraId="1A6B1446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  <w:u w:val="single"/>
        </w:rPr>
        <w:t xml:space="preserve">（供应商名称） 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  <w:u w:val="single"/>
        </w:rPr>
        <w:t>（     年   月   日）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  <w:u w:val="single"/>
        </w:rPr>
        <w:t>（法定代表人姓名）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 xml:space="preserve">代表我公司全权办理针对本次政府采购 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  <w:u w:val="single"/>
        </w:rPr>
        <w:t>（磋商项目名称和项目编号）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项目的磋商、签约等具体工作，并签署全部有关的文件、协议及合同。</w:t>
      </w:r>
    </w:p>
    <w:p w14:paraId="2E5E71F3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我公司对被授权人的签名负全部责任。</w:t>
      </w:r>
    </w:p>
    <w:p w14:paraId="0A50EB85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本授权书在磋商报价有效期内对我方具有约束力。</w:t>
      </w:r>
    </w:p>
    <w:p w14:paraId="5E2FABA8">
      <w:pPr>
        <w:widowControl w:val="0"/>
        <w:spacing w:after="312" w:line="360" w:lineRule="auto"/>
        <w:jc w:val="both"/>
        <w:rPr>
          <w:rFonts w:hint="eastAsia" w:ascii="宋体" w:hAnsi="宋体" w:eastAsia="宋体" w:cs="宋体"/>
          <w:color w:val="36363D"/>
          <w:kern w:val="2"/>
          <w:sz w:val="21"/>
          <w:szCs w:val="22"/>
          <w:highlight w:val="none"/>
          <w:lang w:val="en-US" w:eastAsia="zh-CN" w:bidi="ar-SA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0EA55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7F7EA815">
            <w:pPr>
              <w:spacing w:line="440" w:lineRule="exact"/>
              <w:ind w:firstLine="436"/>
              <w:jc w:val="left"/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  <w:t>被授权人签字：</w:t>
            </w:r>
          </w:p>
        </w:tc>
        <w:tc>
          <w:tcPr>
            <w:tcW w:w="3844" w:type="dxa"/>
          </w:tcPr>
          <w:p w14:paraId="0CB4AC4F">
            <w:pPr>
              <w:spacing w:line="440" w:lineRule="exact"/>
              <w:ind w:firstLine="436"/>
              <w:jc w:val="left"/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  <w:t>法定代表人签字（或盖章）：</w:t>
            </w:r>
          </w:p>
        </w:tc>
      </w:tr>
      <w:tr w14:paraId="219DF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70FE5A2">
            <w:pPr>
              <w:spacing w:line="440" w:lineRule="exact"/>
              <w:ind w:firstLine="436"/>
              <w:jc w:val="left"/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  <w:t>职务：</w:t>
            </w:r>
          </w:p>
        </w:tc>
        <w:tc>
          <w:tcPr>
            <w:tcW w:w="3844" w:type="dxa"/>
          </w:tcPr>
          <w:p w14:paraId="66ABFD65">
            <w:pPr>
              <w:spacing w:line="440" w:lineRule="exact"/>
              <w:ind w:firstLine="436"/>
              <w:jc w:val="left"/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  <w:t>职务：</w:t>
            </w:r>
          </w:p>
        </w:tc>
      </w:tr>
      <w:tr w14:paraId="70B3D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7DACEB1">
            <w:pPr>
              <w:spacing w:line="440" w:lineRule="exact"/>
              <w:ind w:firstLine="436"/>
              <w:jc w:val="left"/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  <w:t>所在部门：</w:t>
            </w:r>
          </w:p>
        </w:tc>
        <w:tc>
          <w:tcPr>
            <w:tcW w:w="3844" w:type="dxa"/>
          </w:tcPr>
          <w:p w14:paraId="46991D00">
            <w:pPr>
              <w:spacing w:line="440" w:lineRule="exact"/>
              <w:ind w:firstLine="436"/>
              <w:jc w:val="left"/>
              <w:rPr>
                <w:rFonts w:hint="eastAsia" w:ascii="宋体" w:hAnsi="宋体" w:eastAsia="宋体" w:cs="宋体"/>
                <w:color w:val="36363D"/>
                <w:spacing w:val="4"/>
                <w:szCs w:val="21"/>
                <w:highlight w:val="none"/>
              </w:rPr>
            </w:pPr>
          </w:p>
        </w:tc>
      </w:tr>
    </w:tbl>
    <w:p w14:paraId="3BC7E226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</w:p>
    <w:p w14:paraId="196BCD8A">
      <w:pPr>
        <w:spacing w:line="360" w:lineRule="auto"/>
        <w:ind w:firstLine="438"/>
        <w:rPr>
          <w:rFonts w:hint="eastAsia" w:ascii="宋体" w:hAnsi="宋体" w:eastAsia="宋体" w:cs="宋体"/>
          <w:b/>
          <w:bCs/>
          <w:color w:val="36363D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pacing w:val="4"/>
          <w:szCs w:val="21"/>
          <w:highlight w:val="none"/>
          <w:u w:val="single"/>
        </w:rPr>
        <w:t>附件：法定代表人、被授权人身份证复印件</w:t>
      </w:r>
    </w:p>
    <w:p w14:paraId="53C2EECE">
      <w:pPr>
        <w:spacing w:line="360" w:lineRule="auto"/>
        <w:ind w:firstLine="993" w:firstLineChars="454"/>
        <w:rPr>
          <w:rFonts w:hint="eastAsia" w:ascii="宋体" w:hAnsi="宋体" w:eastAsia="宋体" w:cs="宋体"/>
          <w:b/>
          <w:bCs/>
          <w:color w:val="36363D"/>
          <w:spacing w:val="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pacing w:val="4"/>
          <w:szCs w:val="21"/>
          <w:highlight w:val="none"/>
          <w:u w:val="single"/>
        </w:rPr>
        <w:t>（必须印正反两面的完整信息）</w:t>
      </w:r>
    </w:p>
    <w:p w14:paraId="48FC1119">
      <w:pPr>
        <w:spacing w:line="360" w:lineRule="auto"/>
        <w:ind w:firstLine="436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 xml:space="preserve"> 注：1、身份证信息不全的授权书无效。</w:t>
      </w:r>
    </w:p>
    <w:p w14:paraId="38BD5329">
      <w:pPr>
        <w:spacing w:line="360" w:lineRule="auto"/>
        <w:ind w:firstLine="436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ascii="宋体" w:hAnsi="宋体" w:eastAsia="宋体" w:cs="宋体"/>
          <w:color w:val="36363D"/>
          <w:spacing w:val="4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36363D"/>
          <w:kern w:val="0"/>
          <w:szCs w:val="21"/>
          <w:highlight w:val="none"/>
        </w:rPr>
        <w:t>法定代表人参加磋商的，无需提供该授权书。</w:t>
      </w:r>
    </w:p>
    <w:p w14:paraId="0C054AE8">
      <w:pPr>
        <w:spacing w:line="440" w:lineRule="exact"/>
        <w:ind w:firstLine="436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</w:p>
    <w:p w14:paraId="30CE4925">
      <w:pPr>
        <w:spacing w:line="440" w:lineRule="exact"/>
        <w:ind w:firstLine="436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</w:p>
    <w:p w14:paraId="4B9F6659">
      <w:pPr>
        <w:spacing w:line="440" w:lineRule="exact"/>
        <w:ind w:firstLine="436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</w:p>
    <w:p w14:paraId="6A224E74">
      <w:pPr>
        <w:spacing w:line="440" w:lineRule="exact"/>
        <w:ind w:firstLine="436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</w:p>
    <w:p w14:paraId="09A433EA">
      <w:pPr>
        <w:spacing w:line="440" w:lineRule="exact"/>
        <w:ind w:firstLine="327" w:firstLineChars="150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供应商名称：</w:t>
      </w:r>
    </w:p>
    <w:p w14:paraId="71C980A3">
      <w:pPr>
        <w:spacing w:line="440" w:lineRule="exact"/>
        <w:ind w:firstLine="327" w:firstLineChars="150"/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</w:pPr>
    </w:p>
    <w:p w14:paraId="79D9C1BE">
      <w:pPr>
        <w:spacing w:line="440" w:lineRule="exact"/>
        <w:ind w:firstLine="327" w:firstLineChars="150"/>
        <w:rPr>
          <w:rFonts w:hint="eastAsia" w:ascii="宋体" w:hAnsi="宋体" w:eastAsia="宋体" w:cs="宋体"/>
          <w:color w:val="36363D"/>
          <w:spacing w:val="4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pacing w:val="4"/>
          <w:szCs w:val="21"/>
          <w:highlight w:val="none"/>
        </w:rPr>
        <w:t>公章</w:t>
      </w:r>
      <w:r>
        <w:rPr>
          <w:rFonts w:hint="eastAsia" w:ascii="宋体" w:hAnsi="宋体" w:eastAsia="宋体" w:cs="宋体"/>
          <w:color w:val="36363D"/>
          <w:spacing w:val="4"/>
          <w:sz w:val="24"/>
          <w:szCs w:val="21"/>
          <w:highlight w:val="none"/>
        </w:rPr>
        <w:t>：</w:t>
      </w:r>
    </w:p>
    <w:p w14:paraId="12AE6F82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F0A8E"/>
    <w:rsid w:val="585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2025-09-08T07:27:00Z</dcterms:created>
  <dc:creator>ԅ(≖‿≖ԅ)咩咩流氓</dc:creator>
  <cp:lastModifiedBy>ԅ(≖‿≖ԅ)咩咩流氓</cp:lastModifiedBy>
  <dcterms:modified xsi:type="dcterms:W3CDTF">2025-09-08T07:27:37Z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4DCD063A0E834E21A53C18FDBA202E90_11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