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F0DC25">
      <w:pPr>
        <w:pStyle w:val="2"/>
        <w:spacing w:before="81" w:line="223" w:lineRule="auto"/>
        <w:ind w:left="3392"/>
        <w:outlineLvl w:val="0"/>
        <w:rPr>
          <w:sz w:val="40"/>
          <w:szCs w:val="40"/>
        </w:rPr>
      </w:pPr>
      <w:r>
        <w:rPr>
          <w:b/>
          <w:bCs/>
          <w:spacing w:val="-11"/>
          <w:sz w:val="40"/>
          <w:szCs w:val="40"/>
        </w:rPr>
        <w:t>技术方案</w:t>
      </w:r>
    </w:p>
    <w:p w14:paraId="408F00AE">
      <w:pPr>
        <w:spacing w:line="296" w:lineRule="auto"/>
        <w:rPr>
          <w:rFonts w:ascii="Arial"/>
          <w:sz w:val="21"/>
        </w:rPr>
      </w:pPr>
    </w:p>
    <w:p w14:paraId="3FF2BC3C">
      <w:pPr>
        <w:spacing w:line="297" w:lineRule="auto"/>
        <w:rPr>
          <w:rFonts w:ascii="Arial"/>
          <w:sz w:val="21"/>
        </w:rPr>
      </w:pPr>
    </w:p>
    <w:p w14:paraId="5ED97124">
      <w:pPr>
        <w:pStyle w:val="2"/>
        <w:spacing w:before="91" w:line="223" w:lineRule="auto"/>
        <w:ind w:left="590"/>
      </w:pPr>
      <w:r>
        <w:rPr>
          <w:spacing w:val="-1"/>
        </w:rPr>
        <w:t>磋商响应文件技术标，要求各供应商提供施工组织设计。</w:t>
      </w:r>
    </w:p>
    <w:p w14:paraId="579E17AF">
      <w:pPr>
        <w:pStyle w:val="2"/>
        <w:spacing w:before="207" w:line="222" w:lineRule="auto"/>
        <w:ind w:left="612"/>
      </w:pPr>
      <w:r>
        <w:rPr>
          <w:spacing w:val="1"/>
        </w:rPr>
        <w:t>施工组织设计共由</w:t>
      </w:r>
      <w:r>
        <w:rPr>
          <w:rFonts w:hint="eastAsia"/>
          <w:spacing w:val="1"/>
          <w:lang w:val="en-US" w:eastAsia="zh-CN"/>
        </w:rPr>
        <w:t>8</w:t>
      </w:r>
      <w:bookmarkStart w:id="0" w:name="_GoBack"/>
      <w:bookmarkEnd w:id="0"/>
      <w:r>
        <w:rPr>
          <w:spacing w:val="-44"/>
        </w:rPr>
        <w:t xml:space="preserve"> </w:t>
      </w:r>
      <w:r>
        <w:rPr>
          <w:spacing w:val="1"/>
        </w:rPr>
        <w:t>项组成，内容应包括但不限于以下内容：</w:t>
      </w:r>
    </w:p>
    <w:p w14:paraId="73923061">
      <w:pPr>
        <w:pStyle w:val="2"/>
        <w:spacing w:before="207" w:line="223" w:lineRule="auto"/>
        <w:ind w:left="745"/>
      </w:pPr>
      <w:r>
        <w:rPr>
          <w:spacing w:val="-5"/>
        </w:rPr>
        <w:t>1、施工方案；</w:t>
      </w:r>
    </w:p>
    <w:p w14:paraId="7FD166F5">
      <w:pPr>
        <w:pStyle w:val="2"/>
        <w:spacing w:before="204" w:line="223" w:lineRule="auto"/>
        <w:ind w:left="728"/>
        <w:rPr>
          <w:spacing w:val="-1"/>
        </w:rPr>
      </w:pPr>
      <w:r>
        <w:rPr>
          <w:spacing w:val="-1"/>
        </w:rPr>
        <w:t>2、确保本项目质量的技术组织措施；</w:t>
      </w:r>
    </w:p>
    <w:p w14:paraId="6A4DD23F">
      <w:pPr>
        <w:pStyle w:val="2"/>
        <w:spacing w:before="204" w:line="223" w:lineRule="auto"/>
        <w:ind w:left="728"/>
        <w:rPr>
          <w:spacing w:val="-1"/>
        </w:rPr>
      </w:pPr>
      <w:r>
        <w:rPr>
          <w:rFonts w:hint="eastAsia"/>
          <w:spacing w:val="-1"/>
          <w:lang w:val="en-US" w:eastAsia="zh-CN"/>
        </w:rPr>
        <w:t>3、</w:t>
      </w:r>
      <w:r>
        <w:rPr>
          <w:spacing w:val="-1"/>
        </w:rPr>
        <w:t>确保安全生产和文明施工的技术组织措施；</w:t>
      </w:r>
    </w:p>
    <w:p w14:paraId="73A48C09">
      <w:pPr>
        <w:pStyle w:val="2"/>
        <w:spacing w:before="204" w:line="223" w:lineRule="auto"/>
        <w:ind w:left="728"/>
        <w:rPr>
          <w:spacing w:val="-2"/>
        </w:rPr>
      </w:pPr>
      <w:r>
        <w:rPr>
          <w:rFonts w:hint="eastAsia"/>
          <w:spacing w:val="-1"/>
          <w:lang w:val="en-US" w:eastAsia="zh-CN"/>
        </w:rPr>
        <w:t>4、</w:t>
      </w:r>
      <w:r>
        <w:rPr>
          <w:spacing w:val="-2"/>
        </w:rPr>
        <w:t>确保工期的技术组织措施；</w:t>
      </w:r>
    </w:p>
    <w:p w14:paraId="6F921244">
      <w:pPr>
        <w:pStyle w:val="2"/>
        <w:spacing w:before="206" w:line="222" w:lineRule="auto"/>
        <w:ind w:left="730"/>
        <w:rPr>
          <w:spacing w:val="-1"/>
        </w:rPr>
      </w:pPr>
      <w:r>
        <w:rPr>
          <w:rFonts w:hint="eastAsia"/>
          <w:spacing w:val="-2"/>
          <w:lang w:val="en-US" w:eastAsia="zh-CN"/>
        </w:rPr>
        <w:t>5、</w:t>
      </w:r>
      <w:r>
        <w:rPr>
          <w:spacing w:val="-1"/>
        </w:rPr>
        <w:t>确保治污减霾和防尘污染的技术组织措施；</w:t>
      </w:r>
    </w:p>
    <w:p w14:paraId="641C5707">
      <w:pPr>
        <w:pStyle w:val="2"/>
        <w:spacing w:before="204" w:line="223" w:lineRule="auto"/>
        <w:ind w:left="728"/>
        <w:rPr>
          <w:spacing w:val="-1"/>
        </w:rPr>
      </w:pPr>
      <w:r>
        <w:rPr>
          <w:rFonts w:hint="eastAsia"/>
          <w:spacing w:val="-1"/>
          <w:lang w:val="en-US" w:eastAsia="zh-CN"/>
        </w:rPr>
        <w:t>6、</w:t>
      </w:r>
      <w:r>
        <w:rPr>
          <w:spacing w:val="-1"/>
        </w:rPr>
        <w:t>项目经理部组成及劳动力投入；</w:t>
      </w:r>
    </w:p>
    <w:p w14:paraId="1DCFC08B">
      <w:pPr>
        <w:pStyle w:val="2"/>
        <w:spacing w:before="204" w:line="223" w:lineRule="auto"/>
        <w:ind w:left="728"/>
        <w:rPr>
          <w:spacing w:val="-1"/>
        </w:rPr>
      </w:pPr>
      <w:r>
        <w:rPr>
          <w:rFonts w:hint="eastAsia"/>
          <w:spacing w:val="-1"/>
          <w:lang w:val="en-US" w:eastAsia="zh-CN"/>
        </w:rPr>
        <w:t>7、</w:t>
      </w:r>
      <w:r>
        <w:rPr>
          <w:spacing w:val="-1"/>
        </w:rPr>
        <w:t>施工机械及工器具的配备情况；</w:t>
      </w:r>
    </w:p>
    <w:p w14:paraId="5F46BB7C">
      <w:pPr>
        <w:pStyle w:val="2"/>
        <w:spacing w:before="204" w:line="223" w:lineRule="auto"/>
        <w:ind w:left="728"/>
        <w:rPr>
          <w:rFonts w:hint="eastAsia" w:eastAsia="仿宋"/>
          <w:spacing w:val="-1"/>
          <w:lang w:val="en-US" w:eastAsia="zh-CN"/>
        </w:rPr>
      </w:pPr>
      <w:r>
        <w:rPr>
          <w:rFonts w:hint="eastAsia"/>
          <w:spacing w:val="-1"/>
          <w:lang w:val="en-US" w:eastAsia="zh-CN"/>
        </w:rPr>
        <w:t>8、</w:t>
      </w:r>
      <w:r>
        <w:rPr>
          <w:spacing w:val="-1"/>
        </w:rPr>
        <w:t>施工进度表或施工网络图；</w:t>
      </w:r>
    </w:p>
    <w:p w14:paraId="26A65972">
      <w:pPr>
        <w:pStyle w:val="2"/>
        <w:spacing w:before="206" w:line="222" w:lineRule="auto"/>
        <w:ind w:left="730"/>
        <w:rPr>
          <w:rFonts w:hint="eastAsia" w:eastAsia="仿宋"/>
          <w:spacing w:val="-1"/>
          <w:lang w:val="en-US" w:eastAsia="zh-CN"/>
        </w:rPr>
      </w:pPr>
    </w:p>
    <w:p w14:paraId="03E694D6">
      <w:pPr>
        <w:spacing w:line="248" w:lineRule="auto"/>
        <w:rPr>
          <w:rFonts w:ascii="Arial"/>
          <w:sz w:val="21"/>
        </w:rPr>
      </w:pPr>
    </w:p>
    <w:p w14:paraId="5E8B59D0">
      <w:pPr>
        <w:spacing w:line="249" w:lineRule="auto"/>
        <w:rPr>
          <w:rFonts w:ascii="Arial"/>
          <w:sz w:val="21"/>
        </w:rPr>
      </w:pPr>
    </w:p>
    <w:p w14:paraId="2271AADB">
      <w:pPr>
        <w:spacing w:line="249" w:lineRule="auto"/>
        <w:rPr>
          <w:rFonts w:ascii="Arial"/>
          <w:sz w:val="21"/>
        </w:rPr>
      </w:pPr>
    </w:p>
    <w:p w14:paraId="38877C4B">
      <w:pPr>
        <w:spacing w:line="249" w:lineRule="auto"/>
        <w:rPr>
          <w:rFonts w:ascii="Arial"/>
          <w:sz w:val="21"/>
        </w:rPr>
      </w:pPr>
    </w:p>
    <w:p w14:paraId="5A425C2E">
      <w:pPr>
        <w:spacing w:line="249" w:lineRule="auto"/>
        <w:rPr>
          <w:rFonts w:ascii="Arial"/>
          <w:sz w:val="21"/>
        </w:rPr>
      </w:pPr>
    </w:p>
    <w:p w14:paraId="038A70E7">
      <w:pPr>
        <w:spacing w:line="249" w:lineRule="auto"/>
        <w:rPr>
          <w:rFonts w:ascii="Arial"/>
          <w:sz w:val="21"/>
        </w:rPr>
      </w:pPr>
    </w:p>
    <w:p w14:paraId="50CE5AAA">
      <w:pPr>
        <w:spacing w:line="249" w:lineRule="auto"/>
        <w:rPr>
          <w:rFonts w:ascii="Arial"/>
          <w:sz w:val="21"/>
        </w:rPr>
      </w:pPr>
    </w:p>
    <w:p w14:paraId="08003D0C">
      <w:pPr>
        <w:pStyle w:val="2"/>
        <w:spacing w:before="91" w:line="359" w:lineRule="auto"/>
        <w:ind w:left="33" w:right="15" w:firstLine="559"/>
      </w:pPr>
      <w:r>
        <w:rPr>
          <w:b/>
          <w:bCs/>
          <w:spacing w:val="-7"/>
        </w:rPr>
        <w:t>技术标格式自拟，供应商可根据实际情况增加必要的图表、</w:t>
      </w:r>
      <w:r>
        <w:rPr>
          <w:b/>
          <w:bCs/>
          <w:spacing w:val="-8"/>
        </w:rPr>
        <w:t>文字</w:t>
      </w:r>
      <w:r>
        <w:rPr>
          <w:b/>
          <w:bCs/>
          <w:spacing w:val="-5"/>
        </w:rPr>
        <w:t>说明书等资料。</w:t>
      </w:r>
    </w:p>
    <w:p w14:paraId="7D9F2B28">
      <w:pPr>
        <w:spacing w:line="359" w:lineRule="auto"/>
        <w:sectPr>
          <w:pgSz w:w="11906" w:h="16839"/>
          <w:pgMar w:top="1415" w:right="1785" w:bottom="0" w:left="1785" w:header="0" w:footer="0" w:gutter="0"/>
          <w:cols w:space="720" w:num="1"/>
        </w:sectPr>
      </w:pPr>
    </w:p>
    <w:p w14:paraId="6FCC51C7">
      <w:pPr>
        <w:pStyle w:val="2"/>
        <w:spacing w:before="49" w:line="222" w:lineRule="auto"/>
        <w:ind w:left="508"/>
        <w:rPr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附表1：项目经理部组成及劳动力投入</w:t>
      </w:r>
    </w:p>
    <w:p w14:paraId="18102693">
      <w:pPr>
        <w:pStyle w:val="2"/>
        <w:spacing w:before="184" w:line="223" w:lineRule="auto"/>
        <w:ind w:left="2966"/>
      </w:pPr>
      <w:r>
        <w:rPr>
          <w:b/>
          <w:bCs/>
          <w:spacing w:val="-4"/>
        </w:rPr>
        <w:t>（一）项目管理机构组成表</w:t>
      </w:r>
    </w:p>
    <w:p w14:paraId="51BE03C4">
      <w:pPr>
        <w:spacing w:line="165" w:lineRule="exact"/>
      </w:pPr>
    </w:p>
    <w:tbl>
      <w:tblPr>
        <w:tblStyle w:val="5"/>
        <w:tblW w:w="926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5"/>
        <w:gridCol w:w="937"/>
        <w:gridCol w:w="992"/>
        <w:gridCol w:w="1448"/>
        <w:gridCol w:w="1243"/>
        <w:gridCol w:w="1417"/>
        <w:gridCol w:w="1409"/>
        <w:gridCol w:w="844"/>
      </w:tblGrid>
      <w:tr w14:paraId="3A0D43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975" w:type="dxa"/>
            <w:vMerge w:val="restart"/>
            <w:tcBorders>
              <w:bottom w:val="nil"/>
            </w:tcBorders>
            <w:vAlign w:val="top"/>
          </w:tcPr>
          <w:p w14:paraId="692AD1B1">
            <w:pPr>
              <w:spacing w:before="321" w:line="224" w:lineRule="auto"/>
              <w:ind w:left="22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8"/>
                <w:sz w:val="28"/>
                <w:szCs w:val="28"/>
              </w:rPr>
              <w:t>职务</w:t>
            </w:r>
          </w:p>
        </w:tc>
        <w:tc>
          <w:tcPr>
            <w:tcW w:w="937" w:type="dxa"/>
            <w:vMerge w:val="restart"/>
            <w:tcBorders>
              <w:bottom w:val="nil"/>
            </w:tcBorders>
            <w:vAlign w:val="top"/>
          </w:tcPr>
          <w:p w14:paraId="12F97560">
            <w:pPr>
              <w:spacing w:before="322" w:line="225" w:lineRule="auto"/>
              <w:ind w:left="20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姓名</w:t>
            </w:r>
          </w:p>
        </w:tc>
        <w:tc>
          <w:tcPr>
            <w:tcW w:w="992" w:type="dxa"/>
            <w:vMerge w:val="restart"/>
            <w:tcBorders>
              <w:bottom w:val="nil"/>
            </w:tcBorders>
            <w:vAlign w:val="top"/>
          </w:tcPr>
          <w:p w14:paraId="31D0A253">
            <w:pPr>
              <w:spacing w:before="321" w:line="222" w:lineRule="auto"/>
              <w:ind w:left="22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8"/>
                <w:sz w:val="28"/>
                <w:szCs w:val="28"/>
              </w:rPr>
              <w:t>职称</w:t>
            </w:r>
          </w:p>
        </w:tc>
        <w:tc>
          <w:tcPr>
            <w:tcW w:w="5517" w:type="dxa"/>
            <w:gridSpan w:val="4"/>
            <w:vAlign w:val="top"/>
          </w:tcPr>
          <w:p w14:paraId="2BBB0A32">
            <w:pPr>
              <w:spacing w:before="45" w:line="223" w:lineRule="auto"/>
              <w:ind w:left="1513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执业或职业资格证明</w:t>
            </w:r>
          </w:p>
        </w:tc>
        <w:tc>
          <w:tcPr>
            <w:tcW w:w="844" w:type="dxa"/>
            <w:vAlign w:val="top"/>
          </w:tcPr>
          <w:p w14:paraId="13E50044">
            <w:pPr>
              <w:spacing w:before="46" w:line="225" w:lineRule="auto"/>
              <w:ind w:left="16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0"/>
                <w:sz w:val="28"/>
                <w:szCs w:val="28"/>
              </w:rPr>
              <w:t>备注</w:t>
            </w:r>
          </w:p>
        </w:tc>
      </w:tr>
      <w:tr w14:paraId="6EE080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975" w:type="dxa"/>
            <w:vMerge w:val="continue"/>
            <w:tcBorders>
              <w:top w:val="nil"/>
            </w:tcBorders>
            <w:vAlign w:val="top"/>
          </w:tcPr>
          <w:p w14:paraId="66838E6B">
            <w:pPr>
              <w:pStyle w:val="6"/>
            </w:pPr>
          </w:p>
        </w:tc>
        <w:tc>
          <w:tcPr>
            <w:tcW w:w="937" w:type="dxa"/>
            <w:vMerge w:val="continue"/>
            <w:tcBorders>
              <w:top w:val="nil"/>
            </w:tcBorders>
            <w:vAlign w:val="top"/>
          </w:tcPr>
          <w:p w14:paraId="27CF57DB">
            <w:pPr>
              <w:pStyle w:val="6"/>
            </w:pPr>
          </w:p>
        </w:tc>
        <w:tc>
          <w:tcPr>
            <w:tcW w:w="992" w:type="dxa"/>
            <w:vMerge w:val="continue"/>
            <w:tcBorders>
              <w:top w:val="nil"/>
            </w:tcBorders>
            <w:vAlign w:val="top"/>
          </w:tcPr>
          <w:p w14:paraId="57978E5B">
            <w:pPr>
              <w:pStyle w:val="6"/>
            </w:pPr>
          </w:p>
        </w:tc>
        <w:tc>
          <w:tcPr>
            <w:tcW w:w="1448" w:type="dxa"/>
            <w:vAlign w:val="top"/>
          </w:tcPr>
          <w:p w14:paraId="5C3498E6">
            <w:pPr>
              <w:spacing w:before="41" w:line="222" w:lineRule="auto"/>
              <w:ind w:left="17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证书名称</w:t>
            </w:r>
          </w:p>
        </w:tc>
        <w:tc>
          <w:tcPr>
            <w:tcW w:w="1243" w:type="dxa"/>
            <w:vAlign w:val="top"/>
          </w:tcPr>
          <w:p w14:paraId="03D64639">
            <w:pPr>
              <w:spacing w:before="41" w:line="224" w:lineRule="auto"/>
              <w:ind w:left="35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1"/>
                <w:sz w:val="28"/>
                <w:szCs w:val="28"/>
              </w:rPr>
              <w:t>级别</w:t>
            </w:r>
          </w:p>
        </w:tc>
        <w:tc>
          <w:tcPr>
            <w:tcW w:w="1417" w:type="dxa"/>
            <w:vAlign w:val="top"/>
          </w:tcPr>
          <w:p w14:paraId="06D0CF2D">
            <w:pPr>
              <w:spacing w:before="42" w:line="224" w:lineRule="auto"/>
              <w:ind w:left="44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8"/>
                <w:sz w:val="28"/>
                <w:szCs w:val="28"/>
              </w:rPr>
              <w:t>证号</w:t>
            </w:r>
          </w:p>
        </w:tc>
        <w:tc>
          <w:tcPr>
            <w:tcW w:w="1409" w:type="dxa"/>
            <w:vAlign w:val="top"/>
          </w:tcPr>
          <w:p w14:paraId="6C208746">
            <w:pPr>
              <w:spacing w:before="42" w:line="224" w:lineRule="auto"/>
              <w:ind w:left="445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1"/>
                <w:sz w:val="28"/>
                <w:szCs w:val="28"/>
              </w:rPr>
              <w:t>专业</w:t>
            </w:r>
          </w:p>
        </w:tc>
        <w:tc>
          <w:tcPr>
            <w:tcW w:w="844" w:type="dxa"/>
            <w:vAlign w:val="top"/>
          </w:tcPr>
          <w:p w14:paraId="6B371A8F">
            <w:pPr>
              <w:pStyle w:val="6"/>
            </w:pPr>
          </w:p>
        </w:tc>
      </w:tr>
      <w:tr w14:paraId="1F43B0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975" w:type="dxa"/>
            <w:vAlign w:val="top"/>
          </w:tcPr>
          <w:p w14:paraId="3BD80CC1">
            <w:pPr>
              <w:pStyle w:val="6"/>
            </w:pPr>
          </w:p>
        </w:tc>
        <w:tc>
          <w:tcPr>
            <w:tcW w:w="937" w:type="dxa"/>
            <w:vAlign w:val="top"/>
          </w:tcPr>
          <w:p w14:paraId="446B21EB">
            <w:pPr>
              <w:pStyle w:val="6"/>
            </w:pPr>
          </w:p>
        </w:tc>
        <w:tc>
          <w:tcPr>
            <w:tcW w:w="992" w:type="dxa"/>
            <w:vAlign w:val="top"/>
          </w:tcPr>
          <w:p w14:paraId="4F909C79">
            <w:pPr>
              <w:pStyle w:val="6"/>
            </w:pPr>
          </w:p>
        </w:tc>
        <w:tc>
          <w:tcPr>
            <w:tcW w:w="1448" w:type="dxa"/>
            <w:vAlign w:val="top"/>
          </w:tcPr>
          <w:p w14:paraId="3F20CE58">
            <w:pPr>
              <w:pStyle w:val="6"/>
            </w:pPr>
          </w:p>
        </w:tc>
        <w:tc>
          <w:tcPr>
            <w:tcW w:w="1243" w:type="dxa"/>
            <w:vAlign w:val="top"/>
          </w:tcPr>
          <w:p w14:paraId="1F543F12">
            <w:pPr>
              <w:pStyle w:val="6"/>
            </w:pPr>
          </w:p>
        </w:tc>
        <w:tc>
          <w:tcPr>
            <w:tcW w:w="1417" w:type="dxa"/>
            <w:vAlign w:val="top"/>
          </w:tcPr>
          <w:p w14:paraId="4A1E35EB">
            <w:pPr>
              <w:pStyle w:val="6"/>
            </w:pPr>
          </w:p>
        </w:tc>
        <w:tc>
          <w:tcPr>
            <w:tcW w:w="1409" w:type="dxa"/>
            <w:vAlign w:val="top"/>
          </w:tcPr>
          <w:p w14:paraId="034EFBA4">
            <w:pPr>
              <w:pStyle w:val="6"/>
            </w:pPr>
          </w:p>
        </w:tc>
        <w:tc>
          <w:tcPr>
            <w:tcW w:w="844" w:type="dxa"/>
            <w:vAlign w:val="top"/>
          </w:tcPr>
          <w:p w14:paraId="586EF3E3">
            <w:pPr>
              <w:pStyle w:val="6"/>
            </w:pPr>
          </w:p>
        </w:tc>
      </w:tr>
      <w:tr w14:paraId="000EB2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975" w:type="dxa"/>
            <w:vAlign w:val="top"/>
          </w:tcPr>
          <w:p w14:paraId="0341EB4B">
            <w:pPr>
              <w:pStyle w:val="6"/>
            </w:pPr>
          </w:p>
        </w:tc>
        <w:tc>
          <w:tcPr>
            <w:tcW w:w="937" w:type="dxa"/>
            <w:vAlign w:val="top"/>
          </w:tcPr>
          <w:p w14:paraId="17680538">
            <w:pPr>
              <w:pStyle w:val="6"/>
            </w:pPr>
          </w:p>
        </w:tc>
        <w:tc>
          <w:tcPr>
            <w:tcW w:w="992" w:type="dxa"/>
            <w:vAlign w:val="top"/>
          </w:tcPr>
          <w:p w14:paraId="49678094">
            <w:pPr>
              <w:pStyle w:val="6"/>
            </w:pPr>
          </w:p>
        </w:tc>
        <w:tc>
          <w:tcPr>
            <w:tcW w:w="1448" w:type="dxa"/>
            <w:vAlign w:val="top"/>
          </w:tcPr>
          <w:p w14:paraId="3244A8F2">
            <w:pPr>
              <w:pStyle w:val="6"/>
            </w:pPr>
          </w:p>
        </w:tc>
        <w:tc>
          <w:tcPr>
            <w:tcW w:w="1243" w:type="dxa"/>
            <w:vAlign w:val="top"/>
          </w:tcPr>
          <w:p w14:paraId="720A0655">
            <w:pPr>
              <w:pStyle w:val="6"/>
            </w:pPr>
          </w:p>
        </w:tc>
        <w:tc>
          <w:tcPr>
            <w:tcW w:w="1417" w:type="dxa"/>
            <w:vAlign w:val="top"/>
          </w:tcPr>
          <w:p w14:paraId="163C9D47">
            <w:pPr>
              <w:pStyle w:val="6"/>
            </w:pPr>
          </w:p>
        </w:tc>
        <w:tc>
          <w:tcPr>
            <w:tcW w:w="1409" w:type="dxa"/>
            <w:vAlign w:val="top"/>
          </w:tcPr>
          <w:p w14:paraId="167B8951">
            <w:pPr>
              <w:pStyle w:val="6"/>
            </w:pPr>
          </w:p>
        </w:tc>
        <w:tc>
          <w:tcPr>
            <w:tcW w:w="844" w:type="dxa"/>
            <w:vAlign w:val="top"/>
          </w:tcPr>
          <w:p w14:paraId="438A884F">
            <w:pPr>
              <w:pStyle w:val="6"/>
            </w:pPr>
          </w:p>
        </w:tc>
      </w:tr>
      <w:tr w14:paraId="56CCD4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975" w:type="dxa"/>
            <w:vAlign w:val="top"/>
          </w:tcPr>
          <w:p w14:paraId="1AF048C4">
            <w:pPr>
              <w:pStyle w:val="6"/>
            </w:pPr>
          </w:p>
        </w:tc>
        <w:tc>
          <w:tcPr>
            <w:tcW w:w="937" w:type="dxa"/>
            <w:vAlign w:val="top"/>
          </w:tcPr>
          <w:p w14:paraId="0433B3C5">
            <w:pPr>
              <w:pStyle w:val="6"/>
            </w:pPr>
          </w:p>
        </w:tc>
        <w:tc>
          <w:tcPr>
            <w:tcW w:w="992" w:type="dxa"/>
            <w:vAlign w:val="top"/>
          </w:tcPr>
          <w:p w14:paraId="7E34F942">
            <w:pPr>
              <w:pStyle w:val="6"/>
            </w:pPr>
          </w:p>
        </w:tc>
        <w:tc>
          <w:tcPr>
            <w:tcW w:w="1448" w:type="dxa"/>
            <w:vAlign w:val="top"/>
          </w:tcPr>
          <w:p w14:paraId="624F1188">
            <w:pPr>
              <w:pStyle w:val="6"/>
            </w:pPr>
          </w:p>
        </w:tc>
        <w:tc>
          <w:tcPr>
            <w:tcW w:w="1243" w:type="dxa"/>
            <w:vAlign w:val="top"/>
          </w:tcPr>
          <w:p w14:paraId="6C9C546D">
            <w:pPr>
              <w:pStyle w:val="6"/>
            </w:pPr>
          </w:p>
        </w:tc>
        <w:tc>
          <w:tcPr>
            <w:tcW w:w="1417" w:type="dxa"/>
            <w:vAlign w:val="top"/>
          </w:tcPr>
          <w:p w14:paraId="476F489F">
            <w:pPr>
              <w:pStyle w:val="6"/>
            </w:pPr>
          </w:p>
        </w:tc>
        <w:tc>
          <w:tcPr>
            <w:tcW w:w="1409" w:type="dxa"/>
            <w:vAlign w:val="top"/>
          </w:tcPr>
          <w:p w14:paraId="1BA2CBAD">
            <w:pPr>
              <w:pStyle w:val="6"/>
            </w:pPr>
          </w:p>
        </w:tc>
        <w:tc>
          <w:tcPr>
            <w:tcW w:w="844" w:type="dxa"/>
            <w:vAlign w:val="top"/>
          </w:tcPr>
          <w:p w14:paraId="2DDB7D02">
            <w:pPr>
              <w:pStyle w:val="6"/>
            </w:pPr>
          </w:p>
        </w:tc>
      </w:tr>
      <w:tr w14:paraId="00CE26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975" w:type="dxa"/>
            <w:vAlign w:val="top"/>
          </w:tcPr>
          <w:p w14:paraId="335613CF">
            <w:pPr>
              <w:pStyle w:val="6"/>
            </w:pPr>
          </w:p>
        </w:tc>
        <w:tc>
          <w:tcPr>
            <w:tcW w:w="937" w:type="dxa"/>
            <w:vAlign w:val="top"/>
          </w:tcPr>
          <w:p w14:paraId="0D4684A5">
            <w:pPr>
              <w:pStyle w:val="6"/>
            </w:pPr>
          </w:p>
        </w:tc>
        <w:tc>
          <w:tcPr>
            <w:tcW w:w="992" w:type="dxa"/>
            <w:vAlign w:val="top"/>
          </w:tcPr>
          <w:p w14:paraId="658A8088">
            <w:pPr>
              <w:pStyle w:val="6"/>
            </w:pPr>
          </w:p>
        </w:tc>
        <w:tc>
          <w:tcPr>
            <w:tcW w:w="1448" w:type="dxa"/>
            <w:vAlign w:val="top"/>
          </w:tcPr>
          <w:p w14:paraId="764CDF36">
            <w:pPr>
              <w:pStyle w:val="6"/>
            </w:pPr>
          </w:p>
        </w:tc>
        <w:tc>
          <w:tcPr>
            <w:tcW w:w="1243" w:type="dxa"/>
            <w:vAlign w:val="top"/>
          </w:tcPr>
          <w:p w14:paraId="167D1E94">
            <w:pPr>
              <w:pStyle w:val="6"/>
            </w:pPr>
          </w:p>
        </w:tc>
        <w:tc>
          <w:tcPr>
            <w:tcW w:w="1417" w:type="dxa"/>
            <w:vAlign w:val="top"/>
          </w:tcPr>
          <w:p w14:paraId="164FF0DD">
            <w:pPr>
              <w:pStyle w:val="6"/>
            </w:pPr>
          </w:p>
        </w:tc>
        <w:tc>
          <w:tcPr>
            <w:tcW w:w="1409" w:type="dxa"/>
            <w:vAlign w:val="top"/>
          </w:tcPr>
          <w:p w14:paraId="34E0908A">
            <w:pPr>
              <w:pStyle w:val="6"/>
            </w:pPr>
          </w:p>
        </w:tc>
        <w:tc>
          <w:tcPr>
            <w:tcW w:w="844" w:type="dxa"/>
            <w:vAlign w:val="top"/>
          </w:tcPr>
          <w:p w14:paraId="57F98C52">
            <w:pPr>
              <w:pStyle w:val="6"/>
            </w:pPr>
          </w:p>
        </w:tc>
      </w:tr>
      <w:tr w14:paraId="1C8AEF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975" w:type="dxa"/>
            <w:vAlign w:val="top"/>
          </w:tcPr>
          <w:p w14:paraId="3496DC9D">
            <w:pPr>
              <w:pStyle w:val="6"/>
            </w:pPr>
          </w:p>
        </w:tc>
        <w:tc>
          <w:tcPr>
            <w:tcW w:w="937" w:type="dxa"/>
            <w:vAlign w:val="top"/>
          </w:tcPr>
          <w:p w14:paraId="22163BFB">
            <w:pPr>
              <w:pStyle w:val="6"/>
            </w:pPr>
          </w:p>
        </w:tc>
        <w:tc>
          <w:tcPr>
            <w:tcW w:w="992" w:type="dxa"/>
            <w:vAlign w:val="top"/>
          </w:tcPr>
          <w:p w14:paraId="050EF432">
            <w:pPr>
              <w:pStyle w:val="6"/>
            </w:pPr>
          </w:p>
        </w:tc>
        <w:tc>
          <w:tcPr>
            <w:tcW w:w="1448" w:type="dxa"/>
            <w:vAlign w:val="top"/>
          </w:tcPr>
          <w:p w14:paraId="1F8BBC36">
            <w:pPr>
              <w:pStyle w:val="6"/>
            </w:pPr>
          </w:p>
        </w:tc>
        <w:tc>
          <w:tcPr>
            <w:tcW w:w="1243" w:type="dxa"/>
            <w:vAlign w:val="top"/>
          </w:tcPr>
          <w:p w14:paraId="0FA5DDB7">
            <w:pPr>
              <w:pStyle w:val="6"/>
            </w:pPr>
          </w:p>
        </w:tc>
        <w:tc>
          <w:tcPr>
            <w:tcW w:w="1417" w:type="dxa"/>
            <w:vAlign w:val="top"/>
          </w:tcPr>
          <w:p w14:paraId="5EE7097E">
            <w:pPr>
              <w:pStyle w:val="6"/>
            </w:pPr>
          </w:p>
        </w:tc>
        <w:tc>
          <w:tcPr>
            <w:tcW w:w="1409" w:type="dxa"/>
            <w:vAlign w:val="top"/>
          </w:tcPr>
          <w:p w14:paraId="0E51882E">
            <w:pPr>
              <w:pStyle w:val="6"/>
            </w:pPr>
          </w:p>
        </w:tc>
        <w:tc>
          <w:tcPr>
            <w:tcW w:w="844" w:type="dxa"/>
            <w:vAlign w:val="top"/>
          </w:tcPr>
          <w:p w14:paraId="7B97B1C9">
            <w:pPr>
              <w:pStyle w:val="6"/>
            </w:pPr>
          </w:p>
        </w:tc>
      </w:tr>
      <w:tr w14:paraId="734ABC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975" w:type="dxa"/>
            <w:vAlign w:val="top"/>
          </w:tcPr>
          <w:p w14:paraId="6D28FD1E">
            <w:pPr>
              <w:pStyle w:val="6"/>
            </w:pPr>
          </w:p>
        </w:tc>
        <w:tc>
          <w:tcPr>
            <w:tcW w:w="937" w:type="dxa"/>
            <w:vAlign w:val="top"/>
          </w:tcPr>
          <w:p w14:paraId="4709784E">
            <w:pPr>
              <w:pStyle w:val="6"/>
            </w:pPr>
          </w:p>
        </w:tc>
        <w:tc>
          <w:tcPr>
            <w:tcW w:w="992" w:type="dxa"/>
            <w:vAlign w:val="top"/>
          </w:tcPr>
          <w:p w14:paraId="605D02CE">
            <w:pPr>
              <w:pStyle w:val="6"/>
            </w:pPr>
          </w:p>
        </w:tc>
        <w:tc>
          <w:tcPr>
            <w:tcW w:w="1448" w:type="dxa"/>
            <w:vAlign w:val="top"/>
          </w:tcPr>
          <w:p w14:paraId="691A451E">
            <w:pPr>
              <w:pStyle w:val="6"/>
            </w:pPr>
          </w:p>
        </w:tc>
        <w:tc>
          <w:tcPr>
            <w:tcW w:w="1243" w:type="dxa"/>
            <w:vAlign w:val="top"/>
          </w:tcPr>
          <w:p w14:paraId="75962AB9">
            <w:pPr>
              <w:pStyle w:val="6"/>
            </w:pPr>
          </w:p>
        </w:tc>
        <w:tc>
          <w:tcPr>
            <w:tcW w:w="1417" w:type="dxa"/>
            <w:vAlign w:val="top"/>
          </w:tcPr>
          <w:p w14:paraId="7E370B26">
            <w:pPr>
              <w:pStyle w:val="6"/>
            </w:pPr>
          </w:p>
        </w:tc>
        <w:tc>
          <w:tcPr>
            <w:tcW w:w="1409" w:type="dxa"/>
            <w:vAlign w:val="top"/>
          </w:tcPr>
          <w:p w14:paraId="4C2DA8AD">
            <w:pPr>
              <w:pStyle w:val="6"/>
            </w:pPr>
          </w:p>
        </w:tc>
        <w:tc>
          <w:tcPr>
            <w:tcW w:w="844" w:type="dxa"/>
            <w:vAlign w:val="top"/>
          </w:tcPr>
          <w:p w14:paraId="28679598">
            <w:pPr>
              <w:pStyle w:val="6"/>
            </w:pPr>
          </w:p>
        </w:tc>
      </w:tr>
      <w:tr w14:paraId="0B65AA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975" w:type="dxa"/>
            <w:vAlign w:val="top"/>
          </w:tcPr>
          <w:p w14:paraId="22601D57">
            <w:pPr>
              <w:pStyle w:val="6"/>
            </w:pPr>
          </w:p>
        </w:tc>
        <w:tc>
          <w:tcPr>
            <w:tcW w:w="937" w:type="dxa"/>
            <w:vAlign w:val="top"/>
          </w:tcPr>
          <w:p w14:paraId="79814839">
            <w:pPr>
              <w:pStyle w:val="6"/>
            </w:pPr>
          </w:p>
        </w:tc>
        <w:tc>
          <w:tcPr>
            <w:tcW w:w="992" w:type="dxa"/>
            <w:vAlign w:val="top"/>
          </w:tcPr>
          <w:p w14:paraId="5A6CC941">
            <w:pPr>
              <w:pStyle w:val="6"/>
            </w:pPr>
          </w:p>
        </w:tc>
        <w:tc>
          <w:tcPr>
            <w:tcW w:w="1448" w:type="dxa"/>
            <w:vAlign w:val="top"/>
          </w:tcPr>
          <w:p w14:paraId="633378A8">
            <w:pPr>
              <w:pStyle w:val="6"/>
            </w:pPr>
          </w:p>
        </w:tc>
        <w:tc>
          <w:tcPr>
            <w:tcW w:w="1243" w:type="dxa"/>
            <w:vAlign w:val="top"/>
          </w:tcPr>
          <w:p w14:paraId="23EAFC01">
            <w:pPr>
              <w:pStyle w:val="6"/>
            </w:pPr>
          </w:p>
        </w:tc>
        <w:tc>
          <w:tcPr>
            <w:tcW w:w="1417" w:type="dxa"/>
            <w:vAlign w:val="top"/>
          </w:tcPr>
          <w:p w14:paraId="031B926A">
            <w:pPr>
              <w:pStyle w:val="6"/>
            </w:pPr>
          </w:p>
        </w:tc>
        <w:tc>
          <w:tcPr>
            <w:tcW w:w="1409" w:type="dxa"/>
            <w:vAlign w:val="top"/>
          </w:tcPr>
          <w:p w14:paraId="37F6FE92">
            <w:pPr>
              <w:pStyle w:val="6"/>
            </w:pPr>
          </w:p>
        </w:tc>
        <w:tc>
          <w:tcPr>
            <w:tcW w:w="844" w:type="dxa"/>
            <w:vAlign w:val="top"/>
          </w:tcPr>
          <w:p w14:paraId="5984CE02">
            <w:pPr>
              <w:pStyle w:val="6"/>
            </w:pPr>
          </w:p>
        </w:tc>
      </w:tr>
      <w:tr w14:paraId="58A6FF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975" w:type="dxa"/>
            <w:vAlign w:val="top"/>
          </w:tcPr>
          <w:p w14:paraId="6017B272">
            <w:pPr>
              <w:pStyle w:val="6"/>
            </w:pPr>
          </w:p>
        </w:tc>
        <w:tc>
          <w:tcPr>
            <w:tcW w:w="937" w:type="dxa"/>
            <w:vAlign w:val="top"/>
          </w:tcPr>
          <w:p w14:paraId="1AA733A9">
            <w:pPr>
              <w:pStyle w:val="6"/>
            </w:pPr>
          </w:p>
        </w:tc>
        <w:tc>
          <w:tcPr>
            <w:tcW w:w="992" w:type="dxa"/>
            <w:vAlign w:val="top"/>
          </w:tcPr>
          <w:p w14:paraId="1886EFC4">
            <w:pPr>
              <w:pStyle w:val="6"/>
            </w:pPr>
          </w:p>
        </w:tc>
        <w:tc>
          <w:tcPr>
            <w:tcW w:w="1448" w:type="dxa"/>
            <w:vAlign w:val="top"/>
          </w:tcPr>
          <w:p w14:paraId="10F82CEB">
            <w:pPr>
              <w:pStyle w:val="6"/>
            </w:pPr>
          </w:p>
        </w:tc>
        <w:tc>
          <w:tcPr>
            <w:tcW w:w="1243" w:type="dxa"/>
            <w:vAlign w:val="top"/>
          </w:tcPr>
          <w:p w14:paraId="10E3F075">
            <w:pPr>
              <w:pStyle w:val="6"/>
            </w:pPr>
          </w:p>
        </w:tc>
        <w:tc>
          <w:tcPr>
            <w:tcW w:w="1417" w:type="dxa"/>
            <w:vAlign w:val="top"/>
          </w:tcPr>
          <w:p w14:paraId="5BA31EEA">
            <w:pPr>
              <w:pStyle w:val="6"/>
            </w:pPr>
          </w:p>
        </w:tc>
        <w:tc>
          <w:tcPr>
            <w:tcW w:w="1409" w:type="dxa"/>
            <w:vAlign w:val="top"/>
          </w:tcPr>
          <w:p w14:paraId="3EAF38A3">
            <w:pPr>
              <w:pStyle w:val="6"/>
            </w:pPr>
          </w:p>
        </w:tc>
        <w:tc>
          <w:tcPr>
            <w:tcW w:w="844" w:type="dxa"/>
            <w:vAlign w:val="top"/>
          </w:tcPr>
          <w:p w14:paraId="1C78DE8B">
            <w:pPr>
              <w:pStyle w:val="6"/>
            </w:pPr>
          </w:p>
        </w:tc>
      </w:tr>
      <w:tr w14:paraId="7F6610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975" w:type="dxa"/>
            <w:vAlign w:val="top"/>
          </w:tcPr>
          <w:p w14:paraId="0854EE25">
            <w:pPr>
              <w:pStyle w:val="6"/>
            </w:pPr>
          </w:p>
        </w:tc>
        <w:tc>
          <w:tcPr>
            <w:tcW w:w="937" w:type="dxa"/>
            <w:vAlign w:val="top"/>
          </w:tcPr>
          <w:p w14:paraId="30FE0C65">
            <w:pPr>
              <w:pStyle w:val="6"/>
            </w:pPr>
          </w:p>
        </w:tc>
        <w:tc>
          <w:tcPr>
            <w:tcW w:w="992" w:type="dxa"/>
            <w:vAlign w:val="top"/>
          </w:tcPr>
          <w:p w14:paraId="131A2ED7">
            <w:pPr>
              <w:pStyle w:val="6"/>
            </w:pPr>
          </w:p>
        </w:tc>
        <w:tc>
          <w:tcPr>
            <w:tcW w:w="1448" w:type="dxa"/>
            <w:vAlign w:val="top"/>
          </w:tcPr>
          <w:p w14:paraId="6787C19E">
            <w:pPr>
              <w:pStyle w:val="6"/>
            </w:pPr>
          </w:p>
        </w:tc>
        <w:tc>
          <w:tcPr>
            <w:tcW w:w="1243" w:type="dxa"/>
            <w:vAlign w:val="top"/>
          </w:tcPr>
          <w:p w14:paraId="729172B8">
            <w:pPr>
              <w:pStyle w:val="6"/>
            </w:pPr>
          </w:p>
        </w:tc>
        <w:tc>
          <w:tcPr>
            <w:tcW w:w="1417" w:type="dxa"/>
            <w:vAlign w:val="top"/>
          </w:tcPr>
          <w:p w14:paraId="7DB3E514">
            <w:pPr>
              <w:pStyle w:val="6"/>
            </w:pPr>
          </w:p>
        </w:tc>
        <w:tc>
          <w:tcPr>
            <w:tcW w:w="1409" w:type="dxa"/>
            <w:vAlign w:val="top"/>
          </w:tcPr>
          <w:p w14:paraId="507FCA07">
            <w:pPr>
              <w:pStyle w:val="6"/>
            </w:pPr>
          </w:p>
        </w:tc>
        <w:tc>
          <w:tcPr>
            <w:tcW w:w="844" w:type="dxa"/>
            <w:vAlign w:val="top"/>
          </w:tcPr>
          <w:p w14:paraId="6AA6C862">
            <w:pPr>
              <w:pStyle w:val="6"/>
            </w:pPr>
          </w:p>
        </w:tc>
      </w:tr>
      <w:tr w14:paraId="306C98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975" w:type="dxa"/>
            <w:vAlign w:val="top"/>
          </w:tcPr>
          <w:p w14:paraId="54D08D0D">
            <w:pPr>
              <w:pStyle w:val="6"/>
            </w:pPr>
          </w:p>
        </w:tc>
        <w:tc>
          <w:tcPr>
            <w:tcW w:w="937" w:type="dxa"/>
            <w:vAlign w:val="top"/>
          </w:tcPr>
          <w:p w14:paraId="64DA356D">
            <w:pPr>
              <w:pStyle w:val="6"/>
            </w:pPr>
          </w:p>
        </w:tc>
        <w:tc>
          <w:tcPr>
            <w:tcW w:w="992" w:type="dxa"/>
            <w:vAlign w:val="top"/>
          </w:tcPr>
          <w:p w14:paraId="0DFFC9CF">
            <w:pPr>
              <w:pStyle w:val="6"/>
            </w:pPr>
          </w:p>
        </w:tc>
        <w:tc>
          <w:tcPr>
            <w:tcW w:w="1448" w:type="dxa"/>
            <w:vAlign w:val="top"/>
          </w:tcPr>
          <w:p w14:paraId="521016A6">
            <w:pPr>
              <w:pStyle w:val="6"/>
            </w:pPr>
          </w:p>
        </w:tc>
        <w:tc>
          <w:tcPr>
            <w:tcW w:w="1243" w:type="dxa"/>
            <w:vAlign w:val="top"/>
          </w:tcPr>
          <w:p w14:paraId="2249ECC5">
            <w:pPr>
              <w:pStyle w:val="6"/>
            </w:pPr>
          </w:p>
        </w:tc>
        <w:tc>
          <w:tcPr>
            <w:tcW w:w="1417" w:type="dxa"/>
            <w:vAlign w:val="top"/>
          </w:tcPr>
          <w:p w14:paraId="51386485">
            <w:pPr>
              <w:pStyle w:val="6"/>
            </w:pPr>
          </w:p>
        </w:tc>
        <w:tc>
          <w:tcPr>
            <w:tcW w:w="1409" w:type="dxa"/>
            <w:vAlign w:val="top"/>
          </w:tcPr>
          <w:p w14:paraId="7AA53D4B">
            <w:pPr>
              <w:pStyle w:val="6"/>
            </w:pPr>
          </w:p>
        </w:tc>
        <w:tc>
          <w:tcPr>
            <w:tcW w:w="844" w:type="dxa"/>
            <w:vAlign w:val="top"/>
          </w:tcPr>
          <w:p w14:paraId="2AB9C7E5">
            <w:pPr>
              <w:pStyle w:val="6"/>
            </w:pPr>
          </w:p>
        </w:tc>
      </w:tr>
      <w:tr w14:paraId="0C314E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975" w:type="dxa"/>
            <w:vAlign w:val="top"/>
          </w:tcPr>
          <w:p w14:paraId="67C36069">
            <w:pPr>
              <w:pStyle w:val="6"/>
            </w:pPr>
          </w:p>
        </w:tc>
        <w:tc>
          <w:tcPr>
            <w:tcW w:w="937" w:type="dxa"/>
            <w:vAlign w:val="top"/>
          </w:tcPr>
          <w:p w14:paraId="0FD7B16C">
            <w:pPr>
              <w:pStyle w:val="6"/>
            </w:pPr>
          </w:p>
        </w:tc>
        <w:tc>
          <w:tcPr>
            <w:tcW w:w="992" w:type="dxa"/>
            <w:vAlign w:val="top"/>
          </w:tcPr>
          <w:p w14:paraId="46E061DD">
            <w:pPr>
              <w:pStyle w:val="6"/>
            </w:pPr>
          </w:p>
        </w:tc>
        <w:tc>
          <w:tcPr>
            <w:tcW w:w="1448" w:type="dxa"/>
            <w:vAlign w:val="top"/>
          </w:tcPr>
          <w:p w14:paraId="4D8ADB71">
            <w:pPr>
              <w:pStyle w:val="6"/>
            </w:pPr>
          </w:p>
        </w:tc>
        <w:tc>
          <w:tcPr>
            <w:tcW w:w="1243" w:type="dxa"/>
            <w:vAlign w:val="top"/>
          </w:tcPr>
          <w:p w14:paraId="0FC510E0">
            <w:pPr>
              <w:pStyle w:val="6"/>
            </w:pPr>
          </w:p>
        </w:tc>
        <w:tc>
          <w:tcPr>
            <w:tcW w:w="1417" w:type="dxa"/>
            <w:vAlign w:val="top"/>
          </w:tcPr>
          <w:p w14:paraId="48819653">
            <w:pPr>
              <w:pStyle w:val="6"/>
            </w:pPr>
          </w:p>
        </w:tc>
        <w:tc>
          <w:tcPr>
            <w:tcW w:w="1409" w:type="dxa"/>
            <w:vAlign w:val="top"/>
          </w:tcPr>
          <w:p w14:paraId="2C1EC48F">
            <w:pPr>
              <w:pStyle w:val="6"/>
            </w:pPr>
          </w:p>
        </w:tc>
        <w:tc>
          <w:tcPr>
            <w:tcW w:w="844" w:type="dxa"/>
            <w:vAlign w:val="top"/>
          </w:tcPr>
          <w:p w14:paraId="2E6DC3AA">
            <w:pPr>
              <w:pStyle w:val="6"/>
            </w:pPr>
          </w:p>
        </w:tc>
      </w:tr>
      <w:tr w14:paraId="0B21EE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975" w:type="dxa"/>
            <w:vAlign w:val="top"/>
          </w:tcPr>
          <w:p w14:paraId="0F2AF142">
            <w:pPr>
              <w:pStyle w:val="6"/>
            </w:pPr>
          </w:p>
        </w:tc>
        <w:tc>
          <w:tcPr>
            <w:tcW w:w="937" w:type="dxa"/>
            <w:vAlign w:val="top"/>
          </w:tcPr>
          <w:p w14:paraId="0E192EAA">
            <w:pPr>
              <w:pStyle w:val="6"/>
            </w:pPr>
          </w:p>
        </w:tc>
        <w:tc>
          <w:tcPr>
            <w:tcW w:w="992" w:type="dxa"/>
            <w:vAlign w:val="top"/>
          </w:tcPr>
          <w:p w14:paraId="43AE98A9">
            <w:pPr>
              <w:pStyle w:val="6"/>
            </w:pPr>
          </w:p>
        </w:tc>
        <w:tc>
          <w:tcPr>
            <w:tcW w:w="1448" w:type="dxa"/>
            <w:vAlign w:val="top"/>
          </w:tcPr>
          <w:p w14:paraId="417D5921">
            <w:pPr>
              <w:pStyle w:val="6"/>
            </w:pPr>
          </w:p>
        </w:tc>
        <w:tc>
          <w:tcPr>
            <w:tcW w:w="1243" w:type="dxa"/>
            <w:vAlign w:val="top"/>
          </w:tcPr>
          <w:p w14:paraId="02ADB904">
            <w:pPr>
              <w:pStyle w:val="6"/>
            </w:pPr>
          </w:p>
        </w:tc>
        <w:tc>
          <w:tcPr>
            <w:tcW w:w="1417" w:type="dxa"/>
            <w:vAlign w:val="top"/>
          </w:tcPr>
          <w:p w14:paraId="4EBC0E6F">
            <w:pPr>
              <w:pStyle w:val="6"/>
            </w:pPr>
          </w:p>
        </w:tc>
        <w:tc>
          <w:tcPr>
            <w:tcW w:w="1409" w:type="dxa"/>
            <w:vAlign w:val="top"/>
          </w:tcPr>
          <w:p w14:paraId="4453739F">
            <w:pPr>
              <w:pStyle w:val="6"/>
            </w:pPr>
          </w:p>
        </w:tc>
        <w:tc>
          <w:tcPr>
            <w:tcW w:w="844" w:type="dxa"/>
            <w:vAlign w:val="top"/>
          </w:tcPr>
          <w:p w14:paraId="63329954">
            <w:pPr>
              <w:pStyle w:val="6"/>
            </w:pPr>
          </w:p>
        </w:tc>
      </w:tr>
      <w:tr w14:paraId="03E6BE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975" w:type="dxa"/>
            <w:vAlign w:val="top"/>
          </w:tcPr>
          <w:p w14:paraId="06ED6AFF">
            <w:pPr>
              <w:pStyle w:val="6"/>
            </w:pPr>
          </w:p>
        </w:tc>
        <w:tc>
          <w:tcPr>
            <w:tcW w:w="937" w:type="dxa"/>
            <w:vAlign w:val="top"/>
          </w:tcPr>
          <w:p w14:paraId="47AA1878">
            <w:pPr>
              <w:pStyle w:val="6"/>
            </w:pPr>
          </w:p>
        </w:tc>
        <w:tc>
          <w:tcPr>
            <w:tcW w:w="992" w:type="dxa"/>
            <w:vAlign w:val="top"/>
          </w:tcPr>
          <w:p w14:paraId="519881B3">
            <w:pPr>
              <w:pStyle w:val="6"/>
            </w:pPr>
          </w:p>
        </w:tc>
        <w:tc>
          <w:tcPr>
            <w:tcW w:w="1448" w:type="dxa"/>
            <w:vAlign w:val="top"/>
          </w:tcPr>
          <w:p w14:paraId="23829DF0">
            <w:pPr>
              <w:pStyle w:val="6"/>
            </w:pPr>
          </w:p>
        </w:tc>
        <w:tc>
          <w:tcPr>
            <w:tcW w:w="1243" w:type="dxa"/>
            <w:vAlign w:val="top"/>
          </w:tcPr>
          <w:p w14:paraId="0FF22C52">
            <w:pPr>
              <w:pStyle w:val="6"/>
            </w:pPr>
          </w:p>
        </w:tc>
        <w:tc>
          <w:tcPr>
            <w:tcW w:w="1417" w:type="dxa"/>
            <w:vAlign w:val="top"/>
          </w:tcPr>
          <w:p w14:paraId="38B4860F">
            <w:pPr>
              <w:pStyle w:val="6"/>
            </w:pPr>
          </w:p>
        </w:tc>
        <w:tc>
          <w:tcPr>
            <w:tcW w:w="1409" w:type="dxa"/>
            <w:vAlign w:val="top"/>
          </w:tcPr>
          <w:p w14:paraId="6D215DF3">
            <w:pPr>
              <w:pStyle w:val="6"/>
            </w:pPr>
          </w:p>
        </w:tc>
        <w:tc>
          <w:tcPr>
            <w:tcW w:w="844" w:type="dxa"/>
            <w:vAlign w:val="top"/>
          </w:tcPr>
          <w:p w14:paraId="74A1DF66">
            <w:pPr>
              <w:pStyle w:val="6"/>
            </w:pPr>
          </w:p>
        </w:tc>
      </w:tr>
    </w:tbl>
    <w:p w14:paraId="3E9B6AA5">
      <w:pPr>
        <w:pStyle w:val="2"/>
        <w:spacing w:before="42" w:line="222" w:lineRule="auto"/>
        <w:ind w:left="509"/>
      </w:pPr>
      <w:r>
        <w:rPr>
          <w:spacing w:val="-1"/>
        </w:rPr>
        <w:t>注：1.后附人员相关证书，若表格不够用，各供应商可按此表复制。</w:t>
      </w:r>
    </w:p>
    <w:p w14:paraId="3042CF33">
      <w:pPr>
        <w:pStyle w:val="2"/>
        <w:spacing w:before="207" w:line="360" w:lineRule="auto"/>
        <w:ind w:left="504" w:right="481" w:firstLine="550"/>
      </w:pPr>
      <w:r>
        <w:rPr>
          <w:spacing w:val="-4"/>
        </w:rPr>
        <w:t>2.附表格式供应商可根据情况自行调整（表格所列出的项目不得</w:t>
      </w:r>
      <w:r>
        <w:rPr>
          <w:spacing w:val="-3"/>
        </w:rPr>
        <w:t>更改</w:t>
      </w:r>
      <w:r>
        <w:rPr>
          <w:spacing w:val="17"/>
        </w:rPr>
        <w:t>），</w:t>
      </w:r>
      <w:r>
        <w:rPr>
          <w:spacing w:val="-3"/>
        </w:rPr>
        <w:t>包括但不限于上述表格中要求的内容。</w:t>
      </w:r>
    </w:p>
    <w:p w14:paraId="6FF45F81">
      <w:pPr>
        <w:spacing w:line="446" w:lineRule="auto"/>
        <w:rPr>
          <w:rFonts w:ascii="Arial"/>
          <w:sz w:val="21"/>
        </w:rPr>
      </w:pPr>
    </w:p>
    <w:p w14:paraId="47196DDF">
      <w:pPr>
        <w:pStyle w:val="2"/>
        <w:spacing w:before="91" w:line="223" w:lineRule="auto"/>
        <w:ind w:left="3161"/>
      </w:pPr>
      <w:r>
        <w:rPr>
          <w:spacing w:val="-8"/>
        </w:rPr>
        <w:t>供</w:t>
      </w:r>
      <w:r>
        <w:rPr>
          <w:spacing w:val="10"/>
        </w:rPr>
        <w:t xml:space="preserve">  </w:t>
      </w:r>
      <w:r>
        <w:rPr>
          <w:spacing w:val="-8"/>
        </w:rPr>
        <w:t>应</w:t>
      </w:r>
      <w:r>
        <w:rPr>
          <w:spacing w:val="13"/>
        </w:rPr>
        <w:t xml:space="preserve">  </w:t>
      </w:r>
      <w:r>
        <w:rPr>
          <w:spacing w:val="-8"/>
        </w:rPr>
        <w:t>商</w:t>
      </w:r>
      <w:r>
        <w:rPr>
          <w:spacing w:val="-66"/>
        </w:rPr>
        <w:t>：</w:t>
      </w:r>
      <w:r>
        <w:rPr>
          <w:spacing w:val="8"/>
          <w:u w:val="single" w:color="auto"/>
        </w:rPr>
        <w:t xml:space="preserve">                </w:t>
      </w:r>
      <w:r>
        <w:rPr>
          <w:spacing w:val="-66"/>
        </w:rPr>
        <w:t>（</w:t>
      </w:r>
      <w:r>
        <w:rPr>
          <w:spacing w:val="-8"/>
        </w:rPr>
        <w:t>公</w:t>
      </w:r>
      <w:r>
        <w:rPr>
          <w:spacing w:val="5"/>
        </w:rPr>
        <w:t xml:space="preserve">      </w:t>
      </w:r>
      <w:r>
        <w:rPr>
          <w:spacing w:val="-8"/>
        </w:rPr>
        <w:t>章）</w:t>
      </w:r>
    </w:p>
    <w:p w14:paraId="5362A59E">
      <w:pPr>
        <w:pStyle w:val="2"/>
        <w:spacing w:before="209" w:line="223" w:lineRule="auto"/>
        <w:ind w:left="3030"/>
      </w:pPr>
      <w:r>
        <w:t>法定代表人或被授权委托人</w:t>
      </w:r>
      <w:r>
        <w:rPr>
          <w:spacing w:val="-61"/>
        </w:rPr>
        <w:t>：</w:t>
      </w:r>
      <w:r>
        <w:rPr>
          <w:u w:val="single" w:color="auto"/>
        </w:rPr>
        <w:t xml:space="preserve">    </w:t>
      </w:r>
      <w:r>
        <w:rPr>
          <w:spacing w:val="-61"/>
        </w:rPr>
        <w:t>（</w:t>
      </w:r>
      <w:r>
        <w:t>签字或盖章）</w:t>
      </w:r>
    </w:p>
    <w:p w14:paraId="070F4675">
      <w:pPr>
        <w:pStyle w:val="2"/>
        <w:spacing w:before="207" w:line="223" w:lineRule="auto"/>
        <w:ind w:left="3219"/>
      </w:pPr>
      <w:r>
        <w:rPr>
          <w:spacing w:val="-26"/>
        </w:rPr>
        <w:t>日</w:t>
      </w:r>
      <w:r>
        <w:rPr>
          <w:spacing w:val="3"/>
        </w:rPr>
        <w:t xml:space="preserve">      </w:t>
      </w:r>
      <w:r>
        <w:rPr>
          <w:spacing w:val="-26"/>
        </w:rPr>
        <w:t>期：</w:t>
      </w:r>
      <w:r>
        <w:rPr>
          <w:u w:val="single" w:color="auto"/>
        </w:rPr>
        <w:t xml:space="preserve">        </w:t>
      </w:r>
      <w:r>
        <w:rPr>
          <w:spacing w:val="-110"/>
        </w:rPr>
        <w:t xml:space="preserve"> </w:t>
      </w:r>
      <w:r>
        <w:rPr>
          <w:spacing w:val="-26"/>
        </w:rPr>
        <w:t>年</w:t>
      </w:r>
      <w:r>
        <w:rPr>
          <w:spacing w:val="46"/>
          <w:u w:val="single" w:color="auto"/>
        </w:rPr>
        <w:t xml:space="preserve">   </w:t>
      </w:r>
      <w:r>
        <w:rPr>
          <w:spacing w:val="-108"/>
        </w:rPr>
        <w:t xml:space="preserve"> </w:t>
      </w:r>
      <w:r>
        <w:rPr>
          <w:spacing w:val="-26"/>
        </w:rPr>
        <w:t>月</w:t>
      </w:r>
      <w:r>
        <w:rPr>
          <w:spacing w:val="46"/>
          <w:u w:val="single" w:color="auto"/>
        </w:rPr>
        <w:t xml:space="preserve">   </w:t>
      </w:r>
      <w:r>
        <w:rPr>
          <w:spacing w:val="-61"/>
        </w:rPr>
        <w:t xml:space="preserve"> </w:t>
      </w:r>
      <w:r>
        <w:rPr>
          <w:spacing w:val="-26"/>
        </w:rPr>
        <w:t>日</w:t>
      </w:r>
    </w:p>
    <w:p w14:paraId="72B046AE">
      <w:pPr>
        <w:spacing w:line="223" w:lineRule="auto"/>
        <w:sectPr>
          <w:pgSz w:w="11906" w:h="16839"/>
          <w:pgMar w:top="1425" w:right="1318" w:bottom="0" w:left="1317" w:header="0" w:footer="0" w:gutter="0"/>
          <w:cols w:space="720" w:num="1"/>
        </w:sectPr>
      </w:pPr>
    </w:p>
    <w:p w14:paraId="004740FC">
      <w:pPr>
        <w:pStyle w:val="2"/>
        <w:spacing w:before="48" w:line="221" w:lineRule="auto"/>
        <w:ind w:left="138"/>
        <w:rPr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附表2、拟投入主要施工机械/工器具表</w:t>
      </w:r>
    </w:p>
    <w:p w14:paraId="7E3F5966">
      <w:pPr>
        <w:spacing w:line="145" w:lineRule="exact"/>
      </w:pPr>
    </w:p>
    <w:tbl>
      <w:tblPr>
        <w:tblStyle w:val="5"/>
        <w:tblW w:w="935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5"/>
        <w:gridCol w:w="2086"/>
        <w:gridCol w:w="1244"/>
        <w:gridCol w:w="1244"/>
        <w:gridCol w:w="944"/>
        <w:gridCol w:w="1047"/>
        <w:gridCol w:w="1300"/>
        <w:gridCol w:w="765"/>
      </w:tblGrid>
      <w:tr w14:paraId="373F95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725" w:type="dxa"/>
            <w:vMerge w:val="restart"/>
            <w:tcBorders>
              <w:bottom w:val="nil"/>
            </w:tcBorders>
            <w:vAlign w:val="top"/>
          </w:tcPr>
          <w:p w14:paraId="35A21B8A">
            <w:pPr>
              <w:spacing w:before="316" w:line="222" w:lineRule="auto"/>
              <w:ind w:left="13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序号</w:t>
            </w:r>
          </w:p>
        </w:tc>
        <w:tc>
          <w:tcPr>
            <w:tcW w:w="2086" w:type="dxa"/>
            <w:vMerge w:val="restart"/>
            <w:tcBorders>
              <w:bottom w:val="nil"/>
            </w:tcBorders>
            <w:vAlign w:val="top"/>
          </w:tcPr>
          <w:p w14:paraId="4FF00795">
            <w:pPr>
              <w:spacing w:before="84" w:line="358" w:lineRule="auto"/>
              <w:ind w:left="814" w:right="202" w:hanging="60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机械/设备/仪器</w:t>
            </w:r>
            <w:r>
              <w:rPr>
                <w:rFonts w:ascii="仿宋" w:hAnsi="仿宋" w:eastAsia="仿宋" w:cs="仿宋"/>
                <w:spacing w:val="-9"/>
                <w:sz w:val="24"/>
                <w:szCs w:val="24"/>
              </w:rPr>
              <w:t>名称</w:t>
            </w:r>
          </w:p>
        </w:tc>
        <w:tc>
          <w:tcPr>
            <w:tcW w:w="1244" w:type="dxa"/>
            <w:vMerge w:val="restart"/>
            <w:tcBorders>
              <w:bottom w:val="nil"/>
            </w:tcBorders>
            <w:vAlign w:val="top"/>
          </w:tcPr>
          <w:p w14:paraId="556FA5A9">
            <w:pPr>
              <w:spacing w:before="316" w:line="222" w:lineRule="auto"/>
              <w:ind w:left="15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规格型号</w:t>
            </w:r>
          </w:p>
        </w:tc>
        <w:tc>
          <w:tcPr>
            <w:tcW w:w="1244" w:type="dxa"/>
            <w:vMerge w:val="restart"/>
            <w:tcBorders>
              <w:bottom w:val="nil"/>
            </w:tcBorders>
            <w:vAlign w:val="top"/>
          </w:tcPr>
          <w:p w14:paraId="3C651436">
            <w:pPr>
              <w:spacing w:before="316" w:line="221" w:lineRule="auto"/>
              <w:ind w:left="40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1"/>
                <w:sz w:val="24"/>
                <w:szCs w:val="24"/>
              </w:rPr>
              <w:t>单位</w:t>
            </w:r>
          </w:p>
        </w:tc>
        <w:tc>
          <w:tcPr>
            <w:tcW w:w="1991" w:type="dxa"/>
            <w:gridSpan w:val="2"/>
            <w:vAlign w:val="top"/>
          </w:tcPr>
          <w:p w14:paraId="6C7D485E">
            <w:pPr>
              <w:spacing w:before="47" w:line="223" w:lineRule="auto"/>
              <w:ind w:left="76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数量</w:t>
            </w:r>
          </w:p>
        </w:tc>
        <w:tc>
          <w:tcPr>
            <w:tcW w:w="1300" w:type="dxa"/>
            <w:vMerge w:val="restart"/>
            <w:tcBorders>
              <w:bottom w:val="nil"/>
            </w:tcBorders>
            <w:vAlign w:val="top"/>
          </w:tcPr>
          <w:p w14:paraId="1CFBE573">
            <w:pPr>
              <w:spacing w:before="315" w:line="222" w:lineRule="auto"/>
              <w:ind w:left="22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5"/>
                <w:sz w:val="24"/>
                <w:szCs w:val="24"/>
              </w:rPr>
              <w:t>目前状况</w:t>
            </w:r>
          </w:p>
        </w:tc>
        <w:tc>
          <w:tcPr>
            <w:tcW w:w="765" w:type="dxa"/>
            <w:vMerge w:val="restart"/>
            <w:tcBorders>
              <w:bottom w:val="nil"/>
            </w:tcBorders>
            <w:vAlign w:val="top"/>
          </w:tcPr>
          <w:p w14:paraId="3688CB10">
            <w:pPr>
              <w:spacing w:before="317" w:line="224" w:lineRule="auto"/>
              <w:ind w:left="15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9"/>
                <w:sz w:val="24"/>
                <w:szCs w:val="24"/>
              </w:rPr>
              <w:t>备注</w:t>
            </w:r>
          </w:p>
        </w:tc>
      </w:tr>
      <w:tr w14:paraId="2138F8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725" w:type="dxa"/>
            <w:vMerge w:val="continue"/>
            <w:tcBorders>
              <w:top w:val="nil"/>
            </w:tcBorders>
            <w:vAlign w:val="top"/>
          </w:tcPr>
          <w:p w14:paraId="1A02C3C5">
            <w:pPr>
              <w:pStyle w:val="6"/>
            </w:pPr>
          </w:p>
        </w:tc>
        <w:tc>
          <w:tcPr>
            <w:tcW w:w="2086" w:type="dxa"/>
            <w:vMerge w:val="continue"/>
            <w:tcBorders>
              <w:top w:val="nil"/>
            </w:tcBorders>
            <w:vAlign w:val="top"/>
          </w:tcPr>
          <w:p w14:paraId="0D735FA8">
            <w:pPr>
              <w:pStyle w:val="6"/>
            </w:pPr>
          </w:p>
        </w:tc>
        <w:tc>
          <w:tcPr>
            <w:tcW w:w="1244" w:type="dxa"/>
            <w:vMerge w:val="continue"/>
            <w:tcBorders>
              <w:top w:val="nil"/>
            </w:tcBorders>
            <w:vAlign w:val="top"/>
          </w:tcPr>
          <w:p w14:paraId="065A4EE9">
            <w:pPr>
              <w:pStyle w:val="6"/>
            </w:pPr>
          </w:p>
        </w:tc>
        <w:tc>
          <w:tcPr>
            <w:tcW w:w="1244" w:type="dxa"/>
            <w:vMerge w:val="continue"/>
            <w:tcBorders>
              <w:top w:val="nil"/>
            </w:tcBorders>
            <w:vAlign w:val="top"/>
          </w:tcPr>
          <w:p w14:paraId="2B3D09D1">
            <w:pPr>
              <w:pStyle w:val="6"/>
            </w:pPr>
          </w:p>
        </w:tc>
        <w:tc>
          <w:tcPr>
            <w:tcW w:w="944" w:type="dxa"/>
            <w:vAlign w:val="top"/>
          </w:tcPr>
          <w:p w14:paraId="4E996074">
            <w:pPr>
              <w:spacing w:before="66" w:line="222" w:lineRule="auto"/>
              <w:ind w:left="29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1"/>
                <w:sz w:val="24"/>
                <w:szCs w:val="24"/>
              </w:rPr>
              <w:t>自有</w:t>
            </w:r>
          </w:p>
        </w:tc>
        <w:tc>
          <w:tcPr>
            <w:tcW w:w="1047" w:type="dxa"/>
            <w:vAlign w:val="top"/>
          </w:tcPr>
          <w:p w14:paraId="25D0D9D9">
            <w:pPr>
              <w:spacing w:before="65" w:line="222" w:lineRule="auto"/>
              <w:ind w:left="29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9"/>
                <w:sz w:val="24"/>
                <w:szCs w:val="24"/>
              </w:rPr>
              <w:t>租赁</w:t>
            </w:r>
          </w:p>
        </w:tc>
        <w:tc>
          <w:tcPr>
            <w:tcW w:w="1300" w:type="dxa"/>
            <w:vMerge w:val="continue"/>
            <w:tcBorders>
              <w:top w:val="nil"/>
            </w:tcBorders>
            <w:vAlign w:val="top"/>
          </w:tcPr>
          <w:p w14:paraId="735EEFD2">
            <w:pPr>
              <w:pStyle w:val="6"/>
            </w:pPr>
          </w:p>
        </w:tc>
        <w:tc>
          <w:tcPr>
            <w:tcW w:w="765" w:type="dxa"/>
            <w:vMerge w:val="continue"/>
            <w:tcBorders>
              <w:top w:val="nil"/>
            </w:tcBorders>
            <w:vAlign w:val="top"/>
          </w:tcPr>
          <w:p w14:paraId="47087E8C">
            <w:pPr>
              <w:pStyle w:val="6"/>
            </w:pPr>
          </w:p>
        </w:tc>
      </w:tr>
      <w:tr w14:paraId="3F379B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0" w:hRule="atLeast"/>
        </w:trPr>
        <w:tc>
          <w:tcPr>
            <w:tcW w:w="725" w:type="dxa"/>
            <w:vAlign w:val="top"/>
          </w:tcPr>
          <w:p w14:paraId="6B52D4A4">
            <w:pPr>
              <w:pStyle w:val="6"/>
            </w:pPr>
          </w:p>
        </w:tc>
        <w:tc>
          <w:tcPr>
            <w:tcW w:w="2086" w:type="dxa"/>
            <w:vAlign w:val="top"/>
          </w:tcPr>
          <w:p w14:paraId="77B6843A">
            <w:pPr>
              <w:pStyle w:val="6"/>
            </w:pPr>
          </w:p>
        </w:tc>
        <w:tc>
          <w:tcPr>
            <w:tcW w:w="1244" w:type="dxa"/>
            <w:vAlign w:val="top"/>
          </w:tcPr>
          <w:p w14:paraId="1EBA268E">
            <w:pPr>
              <w:pStyle w:val="6"/>
            </w:pPr>
          </w:p>
        </w:tc>
        <w:tc>
          <w:tcPr>
            <w:tcW w:w="1244" w:type="dxa"/>
            <w:vAlign w:val="top"/>
          </w:tcPr>
          <w:p w14:paraId="13D36243">
            <w:pPr>
              <w:pStyle w:val="6"/>
            </w:pPr>
          </w:p>
        </w:tc>
        <w:tc>
          <w:tcPr>
            <w:tcW w:w="944" w:type="dxa"/>
            <w:vAlign w:val="top"/>
          </w:tcPr>
          <w:p w14:paraId="5F52B1C1">
            <w:pPr>
              <w:pStyle w:val="6"/>
            </w:pPr>
          </w:p>
        </w:tc>
        <w:tc>
          <w:tcPr>
            <w:tcW w:w="1047" w:type="dxa"/>
            <w:vAlign w:val="top"/>
          </w:tcPr>
          <w:p w14:paraId="00456D56">
            <w:pPr>
              <w:pStyle w:val="6"/>
            </w:pPr>
          </w:p>
        </w:tc>
        <w:tc>
          <w:tcPr>
            <w:tcW w:w="1300" w:type="dxa"/>
            <w:vAlign w:val="top"/>
          </w:tcPr>
          <w:p w14:paraId="5E5C2E69">
            <w:pPr>
              <w:pStyle w:val="6"/>
            </w:pPr>
          </w:p>
        </w:tc>
        <w:tc>
          <w:tcPr>
            <w:tcW w:w="765" w:type="dxa"/>
            <w:vAlign w:val="top"/>
          </w:tcPr>
          <w:p w14:paraId="35C3547D">
            <w:pPr>
              <w:pStyle w:val="6"/>
            </w:pPr>
          </w:p>
        </w:tc>
      </w:tr>
      <w:tr w14:paraId="0E297B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5" w:hRule="atLeast"/>
        </w:trPr>
        <w:tc>
          <w:tcPr>
            <w:tcW w:w="725" w:type="dxa"/>
            <w:vAlign w:val="top"/>
          </w:tcPr>
          <w:p w14:paraId="1D12EECF">
            <w:pPr>
              <w:pStyle w:val="6"/>
            </w:pPr>
          </w:p>
        </w:tc>
        <w:tc>
          <w:tcPr>
            <w:tcW w:w="2086" w:type="dxa"/>
            <w:vAlign w:val="top"/>
          </w:tcPr>
          <w:p w14:paraId="65E86F7E">
            <w:pPr>
              <w:pStyle w:val="6"/>
            </w:pPr>
          </w:p>
        </w:tc>
        <w:tc>
          <w:tcPr>
            <w:tcW w:w="1244" w:type="dxa"/>
            <w:vAlign w:val="top"/>
          </w:tcPr>
          <w:p w14:paraId="441764D3">
            <w:pPr>
              <w:pStyle w:val="6"/>
            </w:pPr>
          </w:p>
        </w:tc>
        <w:tc>
          <w:tcPr>
            <w:tcW w:w="1244" w:type="dxa"/>
            <w:vAlign w:val="top"/>
          </w:tcPr>
          <w:p w14:paraId="17AFBD68">
            <w:pPr>
              <w:pStyle w:val="6"/>
            </w:pPr>
          </w:p>
        </w:tc>
        <w:tc>
          <w:tcPr>
            <w:tcW w:w="944" w:type="dxa"/>
            <w:vAlign w:val="top"/>
          </w:tcPr>
          <w:p w14:paraId="65FFC482">
            <w:pPr>
              <w:pStyle w:val="6"/>
            </w:pPr>
          </w:p>
        </w:tc>
        <w:tc>
          <w:tcPr>
            <w:tcW w:w="1047" w:type="dxa"/>
            <w:vAlign w:val="top"/>
          </w:tcPr>
          <w:p w14:paraId="7CB4FC86">
            <w:pPr>
              <w:pStyle w:val="6"/>
            </w:pPr>
          </w:p>
        </w:tc>
        <w:tc>
          <w:tcPr>
            <w:tcW w:w="1300" w:type="dxa"/>
            <w:vAlign w:val="top"/>
          </w:tcPr>
          <w:p w14:paraId="00D242B5">
            <w:pPr>
              <w:pStyle w:val="6"/>
            </w:pPr>
          </w:p>
        </w:tc>
        <w:tc>
          <w:tcPr>
            <w:tcW w:w="765" w:type="dxa"/>
            <w:vAlign w:val="top"/>
          </w:tcPr>
          <w:p w14:paraId="0E5B9069">
            <w:pPr>
              <w:pStyle w:val="6"/>
            </w:pPr>
          </w:p>
        </w:tc>
      </w:tr>
      <w:tr w14:paraId="2F6965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5" w:hRule="atLeast"/>
        </w:trPr>
        <w:tc>
          <w:tcPr>
            <w:tcW w:w="725" w:type="dxa"/>
            <w:vAlign w:val="top"/>
          </w:tcPr>
          <w:p w14:paraId="36774EF6">
            <w:pPr>
              <w:pStyle w:val="6"/>
            </w:pPr>
          </w:p>
        </w:tc>
        <w:tc>
          <w:tcPr>
            <w:tcW w:w="2086" w:type="dxa"/>
            <w:vAlign w:val="top"/>
          </w:tcPr>
          <w:p w14:paraId="21B30E0B">
            <w:pPr>
              <w:pStyle w:val="6"/>
            </w:pPr>
          </w:p>
        </w:tc>
        <w:tc>
          <w:tcPr>
            <w:tcW w:w="1244" w:type="dxa"/>
            <w:vAlign w:val="top"/>
          </w:tcPr>
          <w:p w14:paraId="46606D92">
            <w:pPr>
              <w:pStyle w:val="6"/>
            </w:pPr>
          </w:p>
        </w:tc>
        <w:tc>
          <w:tcPr>
            <w:tcW w:w="1244" w:type="dxa"/>
            <w:vAlign w:val="top"/>
          </w:tcPr>
          <w:p w14:paraId="71788A74">
            <w:pPr>
              <w:pStyle w:val="6"/>
            </w:pPr>
          </w:p>
        </w:tc>
        <w:tc>
          <w:tcPr>
            <w:tcW w:w="944" w:type="dxa"/>
            <w:vAlign w:val="top"/>
          </w:tcPr>
          <w:p w14:paraId="55534B12">
            <w:pPr>
              <w:pStyle w:val="6"/>
            </w:pPr>
          </w:p>
        </w:tc>
        <w:tc>
          <w:tcPr>
            <w:tcW w:w="1047" w:type="dxa"/>
            <w:vAlign w:val="top"/>
          </w:tcPr>
          <w:p w14:paraId="69FB7DA1">
            <w:pPr>
              <w:pStyle w:val="6"/>
            </w:pPr>
          </w:p>
        </w:tc>
        <w:tc>
          <w:tcPr>
            <w:tcW w:w="1300" w:type="dxa"/>
            <w:vAlign w:val="top"/>
          </w:tcPr>
          <w:p w14:paraId="5E1ADE1A">
            <w:pPr>
              <w:pStyle w:val="6"/>
            </w:pPr>
          </w:p>
        </w:tc>
        <w:tc>
          <w:tcPr>
            <w:tcW w:w="765" w:type="dxa"/>
            <w:vAlign w:val="top"/>
          </w:tcPr>
          <w:p w14:paraId="392403F3">
            <w:pPr>
              <w:pStyle w:val="6"/>
            </w:pPr>
          </w:p>
        </w:tc>
      </w:tr>
      <w:tr w14:paraId="1F4ABD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1" w:hRule="atLeast"/>
        </w:trPr>
        <w:tc>
          <w:tcPr>
            <w:tcW w:w="725" w:type="dxa"/>
            <w:vAlign w:val="top"/>
          </w:tcPr>
          <w:p w14:paraId="7E7D1D95">
            <w:pPr>
              <w:pStyle w:val="6"/>
            </w:pPr>
          </w:p>
        </w:tc>
        <w:tc>
          <w:tcPr>
            <w:tcW w:w="2086" w:type="dxa"/>
            <w:vAlign w:val="top"/>
          </w:tcPr>
          <w:p w14:paraId="515EF543">
            <w:pPr>
              <w:pStyle w:val="6"/>
            </w:pPr>
          </w:p>
        </w:tc>
        <w:tc>
          <w:tcPr>
            <w:tcW w:w="1244" w:type="dxa"/>
            <w:vAlign w:val="top"/>
          </w:tcPr>
          <w:p w14:paraId="386E5BA1">
            <w:pPr>
              <w:pStyle w:val="6"/>
            </w:pPr>
          </w:p>
        </w:tc>
        <w:tc>
          <w:tcPr>
            <w:tcW w:w="1244" w:type="dxa"/>
            <w:vAlign w:val="top"/>
          </w:tcPr>
          <w:p w14:paraId="46CCC40C">
            <w:pPr>
              <w:pStyle w:val="6"/>
            </w:pPr>
          </w:p>
        </w:tc>
        <w:tc>
          <w:tcPr>
            <w:tcW w:w="944" w:type="dxa"/>
            <w:vAlign w:val="top"/>
          </w:tcPr>
          <w:p w14:paraId="09734A7F">
            <w:pPr>
              <w:pStyle w:val="6"/>
            </w:pPr>
          </w:p>
        </w:tc>
        <w:tc>
          <w:tcPr>
            <w:tcW w:w="1047" w:type="dxa"/>
            <w:vAlign w:val="top"/>
          </w:tcPr>
          <w:p w14:paraId="1F4BEBB9">
            <w:pPr>
              <w:pStyle w:val="6"/>
            </w:pPr>
          </w:p>
        </w:tc>
        <w:tc>
          <w:tcPr>
            <w:tcW w:w="1300" w:type="dxa"/>
            <w:vAlign w:val="top"/>
          </w:tcPr>
          <w:p w14:paraId="2A0EB9B1">
            <w:pPr>
              <w:pStyle w:val="6"/>
            </w:pPr>
          </w:p>
        </w:tc>
        <w:tc>
          <w:tcPr>
            <w:tcW w:w="765" w:type="dxa"/>
            <w:vAlign w:val="top"/>
          </w:tcPr>
          <w:p w14:paraId="2CA0CD6C">
            <w:pPr>
              <w:pStyle w:val="6"/>
            </w:pPr>
          </w:p>
        </w:tc>
      </w:tr>
      <w:tr w14:paraId="28187C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5" w:hRule="atLeast"/>
        </w:trPr>
        <w:tc>
          <w:tcPr>
            <w:tcW w:w="725" w:type="dxa"/>
            <w:vAlign w:val="top"/>
          </w:tcPr>
          <w:p w14:paraId="790DAA8B">
            <w:pPr>
              <w:pStyle w:val="6"/>
            </w:pPr>
          </w:p>
        </w:tc>
        <w:tc>
          <w:tcPr>
            <w:tcW w:w="2086" w:type="dxa"/>
            <w:vAlign w:val="top"/>
          </w:tcPr>
          <w:p w14:paraId="44C0CA4D">
            <w:pPr>
              <w:pStyle w:val="6"/>
            </w:pPr>
          </w:p>
        </w:tc>
        <w:tc>
          <w:tcPr>
            <w:tcW w:w="1244" w:type="dxa"/>
            <w:vAlign w:val="top"/>
          </w:tcPr>
          <w:p w14:paraId="701DDF5B">
            <w:pPr>
              <w:pStyle w:val="6"/>
            </w:pPr>
          </w:p>
        </w:tc>
        <w:tc>
          <w:tcPr>
            <w:tcW w:w="1244" w:type="dxa"/>
            <w:vAlign w:val="top"/>
          </w:tcPr>
          <w:p w14:paraId="6A5CF9FC">
            <w:pPr>
              <w:pStyle w:val="6"/>
            </w:pPr>
          </w:p>
        </w:tc>
        <w:tc>
          <w:tcPr>
            <w:tcW w:w="944" w:type="dxa"/>
            <w:vAlign w:val="top"/>
          </w:tcPr>
          <w:p w14:paraId="03C78CDD">
            <w:pPr>
              <w:pStyle w:val="6"/>
            </w:pPr>
          </w:p>
        </w:tc>
        <w:tc>
          <w:tcPr>
            <w:tcW w:w="1047" w:type="dxa"/>
            <w:vAlign w:val="top"/>
          </w:tcPr>
          <w:p w14:paraId="13AB3FC5">
            <w:pPr>
              <w:pStyle w:val="6"/>
            </w:pPr>
          </w:p>
        </w:tc>
        <w:tc>
          <w:tcPr>
            <w:tcW w:w="1300" w:type="dxa"/>
            <w:vAlign w:val="top"/>
          </w:tcPr>
          <w:p w14:paraId="0DF4F453">
            <w:pPr>
              <w:pStyle w:val="6"/>
            </w:pPr>
          </w:p>
        </w:tc>
        <w:tc>
          <w:tcPr>
            <w:tcW w:w="765" w:type="dxa"/>
            <w:vAlign w:val="top"/>
          </w:tcPr>
          <w:p w14:paraId="09F5E15C">
            <w:pPr>
              <w:pStyle w:val="6"/>
            </w:pPr>
          </w:p>
        </w:tc>
      </w:tr>
      <w:tr w14:paraId="1E3B1A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1" w:hRule="atLeast"/>
        </w:trPr>
        <w:tc>
          <w:tcPr>
            <w:tcW w:w="725" w:type="dxa"/>
            <w:vAlign w:val="top"/>
          </w:tcPr>
          <w:p w14:paraId="4233FE73">
            <w:pPr>
              <w:pStyle w:val="6"/>
            </w:pPr>
          </w:p>
        </w:tc>
        <w:tc>
          <w:tcPr>
            <w:tcW w:w="2086" w:type="dxa"/>
            <w:vAlign w:val="top"/>
          </w:tcPr>
          <w:p w14:paraId="43C2BF69">
            <w:pPr>
              <w:pStyle w:val="6"/>
            </w:pPr>
          </w:p>
        </w:tc>
        <w:tc>
          <w:tcPr>
            <w:tcW w:w="1244" w:type="dxa"/>
            <w:vAlign w:val="top"/>
          </w:tcPr>
          <w:p w14:paraId="3501C355">
            <w:pPr>
              <w:pStyle w:val="6"/>
            </w:pPr>
          </w:p>
        </w:tc>
        <w:tc>
          <w:tcPr>
            <w:tcW w:w="1244" w:type="dxa"/>
            <w:vAlign w:val="top"/>
          </w:tcPr>
          <w:p w14:paraId="656A64C9">
            <w:pPr>
              <w:pStyle w:val="6"/>
            </w:pPr>
          </w:p>
        </w:tc>
        <w:tc>
          <w:tcPr>
            <w:tcW w:w="944" w:type="dxa"/>
            <w:vAlign w:val="top"/>
          </w:tcPr>
          <w:p w14:paraId="2DEA163D">
            <w:pPr>
              <w:pStyle w:val="6"/>
            </w:pPr>
          </w:p>
        </w:tc>
        <w:tc>
          <w:tcPr>
            <w:tcW w:w="1047" w:type="dxa"/>
            <w:vAlign w:val="top"/>
          </w:tcPr>
          <w:p w14:paraId="16E63C58">
            <w:pPr>
              <w:pStyle w:val="6"/>
            </w:pPr>
          </w:p>
        </w:tc>
        <w:tc>
          <w:tcPr>
            <w:tcW w:w="1300" w:type="dxa"/>
            <w:vAlign w:val="top"/>
          </w:tcPr>
          <w:p w14:paraId="12EBF0B9">
            <w:pPr>
              <w:pStyle w:val="6"/>
            </w:pPr>
          </w:p>
        </w:tc>
        <w:tc>
          <w:tcPr>
            <w:tcW w:w="765" w:type="dxa"/>
            <w:vAlign w:val="top"/>
          </w:tcPr>
          <w:p w14:paraId="737B5D54">
            <w:pPr>
              <w:pStyle w:val="6"/>
            </w:pPr>
          </w:p>
        </w:tc>
      </w:tr>
      <w:tr w14:paraId="38884C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0" w:hRule="atLeast"/>
        </w:trPr>
        <w:tc>
          <w:tcPr>
            <w:tcW w:w="725" w:type="dxa"/>
            <w:vAlign w:val="top"/>
          </w:tcPr>
          <w:p w14:paraId="35637846">
            <w:pPr>
              <w:pStyle w:val="6"/>
            </w:pPr>
          </w:p>
        </w:tc>
        <w:tc>
          <w:tcPr>
            <w:tcW w:w="2086" w:type="dxa"/>
            <w:vAlign w:val="top"/>
          </w:tcPr>
          <w:p w14:paraId="419995D4">
            <w:pPr>
              <w:pStyle w:val="6"/>
            </w:pPr>
          </w:p>
        </w:tc>
        <w:tc>
          <w:tcPr>
            <w:tcW w:w="1244" w:type="dxa"/>
            <w:vAlign w:val="top"/>
          </w:tcPr>
          <w:p w14:paraId="04536D60">
            <w:pPr>
              <w:pStyle w:val="6"/>
            </w:pPr>
          </w:p>
        </w:tc>
        <w:tc>
          <w:tcPr>
            <w:tcW w:w="1244" w:type="dxa"/>
            <w:vAlign w:val="top"/>
          </w:tcPr>
          <w:p w14:paraId="55ECED6A">
            <w:pPr>
              <w:pStyle w:val="6"/>
            </w:pPr>
          </w:p>
        </w:tc>
        <w:tc>
          <w:tcPr>
            <w:tcW w:w="944" w:type="dxa"/>
            <w:vAlign w:val="top"/>
          </w:tcPr>
          <w:p w14:paraId="112F4882">
            <w:pPr>
              <w:pStyle w:val="6"/>
            </w:pPr>
          </w:p>
        </w:tc>
        <w:tc>
          <w:tcPr>
            <w:tcW w:w="1047" w:type="dxa"/>
            <w:vAlign w:val="top"/>
          </w:tcPr>
          <w:p w14:paraId="0A45A8D0">
            <w:pPr>
              <w:pStyle w:val="6"/>
            </w:pPr>
          </w:p>
        </w:tc>
        <w:tc>
          <w:tcPr>
            <w:tcW w:w="1300" w:type="dxa"/>
            <w:vAlign w:val="top"/>
          </w:tcPr>
          <w:p w14:paraId="401BBFD6">
            <w:pPr>
              <w:pStyle w:val="6"/>
            </w:pPr>
          </w:p>
        </w:tc>
        <w:tc>
          <w:tcPr>
            <w:tcW w:w="765" w:type="dxa"/>
            <w:vAlign w:val="top"/>
          </w:tcPr>
          <w:p w14:paraId="73CAD3C8">
            <w:pPr>
              <w:pStyle w:val="6"/>
            </w:pPr>
          </w:p>
        </w:tc>
      </w:tr>
      <w:tr w14:paraId="6206BF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0" w:hRule="atLeast"/>
        </w:trPr>
        <w:tc>
          <w:tcPr>
            <w:tcW w:w="725" w:type="dxa"/>
            <w:vAlign w:val="top"/>
          </w:tcPr>
          <w:p w14:paraId="6EDC90AF">
            <w:pPr>
              <w:pStyle w:val="6"/>
            </w:pPr>
          </w:p>
        </w:tc>
        <w:tc>
          <w:tcPr>
            <w:tcW w:w="2086" w:type="dxa"/>
            <w:vAlign w:val="top"/>
          </w:tcPr>
          <w:p w14:paraId="5A1623F6">
            <w:pPr>
              <w:pStyle w:val="6"/>
            </w:pPr>
          </w:p>
        </w:tc>
        <w:tc>
          <w:tcPr>
            <w:tcW w:w="1244" w:type="dxa"/>
            <w:vAlign w:val="top"/>
          </w:tcPr>
          <w:p w14:paraId="646B9060">
            <w:pPr>
              <w:pStyle w:val="6"/>
            </w:pPr>
          </w:p>
        </w:tc>
        <w:tc>
          <w:tcPr>
            <w:tcW w:w="1244" w:type="dxa"/>
            <w:vAlign w:val="top"/>
          </w:tcPr>
          <w:p w14:paraId="1EF2494F">
            <w:pPr>
              <w:pStyle w:val="6"/>
            </w:pPr>
          </w:p>
        </w:tc>
        <w:tc>
          <w:tcPr>
            <w:tcW w:w="944" w:type="dxa"/>
            <w:vAlign w:val="top"/>
          </w:tcPr>
          <w:p w14:paraId="272C5BA3">
            <w:pPr>
              <w:pStyle w:val="6"/>
            </w:pPr>
          </w:p>
        </w:tc>
        <w:tc>
          <w:tcPr>
            <w:tcW w:w="1047" w:type="dxa"/>
            <w:vAlign w:val="top"/>
          </w:tcPr>
          <w:p w14:paraId="3A0D0401">
            <w:pPr>
              <w:pStyle w:val="6"/>
            </w:pPr>
          </w:p>
        </w:tc>
        <w:tc>
          <w:tcPr>
            <w:tcW w:w="1300" w:type="dxa"/>
            <w:vAlign w:val="top"/>
          </w:tcPr>
          <w:p w14:paraId="58EB5454">
            <w:pPr>
              <w:pStyle w:val="6"/>
            </w:pPr>
          </w:p>
        </w:tc>
        <w:tc>
          <w:tcPr>
            <w:tcW w:w="765" w:type="dxa"/>
            <w:vAlign w:val="top"/>
          </w:tcPr>
          <w:p w14:paraId="772E5154">
            <w:pPr>
              <w:pStyle w:val="6"/>
            </w:pPr>
          </w:p>
        </w:tc>
      </w:tr>
    </w:tbl>
    <w:p w14:paraId="55C2B52D">
      <w:pPr>
        <w:rPr>
          <w:rFonts w:ascii="Arial"/>
          <w:sz w:val="21"/>
        </w:rPr>
      </w:pPr>
    </w:p>
    <w:sectPr>
      <w:pgSz w:w="11906" w:h="16839"/>
      <w:pgMar w:top="1425" w:right="858" w:bottom="0" w:left="168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A9260AE"/>
    <w:rsid w:val="5EBB7FE7"/>
    <w:rsid w:val="6AE1418C"/>
    <w:rsid w:val="775E5C8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434</Words>
  <Characters>436</Characters>
  <TotalTime>2</TotalTime>
  <ScaleCrop>false</ScaleCrop>
  <LinksUpToDate>false</LinksUpToDate>
  <CharactersWithSpaces>490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2025-04-10T13:18:00Z</dcterms:created>
  <dc:creator>W</dc:creator>
  <cp:lastModifiedBy>晴天娃娃</cp:lastModifiedBy>
  <dcterms:modified xsi:type="dcterms:W3CDTF">2026-04-03T06:20:23Z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2026-04-03T14:16:45Z</vt:filetime>
  </property>
  <property fmtid="{D5CDD505-2E9C-101B-9397-08002B2CF9AE}" pid="4" name="KSOTemplateDocerSaveRecord">
    <vt:lpwstr>eyJoZGlkIjoiYTg4ZmU1OWFhMTA0ZTFjZGRjY2VjNGFhNzY1MGZmMzgiLCJ1c2VySWQiOiI0MjcyNDIzNzcifQ==</vt:lpwstr>
  </property>
  <property fmtid="{D5CDD505-2E9C-101B-9397-08002B2CF9AE}" pid="5" name="KSOProductBuildVer">
    <vt:lpwstr>2052-12.1.0.25225</vt:lpwstr>
  </property>
  <property fmtid="{D5CDD505-2E9C-101B-9397-08002B2CF9AE}" pid="6" name="ICV">
    <vt:lpwstr>D2159F2C8003406A961B4F7E14728AD3_12</vt:lpwstr>
  </property>
</Properties>
</file>