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E0F1">
      <w:pPr>
        <w:spacing w:line="560" w:lineRule="exact"/>
        <w:ind w:firstLine="723" w:firstLineChars="200"/>
        <w:jc w:val="right"/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:bdr w:val="single" w:color="auto" w:sz="4" w:space="0"/>
          <w:shd w:val="pct10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:bdr w:val="single" w:color="auto" w:sz="4" w:space="0"/>
          <w:shd w:val="pct10" w:color="auto" w:fill="FFFFFF"/>
          <w:lang w:eastAsia="zh-CN"/>
          <w14:textFill>
            <w14:solidFill>
              <w14:schemeClr w14:val="tx1"/>
            </w14:solidFill>
          </w14:textFill>
        </w:rPr>
        <w:t>政府采购项目</w:t>
      </w:r>
    </w:p>
    <w:p w14:paraId="1F0AB6C7">
      <w:pPr>
        <w:spacing w:line="480" w:lineRule="exact"/>
        <w:ind w:right="140"/>
        <w:rPr>
          <w:rFonts w:hint="eastAsia" w:ascii="仿宋" w:hAnsi="仿宋" w:eastAsia="仿宋" w:cs="仿宋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1E9D9765">
      <w:pPr>
        <w:rPr>
          <w:rFonts w:hint="eastAsia" w:ascii="仿宋" w:hAnsi="仿宋" w:eastAsia="仿宋" w:cs="仿宋"/>
          <w:b/>
          <w:color w:val="000000" w:themeColor="text1"/>
          <w:sz w:val="20"/>
          <w:szCs w:val="20"/>
          <w:highlight w:val="none"/>
          <w:u w:val="wavyHeavy" w:color="FF0000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 xml:space="preserve">文件编号: </w:t>
      </w: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  <w:t>ZAGL-2024-009</w:t>
      </w:r>
    </w:p>
    <w:p w14:paraId="7860EA8D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1CA160FF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47573087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437B2C64">
      <w:pPr>
        <w:widowControl/>
        <w:tabs>
          <w:tab w:val="left" w:pos="1620"/>
        </w:tabs>
        <w:snapToGrid w:val="0"/>
        <w:spacing w:line="480" w:lineRule="exact"/>
        <w:ind w:left="561" w:leftChars="267" w:right="-197" w:rightChars="-94"/>
        <w:jc w:val="left"/>
        <w:rPr>
          <w:rFonts w:hint="eastAsia" w:ascii="仿宋" w:hAnsi="仿宋" w:eastAsia="仿宋" w:cs="仿宋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5E238050">
      <w:pPr>
        <w:jc w:val="center"/>
        <w:rPr>
          <w:rFonts w:hint="eastAsia" w:ascii="仿宋" w:hAnsi="仿宋" w:eastAsia="仿宋" w:cs="仿宋"/>
          <w:b/>
          <w:bCs/>
          <w:color w:val="000000" w:themeColor="text1"/>
          <w:spacing w:val="2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pacing w:val="2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西安青年人才交流活动中心项目全过程工程咨询服务</w:t>
      </w:r>
    </w:p>
    <w:p w14:paraId="46FF8106">
      <w:pPr>
        <w:jc w:val="center"/>
        <w:rPr>
          <w:rFonts w:hint="eastAsia" w:ascii="仿宋" w:hAnsi="仿宋" w:eastAsia="仿宋" w:cs="仿宋"/>
          <w:b/>
          <w:bCs/>
          <w:color w:val="000000" w:themeColor="text1"/>
          <w:spacing w:val="2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56C1A7B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pacing w:val="20"/>
          <w:kern w:val="0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7E893A1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pacing w:val="20"/>
          <w:kern w:val="0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F2700D1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pacing w:val="20"/>
          <w:kern w:val="0"/>
          <w:sz w:val="36"/>
          <w:szCs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A4554BB">
      <w:pPr>
        <w:jc w:val="center"/>
        <w:rPr>
          <w:rFonts w:hint="eastAsia" w:ascii="仿宋" w:hAnsi="仿宋" w:eastAsia="仿宋" w:cs="仿宋"/>
          <w:b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竞争性磋商响应文件</w:t>
      </w:r>
    </w:p>
    <w:p w14:paraId="0C67C005">
      <w:pPr>
        <w:spacing w:line="480" w:lineRule="exac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5B06DF5">
      <w:pPr>
        <w:spacing w:line="480" w:lineRule="exac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4FD631B5">
      <w:pPr>
        <w:spacing w:line="480" w:lineRule="exac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1C04F2D2">
      <w:pPr>
        <w:pStyle w:val="3"/>
        <w:rPr>
          <w:rFonts w:hint="eastAsia" w:ascii="仿宋" w:hAnsi="仿宋" w:eastAsia="仿宋" w:cs="仿宋"/>
          <w:highlight w:val="none"/>
        </w:rPr>
      </w:pPr>
    </w:p>
    <w:p w14:paraId="7FB62D2C">
      <w:pPr>
        <w:spacing w:line="480" w:lineRule="exact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7204A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1767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供   应   商：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2672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1767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采购代理机构：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2D476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1767" w:firstLineChars="0"/>
        <w:textAlignment w:val="auto"/>
        <w:rPr>
          <w:rFonts w:hint="eastAsia" w:ascii="仿宋" w:hAnsi="仿宋" w:eastAsia="仿宋" w:cs="仿宋"/>
          <w:b/>
          <w:color w:val="000000" w:themeColor="text1"/>
          <w:sz w:val="13"/>
          <w:szCs w:val="13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时        间：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2E1EA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697" w:firstLineChars="837"/>
        <w:textAlignment w:val="auto"/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16E0165E">
      <w:pPr>
        <w:spacing w:line="480" w:lineRule="exact"/>
        <w:ind w:firstLine="3697" w:firstLineChars="837"/>
        <w:rPr>
          <w:rFonts w:hint="eastAsia" w:ascii="仿宋" w:hAnsi="仿宋" w:eastAsia="仿宋" w:cs="仿宋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4B360C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22F434AA"/>
    <w:rsid w:val="02134BD6"/>
    <w:rsid w:val="22F4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313</Characters>
  <Lines>0</Lines>
  <Paragraphs>0</Paragraphs>
  <TotalTime>0</TotalTime>
  <ScaleCrop>false</ScaleCrop>
  <LinksUpToDate>false</LinksUpToDate>
  <CharactersWithSpaces>435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2024-09-12T09:10:00Z</dcterms:created>
  <dc:creator>Lenovo、</dc:creator>
  <cp:lastModifiedBy>QinL109</cp:lastModifiedBy>
  <dcterms:modified xsi:type="dcterms:W3CDTF">2024-10-08T08:03:03Z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A08A708004B045798C1A52571D619259_11</vt:lpwstr>
  </property>
</Properties>
</file>