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C4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分项报价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  <w:t>报价明细表</w:t>
      </w:r>
    </w:p>
    <w:p w14:paraId="276E0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                                  </w:t>
      </w:r>
    </w:p>
    <w:tbl>
      <w:tblPr>
        <w:tblStyle w:val="3"/>
        <w:tblW w:w="14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3961"/>
        <w:gridCol w:w="897"/>
        <w:gridCol w:w="838"/>
        <w:gridCol w:w="1456"/>
        <w:gridCol w:w="1559"/>
        <w:gridCol w:w="1558"/>
        <w:gridCol w:w="1648"/>
        <w:gridCol w:w="1368"/>
      </w:tblGrid>
      <w:tr w14:paraId="2597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92" w:type="dxa"/>
            <w:noWrap w:val="0"/>
            <w:vAlign w:val="center"/>
          </w:tcPr>
          <w:p w14:paraId="30EE60AF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961" w:type="dxa"/>
            <w:noWrap w:val="0"/>
            <w:vAlign w:val="center"/>
          </w:tcPr>
          <w:p w14:paraId="10CA56F5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分项报价内容</w:t>
            </w:r>
          </w:p>
        </w:tc>
        <w:tc>
          <w:tcPr>
            <w:tcW w:w="897" w:type="dxa"/>
            <w:noWrap w:val="0"/>
            <w:vAlign w:val="center"/>
          </w:tcPr>
          <w:p w14:paraId="2F057407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838" w:type="dxa"/>
            <w:noWrap w:val="0"/>
            <w:vAlign w:val="center"/>
          </w:tcPr>
          <w:p w14:paraId="1E541B7F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456" w:type="dxa"/>
            <w:noWrap w:val="0"/>
            <w:vAlign w:val="center"/>
          </w:tcPr>
          <w:p w14:paraId="3DECCA38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559" w:type="dxa"/>
            <w:noWrap w:val="0"/>
            <w:vAlign w:val="center"/>
          </w:tcPr>
          <w:p w14:paraId="696901D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558" w:type="dxa"/>
            <w:noWrap w:val="0"/>
            <w:vAlign w:val="center"/>
          </w:tcPr>
          <w:p w14:paraId="06CD6ABD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648" w:type="dxa"/>
            <w:noWrap w:val="0"/>
            <w:vAlign w:val="center"/>
          </w:tcPr>
          <w:p w14:paraId="78D6A73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合价（元）</w:t>
            </w:r>
          </w:p>
        </w:tc>
        <w:tc>
          <w:tcPr>
            <w:tcW w:w="1368" w:type="dxa"/>
            <w:noWrap w:val="0"/>
            <w:vAlign w:val="center"/>
          </w:tcPr>
          <w:p w14:paraId="33BC8EC1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4854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7189DB9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bookmarkStart w:id="0" w:name="_GoBack" w:colFirst="1" w:colLast="2"/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961" w:type="dxa"/>
            <w:noWrap w:val="0"/>
            <w:vAlign w:val="center"/>
          </w:tcPr>
          <w:p w14:paraId="17ADFEE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物料粉碎车</w:t>
            </w:r>
          </w:p>
        </w:tc>
        <w:tc>
          <w:tcPr>
            <w:tcW w:w="897" w:type="dxa"/>
            <w:noWrap w:val="0"/>
            <w:vAlign w:val="center"/>
          </w:tcPr>
          <w:p w14:paraId="515C2A08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辆</w:t>
            </w:r>
          </w:p>
        </w:tc>
        <w:tc>
          <w:tcPr>
            <w:tcW w:w="838" w:type="dxa"/>
            <w:noWrap w:val="0"/>
            <w:vAlign w:val="center"/>
          </w:tcPr>
          <w:p w14:paraId="2271129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7952683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64D67F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CC4C6E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6032A3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818CFA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CF2B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0B49F74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961" w:type="dxa"/>
            <w:noWrap w:val="0"/>
            <w:vAlign w:val="center"/>
          </w:tcPr>
          <w:p w14:paraId="4E74252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单排座轻型栏板卡</w:t>
            </w:r>
          </w:p>
        </w:tc>
        <w:tc>
          <w:tcPr>
            <w:tcW w:w="897" w:type="dxa"/>
            <w:noWrap w:val="0"/>
            <w:vAlign w:val="center"/>
          </w:tcPr>
          <w:p w14:paraId="620F987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辆</w:t>
            </w:r>
          </w:p>
        </w:tc>
        <w:tc>
          <w:tcPr>
            <w:tcW w:w="838" w:type="dxa"/>
            <w:noWrap w:val="0"/>
            <w:vAlign w:val="center"/>
          </w:tcPr>
          <w:p w14:paraId="1016FF0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693E0D6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6A979B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2F729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0CD8D6D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940FD9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440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29884595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961" w:type="dxa"/>
            <w:noWrap w:val="0"/>
            <w:vAlign w:val="center"/>
          </w:tcPr>
          <w:p w14:paraId="5E4871C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树枝粉碎收集三轮车</w:t>
            </w:r>
          </w:p>
        </w:tc>
        <w:tc>
          <w:tcPr>
            <w:tcW w:w="897" w:type="dxa"/>
            <w:noWrap w:val="0"/>
            <w:vAlign w:val="center"/>
          </w:tcPr>
          <w:p w14:paraId="6C76E67E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辆</w:t>
            </w:r>
          </w:p>
        </w:tc>
        <w:tc>
          <w:tcPr>
            <w:tcW w:w="838" w:type="dxa"/>
            <w:noWrap w:val="0"/>
            <w:vAlign w:val="center"/>
          </w:tcPr>
          <w:p w14:paraId="57BCBF3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68F272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EA5517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E44FBD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78DE65B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D78EBA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506F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49056DC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961" w:type="dxa"/>
            <w:noWrap w:val="0"/>
            <w:vAlign w:val="center"/>
          </w:tcPr>
          <w:p w14:paraId="38EF457F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宣传活动</w:t>
            </w:r>
          </w:p>
        </w:tc>
        <w:tc>
          <w:tcPr>
            <w:tcW w:w="897" w:type="dxa"/>
            <w:noWrap w:val="0"/>
            <w:vAlign w:val="center"/>
          </w:tcPr>
          <w:p w14:paraId="77609CE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场</w:t>
            </w:r>
          </w:p>
        </w:tc>
        <w:tc>
          <w:tcPr>
            <w:tcW w:w="838" w:type="dxa"/>
            <w:noWrap w:val="0"/>
            <w:vAlign w:val="center"/>
          </w:tcPr>
          <w:p w14:paraId="136FCBEF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1496B18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2BC4C3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F83A58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CA2731E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7B2F9D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C6E5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45A9EE13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961" w:type="dxa"/>
            <w:noWrap w:val="0"/>
            <w:vAlign w:val="center"/>
          </w:tcPr>
          <w:p w14:paraId="1AC827E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22个行政村农废培训活动</w:t>
            </w:r>
          </w:p>
        </w:tc>
        <w:tc>
          <w:tcPr>
            <w:tcW w:w="897" w:type="dxa"/>
            <w:noWrap w:val="0"/>
            <w:vAlign w:val="center"/>
          </w:tcPr>
          <w:p w14:paraId="6A8814B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场</w:t>
            </w:r>
          </w:p>
        </w:tc>
        <w:tc>
          <w:tcPr>
            <w:tcW w:w="838" w:type="dxa"/>
            <w:noWrap w:val="0"/>
            <w:vAlign w:val="center"/>
          </w:tcPr>
          <w:p w14:paraId="6AA9018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280D000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FB019D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3356AF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30D280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66A6BE3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426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92" w:type="dxa"/>
            <w:noWrap w:val="0"/>
            <w:vAlign w:val="center"/>
          </w:tcPr>
          <w:p w14:paraId="6630FDC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3961" w:type="dxa"/>
            <w:noWrap w:val="0"/>
            <w:vAlign w:val="center"/>
          </w:tcPr>
          <w:p w14:paraId="6AD85B1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宣传手册</w:t>
            </w:r>
          </w:p>
        </w:tc>
        <w:tc>
          <w:tcPr>
            <w:tcW w:w="897" w:type="dxa"/>
            <w:noWrap w:val="0"/>
            <w:vAlign w:val="center"/>
          </w:tcPr>
          <w:p w14:paraId="4AA35C55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份</w:t>
            </w:r>
          </w:p>
        </w:tc>
        <w:tc>
          <w:tcPr>
            <w:tcW w:w="838" w:type="dxa"/>
            <w:noWrap w:val="0"/>
            <w:vAlign w:val="center"/>
          </w:tcPr>
          <w:p w14:paraId="0EF26FE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43656A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ECBC22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6480B0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6810462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DAA627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3AD8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792" w:type="dxa"/>
            <w:noWrap w:val="0"/>
            <w:vAlign w:val="center"/>
          </w:tcPr>
          <w:p w14:paraId="134204E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3961" w:type="dxa"/>
            <w:noWrap w:val="0"/>
            <w:vAlign w:val="center"/>
          </w:tcPr>
          <w:p w14:paraId="411F8602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宜传视频</w:t>
            </w:r>
          </w:p>
        </w:tc>
        <w:tc>
          <w:tcPr>
            <w:tcW w:w="897" w:type="dxa"/>
            <w:noWrap w:val="0"/>
            <w:vAlign w:val="center"/>
          </w:tcPr>
          <w:p w14:paraId="00D431A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838" w:type="dxa"/>
            <w:noWrap w:val="0"/>
            <w:vAlign w:val="center"/>
          </w:tcPr>
          <w:p w14:paraId="58E7291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D59EC2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27B100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0A3E07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32F7FEB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EFE2A2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BF7B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71942AC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3961" w:type="dxa"/>
            <w:noWrap w:val="0"/>
            <w:vAlign w:val="center"/>
          </w:tcPr>
          <w:p w14:paraId="0A1A733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宣传横幅</w:t>
            </w:r>
          </w:p>
        </w:tc>
        <w:tc>
          <w:tcPr>
            <w:tcW w:w="897" w:type="dxa"/>
            <w:noWrap w:val="0"/>
            <w:vAlign w:val="center"/>
          </w:tcPr>
          <w:p w14:paraId="6135595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条</w:t>
            </w:r>
          </w:p>
        </w:tc>
        <w:tc>
          <w:tcPr>
            <w:tcW w:w="838" w:type="dxa"/>
            <w:noWrap w:val="0"/>
            <w:vAlign w:val="center"/>
          </w:tcPr>
          <w:p w14:paraId="74018CCE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42E80B8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2EBEC7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B60E0B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7E1EC93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38FDCB2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922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186CE25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3961" w:type="dxa"/>
            <w:noWrap w:val="0"/>
            <w:vAlign w:val="center"/>
          </w:tcPr>
          <w:p w14:paraId="36EDE9DF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生活用品</w:t>
            </w:r>
          </w:p>
        </w:tc>
        <w:tc>
          <w:tcPr>
            <w:tcW w:w="897" w:type="dxa"/>
            <w:noWrap w:val="0"/>
            <w:vAlign w:val="center"/>
          </w:tcPr>
          <w:p w14:paraId="1FB72A5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件</w:t>
            </w:r>
          </w:p>
        </w:tc>
        <w:tc>
          <w:tcPr>
            <w:tcW w:w="838" w:type="dxa"/>
            <w:noWrap w:val="0"/>
            <w:vAlign w:val="center"/>
          </w:tcPr>
          <w:p w14:paraId="10BB37D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0427A5C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B5086B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53DE79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38D7F55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69933FB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586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1DFA7A71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3961" w:type="dxa"/>
            <w:noWrap w:val="0"/>
            <w:vAlign w:val="center"/>
          </w:tcPr>
          <w:p w14:paraId="71426E3C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制做制度牌、标识牌</w:t>
            </w:r>
          </w:p>
        </w:tc>
        <w:tc>
          <w:tcPr>
            <w:tcW w:w="897" w:type="dxa"/>
            <w:noWrap w:val="0"/>
            <w:vAlign w:val="center"/>
          </w:tcPr>
          <w:p w14:paraId="3F9306B5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838" w:type="dxa"/>
            <w:noWrap w:val="0"/>
            <w:vAlign w:val="center"/>
          </w:tcPr>
          <w:p w14:paraId="06378A8F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5C4DAE1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997D791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86987A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714284BE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E552F9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2B6B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206CB315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3961" w:type="dxa"/>
            <w:noWrap w:val="0"/>
            <w:vAlign w:val="center"/>
          </w:tcPr>
          <w:p w14:paraId="13461592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新建</w:t>
            </w: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收集点</w:t>
            </w:r>
          </w:p>
        </w:tc>
        <w:tc>
          <w:tcPr>
            <w:tcW w:w="897" w:type="dxa"/>
            <w:noWrap w:val="0"/>
            <w:vAlign w:val="center"/>
          </w:tcPr>
          <w:p w14:paraId="0AD8DFA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838" w:type="dxa"/>
            <w:noWrap w:val="0"/>
            <w:vAlign w:val="center"/>
          </w:tcPr>
          <w:p w14:paraId="0FB635D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4EC23DF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261933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3AB9C3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30B265F3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0CDA1E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8F9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3B520BAF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3961" w:type="dxa"/>
            <w:shd w:val="clear" w:color="auto" w:fill="auto"/>
            <w:noWrap w:val="0"/>
            <w:vAlign w:val="center"/>
          </w:tcPr>
          <w:p w14:paraId="2C4809AB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收集、转运畜禽粪</w:t>
            </w: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污</w:t>
            </w:r>
          </w:p>
        </w:tc>
        <w:tc>
          <w:tcPr>
            <w:tcW w:w="897" w:type="dxa"/>
            <w:shd w:val="clear" w:color="auto" w:fill="auto"/>
            <w:noWrap w:val="0"/>
            <w:vAlign w:val="center"/>
          </w:tcPr>
          <w:p w14:paraId="31ED162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吨</w:t>
            </w:r>
          </w:p>
        </w:tc>
        <w:tc>
          <w:tcPr>
            <w:tcW w:w="838" w:type="dxa"/>
            <w:noWrap w:val="0"/>
            <w:vAlign w:val="center"/>
          </w:tcPr>
          <w:p w14:paraId="14387AA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4C4E5EC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900F29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4DDC88B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A170C9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F7F8D6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19C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792" w:type="dxa"/>
            <w:noWrap w:val="0"/>
            <w:vAlign w:val="center"/>
          </w:tcPr>
          <w:p w14:paraId="27A28BB1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3961" w:type="dxa"/>
            <w:shd w:val="clear" w:color="auto" w:fill="auto"/>
            <w:noWrap w:val="0"/>
            <w:vAlign w:val="center"/>
          </w:tcPr>
          <w:p w14:paraId="57354C79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收集、转运农作物秸秆等农业废奔物</w:t>
            </w:r>
          </w:p>
        </w:tc>
        <w:tc>
          <w:tcPr>
            <w:tcW w:w="897" w:type="dxa"/>
            <w:shd w:val="clear" w:color="auto" w:fill="auto"/>
            <w:noWrap w:val="0"/>
            <w:vAlign w:val="center"/>
          </w:tcPr>
          <w:p w14:paraId="46840D80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吨</w:t>
            </w:r>
          </w:p>
        </w:tc>
        <w:tc>
          <w:tcPr>
            <w:tcW w:w="838" w:type="dxa"/>
            <w:noWrap w:val="0"/>
            <w:vAlign w:val="center"/>
          </w:tcPr>
          <w:p w14:paraId="29334F6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0A833927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5851F44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FA6BC7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477B8092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8F90ECC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bookmarkEnd w:id="0"/>
      <w:tr w14:paraId="5F64B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792" w:type="dxa"/>
            <w:noWrap w:val="0"/>
            <w:vAlign w:val="center"/>
          </w:tcPr>
          <w:p w14:paraId="2DDBF072">
            <w:pPr>
              <w:adjustRightInd w:val="0"/>
              <w:snapToGrid w:val="0"/>
              <w:spacing w:line="240" w:lineRule="auto"/>
              <w:jc w:val="center"/>
              <w:rPr>
                <w:rFonts w:hint="default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3961" w:type="dxa"/>
            <w:noWrap w:val="0"/>
            <w:vAlign w:val="center"/>
          </w:tcPr>
          <w:p w14:paraId="61821F6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7" w:type="dxa"/>
            <w:noWrap w:val="0"/>
            <w:vAlign w:val="center"/>
          </w:tcPr>
          <w:p w14:paraId="0BC9E665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949F6BD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7FB439D2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B8E0BA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11CDB6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8" w:type="dxa"/>
            <w:noWrap w:val="0"/>
            <w:vAlign w:val="center"/>
          </w:tcPr>
          <w:p w14:paraId="2815A916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E899655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C280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503" w:type="dxa"/>
            <w:gridSpan w:val="6"/>
            <w:noWrap w:val="0"/>
            <w:vAlign w:val="center"/>
          </w:tcPr>
          <w:p w14:paraId="6DCDE13A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合   计</w:t>
            </w:r>
          </w:p>
        </w:tc>
        <w:tc>
          <w:tcPr>
            <w:tcW w:w="4574" w:type="dxa"/>
            <w:gridSpan w:val="3"/>
            <w:noWrap w:val="0"/>
            <w:vAlign w:val="center"/>
          </w:tcPr>
          <w:p w14:paraId="31D852C8"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" w:hAnsi="仿宋" w:eastAsia="仿宋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6B8EAA0">
      <w:pPr>
        <w:spacing w:line="360" w:lineRule="auto"/>
        <w:ind w:firstLine="240" w:firstLineChars="1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投标人</w:t>
      </w:r>
      <w:r>
        <w:rPr>
          <w:rFonts w:ascii="仿宋" w:hAnsi="仿宋" w:eastAsia="仿宋"/>
          <w:sz w:val="24"/>
        </w:rPr>
        <w:t>（盖</w:t>
      </w:r>
      <w:r>
        <w:rPr>
          <w:rFonts w:hint="eastAsia" w:ascii="仿宋" w:hAnsi="仿宋" w:eastAsia="仿宋"/>
          <w:sz w:val="24"/>
        </w:rPr>
        <w:t>公</w:t>
      </w:r>
      <w:r>
        <w:rPr>
          <w:rFonts w:ascii="仿宋" w:hAnsi="仿宋" w:eastAsia="仿宋"/>
          <w:sz w:val="24"/>
        </w:rPr>
        <w:t>章）：</w:t>
      </w:r>
      <w:r>
        <w:rPr>
          <w:rFonts w:ascii="仿宋" w:hAnsi="仿宋" w:eastAsia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</w:p>
    <w:p w14:paraId="00EC0D03">
      <w:pPr>
        <w:spacing w:line="360" w:lineRule="auto"/>
        <w:ind w:firstLine="240" w:firstLineChars="1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</w:t>
      </w:r>
      <w:r>
        <w:rPr>
          <w:rFonts w:hint="eastAsia" w:ascii="仿宋" w:hAnsi="仿宋" w:eastAsia="仿宋"/>
          <w:sz w:val="24"/>
        </w:rPr>
        <w:t>或盖章</w:t>
      </w:r>
      <w:r>
        <w:rPr>
          <w:rFonts w:ascii="仿宋" w:hAnsi="仿宋" w:eastAsia="仿宋"/>
          <w:sz w:val="24"/>
        </w:rPr>
        <w:t>）：</w:t>
      </w:r>
      <w:r>
        <w:rPr>
          <w:rFonts w:ascii="仿宋" w:hAnsi="仿宋" w:eastAsia="仿宋"/>
          <w:sz w:val="24"/>
          <w:u w:val="single"/>
        </w:rPr>
        <w:t xml:space="preserve">         </w:t>
      </w:r>
    </w:p>
    <w:p w14:paraId="175A9B62">
      <w:pPr>
        <w:pStyle w:val="2"/>
        <w:ind w:firstLine="240" w:firstLineChars="100"/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u w:val="single"/>
          <w:lang w:val="en-US" w:eastAsia="zh-CN"/>
        </w:rPr>
        <w:t xml:space="preserve">      </w:t>
      </w:r>
      <w:r>
        <w:rPr>
          <w:rFonts w:ascii="仿宋" w:hAnsi="仿宋" w:eastAsia="仿宋"/>
          <w:sz w:val="32"/>
          <w:u w:val="single"/>
        </w:rPr>
        <w:t xml:space="preserve"> </w:t>
      </w:r>
    </w:p>
    <w:sectPr>
      <w:pgSz w:w="16838" w:h="11906" w:orient="landscape"/>
      <w:pgMar w:top="1463" w:right="1213" w:bottom="1349" w:left="121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M2IwZWU2NGQwY2Q2MzdjNDg0MjU3OTk0OGYyNTkifQ=="/>
  </w:docVars>
  <w:rsids>
    <w:rsidRoot w:val="00751959"/>
    <w:rsid w:val="00751959"/>
    <w:rsid w:val="007B17CA"/>
    <w:rsid w:val="009A3418"/>
    <w:rsid w:val="009C2C82"/>
    <w:rsid w:val="05FA46D0"/>
    <w:rsid w:val="06A72A7B"/>
    <w:rsid w:val="077B0E98"/>
    <w:rsid w:val="09F77876"/>
    <w:rsid w:val="0A922957"/>
    <w:rsid w:val="16445BF1"/>
    <w:rsid w:val="18313921"/>
    <w:rsid w:val="215533A8"/>
    <w:rsid w:val="21DB5F94"/>
    <w:rsid w:val="249E6D13"/>
    <w:rsid w:val="259D1064"/>
    <w:rsid w:val="25AD07BE"/>
    <w:rsid w:val="260869F8"/>
    <w:rsid w:val="27475F0E"/>
    <w:rsid w:val="279C6943"/>
    <w:rsid w:val="2B1C564A"/>
    <w:rsid w:val="2D376B4C"/>
    <w:rsid w:val="2E530215"/>
    <w:rsid w:val="31FC462E"/>
    <w:rsid w:val="33E4187D"/>
    <w:rsid w:val="38CE0AAA"/>
    <w:rsid w:val="3B27770B"/>
    <w:rsid w:val="3D9B7F3D"/>
    <w:rsid w:val="4E8F5DE5"/>
    <w:rsid w:val="4F0771E0"/>
    <w:rsid w:val="50AC1F47"/>
    <w:rsid w:val="51274F8E"/>
    <w:rsid w:val="51B86EB8"/>
    <w:rsid w:val="51DE54C3"/>
    <w:rsid w:val="60962525"/>
    <w:rsid w:val="67AA4DA5"/>
    <w:rsid w:val="70C442C5"/>
    <w:rsid w:val="731226D9"/>
    <w:rsid w:val="74512A54"/>
    <w:rsid w:val="7A0C1E03"/>
    <w:rsid w:val="7A936663"/>
    <w:rsid w:val="7E244E09"/>
    <w:rsid w:val="7F9B3728"/>
    <w:rsid w:val="7FE6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strike/>
      <w:color w:val="000000"/>
      <w:sz w:val="48"/>
      <w:szCs w:val="48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190</Words>
  <Characters>197</Characters>
  <Lines>3</Lines>
  <Paragraphs>1</Paragraphs>
  <TotalTime>0</TotalTime>
  <ScaleCrop>false</ScaleCrop>
  <LinksUpToDate>false</LinksUpToDate>
  <CharactersWithSpaces>280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2024-12-05T06:38:00Z</dcterms:created>
  <dc:creator>admin</dc:creator>
  <cp:lastModifiedBy>落上树稍</cp:lastModifiedBy>
  <dcterms:modified xsi:type="dcterms:W3CDTF">2026-02-02T03:19:04Z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0F8BEF8FFB76498FA1BC737EDA8F0E5A_12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