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16487">
      <w:pPr>
        <w:jc w:val="center"/>
        <w:rPr>
          <w:rFonts w:hint="eastAsia" w:ascii="宋体" w:hAnsi="宋体" w:eastAsia="宋体" w:cs="宋体"/>
          <w:b/>
          <w:bCs/>
          <w:color w:val="auto"/>
          <w:sz w:val="21"/>
          <w:szCs w:val="21"/>
          <w:u w:val="none"/>
          <w:lang w:val="en-US" w:eastAsia="zh-CN"/>
        </w:rPr>
      </w:pPr>
      <w:bookmarkStart w:id="9" w:name="_GoBack"/>
      <w:r>
        <w:rPr>
          <w:rFonts w:hint="eastAsia" w:ascii="宋体" w:hAnsi="宋体" w:eastAsia="宋体" w:cs="宋体"/>
          <w:b/>
          <w:bCs/>
          <w:color w:val="auto"/>
          <w:sz w:val="21"/>
          <w:szCs w:val="21"/>
          <w:u w:val="none"/>
          <w:lang w:val="en-US" w:eastAsia="zh-CN"/>
        </w:rPr>
        <w:t>资格证明文件</w:t>
      </w:r>
      <w:bookmarkEnd w:id="9"/>
    </w:p>
    <w:p w14:paraId="6A4415A3">
      <w:pPr>
        <w:numPr>
          <w:ilvl w:val="0"/>
          <w:numId w:val="1"/>
        </w:numPr>
        <w:tabs>
          <w:tab w:val="left" w:pos="5580"/>
        </w:tabs>
        <w:snapToGrid w:val="0"/>
        <w:spacing w:line="360" w:lineRule="auto"/>
        <w:rPr>
          <w:rFonts w:hint="eastAsia" w:ascii="宋体" w:hAnsi="宋体" w:eastAsia="宋体" w:cs="宋体"/>
          <w:b/>
          <w:bCs/>
          <w:color w:val="auto"/>
          <w:sz w:val="21"/>
          <w:szCs w:val="21"/>
          <w:highlight w:val="none"/>
          <w:lang w:eastAsia="zh-CN"/>
        </w:rPr>
      </w:pPr>
      <w:bookmarkStart w:id="0" w:name="_Toc894"/>
      <w:bookmarkStart w:id="1" w:name="_Toc495681541"/>
      <w:bookmarkStart w:id="2" w:name="_Toc495671271"/>
      <w:bookmarkStart w:id="3" w:name="_Toc495681414"/>
      <w:bookmarkStart w:id="4" w:name="_Toc15650"/>
      <w:bookmarkStart w:id="5" w:name="_Toc495681260"/>
      <w:bookmarkStart w:id="6" w:name="_Toc495908056"/>
      <w:r>
        <w:rPr>
          <w:rFonts w:hint="eastAsia" w:ascii="宋体" w:hAnsi="宋体" w:eastAsia="宋体" w:cs="宋体"/>
          <w:b/>
          <w:bCs/>
          <w:color w:val="auto"/>
          <w:sz w:val="21"/>
          <w:szCs w:val="21"/>
          <w:highlight w:val="none"/>
          <w:lang w:eastAsia="zh-CN"/>
        </w:rPr>
        <w:t>一般资格审查：</w:t>
      </w:r>
    </w:p>
    <w:p w14:paraId="00B5B61F">
      <w:pPr>
        <w:pageBreakBefore w:val="0"/>
        <w:widowControl w:val="0"/>
        <w:numPr>
          <w:ilvl w:val="0"/>
          <w:numId w:val="0"/>
        </w:numPr>
        <w:tabs>
          <w:tab w:val="left" w:pos="5580"/>
        </w:tabs>
        <w:kinsoku/>
        <w:wordWrap/>
        <w:overflowPunct/>
        <w:topLinePunct w:val="0"/>
        <w:bidi w:val="0"/>
        <w:snapToGrid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符合《政府采购法》第二十二条的规定供应商条件，并提供以下证明材料；</w:t>
      </w:r>
    </w:p>
    <w:p w14:paraId="6E3A548C">
      <w:pPr>
        <w:pStyle w:val="2"/>
        <w:pageBreakBefore w:val="0"/>
        <w:widowControl w:val="0"/>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 xml:space="preserve">1、具有独立承担民事责任的能力：提供注册登记凭证（营业执照、其他组织经营的合法凭证，自然人的提供身份证明文件）。 </w:t>
      </w:r>
    </w:p>
    <w:p w14:paraId="1C28AD3F">
      <w:pPr>
        <w:pStyle w:val="2"/>
        <w:pageBreakBefore w:val="0"/>
        <w:widowControl w:val="0"/>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 xml:space="preserve">2、具有良好的商业信誉和健全的财务会计制度：提供2024年度经审计的完整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/或财政部门认可的政府采购专业担保机构出具的担保函；/或表明具有良好的商业信誉和健全的财务会计制度的承诺函；以上四种形式的资料提供任何一种即可。 </w:t>
      </w:r>
    </w:p>
    <w:p w14:paraId="58CC534F">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20" w:firstLineChars="200"/>
        <w:jc w:val="both"/>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 xml:space="preserve">3、具有履行合同所必需的设备和专业技术能力：提供承诺函。 </w:t>
      </w:r>
    </w:p>
    <w:p w14:paraId="5B2A5422">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20" w:firstLineChars="200"/>
        <w:jc w:val="both"/>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4、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承诺函；以上二种形式的资料提供任何一种即可。</w:t>
      </w:r>
    </w:p>
    <w:p w14:paraId="52848BC2">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Chars="0" w:firstLine="420" w:firstLineChars="200"/>
        <w:jc w:val="both"/>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 xml:space="preserve">5、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w:t>
      </w:r>
    </w:p>
    <w:p w14:paraId="66BC2C22">
      <w:pPr>
        <w:pStyle w:val="5"/>
        <w:pageBreakBefore w:val="0"/>
        <w:widowControl w:val="0"/>
        <w:tabs>
          <w:tab w:val="left" w:pos="55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color w:val="auto"/>
          <w:kern w:val="2"/>
          <w:sz w:val="21"/>
          <w:szCs w:val="21"/>
          <w:highlight w:val="none"/>
          <w:shd w:val="clear"/>
          <w:lang w:val="en-US" w:eastAsia="zh-CN" w:bidi="ar-SA"/>
        </w:rPr>
      </w:pPr>
      <w:r>
        <w:rPr>
          <w:rFonts w:hint="eastAsia" w:ascii="宋体" w:hAnsi="宋体" w:eastAsia="宋体" w:cs="宋体"/>
          <w:b w:val="0"/>
          <w:color w:val="auto"/>
          <w:kern w:val="2"/>
          <w:sz w:val="21"/>
          <w:szCs w:val="21"/>
          <w:highlight w:val="none"/>
          <w:shd w:val="clear"/>
          <w:lang w:val="en-US" w:eastAsia="zh-CN" w:bidi="ar-SA"/>
        </w:rPr>
        <w:t>6、参加政府采购活动前3年内在经营活动中没有重大违法记录的书面声明。</w:t>
      </w:r>
    </w:p>
    <w:p w14:paraId="4FFB00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kern w:val="0"/>
          <w:sz w:val="21"/>
          <w:szCs w:val="21"/>
          <w:highlight w:val="none"/>
          <w:shd w:val="clear" w:fill="FFFFFF"/>
          <w:vertAlign w:val="baseline"/>
        </w:rPr>
      </w:pPr>
      <w:r>
        <w:rPr>
          <w:rFonts w:hint="eastAsia" w:ascii="宋体" w:hAnsi="宋体" w:eastAsia="宋体" w:cs="宋体"/>
          <w:b/>
          <w:bCs/>
          <w:i w:val="0"/>
          <w:iCs w:val="0"/>
          <w:caps w:val="0"/>
          <w:color w:val="auto"/>
          <w:spacing w:val="0"/>
          <w:kern w:val="0"/>
          <w:sz w:val="21"/>
          <w:szCs w:val="21"/>
          <w:highlight w:val="none"/>
          <w:shd w:val="clear" w:fill="FFFFFF"/>
          <w:vertAlign w:val="baseline"/>
          <w:lang w:eastAsia="zh-CN"/>
        </w:rPr>
        <w:t>（</w:t>
      </w:r>
      <w:r>
        <w:rPr>
          <w:rFonts w:hint="eastAsia" w:ascii="宋体" w:hAnsi="宋体" w:eastAsia="宋体" w:cs="宋体"/>
          <w:b/>
          <w:bCs/>
          <w:i w:val="0"/>
          <w:iCs w:val="0"/>
          <w:caps w:val="0"/>
          <w:color w:val="auto"/>
          <w:spacing w:val="0"/>
          <w:kern w:val="0"/>
          <w:sz w:val="21"/>
          <w:szCs w:val="21"/>
          <w:highlight w:val="none"/>
          <w:shd w:val="clear" w:fill="FFFFFF"/>
          <w:vertAlign w:val="baseline"/>
          <w:lang w:val="en-US" w:eastAsia="zh-CN"/>
        </w:rPr>
        <w:t>二</w:t>
      </w:r>
      <w:r>
        <w:rPr>
          <w:rFonts w:hint="eastAsia" w:ascii="宋体" w:hAnsi="宋体" w:eastAsia="宋体" w:cs="宋体"/>
          <w:b/>
          <w:bCs/>
          <w:i w:val="0"/>
          <w:iCs w:val="0"/>
          <w:caps w:val="0"/>
          <w:color w:val="auto"/>
          <w:spacing w:val="0"/>
          <w:kern w:val="0"/>
          <w:sz w:val="21"/>
          <w:szCs w:val="21"/>
          <w:highlight w:val="none"/>
          <w:shd w:val="clear" w:fill="FFFFFF"/>
          <w:vertAlign w:val="baseline"/>
          <w:lang w:eastAsia="zh-CN"/>
        </w:rPr>
        <w:t>）</w:t>
      </w:r>
      <w:r>
        <w:rPr>
          <w:rFonts w:hint="eastAsia" w:ascii="宋体" w:hAnsi="宋体" w:eastAsia="宋体" w:cs="宋体"/>
          <w:b/>
          <w:bCs/>
          <w:i w:val="0"/>
          <w:iCs w:val="0"/>
          <w:caps w:val="0"/>
          <w:color w:val="auto"/>
          <w:spacing w:val="0"/>
          <w:kern w:val="0"/>
          <w:sz w:val="21"/>
          <w:szCs w:val="21"/>
          <w:highlight w:val="none"/>
          <w:shd w:val="clear" w:fill="FFFFFF"/>
          <w:vertAlign w:val="baseline"/>
        </w:rPr>
        <w:t>落实政府采购政策需满足的资格要求：</w:t>
      </w:r>
    </w:p>
    <w:p w14:paraId="5B83C9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kern w:val="0"/>
          <w:sz w:val="21"/>
          <w:szCs w:val="21"/>
          <w:highlight w:val="none"/>
          <w:shd w:val="clear" w:fill="FFFFFF"/>
          <w:vertAlign w:val="baseline"/>
        </w:rPr>
      </w:pPr>
      <w:r>
        <w:rPr>
          <w:rFonts w:hint="eastAsia" w:ascii="宋体" w:hAnsi="宋体" w:eastAsia="宋体" w:cs="宋体"/>
          <w:i w:val="0"/>
          <w:iCs w:val="0"/>
          <w:caps w:val="0"/>
          <w:color w:val="auto"/>
          <w:spacing w:val="0"/>
          <w:kern w:val="0"/>
          <w:sz w:val="21"/>
          <w:szCs w:val="21"/>
          <w:highlight w:val="none"/>
          <w:shd w:val="clear" w:fill="FFFFFF"/>
          <w:vertAlign w:val="baseline"/>
        </w:rPr>
        <w:t>本项目专门面向中小企业采购</w:t>
      </w:r>
      <w:r>
        <w:rPr>
          <w:rFonts w:hint="eastAsia" w:ascii="宋体" w:hAnsi="宋体" w:eastAsia="宋体" w:cs="宋体"/>
          <w:i w:val="0"/>
          <w:iCs w:val="0"/>
          <w:caps w:val="0"/>
          <w:color w:val="auto"/>
          <w:spacing w:val="0"/>
          <w:kern w:val="0"/>
          <w:sz w:val="21"/>
          <w:szCs w:val="21"/>
          <w:highlight w:val="none"/>
          <w:shd w:val="clear" w:fill="FFFFFF"/>
          <w:vertAlign w:val="baseline"/>
          <w:lang w:eastAsia="zh-CN"/>
        </w:rPr>
        <w:t>，仅限符合《政府采购促进中小企业发展管理办法》（财库〔2020〕46号）条件的中型、小型、微型企业参与，供应商应填写中小企业声明函并对真实性负责（残疾人福利性单位及监狱企业视同为小型、微型企业）；</w:t>
      </w:r>
    </w:p>
    <w:p w14:paraId="78A2FFDC">
      <w:pPr>
        <w:pageBreakBefore w:val="0"/>
        <w:kinsoku/>
        <w:wordWrap/>
        <w:overflowPunct/>
        <w:topLinePunct w:val="0"/>
        <w:autoSpaceDE/>
        <w:autoSpaceDN/>
        <w:bidi w:val="0"/>
        <w:adjustRightInd/>
        <w:snapToGrid/>
        <w:spacing w:line="360" w:lineRule="auto"/>
        <w:ind w:firstLine="422" w:firstLineChars="200"/>
        <w:rPr>
          <w:rFonts w:hint="eastAsia" w:ascii="宋体" w:hAnsi="宋体" w:eastAsia="宋体" w:cs="宋体"/>
          <w:b/>
          <w:bCs/>
          <w:spacing w:val="0"/>
          <w:kern w:val="0"/>
          <w:sz w:val="21"/>
          <w:szCs w:val="21"/>
          <w:highlight w:val="none"/>
        </w:rPr>
      </w:pPr>
      <w:r>
        <w:rPr>
          <w:rFonts w:hint="eastAsia" w:ascii="宋体" w:hAnsi="宋体" w:eastAsia="宋体" w:cs="宋体"/>
          <w:b/>
          <w:bCs/>
          <w:spacing w:val="0"/>
          <w:kern w:val="0"/>
          <w:sz w:val="21"/>
          <w:szCs w:val="21"/>
          <w:highlight w:val="none"/>
        </w:rPr>
        <w:t>（</w:t>
      </w:r>
      <w:r>
        <w:rPr>
          <w:rFonts w:hint="eastAsia" w:ascii="宋体" w:hAnsi="宋体" w:eastAsia="宋体" w:cs="宋体"/>
          <w:b/>
          <w:bCs/>
          <w:spacing w:val="0"/>
          <w:kern w:val="0"/>
          <w:sz w:val="21"/>
          <w:szCs w:val="21"/>
          <w:highlight w:val="none"/>
          <w:lang w:val="en-US" w:eastAsia="zh-CN"/>
        </w:rPr>
        <w:t>三</w:t>
      </w:r>
      <w:r>
        <w:rPr>
          <w:rFonts w:hint="eastAsia" w:ascii="宋体" w:hAnsi="宋体" w:eastAsia="宋体" w:cs="宋体"/>
          <w:b/>
          <w:bCs/>
          <w:spacing w:val="0"/>
          <w:kern w:val="0"/>
          <w:sz w:val="21"/>
          <w:szCs w:val="21"/>
          <w:highlight w:val="none"/>
        </w:rPr>
        <w:t xml:space="preserve">）特定资格条件： </w:t>
      </w:r>
    </w:p>
    <w:bookmarkEnd w:id="0"/>
    <w:bookmarkEnd w:id="1"/>
    <w:bookmarkEnd w:id="2"/>
    <w:bookmarkEnd w:id="3"/>
    <w:bookmarkEnd w:id="4"/>
    <w:bookmarkEnd w:id="5"/>
    <w:bookmarkEnd w:id="6"/>
    <w:p w14:paraId="3FDCF5AA">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供应商代表身份证明</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法定代表人直接参加磋商的，须出具法定代表人身份证，并与营业执照上信息一致；法定代表人授权代表参加磋商的，须同时出具法定代表人授权书、授权代表身份证及递交响应文件截止时间前六个月内任意一个月的本单位社保缴纳证明；</w:t>
      </w:r>
    </w:p>
    <w:p w14:paraId="2AF76E84">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、供应商</w:t>
      </w:r>
      <w:r>
        <w:rPr>
          <w:rFonts w:hint="eastAsia" w:ascii="宋体" w:hAnsi="宋体" w:eastAsia="宋体" w:cs="宋体"/>
          <w:sz w:val="21"/>
          <w:szCs w:val="21"/>
          <w:highlight w:val="none"/>
          <w:lang w:val="en-US" w:eastAsia="zh-CN"/>
        </w:rPr>
        <w:t>企业</w:t>
      </w:r>
      <w:r>
        <w:rPr>
          <w:rFonts w:hint="eastAsia" w:ascii="宋体" w:hAnsi="宋体" w:eastAsia="宋体" w:cs="宋体"/>
          <w:sz w:val="21"/>
          <w:szCs w:val="21"/>
          <w:highlight w:val="none"/>
        </w:rPr>
        <w:t>资质证明：</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lang w:eastAsia="zh-CN"/>
        </w:rPr>
        <w:t>须具有效的建设行政主管部门颁发的建筑工程施工总承包三级及以上资质，</w:t>
      </w:r>
      <w:r>
        <w:rPr>
          <w:rFonts w:hint="eastAsia" w:ascii="宋体" w:hAnsi="宋体" w:eastAsia="宋体" w:cs="宋体"/>
          <w:sz w:val="21"/>
          <w:szCs w:val="21"/>
          <w:highlight w:val="none"/>
          <w:lang w:val="en-US" w:eastAsia="zh-CN"/>
        </w:rPr>
        <w:t>同时</w:t>
      </w:r>
      <w:r>
        <w:rPr>
          <w:rFonts w:hint="eastAsia" w:ascii="宋体" w:hAnsi="宋体" w:eastAsia="宋体" w:cs="宋体"/>
          <w:sz w:val="21"/>
          <w:szCs w:val="21"/>
          <w:highlight w:val="none"/>
        </w:rPr>
        <w:t>须具有效的安全生产许可证；</w:t>
      </w:r>
    </w:p>
    <w:p w14:paraId="2F84A010">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、项目经理资质证明：拟派项目经理须具有建筑工程专业二级及以上（含二级）注册建造师资格证书及具备有效的安全生产考核证书B证，在本单位注册且无在建项目；</w:t>
      </w:r>
    </w:p>
    <w:p w14:paraId="78F0A82A">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p>
    <w:p w14:paraId="1440957C">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备注：根据以上要求提供相关证明文件扫描件或复印件并加盖电子签章</w:t>
      </w:r>
    </w:p>
    <w:p w14:paraId="60A3E057">
      <w:pPr>
        <w:spacing w:line="360" w:lineRule="auto"/>
        <w:jc w:val="left"/>
        <w:rPr>
          <w:rFonts w:hint="eastAsia" w:ascii="宋体" w:hAnsi="宋体" w:eastAsia="宋体" w:cs="宋体"/>
          <w:b/>
          <w:color w:val="auto"/>
          <w:sz w:val="21"/>
          <w:szCs w:val="21"/>
          <w:highlight w:val="none"/>
        </w:rPr>
      </w:pPr>
    </w:p>
    <w:p w14:paraId="797726A7">
      <w:pPr>
        <w:spacing w:line="360" w:lineRule="auto"/>
        <w:jc w:val="left"/>
        <w:rPr>
          <w:rFonts w:hint="eastAsia" w:ascii="宋体" w:hAnsi="宋体" w:eastAsia="宋体" w:cs="宋体"/>
          <w:b/>
          <w:color w:val="auto"/>
          <w:sz w:val="21"/>
          <w:szCs w:val="21"/>
          <w:highlight w:val="none"/>
        </w:rPr>
      </w:pPr>
    </w:p>
    <w:p w14:paraId="68855758">
      <w:pPr>
        <w:spacing w:line="360" w:lineRule="auto"/>
        <w:jc w:val="left"/>
        <w:rPr>
          <w:rFonts w:hint="eastAsia" w:ascii="宋体" w:hAnsi="宋体" w:eastAsia="宋体" w:cs="宋体"/>
          <w:b/>
          <w:color w:val="auto"/>
          <w:sz w:val="21"/>
          <w:szCs w:val="21"/>
          <w:highlight w:val="none"/>
        </w:rPr>
      </w:pPr>
    </w:p>
    <w:p w14:paraId="7947F61F">
      <w:pPr>
        <w:pStyle w:val="4"/>
        <w:rPr>
          <w:rFonts w:hint="eastAsia" w:ascii="宋体" w:hAnsi="宋体" w:eastAsia="宋体" w:cs="宋体"/>
          <w:b/>
          <w:color w:val="auto"/>
          <w:sz w:val="21"/>
          <w:szCs w:val="21"/>
          <w:highlight w:val="none"/>
        </w:rPr>
      </w:pPr>
    </w:p>
    <w:p w14:paraId="1B144399">
      <w:pPr>
        <w:rPr>
          <w:rFonts w:hint="eastAsia" w:ascii="宋体" w:hAnsi="宋体" w:eastAsia="宋体" w:cs="宋体"/>
          <w:b/>
          <w:color w:val="auto"/>
          <w:sz w:val="21"/>
          <w:szCs w:val="21"/>
          <w:highlight w:val="none"/>
        </w:rPr>
      </w:pPr>
    </w:p>
    <w:p w14:paraId="78BD01F8">
      <w:pPr>
        <w:pStyle w:val="4"/>
        <w:rPr>
          <w:rFonts w:hint="eastAsia" w:ascii="宋体" w:hAnsi="宋体" w:eastAsia="宋体" w:cs="宋体"/>
          <w:b/>
          <w:color w:val="auto"/>
          <w:sz w:val="21"/>
          <w:szCs w:val="21"/>
          <w:highlight w:val="none"/>
        </w:rPr>
      </w:pPr>
    </w:p>
    <w:p w14:paraId="29B4B1E9">
      <w:pPr>
        <w:rPr>
          <w:rFonts w:hint="eastAsia" w:ascii="宋体" w:hAnsi="宋体" w:eastAsia="宋体" w:cs="宋体"/>
          <w:b/>
          <w:color w:val="auto"/>
          <w:sz w:val="21"/>
          <w:szCs w:val="21"/>
          <w:highlight w:val="none"/>
        </w:rPr>
      </w:pPr>
    </w:p>
    <w:p w14:paraId="2DD50DF3">
      <w:pPr>
        <w:pStyle w:val="4"/>
        <w:rPr>
          <w:rFonts w:hint="eastAsia" w:ascii="宋体" w:hAnsi="宋体" w:eastAsia="宋体" w:cs="宋体"/>
          <w:b/>
          <w:color w:val="auto"/>
          <w:sz w:val="21"/>
          <w:szCs w:val="21"/>
          <w:highlight w:val="none"/>
        </w:rPr>
      </w:pPr>
    </w:p>
    <w:p w14:paraId="655D3E5F">
      <w:pPr>
        <w:rPr>
          <w:rFonts w:hint="eastAsia" w:ascii="宋体" w:hAnsi="宋体" w:eastAsia="宋体" w:cs="宋体"/>
          <w:b/>
          <w:color w:val="auto"/>
          <w:sz w:val="21"/>
          <w:szCs w:val="21"/>
          <w:highlight w:val="none"/>
        </w:rPr>
      </w:pPr>
    </w:p>
    <w:p w14:paraId="233493C9">
      <w:pPr>
        <w:pStyle w:val="4"/>
        <w:rPr>
          <w:rFonts w:hint="eastAsia" w:ascii="宋体" w:hAnsi="宋体" w:eastAsia="宋体" w:cs="宋体"/>
          <w:b/>
          <w:color w:val="auto"/>
          <w:sz w:val="21"/>
          <w:szCs w:val="21"/>
          <w:highlight w:val="none"/>
        </w:rPr>
      </w:pPr>
    </w:p>
    <w:p w14:paraId="70F95D51">
      <w:pPr>
        <w:rPr>
          <w:rFonts w:hint="eastAsia" w:ascii="宋体" w:hAnsi="宋体" w:eastAsia="宋体" w:cs="宋体"/>
          <w:b/>
          <w:color w:val="auto"/>
          <w:sz w:val="21"/>
          <w:szCs w:val="21"/>
          <w:highlight w:val="none"/>
        </w:rPr>
      </w:pPr>
    </w:p>
    <w:p w14:paraId="5BEB47A6">
      <w:pPr>
        <w:pStyle w:val="4"/>
        <w:rPr>
          <w:rFonts w:hint="eastAsia" w:ascii="宋体" w:hAnsi="宋体" w:eastAsia="宋体" w:cs="宋体"/>
          <w:b/>
          <w:color w:val="auto"/>
          <w:sz w:val="21"/>
          <w:szCs w:val="21"/>
          <w:highlight w:val="none"/>
        </w:rPr>
      </w:pPr>
    </w:p>
    <w:p w14:paraId="4D321A76">
      <w:pPr>
        <w:rPr>
          <w:rFonts w:hint="eastAsia" w:ascii="宋体" w:hAnsi="宋体" w:eastAsia="宋体" w:cs="宋体"/>
          <w:b/>
          <w:color w:val="auto"/>
          <w:sz w:val="21"/>
          <w:szCs w:val="21"/>
          <w:highlight w:val="none"/>
        </w:rPr>
      </w:pPr>
    </w:p>
    <w:p w14:paraId="6684B5C3">
      <w:pPr>
        <w:pStyle w:val="4"/>
        <w:rPr>
          <w:rFonts w:hint="eastAsia" w:ascii="宋体" w:hAnsi="宋体" w:eastAsia="宋体" w:cs="宋体"/>
          <w:b/>
          <w:color w:val="auto"/>
          <w:sz w:val="21"/>
          <w:szCs w:val="21"/>
          <w:highlight w:val="none"/>
        </w:rPr>
      </w:pPr>
    </w:p>
    <w:p w14:paraId="4990567A">
      <w:pPr>
        <w:rPr>
          <w:rFonts w:hint="eastAsia" w:ascii="宋体" w:hAnsi="宋体" w:eastAsia="宋体" w:cs="宋体"/>
          <w:b/>
          <w:color w:val="auto"/>
          <w:sz w:val="21"/>
          <w:szCs w:val="21"/>
          <w:highlight w:val="none"/>
        </w:rPr>
      </w:pPr>
    </w:p>
    <w:p w14:paraId="25619C8C">
      <w:pPr>
        <w:pStyle w:val="4"/>
        <w:rPr>
          <w:rFonts w:hint="eastAsia" w:ascii="宋体" w:hAnsi="宋体" w:eastAsia="宋体" w:cs="宋体"/>
          <w:b/>
          <w:color w:val="auto"/>
          <w:sz w:val="21"/>
          <w:szCs w:val="21"/>
          <w:highlight w:val="none"/>
        </w:rPr>
      </w:pPr>
    </w:p>
    <w:p w14:paraId="2E061BFC">
      <w:pPr>
        <w:rPr>
          <w:rFonts w:hint="eastAsia" w:ascii="宋体" w:hAnsi="宋体" w:eastAsia="宋体" w:cs="宋体"/>
          <w:b/>
          <w:color w:val="auto"/>
          <w:sz w:val="21"/>
          <w:szCs w:val="21"/>
          <w:highlight w:val="none"/>
        </w:rPr>
      </w:pPr>
    </w:p>
    <w:p w14:paraId="47D50792">
      <w:pPr>
        <w:pStyle w:val="4"/>
        <w:rPr>
          <w:rFonts w:hint="eastAsia" w:ascii="宋体" w:hAnsi="宋体" w:eastAsia="宋体" w:cs="宋体"/>
          <w:b/>
          <w:color w:val="auto"/>
          <w:sz w:val="21"/>
          <w:szCs w:val="21"/>
          <w:highlight w:val="none"/>
        </w:rPr>
      </w:pPr>
    </w:p>
    <w:p w14:paraId="362A5F22">
      <w:pPr>
        <w:rPr>
          <w:rFonts w:hint="eastAsia" w:ascii="宋体" w:hAnsi="宋体" w:eastAsia="宋体" w:cs="宋体"/>
          <w:b/>
          <w:color w:val="auto"/>
          <w:sz w:val="21"/>
          <w:szCs w:val="21"/>
          <w:highlight w:val="none"/>
        </w:rPr>
      </w:pPr>
    </w:p>
    <w:p w14:paraId="21354DEA">
      <w:pPr>
        <w:pStyle w:val="4"/>
        <w:rPr>
          <w:rFonts w:hint="eastAsia" w:ascii="宋体" w:hAnsi="宋体" w:eastAsia="宋体" w:cs="宋体"/>
          <w:b/>
          <w:color w:val="auto"/>
          <w:sz w:val="21"/>
          <w:szCs w:val="21"/>
          <w:highlight w:val="none"/>
        </w:rPr>
      </w:pPr>
    </w:p>
    <w:p w14:paraId="2389F11E">
      <w:pPr>
        <w:rPr>
          <w:rFonts w:hint="eastAsia" w:ascii="宋体" w:hAnsi="宋体" w:eastAsia="宋体" w:cs="宋体"/>
          <w:b/>
          <w:color w:val="auto"/>
          <w:sz w:val="21"/>
          <w:szCs w:val="21"/>
          <w:highlight w:val="none"/>
        </w:rPr>
      </w:pPr>
    </w:p>
    <w:p w14:paraId="5AA1F220">
      <w:pPr>
        <w:rPr>
          <w:rFonts w:hint="eastAsia" w:ascii="宋体" w:hAnsi="宋体" w:eastAsia="宋体" w:cs="宋体"/>
          <w:b/>
          <w:color w:val="auto"/>
          <w:sz w:val="21"/>
          <w:szCs w:val="21"/>
          <w:highlight w:val="none"/>
        </w:rPr>
      </w:pPr>
    </w:p>
    <w:p w14:paraId="28C4F2C7">
      <w:pPr>
        <w:rPr>
          <w:rFonts w:hint="eastAsia" w:ascii="宋体" w:hAnsi="宋体" w:eastAsia="宋体" w:cs="宋体"/>
          <w:b/>
          <w:color w:val="auto"/>
          <w:sz w:val="21"/>
          <w:szCs w:val="21"/>
          <w:highlight w:val="none"/>
        </w:rPr>
      </w:pPr>
    </w:p>
    <w:p w14:paraId="5D12D648">
      <w:pPr>
        <w:rPr>
          <w:rFonts w:hint="eastAsia" w:ascii="宋体" w:hAnsi="宋体" w:eastAsia="宋体" w:cs="宋体"/>
          <w:b/>
          <w:color w:val="auto"/>
          <w:sz w:val="21"/>
          <w:szCs w:val="21"/>
          <w:highlight w:val="none"/>
        </w:rPr>
      </w:pPr>
    </w:p>
    <w:p w14:paraId="049A2DA4">
      <w:pPr>
        <w:rPr>
          <w:rFonts w:hint="eastAsia" w:ascii="宋体" w:hAnsi="宋体" w:eastAsia="宋体" w:cs="宋体"/>
          <w:b/>
          <w:color w:val="auto"/>
          <w:sz w:val="21"/>
          <w:szCs w:val="21"/>
          <w:highlight w:val="none"/>
        </w:rPr>
      </w:pPr>
    </w:p>
    <w:p w14:paraId="44F7D6FE">
      <w:pPr>
        <w:rPr>
          <w:rFonts w:hint="eastAsia" w:ascii="宋体" w:hAnsi="宋体" w:eastAsia="宋体" w:cs="宋体"/>
          <w:b/>
          <w:color w:val="auto"/>
          <w:sz w:val="21"/>
          <w:szCs w:val="21"/>
          <w:highlight w:val="none"/>
        </w:rPr>
      </w:pPr>
    </w:p>
    <w:p w14:paraId="695A89DB">
      <w:pPr>
        <w:rPr>
          <w:rFonts w:hint="eastAsia" w:ascii="宋体" w:hAnsi="宋体" w:eastAsia="宋体" w:cs="宋体"/>
          <w:b/>
          <w:color w:val="auto"/>
          <w:sz w:val="21"/>
          <w:szCs w:val="21"/>
          <w:highlight w:val="none"/>
        </w:rPr>
      </w:pPr>
    </w:p>
    <w:p w14:paraId="4BA1535C">
      <w:pPr>
        <w:rPr>
          <w:rFonts w:hint="eastAsia" w:ascii="宋体" w:hAnsi="宋体" w:eastAsia="宋体" w:cs="宋体"/>
          <w:b/>
          <w:color w:val="auto"/>
          <w:sz w:val="21"/>
          <w:szCs w:val="21"/>
          <w:highlight w:val="none"/>
        </w:rPr>
      </w:pPr>
    </w:p>
    <w:p w14:paraId="74E41C69">
      <w:pPr>
        <w:rPr>
          <w:rFonts w:hint="eastAsia" w:ascii="宋体" w:hAnsi="宋体" w:eastAsia="宋体" w:cs="宋体"/>
          <w:b/>
          <w:color w:val="auto"/>
          <w:sz w:val="21"/>
          <w:szCs w:val="21"/>
          <w:highlight w:val="none"/>
        </w:rPr>
      </w:pPr>
    </w:p>
    <w:p w14:paraId="5F150D82">
      <w:pPr>
        <w:pStyle w:val="4"/>
        <w:rPr>
          <w:rFonts w:hint="eastAsia" w:ascii="宋体" w:hAnsi="宋体" w:eastAsia="宋体" w:cs="宋体"/>
          <w:sz w:val="21"/>
          <w:szCs w:val="21"/>
        </w:rPr>
      </w:pPr>
    </w:p>
    <w:p w14:paraId="7DD5C63B">
      <w:pPr>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w:t>
      </w:r>
    </w:p>
    <w:p w14:paraId="35EA4AC0">
      <w:pPr>
        <w:spacing w:line="360" w:lineRule="auto"/>
        <w:ind w:left="1"/>
        <w:jc w:val="center"/>
        <w:rPr>
          <w:rFonts w:hint="eastAsia" w:ascii="宋体" w:hAnsi="宋体" w:eastAsia="宋体" w:cs="宋体"/>
          <w:b/>
          <w:color w:val="auto"/>
          <w:sz w:val="21"/>
          <w:szCs w:val="21"/>
          <w:highlight w:val="none"/>
        </w:rPr>
      </w:pPr>
    </w:p>
    <w:p w14:paraId="0AFF35BB">
      <w:pPr>
        <w:spacing w:line="360" w:lineRule="auto"/>
        <w:ind w:left="1"/>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eastAsia="zh-CN"/>
        </w:rPr>
        <w:t>基本资格条件承诺</w:t>
      </w:r>
      <w:r>
        <w:rPr>
          <w:rFonts w:hint="eastAsia" w:ascii="宋体" w:hAnsi="宋体" w:eastAsia="宋体" w:cs="宋体"/>
          <w:b/>
          <w:color w:val="auto"/>
          <w:sz w:val="21"/>
          <w:szCs w:val="21"/>
          <w:highlight w:val="none"/>
          <w:lang w:val="en-US" w:eastAsia="zh-CN"/>
        </w:rPr>
        <w:t>函</w:t>
      </w:r>
    </w:p>
    <w:p w14:paraId="25CB79F8">
      <w:pPr>
        <w:spacing w:line="360" w:lineRule="auto"/>
        <w:rPr>
          <w:rFonts w:hint="eastAsia" w:ascii="宋体" w:hAnsi="宋体" w:eastAsia="宋体" w:cs="宋体"/>
          <w:color w:val="auto"/>
          <w:spacing w:val="4"/>
          <w:sz w:val="21"/>
          <w:szCs w:val="21"/>
          <w:highlight w:val="none"/>
          <w:u w:val="single"/>
        </w:rPr>
      </w:pPr>
    </w:p>
    <w:p w14:paraId="1E3D8844">
      <w:pPr>
        <w:spacing w:line="48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（采购人名称）、（采购代理机构名称）</w:t>
      </w:r>
    </w:p>
    <w:p w14:paraId="279F7D34">
      <w:pPr>
        <w:spacing w:line="480" w:lineRule="auto"/>
        <w:jc w:val="left"/>
        <w:rPr>
          <w:rFonts w:hint="eastAsia" w:ascii="宋体" w:hAnsi="宋体" w:eastAsia="宋体" w:cs="宋体"/>
          <w:color w:val="auto"/>
          <w:spacing w:val="4"/>
          <w:sz w:val="21"/>
          <w:szCs w:val="21"/>
          <w:highlight w:val="none"/>
          <w:u w:val="single"/>
        </w:rPr>
      </w:pPr>
    </w:p>
    <w:p w14:paraId="2E9A8854">
      <w:pPr>
        <w:spacing w:line="48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eastAsia="zh-CN"/>
        </w:rPr>
        <w:t>供应商</w:t>
      </w:r>
      <w:r>
        <w:rPr>
          <w:rFonts w:hint="eastAsia" w:ascii="宋体" w:hAnsi="宋体" w:eastAsia="宋体" w:cs="宋体"/>
          <w:color w:val="auto"/>
          <w:spacing w:val="4"/>
          <w:sz w:val="21"/>
          <w:szCs w:val="21"/>
          <w:highlight w:val="none"/>
          <w:u w:val="single"/>
        </w:rPr>
        <w:t>名称)</w:t>
      </w:r>
      <w:r>
        <w:rPr>
          <w:rFonts w:hint="eastAsia" w:ascii="宋体" w:hAnsi="宋体" w:eastAsia="宋体" w:cs="宋体"/>
          <w:color w:val="auto"/>
          <w:spacing w:val="4"/>
          <w:sz w:val="21"/>
          <w:szCs w:val="21"/>
          <w:highlight w:val="none"/>
        </w:rPr>
        <w:t>郑重承诺：</w:t>
      </w:r>
    </w:p>
    <w:p w14:paraId="7053AB86">
      <w:pPr>
        <w:spacing w:line="48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C1F9C51">
      <w:pPr>
        <w:spacing w:line="48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2.我方未列入在信用中国网站(www.creditchina.gov.cn)“失信被执行人”、“重大税收违法案件当事人名单”中，也未列入中国政府采购网(www.ccgp.gov.cn)“政府采购严重违法失信行为记录名单”中。</w:t>
      </w:r>
    </w:p>
    <w:p w14:paraId="41F8C5EB">
      <w:pPr>
        <w:spacing w:line="48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基本资格条件。</w:t>
      </w:r>
    </w:p>
    <w:p w14:paraId="620D061C">
      <w:pPr>
        <w:spacing w:line="48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我方对以上承诺负全部法律责任。</w:t>
      </w:r>
    </w:p>
    <w:p w14:paraId="3954B871">
      <w:pPr>
        <w:spacing w:line="480" w:lineRule="auto"/>
        <w:ind w:firstLine="436" w:firstLineChars="2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特此承诺。</w:t>
      </w:r>
    </w:p>
    <w:p w14:paraId="0F1C8BBF">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47047844">
      <w:pPr>
        <w:spacing w:before="312" w:beforeLines="100" w:after="156" w:afterLines="50" w:line="480" w:lineRule="auto"/>
        <w:ind w:firstLine="1308" w:firstLineChars="6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法定代表人（单位负责人）（签字或盖章）：</w:t>
      </w:r>
      <w:r>
        <w:rPr>
          <w:rFonts w:hint="eastAsia" w:ascii="宋体" w:hAnsi="宋体" w:eastAsia="宋体" w:cs="宋体"/>
          <w:color w:val="auto"/>
          <w:spacing w:val="4"/>
          <w:sz w:val="21"/>
          <w:szCs w:val="21"/>
          <w:highlight w:val="none"/>
          <w:u w:val="single"/>
        </w:rPr>
        <w:t xml:space="preserve">              </w:t>
      </w:r>
    </w:p>
    <w:p w14:paraId="7B700649">
      <w:pPr>
        <w:spacing w:before="312" w:beforeLines="100" w:after="156" w:afterLines="50" w:line="480" w:lineRule="auto"/>
        <w:ind w:firstLine="3551" w:firstLineChars="1629"/>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       年     月     日</w:t>
      </w:r>
    </w:p>
    <w:p w14:paraId="457D0F89">
      <w:pPr>
        <w:pStyle w:val="4"/>
        <w:rPr>
          <w:rFonts w:hint="eastAsia" w:ascii="宋体" w:hAnsi="宋体" w:eastAsia="宋体" w:cs="宋体"/>
          <w:color w:val="auto"/>
          <w:spacing w:val="4"/>
          <w:sz w:val="21"/>
          <w:szCs w:val="21"/>
          <w:highlight w:val="none"/>
        </w:rPr>
      </w:pPr>
    </w:p>
    <w:p w14:paraId="53BF6860">
      <w:pPr>
        <w:rPr>
          <w:rFonts w:hint="eastAsia" w:ascii="宋体" w:hAnsi="宋体" w:eastAsia="宋体" w:cs="宋体"/>
          <w:sz w:val="21"/>
          <w:szCs w:val="21"/>
          <w:highlight w:val="none"/>
        </w:rPr>
      </w:pPr>
    </w:p>
    <w:p w14:paraId="5536FB26">
      <w:pPr>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w:t>
      </w:r>
    </w:p>
    <w:p w14:paraId="192931F0">
      <w:pPr>
        <w:spacing w:line="360" w:lineRule="auto"/>
        <w:ind w:left="1"/>
        <w:jc w:val="center"/>
        <w:rPr>
          <w:rFonts w:hint="eastAsia" w:ascii="宋体" w:hAnsi="宋体" w:eastAsia="宋体" w:cs="宋体"/>
          <w:b/>
          <w:color w:val="auto"/>
          <w:sz w:val="21"/>
          <w:szCs w:val="21"/>
          <w:highlight w:val="none"/>
          <w:lang w:val="en-US" w:eastAsia="zh-CN"/>
        </w:rPr>
      </w:pPr>
    </w:p>
    <w:p w14:paraId="2156081D">
      <w:pPr>
        <w:spacing w:line="360" w:lineRule="auto"/>
        <w:ind w:left="1"/>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具有履行本合同所必须的设备和专业技术能力的承诺</w:t>
      </w:r>
    </w:p>
    <w:p w14:paraId="19159F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p>
    <w:p w14:paraId="38FEA8C5">
      <w:pPr>
        <w:spacing w:line="360" w:lineRule="auto"/>
        <w:rPr>
          <w:rFonts w:hint="eastAsia" w:ascii="宋体" w:hAnsi="宋体" w:eastAsia="宋体" w:cs="宋体"/>
          <w:color w:val="auto"/>
          <w:spacing w:val="4"/>
          <w:sz w:val="21"/>
          <w:szCs w:val="21"/>
          <w:highlight w:val="none"/>
        </w:rPr>
      </w:pPr>
    </w:p>
    <w:p w14:paraId="19804AD5">
      <w:pPr>
        <w:spacing w:line="56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（采购人名称）、（采购代理机构名称）</w:t>
      </w:r>
    </w:p>
    <w:p w14:paraId="7A6D04B8">
      <w:pPr>
        <w:spacing w:before="240" w:beforeLines="100" w:after="12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（公司）</w:t>
      </w:r>
      <w:r>
        <w:rPr>
          <w:rFonts w:hint="eastAsia" w:ascii="宋体" w:hAnsi="宋体" w:eastAsia="宋体" w:cs="宋体"/>
          <w:color w:val="auto"/>
          <w:spacing w:val="4"/>
          <w:sz w:val="21"/>
          <w:szCs w:val="21"/>
          <w:highlight w:val="none"/>
        </w:rPr>
        <w:t>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日在中华人民共和国境内</w:t>
      </w:r>
      <w:r>
        <w:rPr>
          <w:rFonts w:hint="eastAsia" w:ascii="宋体" w:hAnsi="宋体" w:eastAsia="宋体" w:cs="宋体"/>
          <w:color w:val="auto"/>
          <w:spacing w:val="4"/>
          <w:sz w:val="21"/>
          <w:szCs w:val="21"/>
          <w:highlight w:val="none"/>
          <w:u w:val="single"/>
        </w:rPr>
        <w:t>（详细注册地址）</w:t>
      </w:r>
      <w:r>
        <w:rPr>
          <w:rFonts w:hint="eastAsia" w:ascii="宋体" w:hAnsi="宋体" w:eastAsia="宋体" w:cs="宋体"/>
          <w:color w:val="auto"/>
          <w:spacing w:val="4"/>
          <w:sz w:val="21"/>
          <w:szCs w:val="21"/>
          <w:highlight w:val="none"/>
        </w:rPr>
        <w:t>合法注册并经营，公司主营业务为</w:t>
      </w:r>
      <w:r>
        <w:rPr>
          <w:rFonts w:hint="eastAsia" w:ascii="宋体" w:hAnsi="宋体" w:eastAsia="宋体" w:cs="宋体"/>
          <w:color w:val="auto"/>
          <w:spacing w:val="4"/>
          <w:sz w:val="21"/>
          <w:szCs w:val="21"/>
          <w:highlight w:val="none"/>
          <w:u w:val="single"/>
        </w:rPr>
        <w:t>（      ）</w:t>
      </w:r>
      <w:r>
        <w:rPr>
          <w:rFonts w:hint="eastAsia" w:ascii="宋体" w:hAnsi="宋体" w:eastAsia="宋体" w:cs="宋体"/>
          <w:color w:val="auto"/>
          <w:spacing w:val="4"/>
          <w:sz w:val="21"/>
          <w:szCs w:val="21"/>
          <w:highlight w:val="none"/>
        </w:rPr>
        <w:t>，营业（生产经营）面积为</w:t>
      </w:r>
      <w:r>
        <w:rPr>
          <w:rFonts w:hint="eastAsia" w:ascii="宋体" w:hAnsi="宋体" w:eastAsia="宋体" w:cs="宋体"/>
          <w:color w:val="auto"/>
          <w:spacing w:val="4"/>
          <w:sz w:val="21"/>
          <w:szCs w:val="21"/>
          <w:highlight w:val="none"/>
          <w:u w:val="single"/>
        </w:rPr>
        <w:t>（  ）</w:t>
      </w:r>
      <w:r>
        <w:rPr>
          <w:rFonts w:hint="eastAsia" w:ascii="宋体" w:hAnsi="宋体" w:eastAsia="宋体" w:cs="宋体"/>
          <w:color w:val="auto"/>
          <w:spacing w:val="4"/>
          <w:sz w:val="21"/>
          <w:szCs w:val="21"/>
          <w:highlight w:val="none"/>
        </w:rPr>
        <w:t>。主要设备有</w:t>
      </w:r>
      <w:r>
        <w:rPr>
          <w:rFonts w:hint="eastAsia" w:ascii="宋体" w:hAnsi="宋体" w:eastAsia="宋体" w:cs="宋体"/>
          <w:color w:val="auto"/>
          <w:spacing w:val="4"/>
          <w:sz w:val="21"/>
          <w:szCs w:val="21"/>
          <w:highlight w:val="none"/>
          <w:u w:val="single"/>
        </w:rPr>
        <w:t>（     品种、数量）</w:t>
      </w:r>
      <w:r>
        <w:rPr>
          <w:rFonts w:hint="eastAsia" w:ascii="宋体" w:hAnsi="宋体" w:eastAsia="宋体" w:cs="宋体"/>
          <w:color w:val="auto"/>
          <w:spacing w:val="4"/>
          <w:sz w:val="21"/>
          <w:szCs w:val="21"/>
          <w:highlight w:val="none"/>
        </w:rPr>
        <w:t>，其中用于履行本合同所必需的设备有</w:t>
      </w:r>
      <w:r>
        <w:rPr>
          <w:rFonts w:hint="eastAsia" w:ascii="宋体" w:hAnsi="宋体" w:eastAsia="宋体" w:cs="宋体"/>
          <w:color w:val="auto"/>
          <w:spacing w:val="4"/>
          <w:sz w:val="21"/>
          <w:szCs w:val="21"/>
          <w:highlight w:val="none"/>
          <w:u w:val="single"/>
        </w:rPr>
        <w:t>（    品种、数量）</w:t>
      </w:r>
      <w:r>
        <w:rPr>
          <w:rFonts w:hint="eastAsia" w:ascii="宋体" w:hAnsi="宋体" w:eastAsia="宋体" w:cs="宋体"/>
          <w:color w:val="auto"/>
          <w:spacing w:val="4"/>
          <w:sz w:val="21"/>
          <w:szCs w:val="21"/>
          <w:highlight w:val="none"/>
        </w:rPr>
        <w:t>；现有员工数量为</w:t>
      </w:r>
      <w:r>
        <w:rPr>
          <w:rFonts w:hint="eastAsia" w:ascii="宋体" w:hAnsi="宋体" w:eastAsia="宋体" w:cs="宋体"/>
          <w:color w:val="auto"/>
          <w:spacing w:val="4"/>
          <w:sz w:val="21"/>
          <w:szCs w:val="21"/>
          <w:highlight w:val="none"/>
          <w:u w:val="single"/>
        </w:rPr>
        <w:t>（       ）</w:t>
      </w:r>
      <w:r>
        <w:rPr>
          <w:rFonts w:hint="eastAsia" w:ascii="宋体" w:hAnsi="宋体" w:eastAsia="宋体" w:cs="宋体"/>
          <w:color w:val="auto"/>
          <w:spacing w:val="4"/>
          <w:sz w:val="21"/>
          <w:szCs w:val="21"/>
          <w:highlight w:val="none"/>
        </w:rPr>
        <w:t>，其中与履行本合同相关的专业技术人员有</w:t>
      </w:r>
      <w:r>
        <w:rPr>
          <w:rFonts w:hint="eastAsia" w:ascii="宋体" w:hAnsi="宋体" w:eastAsia="宋体" w:cs="宋体"/>
          <w:color w:val="auto"/>
          <w:spacing w:val="4"/>
          <w:sz w:val="21"/>
          <w:szCs w:val="21"/>
          <w:highlight w:val="none"/>
          <w:u w:val="single"/>
        </w:rPr>
        <w:t>（          专业能力、数量）</w:t>
      </w:r>
      <w:r>
        <w:rPr>
          <w:rFonts w:hint="eastAsia" w:ascii="宋体" w:hAnsi="宋体" w:eastAsia="宋体" w:cs="宋体"/>
          <w:color w:val="auto"/>
          <w:spacing w:val="4"/>
          <w:sz w:val="21"/>
          <w:szCs w:val="21"/>
          <w:highlight w:val="none"/>
        </w:rPr>
        <w:t>，本公司郑重</w:t>
      </w:r>
      <w:r>
        <w:rPr>
          <w:rFonts w:hint="eastAsia" w:ascii="宋体" w:hAnsi="宋体" w:eastAsia="宋体" w:cs="宋体"/>
          <w:color w:val="auto"/>
          <w:spacing w:val="4"/>
          <w:sz w:val="21"/>
          <w:szCs w:val="21"/>
          <w:highlight w:val="none"/>
          <w:lang w:val="en-US" w:eastAsia="zh-CN"/>
        </w:rPr>
        <w:t>承诺</w:t>
      </w:r>
      <w:r>
        <w:rPr>
          <w:rFonts w:hint="eastAsia" w:ascii="宋体" w:hAnsi="宋体" w:eastAsia="宋体" w:cs="宋体"/>
          <w:color w:val="auto"/>
          <w:spacing w:val="4"/>
          <w:sz w:val="21"/>
          <w:szCs w:val="21"/>
          <w:highlight w:val="none"/>
        </w:rPr>
        <w:t>，具有履行本合同所必需的设备和专业技术能力。</w:t>
      </w:r>
    </w:p>
    <w:p w14:paraId="1F82561D">
      <w:pPr>
        <w:pStyle w:val="4"/>
        <w:tabs>
          <w:tab w:val="left" w:pos="567"/>
        </w:tabs>
        <w:rPr>
          <w:rFonts w:hint="eastAsia" w:ascii="宋体" w:hAnsi="宋体" w:eastAsia="宋体" w:cs="宋体"/>
          <w:color w:val="auto"/>
          <w:spacing w:val="4"/>
          <w:sz w:val="21"/>
          <w:szCs w:val="21"/>
          <w:highlight w:val="none"/>
        </w:rPr>
      </w:pPr>
    </w:p>
    <w:p w14:paraId="0B7CD1C1">
      <w:pPr>
        <w:spacing w:line="360" w:lineRule="auto"/>
        <w:jc w:val="left"/>
        <w:rPr>
          <w:rFonts w:hint="eastAsia" w:ascii="宋体" w:hAnsi="宋体" w:eastAsia="宋体" w:cs="宋体"/>
          <w:b/>
          <w:color w:val="auto"/>
          <w:sz w:val="21"/>
          <w:szCs w:val="21"/>
          <w:highlight w:val="none"/>
        </w:rPr>
      </w:pPr>
    </w:p>
    <w:p w14:paraId="14390B7E">
      <w:pPr>
        <w:spacing w:line="360" w:lineRule="auto"/>
        <w:jc w:val="left"/>
        <w:rPr>
          <w:rFonts w:hint="eastAsia" w:ascii="宋体" w:hAnsi="宋体" w:eastAsia="宋体" w:cs="宋体"/>
          <w:b/>
          <w:color w:val="auto"/>
          <w:sz w:val="21"/>
          <w:szCs w:val="21"/>
          <w:highlight w:val="none"/>
        </w:rPr>
      </w:pPr>
    </w:p>
    <w:p w14:paraId="18251267">
      <w:pPr>
        <w:spacing w:line="360" w:lineRule="auto"/>
        <w:jc w:val="left"/>
        <w:rPr>
          <w:rFonts w:hint="eastAsia" w:ascii="宋体" w:hAnsi="宋体" w:eastAsia="宋体" w:cs="宋体"/>
          <w:b/>
          <w:color w:val="auto"/>
          <w:sz w:val="21"/>
          <w:szCs w:val="21"/>
          <w:highlight w:val="none"/>
        </w:rPr>
      </w:pPr>
    </w:p>
    <w:p w14:paraId="1834D8B1">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4D1DBE7C">
      <w:pPr>
        <w:spacing w:before="312" w:beforeLines="100" w:after="156" w:afterLines="50" w:line="480" w:lineRule="auto"/>
        <w:ind w:firstLine="1308" w:firstLineChars="6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法定代表人（单位负责人）（签字或盖章）：</w:t>
      </w:r>
      <w:r>
        <w:rPr>
          <w:rFonts w:hint="eastAsia" w:ascii="宋体" w:hAnsi="宋体" w:eastAsia="宋体" w:cs="宋体"/>
          <w:color w:val="auto"/>
          <w:spacing w:val="4"/>
          <w:sz w:val="21"/>
          <w:szCs w:val="21"/>
          <w:highlight w:val="none"/>
          <w:u w:val="single"/>
        </w:rPr>
        <w:t xml:space="preserve">              </w:t>
      </w:r>
    </w:p>
    <w:p w14:paraId="73409F8F">
      <w:pPr>
        <w:spacing w:before="312" w:beforeLines="100" w:after="156" w:afterLines="50" w:line="480" w:lineRule="auto"/>
        <w:ind w:firstLine="3551" w:firstLineChars="1629"/>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       年     月     日</w:t>
      </w:r>
    </w:p>
    <w:p w14:paraId="27B179FE">
      <w:pPr>
        <w:spacing w:line="360" w:lineRule="auto"/>
        <w:jc w:val="left"/>
        <w:rPr>
          <w:rFonts w:hint="eastAsia" w:ascii="宋体" w:hAnsi="宋体" w:eastAsia="宋体" w:cs="宋体"/>
          <w:b/>
          <w:color w:val="auto"/>
          <w:sz w:val="21"/>
          <w:szCs w:val="21"/>
          <w:highlight w:val="none"/>
        </w:rPr>
      </w:pPr>
    </w:p>
    <w:p w14:paraId="2F3C1BEF">
      <w:pPr>
        <w:spacing w:line="360" w:lineRule="auto"/>
        <w:jc w:val="left"/>
        <w:rPr>
          <w:rFonts w:hint="eastAsia" w:ascii="宋体" w:hAnsi="宋体" w:eastAsia="宋体" w:cs="宋体"/>
          <w:b/>
          <w:color w:val="auto"/>
          <w:sz w:val="21"/>
          <w:szCs w:val="21"/>
          <w:highlight w:val="none"/>
        </w:rPr>
      </w:pPr>
    </w:p>
    <w:p w14:paraId="0D8E4ED8">
      <w:pPr>
        <w:pStyle w:val="4"/>
        <w:rPr>
          <w:rFonts w:hint="eastAsia" w:ascii="宋体" w:hAnsi="宋体" w:eastAsia="宋体" w:cs="宋体"/>
          <w:b/>
          <w:color w:val="auto"/>
          <w:sz w:val="21"/>
          <w:szCs w:val="21"/>
          <w:highlight w:val="none"/>
        </w:rPr>
      </w:pPr>
    </w:p>
    <w:p w14:paraId="2C182691">
      <w:pPr>
        <w:rPr>
          <w:rFonts w:hint="eastAsia" w:ascii="宋体" w:hAnsi="宋体" w:eastAsia="宋体" w:cs="宋体"/>
          <w:b/>
          <w:color w:val="auto"/>
          <w:sz w:val="21"/>
          <w:szCs w:val="21"/>
          <w:highlight w:val="none"/>
        </w:rPr>
      </w:pPr>
    </w:p>
    <w:p w14:paraId="376F5A42">
      <w:pPr>
        <w:pStyle w:val="4"/>
        <w:rPr>
          <w:rFonts w:hint="eastAsia" w:ascii="宋体" w:hAnsi="宋体" w:eastAsia="宋体" w:cs="宋体"/>
          <w:b/>
          <w:color w:val="auto"/>
          <w:sz w:val="21"/>
          <w:szCs w:val="21"/>
          <w:highlight w:val="none"/>
        </w:rPr>
      </w:pPr>
    </w:p>
    <w:p w14:paraId="0EF4D5FD">
      <w:pPr>
        <w:rPr>
          <w:rFonts w:hint="eastAsia" w:ascii="宋体" w:hAnsi="宋体" w:eastAsia="宋体" w:cs="宋体"/>
          <w:b/>
          <w:color w:val="auto"/>
          <w:sz w:val="21"/>
          <w:szCs w:val="21"/>
          <w:highlight w:val="none"/>
        </w:rPr>
      </w:pPr>
    </w:p>
    <w:p w14:paraId="54E5AB1D">
      <w:pPr>
        <w:rPr>
          <w:rFonts w:hint="eastAsia" w:ascii="宋体" w:hAnsi="宋体" w:eastAsia="宋体" w:cs="宋体"/>
          <w:b/>
          <w:color w:val="auto"/>
          <w:sz w:val="21"/>
          <w:szCs w:val="21"/>
          <w:highlight w:val="none"/>
        </w:rPr>
      </w:pPr>
    </w:p>
    <w:p w14:paraId="78974522">
      <w:pPr>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w:t>
      </w:r>
    </w:p>
    <w:p w14:paraId="61BD8F6A">
      <w:pPr>
        <w:pStyle w:val="4"/>
        <w:tabs>
          <w:tab w:val="left" w:pos="567"/>
        </w:tabs>
        <w:rPr>
          <w:rFonts w:hint="eastAsia" w:ascii="宋体" w:hAnsi="宋体" w:eastAsia="宋体" w:cs="宋体"/>
          <w:b/>
          <w:bCs/>
          <w:color w:val="auto"/>
          <w:sz w:val="21"/>
          <w:szCs w:val="21"/>
          <w:highlight w:val="none"/>
          <w:lang w:eastAsia="zh-CN"/>
        </w:rPr>
      </w:pPr>
    </w:p>
    <w:p w14:paraId="59316A23">
      <w:pPr>
        <w:spacing w:line="360" w:lineRule="auto"/>
        <w:ind w:left="1"/>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参加政府采购活动前3年内，在经营活动中没有重大违法记录的书面声明</w:t>
      </w:r>
    </w:p>
    <w:p w14:paraId="52C5260C">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p>
    <w:p w14:paraId="0689A989">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p>
    <w:p w14:paraId="06B010F9">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采购人名称）</w:t>
      </w:r>
      <w:r>
        <w:rPr>
          <w:rFonts w:hint="eastAsia" w:ascii="宋体" w:hAnsi="宋体" w:eastAsia="宋体" w:cs="宋体"/>
          <w:color w:val="auto"/>
          <w:spacing w:val="4"/>
          <w:sz w:val="21"/>
          <w:szCs w:val="21"/>
          <w:highlight w:val="none"/>
          <w:u w:val="single"/>
        </w:rPr>
        <w:t xml:space="preserve">、（采购代理机构名称）  </w:t>
      </w:r>
    </w:p>
    <w:p w14:paraId="346766B8">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u w:val="none"/>
          <w:lang w:val="en-US" w:eastAsia="zh-CN" w:bidi="ar"/>
        </w:rPr>
        <w:t>我方作为</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（项目名称、项目编号）</w:t>
      </w:r>
      <w:r>
        <w:rPr>
          <w:rFonts w:hint="eastAsia" w:ascii="宋体" w:hAnsi="宋体" w:eastAsia="宋体" w:cs="宋体"/>
          <w:color w:val="auto"/>
          <w:kern w:val="0"/>
          <w:sz w:val="21"/>
          <w:szCs w:val="21"/>
          <w:highlight w:val="none"/>
          <w:u w:val="none"/>
          <w:lang w:val="en-US" w:eastAsia="zh-CN" w:bidi="ar"/>
        </w:rPr>
        <w:t>的供应商，在此郑重声明：</w:t>
      </w:r>
    </w:p>
    <w:p w14:paraId="4989B4E4">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u w:val="none"/>
          <w:lang w:val="en-US" w:eastAsia="zh-CN" w:bidi="ar"/>
        </w:rPr>
        <w:t>在参加本次政府采购活动前3年内的经营活动中</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（填“没有”或“有”）</w:t>
      </w:r>
      <w:r>
        <w:rPr>
          <w:rFonts w:hint="eastAsia" w:ascii="宋体" w:hAnsi="宋体" w:eastAsia="宋体" w:cs="宋体"/>
          <w:color w:val="auto"/>
          <w:kern w:val="0"/>
          <w:sz w:val="21"/>
          <w:szCs w:val="21"/>
          <w:highlight w:val="none"/>
          <w:u w:val="none"/>
          <w:lang w:val="en-US" w:eastAsia="zh-CN" w:bidi="ar"/>
        </w:rPr>
        <w:t>重大违法记录。</w:t>
      </w:r>
    </w:p>
    <w:p w14:paraId="0DF384C4">
      <w:pPr>
        <w:keepNext w:val="0"/>
        <w:keepLines w:val="0"/>
        <w:pageBreakBefore w:val="0"/>
        <w:kinsoku/>
        <w:wordWrap/>
        <w:overflowPunct/>
        <w:topLinePunct w:val="0"/>
        <w:autoSpaceDE/>
        <w:autoSpaceDN/>
        <w:bidi w:val="0"/>
        <w:adjustRightInd/>
        <w:snapToGrid/>
        <w:spacing w:line="360" w:lineRule="auto"/>
        <w:ind w:left="0" w:right="0" w:firstLine="425"/>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u w:val="none"/>
        </w:rPr>
        <w:t>如有</w:t>
      </w:r>
      <w:r>
        <w:rPr>
          <w:rFonts w:hint="eastAsia" w:ascii="宋体" w:hAnsi="宋体" w:eastAsia="宋体" w:cs="宋体"/>
          <w:color w:val="auto"/>
          <w:spacing w:val="4"/>
          <w:sz w:val="21"/>
          <w:szCs w:val="21"/>
          <w:highlight w:val="none"/>
          <w:u w:val="none"/>
        </w:rPr>
        <w:t>不</w:t>
      </w:r>
      <w:r>
        <w:rPr>
          <w:rFonts w:hint="eastAsia" w:ascii="宋体" w:hAnsi="宋体" w:eastAsia="宋体" w:cs="宋体"/>
          <w:color w:val="auto"/>
          <w:spacing w:val="3"/>
          <w:sz w:val="21"/>
          <w:szCs w:val="21"/>
          <w:highlight w:val="none"/>
          <w:u w:val="none"/>
        </w:rPr>
        <w:t>实，我公司将无条件地退出本项目的采购活动，并遵照《中华人民</w:t>
      </w:r>
      <w:r>
        <w:rPr>
          <w:rFonts w:hint="eastAsia" w:ascii="宋体" w:hAnsi="宋体" w:eastAsia="宋体" w:cs="宋体"/>
          <w:color w:val="auto"/>
          <w:spacing w:val="-1"/>
          <w:sz w:val="21"/>
          <w:szCs w:val="21"/>
          <w:highlight w:val="none"/>
          <w:u w:val="none"/>
        </w:rPr>
        <w:t>共和国政府采购法》</w:t>
      </w:r>
      <w:r>
        <w:rPr>
          <w:rFonts w:hint="eastAsia" w:ascii="宋体" w:hAnsi="宋体" w:eastAsia="宋体" w:cs="宋体"/>
          <w:color w:val="auto"/>
          <w:sz w:val="21"/>
          <w:szCs w:val="21"/>
          <w:highlight w:val="none"/>
          <w:u w:val="none"/>
        </w:rPr>
        <w:t>有关“提供虚假材料的规定”接受处罚。</w:t>
      </w:r>
    </w:p>
    <w:p w14:paraId="7CEFEE9B">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kern w:val="0"/>
          <w:sz w:val="21"/>
          <w:szCs w:val="21"/>
          <w:highlight w:val="none"/>
          <w:u w:val="none"/>
          <w:lang w:val="en-US" w:eastAsia="zh-CN" w:bidi="ar"/>
        </w:rPr>
        <w:t xml:space="preserve">特此声明。 </w:t>
      </w:r>
    </w:p>
    <w:p w14:paraId="6F56B38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p>
    <w:p w14:paraId="6AB344CE">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120F1608">
      <w:pPr>
        <w:spacing w:before="312" w:beforeLines="100" w:after="156" w:afterLines="50" w:line="480" w:lineRule="auto"/>
        <w:ind w:firstLine="1308" w:firstLineChars="6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法定代表人（单位负责人）（签字或盖章）：</w:t>
      </w:r>
      <w:r>
        <w:rPr>
          <w:rFonts w:hint="eastAsia" w:ascii="宋体" w:hAnsi="宋体" w:eastAsia="宋体" w:cs="宋体"/>
          <w:color w:val="auto"/>
          <w:spacing w:val="4"/>
          <w:sz w:val="21"/>
          <w:szCs w:val="21"/>
          <w:highlight w:val="none"/>
          <w:u w:val="single"/>
        </w:rPr>
        <w:t xml:space="preserve">              </w:t>
      </w:r>
    </w:p>
    <w:p w14:paraId="5F79D545">
      <w:pPr>
        <w:spacing w:before="312" w:beforeLines="100" w:after="156" w:afterLines="50" w:line="480" w:lineRule="auto"/>
        <w:ind w:firstLine="3551" w:firstLineChars="1629"/>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       年     月     日</w:t>
      </w:r>
    </w:p>
    <w:p w14:paraId="064FF74F">
      <w:pPr>
        <w:pStyle w:val="4"/>
        <w:tabs>
          <w:tab w:val="left" w:pos="567"/>
        </w:tabs>
        <w:rPr>
          <w:rFonts w:hint="eastAsia" w:ascii="宋体" w:hAnsi="宋体" w:eastAsia="宋体" w:cs="宋体"/>
          <w:color w:val="auto"/>
          <w:kern w:val="0"/>
          <w:sz w:val="21"/>
          <w:szCs w:val="21"/>
          <w:highlight w:val="none"/>
        </w:rPr>
      </w:pPr>
    </w:p>
    <w:p w14:paraId="697ED2F9">
      <w:pPr>
        <w:rPr>
          <w:rFonts w:hint="eastAsia" w:ascii="宋体" w:hAnsi="宋体" w:eastAsia="宋体" w:cs="宋体"/>
          <w:color w:val="auto"/>
          <w:kern w:val="0"/>
          <w:sz w:val="21"/>
          <w:szCs w:val="21"/>
          <w:highlight w:val="none"/>
        </w:rPr>
      </w:pPr>
    </w:p>
    <w:p w14:paraId="2C529B90">
      <w:pPr>
        <w:pStyle w:val="4"/>
        <w:tabs>
          <w:tab w:val="left" w:pos="567"/>
        </w:tabs>
        <w:rPr>
          <w:rFonts w:hint="eastAsia" w:ascii="宋体" w:hAnsi="宋体" w:eastAsia="宋体" w:cs="宋体"/>
          <w:color w:val="auto"/>
          <w:sz w:val="21"/>
          <w:szCs w:val="21"/>
          <w:highlight w:val="none"/>
        </w:rPr>
      </w:pPr>
    </w:p>
    <w:p w14:paraId="3B390EE4">
      <w:pPr>
        <w:keepNext w:val="0"/>
        <w:keepLines w:val="0"/>
        <w:pageBreakBefore w:val="0"/>
        <w:widowControl w:val="0"/>
        <w:kinsoku/>
        <w:wordWrap/>
        <w:overflowPunct/>
        <w:topLinePunct w:val="0"/>
        <w:autoSpaceDE/>
        <w:autoSpaceDN/>
        <w:bidi w:val="0"/>
        <w:adjustRightInd/>
        <w:snapToGrid/>
        <w:spacing w:before="168" w:beforeLines="50" w:line="360" w:lineRule="auto"/>
        <w:jc w:val="left"/>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注：供应商在参加政府采购活动前 3 年内因违法经营被禁止在一定期限内参加政府采购活动，期限届满的，可以参加政府采购活动，但应提供相关证明材料。</w:t>
      </w:r>
    </w:p>
    <w:p w14:paraId="75961574">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1"/>
          <w:szCs w:val="21"/>
          <w:highlight w:val="none"/>
          <w:u w:val="none"/>
          <w:lang w:val="en-US" w:eastAsia="zh-CN"/>
        </w:rPr>
      </w:pPr>
    </w:p>
    <w:p w14:paraId="4EF2F73D">
      <w:pPr>
        <w:pStyle w:val="4"/>
        <w:tabs>
          <w:tab w:val="left" w:pos="567"/>
        </w:tabs>
        <w:rPr>
          <w:rFonts w:hint="eastAsia" w:ascii="宋体" w:hAnsi="宋体" w:eastAsia="宋体" w:cs="宋体"/>
          <w:b/>
          <w:bCs/>
          <w:color w:val="auto"/>
          <w:sz w:val="21"/>
          <w:szCs w:val="21"/>
          <w:highlight w:val="none"/>
          <w:u w:val="none"/>
          <w:lang w:val="en-US" w:eastAsia="zh-CN"/>
        </w:rPr>
      </w:pPr>
    </w:p>
    <w:p w14:paraId="445DBA06">
      <w:pPr>
        <w:rPr>
          <w:rFonts w:hint="eastAsia" w:ascii="宋体" w:hAnsi="宋体" w:eastAsia="宋体" w:cs="宋体"/>
          <w:b/>
          <w:bCs/>
          <w:color w:val="auto"/>
          <w:sz w:val="21"/>
          <w:szCs w:val="21"/>
          <w:highlight w:val="none"/>
          <w:u w:val="none"/>
          <w:lang w:val="en-US" w:eastAsia="zh-CN"/>
        </w:rPr>
      </w:pPr>
    </w:p>
    <w:p w14:paraId="45EDB866">
      <w:pPr>
        <w:pStyle w:val="4"/>
        <w:rPr>
          <w:rFonts w:hint="eastAsia" w:ascii="宋体" w:hAnsi="宋体" w:eastAsia="宋体" w:cs="宋体"/>
          <w:sz w:val="21"/>
          <w:szCs w:val="21"/>
          <w:highlight w:val="none"/>
          <w:lang w:eastAsia="zh-CN"/>
        </w:rPr>
      </w:pPr>
    </w:p>
    <w:p w14:paraId="7E289168">
      <w:pPr>
        <w:rPr>
          <w:rFonts w:hint="eastAsia" w:ascii="宋体" w:hAnsi="宋体" w:eastAsia="宋体" w:cs="宋体"/>
          <w:sz w:val="21"/>
          <w:szCs w:val="21"/>
          <w:highlight w:val="none"/>
          <w:lang w:eastAsia="zh-CN"/>
        </w:rPr>
      </w:pPr>
    </w:p>
    <w:p w14:paraId="51717398">
      <w:pPr>
        <w:pStyle w:val="4"/>
        <w:rPr>
          <w:rFonts w:hint="eastAsia" w:ascii="宋体" w:hAnsi="宋体" w:eastAsia="宋体" w:cs="宋体"/>
          <w:sz w:val="21"/>
          <w:szCs w:val="21"/>
          <w:lang w:eastAsia="zh-CN"/>
        </w:rPr>
      </w:pPr>
    </w:p>
    <w:p w14:paraId="26D1BD3F">
      <w:pPr>
        <w:pStyle w:val="4"/>
        <w:tabs>
          <w:tab w:val="left" w:pos="567"/>
        </w:tabs>
        <w:rPr>
          <w:rFonts w:hint="eastAsia" w:ascii="宋体" w:hAnsi="宋体" w:eastAsia="宋体" w:cs="宋体"/>
          <w:b/>
          <w:bCs/>
          <w:color w:val="auto"/>
          <w:sz w:val="21"/>
          <w:szCs w:val="21"/>
          <w:highlight w:val="none"/>
          <w:lang w:eastAsia="zh-CN"/>
        </w:rPr>
      </w:pPr>
    </w:p>
    <w:p w14:paraId="2A481849">
      <w:pPr>
        <w:autoSpaceDE w:val="0"/>
        <w:autoSpaceDN w:val="0"/>
        <w:adjustRightInd w:val="0"/>
        <w:spacing w:line="348" w:lineRule="auto"/>
        <w:jc w:val="left"/>
        <w:rPr>
          <w:rFonts w:hint="eastAsia" w:ascii="宋体" w:hAnsi="宋体" w:eastAsia="宋体" w:cs="宋体"/>
          <w:color w:val="auto"/>
          <w:sz w:val="21"/>
          <w:szCs w:val="21"/>
          <w:highlight w:val="none"/>
          <w:lang w:val="zh-CN"/>
        </w:rPr>
      </w:pPr>
      <w:bookmarkStart w:id="7" w:name="_Toc5010"/>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w:t>
      </w:r>
      <w:bookmarkEnd w:id="7"/>
    </w:p>
    <w:p w14:paraId="62D43C22">
      <w:pPr>
        <w:rPr>
          <w:rFonts w:hint="eastAsia" w:ascii="宋体" w:hAnsi="宋体" w:eastAsia="宋体" w:cs="宋体"/>
          <w:b/>
          <w:bCs/>
          <w:color w:val="auto"/>
          <w:sz w:val="21"/>
          <w:szCs w:val="21"/>
          <w:highlight w:val="none"/>
          <w:lang w:eastAsia="zh-CN"/>
        </w:rPr>
      </w:pPr>
    </w:p>
    <w:p w14:paraId="444A34A9">
      <w:pPr>
        <w:pStyle w:val="4"/>
        <w:spacing w:before="156" w:beforeLines="50" w:after="156" w:afterLines="50"/>
        <w:jc w:val="center"/>
        <w:rPr>
          <w:rFonts w:hint="eastAsia" w:ascii="宋体" w:hAnsi="宋体" w:eastAsia="宋体" w:cs="宋体"/>
          <w:b/>
          <w:bCs/>
          <w:kern w:val="0"/>
          <w:sz w:val="21"/>
          <w:szCs w:val="21"/>
          <w:highlight w:val="none"/>
        </w:rPr>
      </w:pPr>
      <w:bookmarkStart w:id="8" w:name="_Toc15002"/>
      <w:r>
        <w:rPr>
          <w:rFonts w:hint="eastAsia" w:ascii="宋体" w:hAnsi="宋体" w:eastAsia="宋体" w:cs="宋体"/>
          <w:b/>
          <w:bCs/>
          <w:kern w:val="0"/>
          <w:sz w:val="21"/>
          <w:szCs w:val="21"/>
          <w:highlight w:val="none"/>
          <w:lang w:val="en-US" w:eastAsia="zh-CN"/>
        </w:rPr>
        <w:t>1、</w:t>
      </w:r>
      <w:r>
        <w:rPr>
          <w:rFonts w:hint="eastAsia" w:ascii="宋体" w:hAnsi="宋体" w:eastAsia="宋体" w:cs="宋体"/>
          <w:b/>
          <w:bCs/>
          <w:kern w:val="0"/>
          <w:sz w:val="21"/>
          <w:szCs w:val="21"/>
          <w:highlight w:val="none"/>
        </w:rPr>
        <w:t>法定代表人（负责人）身份证明</w:t>
      </w:r>
    </w:p>
    <w:p w14:paraId="4FA045E1">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25F8D718">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r>
        <w:rPr>
          <w:rFonts w:hint="eastAsia" w:ascii="宋体" w:hAnsi="宋体" w:eastAsia="宋体" w:cs="宋体"/>
          <w:sz w:val="21"/>
          <w:szCs w:val="21"/>
          <w:highlight w:val="none"/>
          <w:u w:val="single"/>
        </w:rPr>
        <w:t xml:space="preserve">                       </w:t>
      </w:r>
    </w:p>
    <w:p w14:paraId="17817E02">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注册地址：</w:t>
      </w:r>
      <w:r>
        <w:rPr>
          <w:rFonts w:hint="eastAsia" w:ascii="宋体" w:hAnsi="宋体" w:eastAsia="宋体" w:cs="宋体"/>
          <w:sz w:val="21"/>
          <w:szCs w:val="21"/>
          <w:highlight w:val="none"/>
          <w:u w:val="single"/>
        </w:rPr>
        <w:t xml:space="preserve">                               </w:t>
      </w:r>
    </w:p>
    <w:p w14:paraId="0B054281">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年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A2E1B0D">
      <w:pPr>
        <w:autoSpaceDE w:val="0"/>
        <w:autoSpaceDN w:val="0"/>
        <w:adjustRightInd w:val="0"/>
        <w:snapToGrid w:val="0"/>
        <w:spacing w:before="156" w:beforeLines="50" w:line="360" w:lineRule="auto"/>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3EB53AB4">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系</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eastAsia="zh-CN"/>
        </w:rPr>
        <w:t>供应商</w:t>
      </w:r>
      <w:r>
        <w:rPr>
          <w:rFonts w:hint="eastAsia" w:ascii="宋体" w:hAnsi="宋体" w:eastAsia="宋体" w:cs="宋体"/>
          <w:sz w:val="21"/>
          <w:szCs w:val="21"/>
          <w:highlight w:val="none"/>
          <w:u w:val="single"/>
        </w:rPr>
        <w:t>名称）</w:t>
      </w:r>
      <w:r>
        <w:rPr>
          <w:rFonts w:hint="eastAsia" w:ascii="宋体" w:hAnsi="宋体" w:eastAsia="宋体" w:cs="宋体"/>
          <w:sz w:val="21"/>
          <w:szCs w:val="21"/>
          <w:highlight w:val="none"/>
        </w:rPr>
        <w:t>的法定代表人（负责人）。</w:t>
      </w:r>
    </w:p>
    <w:p w14:paraId="6C79DB68">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78737A7A">
      <w:pPr>
        <w:autoSpaceDE w:val="0"/>
        <w:autoSpaceDN w:val="0"/>
        <w:adjustRightInd w:val="0"/>
        <w:snapToGrid w:val="0"/>
        <w:spacing w:before="156"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附：法定代表人</w:t>
      </w:r>
      <w:r>
        <w:rPr>
          <w:rFonts w:hint="eastAsia" w:ascii="宋体" w:hAnsi="宋体" w:eastAsia="宋体" w:cs="宋体"/>
          <w:sz w:val="21"/>
          <w:szCs w:val="21"/>
          <w:highlight w:val="none"/>
          <w:lang w:eastAsia="zh-CN"/>
        </w:rPr>
        <w:t>（负责人）</w:t>
      </w:r>
      <w:r>
        <w:rPr>
          <w:rFonts w:hint="eastAsia" w:ascii="宋体" w:hAnsi="宋体" w:eastAsia="宋体" w:cs="宋体"/>
          <w:sz w:val="21"/>
          <w:szCs w:val="21"/>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963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1" w:hRule="atLeast"/>
          <w:jc w:val="center"/>
        </w:trPr>
        <w:tc>
          <w:tcPr>
            <w:tcW w:w="5868" w:type="dxa"/>
            <w:vAlign w:val="center"/>
          </w:tcPr>
          <w:p w14:paraId="5A49C3AF">
            <w:pPr>
              <w:autoSpaceDE w:val="0"/>
              <w:autoSpaceDN w:val="0"/>
              <w:adjustRightInd w:val="0"/>
              <w:snapToGrid w:val="0"/>
              <w:spacing w:before="156" w:beforeLines="5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lang w:eastAsia="zh-CN"/>
              </w:rPr>
              <w:t>（负责人）</w:t>
            </w:r>
            <w:r>
              <w:rPr>
                <w:rFonts w:hint="eastAsia" w:ascii="宋体" w:hAnsi="宋体" w:eastAsia="宋体" w:cs="宋体"/>
                <w:sz w:val="21"/>
                <w:szCs w:val="21"/>
                <w:highlight w:val="none"/>
              </w:rPr>
              <w:t>身份证复印件粘贴处</w:t>
            </w:r>
          </w:p>
          <w:p w14:paraId="761EEF6A">
            <w:pPr>
              <w:pStyle w:val="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p w14:paraId="485CA82D">
            <w:pPr>
              <w:snapToGrid w:val="0"/>
              <w:spacing w:line="480" w:lineRule="auto"/>
              <w:jc w:val="both"/>
              <w:rPr>
                <w:rFonts w:hint="eastAsia" w:ascii="宋体" w:hAnsi="宋体" w:eastAsia="宋体" w:cs="宋体"/>
                <w:sz w:val="21"/>
                <w:szCs w:val="21"/>
                <w:highlight w:val="none"/>
              </w:rPr>
            </w:pPr>
          </w:p>
        </w:tc>
      </w:tr>
    </w:tbl>
    <w:p w14:paraId="61F24B34">
      <w:pPr>
        <w:adjustRightInd w:val="0"/>
        <w:snapToGrid w:val="0"/>
        <w:spacing w:line="360" w:lineRule="auto"/>
        <w:ind w:right="420"/>
        <w:rPr>
          <w:rFonts w:hint="eastAsia" w:ascii="宋体" w:hAnsi="宋体" w:eastAsia="宋体" w:cs="宋体"/>
          <w:sz w:val="21"/>
          <w:szCs w:val="21"/>
          <w:highlight w:val="none"/>
        </w:rPr>
      </w:pPr>
    </w:p>
    <w:p w14:paraId="146D04C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名称（公章）：</w:t>
      </w:r>
    </w:p>
    <w:p w14:paraId="40E77A51">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14:paraId="0BA8BDF0">
      <w:pPr>
        <w:pStyle w:val="4"/>
        <w:rPr>
          <w:rFonts w:hint="eastAsia" w:ascii="宋体" w:hAnsi="宋体" w:eastAsia="宋体" w:cs="宋体"/>
          <w:sz w:val="21"/>
          <w:szCs w:val="21"/>
          <w:highlight w:val="none"/>
        </w:rPr>
      </w:pPr>
    </w:p>
    <w:p w14:paraId="38EE6F13">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响应</w:t>
      </w:r>
      <w:r>
        <w:rPr>
          <w:rFonts w:hint="eastAsia" w:ascii="宋体" w:hAnsi="宋体" w:eastAsia="宋体" w:cs="宋体"/>
          <w:b/>
          <w:bCs/>
          <w:sz w:val="21"/>
          <w:szCs w:val="21"/>
          <w:highlight w:val="none"/>
        </w:rPr>
        <w:t>时提供</w:t>
      </w:r>
      <w:r>
        <w:rPr>
          <w:rFonts w:hint="eastAsia" w:ascii="宋体" w:hAnsi="宋体" w:eastAsia="宋体" w:cs="宋体"/>
          <w:sz w:val="21"/>
          <w:szCs w:val="21"/>
          <w:highlight w:val="none"/>
        </w:rPr>
        <w:t>。</w:t>
      </w:r>
    </w:p>
    <w:p w14:paraId="6B682195">
      <w:pPr>
        <w:adjustRightInd w:val="0"/>
        <w:snapToGrid w:val="0"/>
        <w:spacing w:line="360" w:lineRule="auto"/>
        <w:ind w:right="420"/>
        <w:rPr>
          <w:rFonts w:hint="eastAsia" w:ascii="宋体" w:hAnsi="宋体" w:eastAsia="宋体" w:cs="宋体"/>
          <w:sz w:val="21"/>
          <w:szCs w:val="21"/>
          <w:highlight w:val="none"/>
        </w:rPr>
      </w:pPr>
    </w:p>
    <w:p w14:paraId="70922CD3">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1E55CBF">
      <w:pPr>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lang w:val="en-US" w:eastAsia="zh-CN"/>
        </w:rPr>
        <w:t>2、</w:t>
      </w:r>
      <w:r>
        <w:rPr>
          <w:rFonts w:hint="eastAsia" w:ascii="宋体" w:hAnsi="宋体" w:eastAsia="宋体" w:cs="宋体"/>
          <w:b/>
          <w:bCs/>
          <w:sz w:val="21"/>
          <w:szCs w:val="21"/>
          <w:highlight w:val="none"/>
        </w:rPr>
        <w:t>法定代表人授权书</w:t>
      </w:r>
    </w:p>
    <w:p w14:paraId="66E7796A">
      <w:pPr>
        <w:spacing w:line="500" w:lineRule="exact"/>
        <w:rPr>
          <w:rFonts w:hint="eastAsia" w:ascii="宋体" w:hAnsi="宋体" w:eastAsia="宋体" w:cs="宋体"/>
          <w:spacing w:val="4"/>
          <w:sz w:val="21"/>
          <w:szCs w:val="21"/>
          <w:highlight w:val="none"/>
          <w:lang w:val="en-US"/>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（采购代理机构名称）</w:t>
      </w:r>
    </w:p>
    <w:p w14:paraId="347697AB">
      <w:pPr>
        <w:spacing w:line="500" w:lineRule="exact"/>
        <w:ind w:firstLine="436" w:firstLineChars="200"/>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u w:val="single"/>
          <w:lang w:eastAsia="zh-CN"/>
        </w:rPr>
        <w:t>）</w:t>
      </w:r>
      <w:r>
        <w:rPr>
          <w:rFonts w:hint="eastAsia" w:ascii="宋体" w:hAnsi="宋体" w:eastAsia="宋体" w:cs="宋体"/>
          <w:spacing w:val="4"/>
          <w:sz w:val="21"/>
          <w:szCs w:val="21"/>
          <w:highlight w:val="none"/>
        </w:rPr>
        <w:t>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u w:val="single"/>
          <w:lang w:eastAsia="zh-CN"/>
        </w:rPr>
        <w:t>（</w:t>
      </w:r>
      <w:r>
        <w:rPr>
          <w:rFonts w:hint="eastAsia" w:ascii="宋体" w:hAnsi="宋体" w:eastAsia="宋体" w:cs="宋体"/>
          <w:spacing w:val="4"/>
          <w:sz w:val="21"/>
          <w:szCs w:val="21"/>
          <w:highlight w:val="none"/>
          <w:u w:val="single"/>
        </w:rPr>
        <w:t>法定代表人（负责人）姓名</w:t>
      </w:r>
      <w:r>
        <w:rPr>
          <w:rFonts w:hint="eastAsia" w:ascii="宋体" w:hAnsi="宋体" w:eastAsia="宋体" w:cs="宋体"/>
          <w:spacing w:val="4"/>
          <w:sz w:val="21"/>
          <w:szCs w:val="21"/>
          <w:highlight w:val="none"/>
          <w:u w:val="single"/>
          <w:lang w:eastAsia="zh-CN"/>
        </w:rPr>
        <w:t>）</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rPr>
        <w:t xml:space="preserve">（ </w:t>
      </w:r>
      <w:r>
        <w:rPr>
          <w:rFonts w:hint="eastAsia" w:ascii="宋体" w:hAnsi="宋体" w:eastAsia="宋体" w:cs="宋体"/>
          <w:sz w:val="21"/>
          <w:szCs w:val="21"/>
          <w:highlight w:val="none"/>
          <w:u w:val="single"/>
        </w:rPr>
        <w:t>授权代表</w:t>
      </w:r>
      <w:r>
        <w:rPr>
          <w:rFonts w:hint="eastAsia" w:ascii="宋体" w:hAnsi="宋体" w:eastAsia="宋体" w:cs="宋体"/>
          <w:spacing w:val="4"/>
          <w:sz w:val="21"/>
          <w:szCs w:val="21"/>
          <w:highlight w:val="none"/>
          <w:u w:val="single"/>
        </w:rPr>
        <w:t>姓名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spacing w:val="0"/>
          <w:w w:val="100"/>
          <w:position w:val="0"/>
          <w:sz w:val="21"/>
          <w:szCs w:val="21"/>
          <w:highlight w:val="none"/>
          <w:u w:val="single"/>
          <w:lang w:val="en-US" w:eastAsia="zh-CN"/>
        </w:rPr>
        <w:t xml:space="preserve"> </w:t>
      </w:r>
      <w:r>
        <w:rPr>
          <w:rFonts w:hint="eastAsia" w:ascii="宋体" w:hAnsi="宋体" w:eastAsia="宋体" w:cs="宋体"/>
          <w:spacing w:val="0"/>
          <w:w w:val="100"/>
          <w:position w:val="0"/>
          <w:sz w:val="21"/>
          <w:szCs w:val="21"/>
          <w:highlight w:val="none"/>
          <w:u w:val="single" w:color="auto"/>
          <w:lang w:eastAsia="zh-CN"/>
        </w:rPr>
        <w:t>（</w:t>
      </w:r>
      <w:r>
        <w:rPr>
          <w:rFonts w:hint="eastAsia" w:ascii="宋体" w:hAnsi="宋体" w:eastAsia="宋体" w:cs="宋体"/>
          <w:spacing w:val="0"/>
          <w:w w:val="100"/>
          <w:position w:val="0"/>
          <w:sz w:val="21"/>
          <w:szCs w:val="21"/>
          <w:highlight w:val="none"/>
          <w:u w:val="single" w:color="auto"/>
        </w:rPr>
        <w:t>项</w:t>
      </w:r>
      <w:r>
        <w:rPr>
          <w:rFonts w:hint="eastAsia" w:ascii="宋体" w:hAnsi="宋体" w:eastAsia="宋体" w:cs="宋体"/>
          <w:spacing w:val="0"/>
          <w:w w:val="100"/>
          <w:position w:val="0"/>
          <w:sz w:val="21"/>
          <w:szCs w:val="21"/>
          <w:highlight w:val="none"/>
          <w:u w:val="single" w:color="auto"/>
          <w:lang w:val="en-US" w:eastAsia="zh-CN"/>
        </w:rPr>
        <w:t>目</w:t>
      </w:r>
      <w:r>
        <w:rPr>
          <w:rFonts w:hint="eastAsia" w:ascii="宋体" w:hAnsi="宋体" w:eastAsia="宋体" w:cs="宋体"/>
          <w:spacing w:val="0"/>
          <w:w w:val="100"/>
          <w:position w:val="0"/>
          <w:sz w:val="21"/>
          <w:szCs w:val="21"/>
          <w:highlight w:val="none"/>
          <w:u w:val="single" w:color="auto"/>
        </w:rPr>
        <w:t>名称</w:t>
      </w:r>
      <w:r>
        <w:rPr>
          <w:rFonts w:hint="eastAsia" w:ascii="宋体" w:hAnsi="宋体" w:eastAsia="宋体" w:cs="宋体"/>
          <w:spacing w:val="0"/>
          <w:w w:val="100"/>
          <w:position w:val="0"/>
          <w:sz w:val="21"/>
          <w:szCs w:val="21"/>
          <w:highlight w:val="none"/>
          <w:u w:val="single" w:color="auto"/>
          <w:lang w:eastAsia="zh-CN"/>
        </w:rPr>
        <w:t>）</w:t>
      </w:r>
      <w:r>
        <w:rPr>
          <w:rFonts w:hint="eastAsia" w:ascii="宋体" w:hAnsi="宋体" w:eastAsia="宋体" w:cs="宋体"/>
          <w:spacing w:val="0"/>
          <w:w w:val="100"/>
          <w:position w:val="0"/>
          <w:sz w:val="21"/>
          <w:szCs w:val="21"/>
          <w:highlight w:val="none"/>
          <w:u w:val="single"/>
          <w:lang w:val="en-US" w:eastAsia="zh-CN"/>
        </w:rPr>
        <w:t xml:space="preserve"> </w:t>
      </w:r>
      <w:r>
        <w:rPr>
          <w:rFonts w:hint="eastAsia" w:ascii="宋体" w:hAnsi="宋体" w:eastAsia="宋体" w:cs="宋体"/>
          <w:spacing w:val="0"/>
          <w:w w:val="100"/>
          <w:position w:val="0"/>
          <w:sz w:val="21"/>
          <w:szCs w:val="21"/>
          <w:highlight w:val="none"/>
          <w:lang w:eastAsia="zh-CN"/>
        </w:rPr>
        <w:t>（</w:t>
      </w:r>
      <w:r>
        <w:rPr>
          <w:rFonts w:hint="eastAsia" w:ascii="宋体" w:hAnsi="宋体" w:eastAsia="宋体" w:cs="宋体"/>
          <w:spacing w:val="0"/>
          <w:w w:val="100"/>
          <w:position w:val="0"/>
          <w:sz w:val="21"/>
          <w:szCs w:val="21"/>
          <w:highlight w:val="none"/>
        </w:rPr>
        <w:t>项目编号：</w:t>
      </w:r>
      <w:r>
        <w:rPr>
          <w:rFonts w:hint="eastAsia" w:ascii="宋体" w:hAnsi="宋体" w:eastAsia="宋体" w:cs="宋体"/>
          <w:spacing w:val="0"/>
          <w:w w:val="100"/>
          <w:position w:val="0"/>
          <w:sz w:val="21"/>
          <w:szCs w:val="21"/>
          <w:highlight w:val="none"/>
          <w:u w:val="single"/>
          <w:lang w:val="en-US" w:eastAsia="zh-CN"/>
        </w:rPr>
        <w:t xml:space="preserve">      </w:t>
      </w:r>
      <w:r>
        <w:rPr>
          <w:rFonts w:hint="eastAsia" w:ascii="宋体" w:hAnsi="宋体" w:eastAsia="宋体" w:cs="宋体"/>
          <w:spacing w:val="0"/>
          <w:w w:val="100"/>
          <w:position w:val="0"/>
          <w:sz w:val="21"/>
          <w:szCs w:val="21"/>
          <w:highlight w:val="none"/>
          <w:lang w:eastAsia="zh-CN"/>
        </w:rPr>
        <w:t>）</w:t>
      </w:r>
      <w:r>
        <w:rPr>
          <w:rFonts w:hint="eastAsia" w:ascii="宋体" w:hAnsi="宋体" w:eastAsia="宋体" w:cs="宋体"/>
          <w:spacing w:val="4"/>
          <w:sz w:val="21"/>
          <w:szCs w:val="21"/>
          <w:highlight w:val="none"/>
        </w:rPr>
        <w:t>投标</w:t>
      </w:r>
      <w:r>
        <w:rPr>
          <w:rFonts w:hint="eastAsia" w:ascii="宋体" w:hAnsi="宋体" w:eastAsia="宋体" w:cs="宋体"/>
          <w:spacing w:val="4"/>
          <w:sz w:val="21"/>
          <w:szCs w:val="21"/>
          <w:highlight w:val="none"/>
          <w:lang w:val="en-US" w:eastAsia="zh-CN"/>
        </w:rPr>
        <w:t>响应</w:t>
      </w:r>
      <w:r>
        <w:rPr>
          <w:rFonts w:hint="eastAsia" w:ascii="宋体" w:hAnsi="宋体" w:eastAsia="宋体" w:cs="宋体"/>
          <w:spacing w:val="4"/>
          <w:sz w:val="21"/>
          <w:szCs w:val="21"/>
          <w:highlight w:val="none"/>
        </w:rPr>
        <w:t>、谈判、签约等具体工作，并签署全部有关的文件、协议及合同。我公司对</w:t>
      </w:r>
      <w:r>
        <w:rPr>
          <w:rFonts w:hint="eastAsia" w:ascii="宋体" w:hAnsi="宋体" w:eastAsia="宋体" w:cs="宋体"/>
          <w:sz w:val="21"/>
          <w:szCs w:val="21"/>
          <w:highlight w:val="none"/>
        </w:rPr>
        <w:t>授权代表</w:t>
      </w:r>
      <w:r>
        <w:rPr>
          <w:rFonts w:hint="eastAsia" w:ascii="宋体" w:hAnsi="宋体" w:eastAsia="宋体" w:cs="宋体"/>
          <w:spacing w:val="4"/>
          <w:sz w:val="21"/>
          <w:szCs w:val="21"/>
          <w:highlight w:val="none"/>
        </w:rPr>
        <w:t>的签名负全部责任。</w:t>
      </w:r>
    </w:p>
    <w:p w14:paraId="5DAAB355">
      <w:pPr>
        <w:spacing w:line="500" w:lineRule="exact"/>
        <w:ind w:right="540" w:rightChars="257" w:firstLine="420" w:firstLineChars="200"/>
        <w:rPr>
          <w:rFonts w:hint="eastAsia" w:ascii="宋体" w:hAnsi="宋体" w:eastAsia="宋体" w:cs="宋体"/>
          <w:spacing w:val="4"/>
          <w:sz w:val="21"/>
          <w:szCs w:val="21"/>
          <w:highlight w:val="none"/>
        </w:rPr>
      </w:pPr>
      <w:r>
        <w:rPr>
          <w:rFonts w:hint="eastAsia" w:ascii="宋体" w:hAnsi="宋体" w:eastAsia="宋体" w:cs="宋体"/>
          <w:sz w:val="21"/>
          <w:szCs w:val="21"/>
          <w:highlight w:val="none"/>
        </w:rPr>
        <w:t>委托期限：</w:t>
      </w:r>
      <w:r>
        <w:rPr>
          <w:rFonts w:hint="eastAsia" w:ascii="宋体" w:hAnsi="宋体" w:eastAsia="宋体" w:cs="宋体"/>
          <w:sz w:val="21"/>
          <w:szCs w:val="21"/>
          <w:highlight w:val="none"/>
          <w:lang w:val="zh-CN"/>
        </w:rPr>
        <w:t>自开标之日起</w:t>
      </w:r>
      <w:r>
        <w:rPr>
          <w:rFonts w:hint="eastAsia" w:ascii="宋体" w:hAnsi="宋体" w:eastAsia="宋体" w:cs="宋体"/>
          <w:sz w:val="21"/>
          <w:szCs w:val="21"/>
          <w:highlight w:val="none"/>
          <w:u w:val="single"/>
        </w:rPr>
        <w:t>90</w:t>
      </w:r>
      <w:r>
        <w:rPr>
          <w:rFonts w:hint="eastAsia" w:ascii="宋体" w:hAnsi="宋体" w:eastAsia="宋体" w:cs="宋体"/>
          <w:sz w:val="21"/>
          <w:szCs w:val="21"/>
          <w:highlight w:val="none"/>
          <w:lang w:val="zh-CN"/>
        </w:rPr>
        <w:t>天。</w:t>
      </w:r>
    </w:p>
    <w:p w14:paraId="6E47877E">
      <w:pPr>
        <w:spacing w:line="360" w:lineRule="auto"/>
        <w:ind w:firstLine="436" w:firstLineChars="200"/>
        <w:jc w:val="left"/>
        <w:rPr>
          <w:rFonts w:hint="eastAsia" w:ascii="宋体" w:hAnsi="宋体" w:eastAsia="宋体" w:cs="宋体"/>
          <w:spacing w:val="4"/>
          <w:sz w:val="21"/>
          <w:szCs w:val="21"/>
          <w:highlight w:val="none"/>
        </w:rPr>
      </w:pPr>
    </w:p>
    <w:p w14:paraId="31D9D7B5">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附：法定代表人、被授权人身份证复印件</w:t>
      </w:r>
    </w:p>
    <w:tbl>
      <w:tblPr>
        <w:tblStyle w:val="7"/>
        <w:tblW w:w="0" w:type="auto"/>
        <w:jc w:val="center"/>
        <w:tblLayout w:type="fixed"/>
        <w:tblCellMar>
          <w:top w:w="0" w:type="dxa"/>
          <w:left w:w="108" w:type="dxa"/>
          <w:bottom w:w="0" w:type="dxa"/>
          <w:right w:w="108" w:type="dxa"/>
        </w:tblCellMar>
      </w:tblPr>
      <w:tblGrid>
        <w:gridCol w:w="4240"/>
        <w:gridCol w:w="4240"/>
      </w:tblGrid>
      <w:tr w14:paraId="7471F745">
        <w:tblPrEx>
          <w:tblCellMar>
            <w:top w:w="0" w:type="dxa"/>
            <w:left w:w="108" w:type="dxa"/>
            <w:bottom w:w="0" w:type="dxa"/>
            <w:right w:w="108" w:type="dxa"/>
          </w:tblCellMar>
        </w:tblPrEx>
        <w:trPr>
          <w:trHeight w:val="2426" w:hRule="atLeast"/>
          <w:jc w:val="center"/>
        </w:trPr>
        <w:tc>
          <w:tcPr>
            <w:tcW w:w="4240" w:type="dxa"/>
            <w:tcBorders>
              <w:top w:val="single" w:color="auto" w:sz="6" w:space="0"/>
              <w:left w:val="single" w:color="auto" w:sz="6" w:space="0"/>
              <w:bottom w:val="single" w:color="auto" w:sz="6" w:space="0"/>
              <w:right w:val="single" w:color="auto" w:sz="6" w:space="0"/>
            </w:tcBorders>
            <w:vAlign w:val="center"/>
          </w:tcPr>
          <w:p w14:paraId="0F90E133">
            <w:pPr>
              <w:spacing w:line="360" w:lineRule="auto"/>
              <w:jc w:val="center"/>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授权代表身份证复印件粘贴处</w:t>
            </w:r>
          </w:p>
          <w:p w14:paraId="04DA124D">
            <w:pPr>
              <w:spacing w:line="360" w:lineRule="auto"/>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zh-CN"/>
              </w:rPr>
              <w:t>（正反面）</w:t>
            </w:r>
          </w:p>
        </w:tc>
        <w:tc>
          <w:tcPr>
            <w:tcW w:w="4240" w:type="dxa"/>
            <w:tcBorders>
              <w:top w:val="single" w:color="auto" w:sz="6" w:space="0"/>
              <w:left w:val="single" w:color="auto" w:sz="6" w:space="0"/>
              <w:bottom w:val="single" w:color="auto" w:sz="6" w:space="0"/>
              <w:right w:val="single" w:color="auto" w:sz="6" w:space="0"/>
            </w:tcBorders>
            <w:vAlign w:val="center"/>
          </w:tcPr>
          <w:p w14:paraId="1AAF210D">
            <w:pPr>
              <w:spacing w:line="360" w:lineRule="auto"/>
              <w:jc w:val="center"/>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法定代表人（负责人）身份证复印件粘贴处</w:t>
            </w:r>
          </w:p>
          <w:p w14:paraId="39B31EB6">
            <w:pPr>
              <w:spacing w:line="360" w:lineRule="auto"/>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zh-CN"/>
              </w:rPr>
              <w:t>（正反面）</w:t>
            </w:r>
          </w:p>
        </w:tc>
      </w:tr>
    </w:tbl>
    <w:p w14:paraId="54CDD702">
      <w:pPr>
        <w:spacing w:line="360" w:lineRule="auto"/>
        <w:rPr>
          <w:rFonts w:hint="eastAsia" w:ascii="宋体" w:hAnsi="宋体" w:eastAsia="宋体" w:cs="宋体"/>
          <w:spacing w:val="4"/>
          <w:sz w:val="21"/>
          <w:szCs w:val="21"/>
          <w:highlight w:val="none"/>
        </w:rPr>
      </w:pPr>
    </w:p>
    <w:p w14:paraId="7CE469B5">
      <w:pPr>
        <w:keepNext w:val="0"/>
        <w:keepLines w:val="0"/>
        <w:pageBreakBefore w:val="0"/>
        <w:widowControl w:val="0"/>
        <w:kinsoku/>
        <w:wordWrap/>
        <w:overflowPunct/>
        <w:topLinePunct w:val="0"/>
        <w:autoSpaceDE/>
        <w:autoSpaceDN/>
        <w:bidi w:val="0"/>
        <w:adjustRightInd w:val="0"/>
        <w:snapToGrid w:val="0"/>
        <w:spacing w:line="360" w:lineRule="auto"/>
        <w:ind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名称（公章）：</w:t>
      </w:r>
    </w:p>
    <w:p w14:paraId="33F3D532">
      <w:pPr>
        <w:keepNext w:val="0"/>
        <w:keepLines w:val="0"/>
        <w:pageBreakBefore w:val="0"/>
        <w:widowControl w:val="0"/>
        <w:kinsoku/>
        <w:wordWrap/>
        <w:overflowPunct/>
        <w:topLinePunct w:val="0"/>
        <w:autoSpaceDE/>
        <w:autoSpaceDN/>
        <w:bidi w:val="0"/>
        <w:adjustRightInd w:val="0"/>
        <w:snapToGrid w:val="0"/>
        <w:spacing w:line="360" w:lineRule="auto"/>
        <w:ind w:right="0" w:firstLine="436" w:firstLineChars="200"/>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法定代表人（负责人）签字或盖章：</w:t>
      </w:r>
    </w:p>
    <w:p w14:paraId="1B118D3D">
      <w:pPr>
        <w:keepNext w:val="0"/>
        <w:keepLines w:val="0"/>
        <w:pageBreakBefore w:val="0"/>
        <w:widowControl w:val="0"/>
        <w:kinsoku/>
        <w:wordWrap/>
        <w:overflowPunct/>
        <w:topLinePunct w:val="0"/>
        <w:autoSpaceDE/>
        <w:autoSpaceDN/>
        <w:bidi w:val="0"/>
        <w:adjustRightInd w:val="0"/>
        <w:snapToGrid w:val="0"/>
        <w:spacing w:line="360" w:lineRule="auto"/>
        <w:ind w:right="0" w:firstLine="436" w:firstLineChars="200"/>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被授权人签字或盖章：</w:t>
      </w:r>
    </w:p>
    <w:p w14:paraId="4A4B5A4E">
      <w:pPr>
        <w:keepNext w:val="0"/>
        <w:keepLines w:val="0"/>
        <w:pageBreakBefore w:val="0"/>
        <w:widowControl w:val="0"/>
        <w:kinsoku/>
        <w:wordWrap/>
        <w:overflowPunct/>
        <w:topLinePunct w:val="0"/>
        <w:autoSpaceDE/>
        <w:autoSpaceDN/>
        <w:bidi w:val="0"/>
        <w:adjustRightInd w:val="0"/>
        <w:snapToGrid w:val="0"/>
        <w:spacing w:line="360" w:lineRule="auto"/>
        <w:ind w:righ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14:paraId="13EB4F3E">
      <w:pPr>
        <w:spacing w:line="360" w:lineRule="auto"/>
        <w:ind w:firstLine="422" w:firstLineChars="200"/>
        <w:rPr>
          <w:rFonts w:hint="eastAsia" w:ascii="宋体" w:hAnsi="宋体" w:eastAsia="宋体" w:cs="宋体"/>
          <w:b/>
          <w:bCs/>
          <w:sz w:val="21"/>
          <w:szCs w:val="21"/>
          <w:highlight w:val="none"/>
          <w:lang w:val="zh-CN"/>
        </w:rPr>
      </w:pPr>
    </w:p>
    <w:p w14:paraId="7A0A69B6">
      <w:pPr>
        <w:spacing w:line="360" w:lineRule="auto"/>
        <w:ind w:firstLine="422" w:firstLineChars="200"/>
        <w:rPr>
          <w:rFonts w:hint="eastAsia" w:ascii="宋体" w:hAnsi="宋体" w:eastAsia="宋体" w:cs="宋体"/>
          <w:b/>
          <w:bCs/>
          <w:sz w:val="21"/>
          <w:szCs w:val="21"/>
          <w:highlight w:val="none"/>
          <w:lang w:val="zh-CN"/>
        </w:rPr>
      </w:pPr>
    </w:p>
    <w:p w14:paraId="7AC0DAAE">
      <w:pPr>
        <w:spacing w:line="360" w:lineRule="auto"/>
        <w:ind w:firstLine="422" w:firstLineChars="200"/>
        <w:rPr>
          <w:rFonts w:hint="eastAsia" w:ascii="宋体" w:hAnsi="宋体" w:eastAsia="宋体" w:cs="宋体"/>
          <w:color w:val="auto"/>
          <w:spacing w:val="0"/>
          <w:kern w:val="0"/>
          <w:sz w:val="21"/>
          <w:szCs w:val="21"/>
          <w:highlight w:val="none"/>
        </w:rPr>
      </w:pPr>
      <w:r>
        <w:rPr>
          <w:rFonts w:hint="eastAsia" w:ascii="宋体" w:hAnsi="宋体" w:eastAsia="宋体" w:cs="宋体"/>
          <w:b/>
          <w:bCs/>
          <w:sz w:val="21"/>
          <w:szCs w:val="21"/>
          <w:highlight w:val="none"/>
          <w:lang w:val="zh-CN"/>
        </w:rPr>
        <w:t>说明：仅限授权代表参加开标时提供，</w:t>
      </w:r>
      <w:r>
        <w:rPr>
          <w:rFonts w:hint="eastAsia" w:ascii="宋体" w:hAnsi="宋体" w:eastAsia="宋体" w:cs="宋体"/>
          <w:b/>
          <w:bCs/>
          <w:sz w:val="21"/>
          <w:szCs w:val="21"/>
          <w:highlight w:val="none"/>
          <w:lang w:val="en-US" w:eastAsia="zh-CN"/>
        </w:rPr>
        <w:t>后附开标截止时间前6个月内任意一个月的本单位社保缴纳证明</w:t>
      </w:r>
      <w:r>
        <w:rPr>
          <w:rFonts w:hint="eastAsia" w:ascii="宋体" w:hAnsi="宋体" w:eastAsia="宋体" w:cs="宋体"/>
          <w:b/>
          <w:bCs/>
          <w:sz w:val="21"/>
          <w:szCs w:val="21"/>
          <w:highlight w:val="none"/>
          <w:lang w:val="zh-CN"/>
        </w:rPr>
        <w:t>。</w:t>
      </w:r>
    </w:p>
    <w:bookmarkEnd w:id="8"/>
    <w:p w14:paraId="398511A8">
      <w:pPr>
        <w:rPr>
          <w:rFonts w:hint="eastAsia" w:ascii="宋体" w:hAnsi="宋体" w:eastAsia="宋体" w:cs="宋体"/>
          <w:sz w:val="21"/>
          <w:szCs w:val="21"/>
        </w:rPr>
      </w:pPr>
    </w:p>
    <w:p w14:paraId="46852156">
      <w:pPr>
        <w:pStyle w:val="4"/>
        <w:rPr>
          <w:rFonts w:hint="eastAsia" w:ascii="宋体" w:hAnsi="宋体" w:eastAsia="宋体" w:cs="宋体"/>
          <w:sz w:val="21"/>
          <w:szCs w:val="21"/>
        </w:rPr>
      </w:pPr>
    </w:p>
    <w:p w14:paraId="1C4F9802">
      <w:pPr>
        <w:rPr>
          <w:rFonts w:hint="eastAsia" w:ascii="宋体" w:hAnsi="宋体" w:eastAsia="宋体" w:cs="宋体"/>
          <w:sz w:val="21"/>
          <w:szCs w:val="21"/>
        </w:rPr>
      </w:pPr>
    </w:p>
    <w:p w14:paraId="4D20096C">
      <w:pPr>
        <w:pStyle w:val="4"/>
        <w:rPr>
          <w:rFonts w:hint="eastAsia" w:ascii="宋体" w:hAnsi="宋体" w:eastAsia="宋体" w:cs="宋体"/>
          <w:sz w:val="21"/>
          <w:szCs w:val="21"/>
        </w:rPr>
      </w:pPr>
    </w:p>
    <w:p w14:paraId="7B8B0F50">
      <w:pPr>
        <w:rPr>
          <w:rFonts w:hint="eastAsia" w:ascii="宋体" w:hAnsi="宋体" w:eastAsia="宋体" w:cs="宋体"/>
          <w:sz w:val="21"/>
          <w:szCs w:val="21"/>
        </w:rPr>
      </w:pPr>
    </w:p>
    <w:p w14:paraId="250B8CAC">
      <w:pPr>
        <w:pStyle w:val="4"/>
        <w:rPr>
          <w:rFonts w:hint="eastAsia" w:ascii="宋体" w:hAnsi="宋体" w:eastAsia="宋体" w:cs="宋体"/>
          <w:sz w:val="21"/>
          <w:szCs w:val="21"/>
        </w:rPr>
      </w:pPr>
    </w:p>
    <w:p w14:paraId="4BFF0CA9">
      <w:pPr>
        <w:rPr>
          <w:rFonts w:hint="eastAsia" w:ascii="宋体" w:hAnsi="宋体" w:eastAsia="宋体" w:cs="宋体"/>
          <w:sz w:val="21"/>
          <w:szCs w:val="21"/>
        </w:rPr>
      </w:pPr>
    </w:p>
    <w:p w14:paraId="0CADBFBF">
      <w:pPr>
        <w:pStyle w:val="4"/>
        <w:rPr>
          <w:rFonts w:hint="eastAsia" w:ascii="宋体" w:hAnsi="宋体" w:eastAsia="宋体" w:cs="宋体"/>
          <w:sz w:val="21"/>
          <w:szCs w:val="21"/>
        </w:rPr>
      </w:pPr>
    </w:p>
    <w:p w14:paraId="0CFD9299">
      <w:pPr>
        <w:autoSpaceDE w:val="0"/>
        <w:autoSpaceDN w:val="0"/>
        <w:adjustRightInd w:val="0"/>
        <w:spacing w:line="348" w:lineRule="auto"/>
        <w:jc w:val="left"/>
        <w:rPr>
          <w:rFonts w:hint="eastAsia" w:ascii="宋体" w:hAnsi="宋体" w:eastAsia="宋体" w:cs="宋体"/>
          <w:color w:val="auto"/>
          <w:sz w:val="21"/>
          <w:szCs w:val="21"/>
          <w:highlight w:val="none"/>
          <w:lang w:val="zh-CN"/>
        </w:rPr>
      </w:pPr>
      <w:r>
        <w:rPr>
          <w:rFonts w:hint="eastAsia" w:ascii="宋体" w:hAnsi="宋体" w:eastAsia="宋体" w:cs="宋体"/>
          <w:b/>
          <w:color w:val="auto"/>
          <w:sz w:val="21"/>
          <w:szCs w:val="21"/>
          <w:highlight w:val="none"/>
        </w:rPr>
        <w:t>附件</w:t>
      </w:r>
      <w:r>
        <w:rPr>
          <w:rFonts w:hint="eastAsia" w:ascii="宋体" w:hAnsi="宋体" w:cs="宋体"/>
          <w:b/>
          <w:color w:val="auto"/>
          <w:sz w:val="21"/>
          <w:szCs w:val="21"/>
          <w:highlight w:val="none"/>
          <w:lang w:val="en-US" w:eastAsia="zh-CN"/>
        </w:rPr>
        <w:t>5</w:t>
      </w:r>
      <w:r>
        <w:rPr>
          <w:rFonts w:hint="eastAsia" w:ascii="宋体" w:hAnsi="宋体" w:eastAsia="宋体" w:cs="宋体"/>
          <w:b/>
          <w:color w:val="auto"/>
          <w:sz w:val="21"/>
          <w:szCs w:val="21"/>
          <w:highlight w:val="none"/>
        </w:rPr>
        <w:t>：</w:t>
      </w:r>
    </w:p>
    <w:p w14:paraId="75B86551">
      <w:pPr>
        <w:spacing w:after="240"/>
        <w:jc w:val="center"/>
        <w:rPr>
          <w:rFonts w:hint="eastAsia" w:ascii="宋体" w:hAnsi="宋体" w:eastAsia="宋体" w:cs="宋体"/>
          <w:b/>
          <w:sz w:val="21"/>
          <w:szCs w:val="21"/>
        </w:rPr>
      </w:pPr>
    </w:p>
    <w:p w14:paraId="453602FC">
      <w:pPr>
        <w:spacing w:after="240"/>
        <w:jc w:val="center"/>
        <w:rPr>
          <w:rFonts w:hint="eastAsia" w:ascii="宋体" w:hAnsi="宋体" w:eastAsia="宋体" w:cs="宋体"/>
          <w:b/>
          <w:sz w:val="21"/>
          <w:szCs w:val="21"/>
        </w:rPr>
      </w:pPr>
      <w:r>
        <w:rPr>
          <w:rFonts w:hint="eastAsia" w:ascii="宋体" w:hAnsi="宋体" w:eastAsia="宋体" w:cs="宋体"/>
          <w:b/>
          <w:sz w:val="21"/>
          <w:szCs w:val="21"/>
        </w:rPr>
        <w:t>无在建项目承诺书</w:t>
      </w:r>
    </w:p>
    <w:p w14:paraId="5D490593">
      <w:pPr>
        <w:spacing w:after="240"/>
        <w:ind w:firstLine="643"/>
        <w:jc w:val="center"/>
        <w:rPr>
          <w:rFonts w:hint="eastAsia" w:ascii="宋体" w:hAnsi="宋体" w:eastAsia="宋体" w:cs="宋体"/>
          <w:b/>
          <w:sz w:val="21"/>
          <w:szCs w:val="21"/>
        </w:rPr>
      </w:pPr>
    </w:p>
    <w:p w14:paraId="53B17A5D">
      <w:pPr>
        <w:spacing w:line="600" w:lineRule="auto"/>
        <w:ind w:firstLine="480"/>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rPr>
        <w:t>（采购人名称）：</w:t>
      </w:r>
    </w:p>
    <w:p w14:paraId="6A0B28D2">
      <w:pPr>
        <w:spacing w:line="600" w:lineRule="auto"/>
        <w:ind w:firstLine="480"/>
        <w:rPr>
          <w:rFonts w:hint="eastAsia" w:ascii="宋体" w:hAnsi="宋体" w:eastAsia="宋体" w:cs="宋体"/>
          <w:sz w:val="21"/>
          <w:szCs w:val="21"/>
        </w:rPr>
      </w:pPr>
      <w:r>
        <w:rPr>
          <w:rFonts w:hint="eastAsia" w:ascii="宋体" w:hAnsi="宋体" w:eastAsia="宋体" w:cs="宋体"/>
          <w:sz w:val="21"/>
          <w:szCs w:val="21"/>
        </w:rPr>
        <w:t>我方在此声明，我方拟派往</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（项目名称）（以下简称“本工程”）的项目经理</w:t>
      </w:r>
      <w:r>
        <w:rPr>
          <w:rFonts w:hint="eastAsia" w:ascii="宋体" w:hAnsi="宋体" w:eastAsia="宋体" w:cs="宋体"/>
          <w:sz w:val="21"/>
          <w:szCs w:val="21"/>
          <w:u w:val="single"/>
        </w:rPr>
        <w:t xml:space="preserve">           </w:t>
      </w:r>
      <w:r>
        <w:rPr>
          <w:rFonts w:hint="eastAsia" w:ascii="宋体" w:hAnsi="宋体" w:eastAsia="宋体" w:cs="宋体"/>
          <w:sz w:val="21"/>
          <w:szCs w:val="21"/>
        </w:rPr>
        <w:t>（项目经理姓名）现阶段没有担任任何在施建设工程项目的项目经理。</w:t>
      </w:r>
    </w:p>
    <w:p w14:paraId="1B3CCEDB">
      <w:pPr>
        <w:spacing w:line="600" w:lineRule="auto"/>
        <w:ind w:firstLine="480"/>
        <w:rPr>
          <w:rFonts w:hint="eastAsia" w:ascii="宋体" w:hAnsi="宋体" w:eastAsia="宋体" w:cs="宋体"/>
          <w:sz w:val="21"/>
          <w:szCs w:val="21"/>
        </w:rPr>
      </w:pPr>
      <w:r>
        <w:rPr>
          <w:rFonts w:hint="eastAsia" w:ascii="宋体" w:hAnsi="宋体" w:eastAsia="宋体" w:cs="宋体"/>
          <w:sz w:val="21"/>
          <w:szCs w:val="21"/>
        </w:rPr>
        <w:t>我方保证上述信息的真实和准确，并愿意承担因我方就此弄虚作假所引起的一切法律后果。</w:t>
      </w:r>
    </w:p>
    <w:p w14:paraId="47137693">
      <w:pPr>
        <w:spacing w:line="440" w:lineRule="exact"/>
        <w:ind w:firstLine="480"/>
        <w:rPr>
          <w:rFonts w:hint="eastAsia" w:ascii="宋体" w:hAnsi="宋体" w:eastAsia="宋体" w:cs="宋体"/>
          <w:sz w:val="21"/>
          <w:szCs w:val="21"/>
        </w:rPr>
      </w:pPr>
    </w:p>
    <w:p w14:paraId="0E22035C">
      <w:pPr>
        <w:spacing w:line="440" w:lineRule="exact"/>
        <w:ind w:firstLine="480"/>
        <w:rPr>
          <w:rFonts w:hint="eastAsia" w:ascii="宋体" w:hAnsi="宋体" w:eastAsia="宋体" w:cs="宋体"/>
          <w:sz w:val="21"/>
          <w:szCs w:val="21"/>
        </w:rPr>
      </w:pPr>
      <w:r>
        <w:rPr>
          <w:rFonts w:hint="eastAsia" w:ascii="宋体" w:hAnsi="宋体" w:eastAsia="宋体" w:cs="宋体"/>
          <w:sz w:val="21"/>
          <w:szCs w:val="21"/>
        </w:rPr>
        <w:t>特此承诺。</w:t>
      </w:r>
    </w:p>
    <w:p w14:paraId="0C195D44">
      <w:pPr>
        <w:spacing w:line="440" w:lineRule="exact"/>
        <w:ind w:firstLine="480"/>
        <w:rPr>
          <w:rFonts w:hint="eastAsia" w:ascii="宋体" w:hAnsi="宋体" w:eastAsia="宋体" w:cs="宋体"/>
          <w:sz w:val="21"/>
          <w:szCs w:val="21"/>
        </w:rPr>
      </w:pPr>
    </w:p>
    <w:p w14:paraId="68148B60">
      <w:pPr>
        <w:spacing w:line="440" w:lineRule="exact"/>
        <w:rPr>
          <w:rFonts w:hint="eastAsia" w:ascii="宋体" w:hAnsi="宋体" w:eastAsia="宋体" w:cs="宋体"/>
          <w:sz w:val="21"/>
          <w:szCs w:val="21"/>
        </w:rPr>
      </w:pPr>
    </w:p>
    <w:p w14:paraId="271CC022">
      <w:pPr>
        <w:spacing w:line="440" w:lineRule="exact"/>
        <w:ind w:firstLine="480"/>
        <w:rPr>
          <w:rFonts w:hint="eastAsia" w:ascii="宋体" w:hAnsi="宋体" w:eastAsia="宋体" w:cs="宋体"/>
          <w:sz w:val="21"/>
          <w:szCs w:val="21"/>
        </w:rPr>
      </w:pPr>
    </w:p>
    <w:p w14:paraId="79B2AB14">
      <w:pPr>
        <w:widowControl/>
        <w:ind w:firstLine="480"/>
        <w:jc w:val="right"/>
        <w:rPr>
          <w:rFonts w:hint="eastAsia" w:ascii="宋体" w:hAnsi="宋体" w:eastAsia="宋体" w:cs="宋体"/>
          <w:kern w:val="0"/>
          <w:sz w:val="21"/>
          <w:szCs w:val="21"/>
        </w:rPr>
      </w:pPr>
      <w:r>
        <w:rPr>
          <w:rFonts w:hint="eastAsia" w:ascii="宋体" w:hAnsi="宋体" w:eastAsia="宋体" w:cs="宋体"/>
          <w:kern w:val="0"/>
          <w:sz w:val="21"/>
          <w:szCs w:val="21"/>
          <w:lang w:val="zh-CN"/>
        </w:rPr>
        <w:t>供应商</w:t>
      </w:r>
      <w:r>
        <w:rPr>
          <w:rFonts w:hint="eastAsia" w:ascii="宋体" w:hAnsi="宋体" w:eastAsia="宋体" w:cs="宋体"/>
          <w:kern w:val="0"/>
          <w:sz w:val="21"/>
          <w:szCs w:val="21"/>
        </w:rPr>
        <w:t>全称</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（公章）</w:t>
      </w:r>
    </w:p>
    <w:p w14:paraId="2B13D16D">
      <w:pPr>
        <w:widowControl/>
        <w:ind w:firstLine="480"/>
        <w:jc w:val="right"/>
        <w:rPr>
          <w:rFonts w:hint="eastAsia" w:ascii="宋体" w:hAnsi="宋体" w:eastAsia="宋体" w:cs="宋体"/>
          <w:kern w:val="0"/>
          <w:sz w:val="21"/>
          <w:szCs w:val="21"/>
        </w:rPr>
      </w:pPr>
    </w:p>
    <w:p w14:paraId="69FFAC2A">
      <w:pPr>
        <w:widowControl/>
        <w:ind w:firstLine="480"/>
        <w:jc w:val="righ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法定代表人</w:t>
      </w:r>
      <w:r>
        <w:rPr>
          <w:rFonts w:hint="eastAsia" w:ascii="宋体" w:hAnsi="宋体" w:eastAsia="宋体" w:cs="宋体"/>
          <w:kern w:val="0"/>
          <w:sz w:val="21"/>
          <w:szCs w:val="21"/>
        </w:rPr>
        <w:t>或</w:t>
      </w:r>
      <w:r>
        <w:rPr>
          <w:rFonts w:hint="eastAsia" w:ascii="宋体" w:hAnsi="宋体" w:eastAsia="宋体" w:cs="宋体"/>
          <w:kern w:val="0"/>
          <w:sz w:val="21"/>
          <w:szCs w:val="21"/>
          <w:lang w:val="zh-CN"/>
        </w:rPr>
        <w:t>授权代表：</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（签字或盖章）</w:t>
      </w:r>
    </w:p>
    <w:p w14:paraId="54CCEF21">
      <w:pPr>
        <w:widowControl/>
        <w:ind w:firstLine="480"/>
        <w:jc w:val="righ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 xml:space="preserve">                  </w:t>
      </w:r>
    </w:p>
    <w:p w14:paraId="62047486">
      <w:pPr>
        <w:widowControl/>
        <w:ind w:firstLine="5250" w:firstLineChars="2500"/>
        <w:jc w:val="righ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年       月      日</w:t>
      </w:r>
    </w:p>
    <w:p w14:paraId="290132FC">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E368E"/>
    <w:multiLevelType w:val="singleLevel"/>
    <w:tmpl w:val="9C8E36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F06C6"/>
    <w:rsid w:val="30FF0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qFormat/>
    <w:uiPriority w:val="9"/>
    <w:pPr>
      <w:keepNext/>
      <w:keepLines/>
      <w:spacing w:before="260" w:after="260" w:line="416"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1"/>
    </w:rPr>
  </w:style>
  <w:style w:type="paragraph" w:styleId="4">
    <w:name w:val="Body Text"/>
    <w:basedOn w:val="1"/>
    <w:next w:val="1"/>
    <w:qFormat/>
    <w:uiPriority w:val="99"/>
    <w:pPr>
      <w:spacing w:after="120"/>
    </w:pPr>
    <w:rPr>
      <w:rFonts w:ascii="Times New Roman" w:hAnsi="Times New Roman" w:cs="Times New Roman"/>
    </w:rPr>
  </w:style>
  <w:style w:type="paragraph" w:styleId="5">
    <w:name w:val="Plain Text"/>
    <w:basedOn w:val="1"/>
    <w:qFormat/>
    <w:uiPriority w:val="0"/>
    <w:rPr>
      <w:rFonts w:ascii="宋体" w:hAnsi="Courier New"/>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2026-02-07T05:32:00Z</dcterms:created>
  <dc:creator>Aspartame</dc:creator>
  <cp:lastModifiedBy>Aspartame</cp:lastModifiedBy>
  <dcterms:modified xsi:type="dcterms:W3CDTF">2026-02-07T05:36:50Z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B54F8CBC72EB4E26AA6439FCA7CEFF5C_11</vt:lpwstr>
  </property>
  <property fmtid="{D5CDD505-2E9C-101B-9397-08002B2CF9AE}" pid="4" name="KSOTemplateDocerSaveRecord">
    <vt:lpwstr>eyJoZGlkIjoiYzVjMGE1YjBiYmQyNmEzYWYxNjg5ZWI1ZDc2MGE4YWUiLCJ1c2VySWQiOiIyNDM3MzI4NzEifQ==</vt:lpwstr>
  </property>
</Properties>
</file>