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529D4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编制说明</w:t>
      </w:r>
    </w:p>
    <w:p w14:paraId="68F63DE9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工程概况</w:t>
      </w:r>
    </w:p>
    <w:p w14:paraId="57EE908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白水仓颉手植柏保护防雷项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目包含土方工程、钢筋混凝土工程、钢结构工程、安装防雷接地装置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等；</w:t>
      </w:r>
    </w:p>
    <w:p w14:paraId="7A5A90DD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、编制依据</w:t>
      </w:r>
    </w:p>
    <w:p w14:paraId="232F267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1、项目相关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资料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及图纸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；</w:t>
      </w:r>
    </w:p>
    <w:p w14:paraId="06DDD3C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2、《陕西省房屋建筑与装饰工程消耗量定额（2025）》、《陕西省通用安装工程消耗量定额（2025）》及其配套文件中的工程量清单计价标准及计算标准(2025)；</w:t>
      </w:r>
    </w:p>
    <w:p w14:paraId="67E13D0C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、陕建管发〔2025〕10号文件《陕西省住房和城乡建设厅关于印发2025陕西省建设工程费用规则等计价依据的通知》；</w:t>
      </w:r>
    </w:p>
    <w:p w14:paraId="1FFCA25B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、陕西省建设工程费用规则〔2025〕本规则是陕西省建设工程计价依据的组成部分，应与陕西省各专业工程消耗量定额〔2025〕及各专业工程基价表〔2025〕配套使用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；</w:t>
      </w:r>
    </w:p>
    <w:p w14:paraId="2031604E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、现行相关的专业工程施工质量验收规范、标准、规定、图集、技术资料，以及正常的施工组织，施工工艺等。</w:t>
      </w:r>
    </w:p>
    <w:p w14:paraId="047040C0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工程量清单计价软件采用广联达工程量清单计价软件—广联达云计价平台GCCP7.0（版本：7.5000.23.1）；</w:t>
      </w:r>
    </w:p>
    <w:p w14:paraId="56517B00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其他说明</w:t>
      </w:r>
    </w:p>
    <w:p w14:paraId="6261AC6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838" w:leftChars="399" w:right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1.峰值记录仪及为期4年的软件及服务，暂估价36500元/项。2.接地电阻在线监测仪及为期4年的软件及服务，暂估价36500元/项。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09B12E"/>
    <w:multiLevelType w:val="singleLevel"/>
    <w:tmpl w:val="CE09B1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ZDNmZGNlNDIxNDA0MTljMGRiOTM3ZWJiMjFiZWMifQ=="/>
  </w:docVars>
  <w:rsids>
    <w:rsidRoot w:val="672011BC"/>
    <w:rsid w:val="04100615"/>
    <w:rsid w:val="045816A3"/>
    <w:rsid w:val="04A56D4C"/>
    <w:rsid w:val="05A34A32"/>
    <w:rsid w:val="078479DE"/>
    <w:rsid w:val="0C6A4DEC"/>
    <w:rsid w:val="0CB75678"/>
    <w:rsid w:val="0F5E71A5"/>
    <w:rsid w:val="155748AA"/>
    <w:rsid w:val="16BF34C9"/>
    <w:rsid w:val="16D219C9"/>
    <w:rsid w:val="17BF2245"/>
    <w:rsid w:val="180A6356"/>
    <w:rsid w:val="1A1F31A1"/>
    <w:rsid w:val="1A553286"/>
    <w:rsid w:val="1D744B01"/>
    <w:rsid w:val="1DB929C4"/>
    <w:rsid w:val="20E85585"/>
    <w:rsid w:val="21100018"/>
    <w:rsid w:val="240C417E"/>
    <w:rsid w:val="27B5694E"/>
    <w:rsid w:val="30CF74BE"/>
    <w:rsid w:val="32CF4387"/>
    <w:rsid w:val="379D7147"/>
    <w:rsid w:val="3B5E31F9"/>
    <w:rsid w:val="3E9450B8"/>
    <w:rsid w:val="3F147944"/>
    <w:rsid w:val="419F0DA8"/>
    <w:rsid w:val="42162288"/>
    <w:rsid w:val="443F7874"/>
    <w:rsid w:val="44774D44"/>
    <w:rsid w:val="45344105"/>
    <w:rsid w:val="514F30C0"/>
    <w:rsid w:val="52DC6BD6"/>
    <w:rsid w:val="540F3450"/>
    <w:rsid w:val="549C686A"/>
    <w:rsid w:val="555F37DE"/>
    <w:rsid w:val="558A64D4"/>
    <w:rsid w:val="57B47E3E"/>
    <w:rsid w:val="599C2C1B"/>
    <w:rsid w:val="5A875919"/>
    <w:rsid w:val="5C5B07B6"/>
    <w:rsid w:val="5D881E34"/>
    <w:rsid w:val="61BB2217"/>
    <w:rsid w:val="62E707CE"/>
    <w:rsid w:val="633640E0"/>
    <w:rsid w:val="63FF0976"/>
    <w:rsid w:val="65CB0B10"/>
    <w:rsid w:val="672011BC"/>
    <w:rsid w:val="696C43B8"/>
    <w:rsid w:val="69790B6F"/>
    <w:rsid w:val="6AD7751A"/>
    <w:rsid w:val="6BF27501"/>
    <w:rsid w:val="6C62023E"/>
    <w:rsid w:val="6CC96D05"/>
    <w:rsid w:val="6DC85535"/>
    <w:rsid w:val="6DC9627D"/>
    <w:rsid w:val="6FD24A6F"/>
    <w:rsid w:val="701158E9"/>
    <w:rsid w:val="72467B8D"/>
    <w:rsid w:val="751F6782"/>
    <w:rsid w:val="7A2A24FB"/>
    <w:rsid w:val="7AC001C9"/>
    <w:rsid w:val="7BA6424B"/>
    <w:rsid w:val="7BF60221"/>
    <w:rsid w:val="7DCB3C5B"/>
    <w:rsid w:val="7E50426A"/>
    <w:rsid w:val="7EBB59D9"/>
    <w:rsid w:val="7F4B193F"/>
    <w:rsid w:val="7F6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1"/>
    <w:basedOn w:val="1"/>
    <w:next w:val="1"/>
    <w:autoRedefine/>
    <w:qFormat/>
    <w:uiPriority w:val="0"/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&#24037;&#31243;&#36164;&#26009;\52&#23500;&#24179;&#21439;&#22269;&#23478;&#22522;&#26412;&#27668;&#35937;&#31449;&#22522;&#30784;&#35774;&#26045;&#24314;&#35774;&#39033;&#30446;&#38480;&#20215;%20&#25237;&#26631;2024-10\&#32534;&#21046;&#35828;&#26126;-&#23500;&#24179;&#21439;&#22269;&#23478;&#22522;&#26412;&#27668;&#35937;&#31449;&#22522;&#30784;&#35774;&#26045;&#24314;&#35774;&#39033;&#30446;.docx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编制说明-富平县国家基本气象站基础设施建设项目.docx</Template>
  <Pages>1</Pages>
  <Words>647</Words>
  <Characters>722</Characters>
  <Lines>0</Lines>
  <Paragraphs>0</Paragraphs>
  <TotalTime>0</TotalTime>
  <ScaleCrop>false</ScaleCrop>
  <LinksUpToDate>false</LinksUpToDate>
  <CharactersWithSpaces>722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2024-12-16T03:36:00Z</dcterms:created>
  <dc:creator>蒲公瑛</dc:creator>
  <cp:lastModifiedBy>蒲公瑛</cp:lastModifiedBy>
  <dcterms:modified xsi:type="dcterms:W3CDTF">2025-10-14T13:03:29Z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2CF96ADE387E49EE8315133A9197ADC8_11</vt:lpwstr>
  </property>
  <property fmtid="{D5CDD505-2E9C-101B-9397-08002B2CF9AE}" pid="4" name="KSOTemplateDocerSaveRecord">
    <vt:lpwstr>eyJoZGlkIjoiZjg5ZDNmZGNlNDIxNDA0MTljMGRiOTM3ZWJiMjFiZWMiLCJ1c2VySWQiOiIyNjczNDI4MzEifQ==</vt:lpwstr>
  </property>
</Properties>
</file>