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FA16D">
      <w:pPr>
        <w:pStyle w:val="2"/>
        <w:spacing w:after="312" w:afterLines="100" w:line="360" w:lineRule="auto"/>
        <w:ind w:firstLine="0"/>
        <w:jc w:val="center"/>
        <w:rPr>
          <w:rFonts w:ascii="黑体" w:hAnsi="宋体" w:eastAsia="黑体"/>
          <w:color w:val="auto"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bCs/>
          <w:color w:val="auto"/>
          <w:sz w:val="36"/>
          <w:szCs w:val="36"/>
        </w:rPr>
        <w:t>商务条款偏离表</w:t>
      </w:r>
    </w:p>
    <w:bookmarkEnd w:id="0"/>
    <w:p w14:paraId="5374BB8D">
      <w:pPr>
        <w:widowControl/>
        <w:jc w:val="left"/>
        <w:rPr>
          <w:rFonts w:hint="default" w:ascii="仿宋_GB2312" w:eastAsia="仿宋_GB2312"/>
          <w:color w:val="auto"/>
          <w:lang w:val="en-US" w:eastAsia="zh-CN"/>
        </w:rPr>
      </w:pPr>
      <w:r>
        <w:rPr>
          <w:rFonts w:hint="eastAsia" w:ascii="仿宋_GB2312" w:eastAsia="仿宋_GB2312"/>
          <w:color w:val="auto"/>
        </w:rPr>
        <w:t>供应商名称：                                         采购项目编号：</w:t>
      </w:r>
      <w:r>
        <w:rPr>
          <w:rFonts w:hint="eastAsia" w:ascii="宋体" w:hAnsi="宋体" w:eastAsia="仿宋_GB2312" w:cs="宋体"/>
          <w:color w:val="auto"/>
          <w:kern w:val="0"/>
          <w:sz w:val="24"/>
          <w:lang w:val="en-US" w:eastAsia="zh-CN"/>
        </w:rPr>
        <w:t xml:space="preserve">  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600"/>
        <w:gridCol w:w="2180"/>
        <w:gridCol w:w="1040"/>
        <w:gridCol w:w="2020"/>
      </w:tblGrid>
      <w:tr w14:paraId="3D189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 w14:paraId="7DA4C399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序号</w:t>
            </w:r>
          </w:p>
        </w:tc>
        <w:tc>
          <w:tcPr>
            <w:tcW w:w="1429" w:type="dxa"/>
            <w:vAlign w:val="center"/>
          </w:tcPr>
          <w:p w14:paraId="77ED095C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文件条目号</w:t>
            </w:r>
          </w:p>
        </w:tc>
        <w:tc>
          <w:tcPr>
            <w:tcW w:w="1600" w:type="dxa"/>
            <w:vAlign w:val="center"/>
          </w:tcPr>
          <w:p w14:paraId="444EAE11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采购商务要求</w:t>
            </w:r>
          </w:p>
        </w:tc>
        <w:tc>
          <w:tcPr>
            <w:tcW w:w="2180" w:type="dxa"/>
            <w:vAlign w:val="center"/>
          </w:tcPr>
          <w:p w14:paraId="34348D90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响应文件商务响应</w:t>
            </w:r>
          </w:p>
        </w:tc>
        <w:tc>
          <w:tcPr>
            <w:tcW w:w="1040" w:type="dxa"/>
            <w:vAlign w:val="center"/>
          </w:tcPr>
          <w:p w14:paraId="42131C33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偏离</w:t>
            </w:r>
          </w:p>
        </w:tc>
        <w:tc>
          <w:tcPr>
            <w:tcW w:w="2020" w:type="dxa"/>
            <w:vAlign w:val="center"/>
          </w:tcPr>
          <w:p w14:paraId="780A1264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偏离及其影响</w:t>
            </w:r>
          </w:p>
        </w:tc>
      </w:tr>
      <w:tr w14:paraId="439259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E43651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3725909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211CD91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208D495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15311C4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3F2EF8F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372FCC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41C8D9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44DA492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6071CD2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065AB67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2091245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45D0805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3F3D7A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85A204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55E0B13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640B8F9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54DE518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1FE5F2F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022E6CB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15EE3C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136B83B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71D0F10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5D6D4C1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4F5DF6D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5860736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6CA5EFC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4E52D1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51ED572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423621C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4FC4BB0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0A66D04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6F30274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0BDFE4A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4C9A7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3A25372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18CB453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7B9651F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2586C8A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743D8A6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4ED783C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1961C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6588B93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71C7B90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3E6569D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6C3A429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0B7E20E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17FE127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5E946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579DEF6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5D56A47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205FEFD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7A1A58A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2685245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779D446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4F5FF3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33AF0AE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083E148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2C2B98F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20F1D2D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2FF94A0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26D2BD6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602899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1D5BDB7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284704A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3022B6D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1326CB3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400F146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0075CB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71201D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355D2FF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6F15AAB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48713E5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1A2A9F7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725F82D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46A98DE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247291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554703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6B68A07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6F12BBB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0FC621E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6FB4F2F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68B49D8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5008D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0686173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7E22AE9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1383826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1489F80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6D09430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28B8F3A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  <w:tr w14:paraId="01723B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564462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429" w:type="dxa"/>
          </w:tcPr>
          <w:p w14:paraId="38CB7A2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600" w:type="dxa"/>
          </w:tcPr>
          <w:p w14:paraId="3E8017C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180" w:type="dxa"/>
          </w:tcPr>
          <w:p w14:paraId="28C3B1C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1040" w:type="dxa"/>
          </w:tcPr>
          <w:p w14:paraId="1241611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  <w:tc>
          <w:tcPr>
            <w:tcW w:w="2020" w:type="dxa"/>
          </w:tcPr>
          <w:p w14:paraId="3F592A5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color w:val="auto"/>
                <w:sz w:val="24"/>
              </w:rPr>
            </w:pPr>
          </w:p>
        </w:tc>
      </w:tr>
    </w:tbl>
    <w:p w14:paraId="7A813228">
      <w:pPr>
        <w:spacing w:before="156" w:beforeLines="50" w:line="400" w:lineRule="exact"/>
        <w:ind w:left="105" w:leftChars="50"/>
        <w:rPr>
          <w:rFonts w:ascii="仿宋_GB2312" w:hAnsi="宋体" w:eastAsia="仿宋_GB2312"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Cs w:val="21"/>
        </w:rPr>
        <w:t>说明：</w:t>
      </w:r>
      <w:r>
        <w:rPr>
          <w:rFonts w:hint="eastAsia" w:ascii="仿宋_GB2312" w:hAnsi="宋体" w:eastAsia="仿宋_GB2312"/>
          <w:color w:val="auto"/>
          <w:szCs w:val="21"/>
          <w:lang w:val="en-US" w:eastAsia="zh-CN"/>
        </w:rPr>
        <w:t>1.</w:t>
      </w:r>
      <w:r>
        <w:rPr>
          <w:rFonts w:hint="eastAsia" w:ascii="仿宋_GB2312" w:hAnsi="宋体" w:eastAsia="仿宋_GB2312"/>
          <w:color w:val="auto"/>
          <w:szCs w:val="21"/>
        </w:rPr>
        <w:t>供应商保证：除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商务</w:t>
      </w:r>
      <w:r>
        <w:rPr>
          <w:rFonts w:hint="eastAsia" w:ascii="仿宋_GB2312" w:hAnsi="宋体" w:eastAsia="仿宋_GB2312"/>
          <w:color w:val="auto"/>
          <w:szCs w:val="21"/>
        </w:rPr>
        <w:t>条款偏离表列出的偏离外，供应商全部响应采购文件的全部要求。</w:t>
      </w:r>
      <w:r>
        <w:rPr>
          <w:rFonts w:ascii="仿宋_GB2312" w:hAnsi="宋体" w:eastAsia="仿宋_GB2312"/>
          <w:color w:val="auto"/>
          <w:szCs w:val="21"/>
        </w:rPr>
        <w:t xml:space="preserve"> </w:t>
      </w:r>
      <w:r>
        <w:rPr>
          <w:rFonts w:hint="eastAsia" w:ascii="仿宋_GB2312" w:hAnsi="宋体" w:eastAsia="仿宋_GB2312"/>
          <w:color w:val="auto"/>
          <w:szCs w:val="21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Cs w:val="21"/>
        </w:rPr>
        <w:t>.对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商务</w:t>
      </w:r>
      <w:r>
        <w:rPr>
          <w:rFonts w:hint="eastAsia" w:ascii="仿宋_GB2312" w:hAnsi="宋体" w:eastAsia="仿宋_GB2312"/>
          <w:color w:val="auto"/>
          <w:szCs w:val="21"/>
        </w:rPr>
        <w:t>条款中所有要求，除本表所列出偏离外，均视为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供应商</w:t>
      </w:r>
      <w:r>
        <w:rPr>
          <w:rFonts w:hint="eastAsia" w:ascii="仿宋_GB2312" w:hAnsi="宋体" w:eastAsia="仿宋_GB2312"/>
          <w:color w:val="auto"/>
          <w:szCs w:val="21"/>
        </w:rPr>
        <w:t>响应其余全部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商务</w:t>
      </w:r>
      <w:r>
        <w:rPr>
          <w:rFonts w:hint="eastAsia" w:ascii="仿宋_GB2312" w:hAnsi="宋体" w:eastAsia="仿宋_GB2312"/>
          <w:color w:val="auto"/>
          <w:szCs w:val="21"/>
        </w:rPr>
        <w:t>条款要求；如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供应商</w:t>
      </w:r>
      <w:r>
        <w:rPr>
          <w:rFonts w:hint="eastAsia" w:ascii="仿宋_GB2312" w:hAnsi="宋体" w:eastAsia="仿宋_GB2312"/>
          <w:color w:val="auto"/>
          <w:szCs w:val="21"/>
        </w:rPr>
        <w:t>响应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采购</w:t>
      </w:r>
      <w:r>
        <w:rPr>
          <w:rFonts w:hint="eastAsia" w:ascii="仿宋_GB2312" w:hAnsi="宋体" w:eastAsia="仿宋_GB2312"/>
          <w:color w:val="auto"/>
          <w:szCs w:val="21"/>
        </w:rPr>
        <w:t>文件所有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商务</w:t>
      </w:r>
      <w:r>
        <w:rPr>
          <w:rFonts w:hint="eastAsia" w:ascii="仿宋_GB2312" w:hAnsi="宋体" w:eastAsia="仿宋_GB2312"/>
          <w:color w:val="auto"/>
          <w:szCs w:val="21"/>
        </w:rPr>
        <w:t>条款要求的，必须提交空白表，否则，其投标无效。</w:t>
      </w:r>
    </w:p>
    <w:p w14:paraId="026347AD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color w:val="auto"/>
          <w:szCs w:val="21"/>
        </w:rPr>
      </w:pPr>
    </w:p>
    <w:p w14:paraId="6C86668E">
      <w:pPr>
        <w:adjustRightInd w:val="0"/>
        <w:spacing w:line="400" w:lineRule="exact"/>
        <w:ind w:firstLine="3465" w:firstLineChars="1650"/>
        <w:jc w:val="right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供应商名称：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color w:val="auto"/>
          <w:szCs w:val="21"/>
        </w:rPr>
        <w:t>（单位公章）</w:t>
      </w:r>
    </w:p>
    <w:p w14:paraId="4765A121">
      <w:pPr>
        <w:adjustRightInd w:val="0"/>
        <w:spacing w:line="400" w:lineRule="exact"/>
        <w:ind w:firstLine="367" w:firstLineChars="175"/>
        <w:jc w:val="right"/>
        <w:rPr>
          <w:rFonts w:ascii="宋体" w:hAnsi="宋体"/>
          <w:color w:val="auto"/>
          <w:szCs w:val="21"/>
        </w:rPr>
      </w:pPr>
    </w:p>
    <w:p w14:paraId="2707A806">
      <w:pPr>
        <w:adjustRightInd w:val="0"/>
        <w:spacing w:line="400" w:lineRule="exact"/>
        <w:ind w:firstLine="3517" w:firstLineChars="1675"/>
        <w:jc w:val="right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签名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bCs/>
          <w:color w:val="auto"/>
          <w:szCs w:val="21"/>
        </w:rPr>
        <w:t xml:space="preserve">                </w:t>
      </w:r>
    </w:p>
    <w:p w14:paraId="51001789">
      <w:pPr>
        <w:jc w:val="right"/>
        <w:rPr>
          <w:rFonts w:hint="eastAsia" w:ascii="宋体" w:hAnsi="宋体"/>
          <w:bCs/>
          <w:color w:val="auto"/>
          <w:szCs w:val="21"/>
        </w:rPr>
      </w:pPr>
    </w:p>
    <w:p w14:paraId="43432875">
      <w:pPr>
        <w:jc w:val="right"/>
      </w:pPr>
      <w:r>
        <w:rPr>
          <w:rFonts w:hint="eastAsia" w:ascii="宋体" w:hAnsi="宋体"/>
          <w:bCs/>
          <w:color w:val="auto"/>
          <w:szCs w:val="21"/>
        </w:rPr>
        <w:t>日期: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/>
          <w:bCs/>
          <w:color w:val="auto"/>
          <w:szCs w:val="21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22FDE"/>
    <w:rsid w:val="5F32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2025-11-13T14:29:00Z</dcterms:created>
  <dc:creator>远方</dc:creator>
  <cp:lastModifiedBy>远方</cp:lastModifiedBy>
  <dcterms:modified xsi:type="dcterms:W3CDTF">2025-11-13T14:29:42Z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5A2F1D8459C2413CA0D89E5859A2B4B1_11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