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F5696">
      <w:pPr>
        <w:pStyle w:val="4"/>
        <w:outlineLvl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附件：分项报价表</w:t>
      </w:r>
    </w:p>
    <w:p w14:paraId="4E516E69"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 w14:paraId="64C2B48E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分项报价表</w:t>
      </w:r>
    </w:p>
    <w:p w14:paraId="4A9976BC">
      <w:pPr>
        <w:wordWrap w:val="0"/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项目名称：   </w:t>
      </w:r>
    </w:p>
    <w:p w14:paraId="3E07714E">
      <w:pPr>
        <w:wordWrap w:val="0"/>
        <w:spacing w:line="360" w:lineRule="auto"/>
        <w:rPr>
          <w:rFonts w:hint="eastAsia" w:ascii="宋体" w:hAnsi="宋体" w:eastAsia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项目编号：</w:t>
      </w:r>
      <w:bookmarkStart w:id="0" w:name="_GoBack"/>
      <w:bookmarkEnd w:id="0"/>
    </w:p>
    <w:p w14:paraId="09EDAADD">
      <w:pPr>
        <w:wordWrap w:val="0"/>
        <w:spacing w:line="360" w:lineRule="auto"/>
        <w:rPr>
          <w:rFonts w:hint="eastAsia" w:ascii="宋体" w:hAnsi="宋体" w:eastAsia="宋体" w:cs="宋体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</w:t>
      </w:r>
    </w:p>
    <w:tbl>
      <w:tblPr>
        <w:tblStyle w:val="8"/>
        <w:tblpPr w:leftFromText="180" w:rightFromText="180" w:vertAnchor="text" w:horzAnchor="page" w:tblpX="1534" w:tblpY="373"/>
        <w:tblOverlap w:val="never"/>
        <w:tblW w:w="9396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6"/>
        <w:gridCol w:w="713"/>
        <w:gridCol w:w="1249"/>
        <w:gridCol w:w="610"/>
        <w:gridCol w:w="999"/>
        <w:gridCol w:w="1628"/>
        <w:gridCol w:w="1002"/>
        <w:gridCol w:w="1403"/>
        <w:gridCol w:w="1196"/>
      </w:tblGrid>
      <w:tr w14:paraId="592F85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45" w:hRule="atLeast"/>
        </w:trPr>
        <w:tc>
          <w:tcPr>
            <w:tcW w:w="59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667C1A11">
            <w:pPr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产品</w:t>
            </w:r>
          </w:p>
          <w:p w14:paraId="19A46EFB">
            <w:pPr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费用</w:t>
            </w: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6F97C4B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序号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016B52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名称</w:t>
            </w: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3026780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品牌</w:t>
            </w: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296D12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型号或规格</w:t>
            </w: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5BB69BF">
            <w:pPr>
              <w:spacing w:before="197" w:beforeLines="50"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原产地及制造厂名</w:t>
            </w: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EF2B78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数量</w:t>
            </w: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A7631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单价</w:t>
            </w:r>
          </w:p>
          <w:p w14:paraId="210908BD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（元）</w:t>
            </w: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7EDA1F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</w:rPr>
              <w:t>总价</w:t>
            </w:r>
          </w:p>
          <w:p w14:paraId="383C7C42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sz w:val="22"/>
              </w:rPr>
              <w:t>（元）</w:t>
            </w:r>
          </w:p>
        </w:tc>
      </w:tr>
      <w:tr w14:paraId="6C1018C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3B4CF1FB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5C870D1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1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9E324E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AEFF9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44011CA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D5BA327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C2542D7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73FE10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13C438F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F1D5A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89A216F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1B3D521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2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3BDB0CB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8F1D0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AC3D53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2EAD8B4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70FE856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316068E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EBCF84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73B76FA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5D4D788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2226BBA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3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6511B5E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BE886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FD9F97D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F842492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B8B3ACC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0CF934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8A4830A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4A6C6C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CC6BDE4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DA2185D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4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5706822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735BC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592CB3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8A377BE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049E97B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6A2C45C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E7B1798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175561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577043C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1D66916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5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2B56E47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C3CEAC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41C253E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DDC9F99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D663A5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DFAAA8A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8D62144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F81578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004C862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4A62076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6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5DC134E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D0106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A0487A4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1AB5165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6AC7E5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38E9EC9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38160CE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DB036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9A6EA53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4C1C067B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7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D5320C0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59DD4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13BCEEF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1EB47EC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FC74B2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A23BF7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7182D1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2FA169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8" w:hRule="atLeast"/>
        </w:trPr>
        <w:tc>
          <w:tcPr>
            <w:tcW w:w="596" w:type="dxa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E73814D">
            <w:pPr>
              <w:spacing w:before="395" w:beforeLines="10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71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D16BB83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lang w:val="en-US" w:eastAsia="zh-CN"/>
              </w:rPr>
              <w:t>.....</w:t>
            </w:r>
          </w:p>
        </w:tc>
        <w:tc>
          <w:tcPr>
            <w:tcW w:w="12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5FF53F6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6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2215D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99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306671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6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10D67BA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00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67ABF3E">
            <w:pPr>
              <w:spacing w:after="12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140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C3545A3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  <w:tc>
          <w:tcPr>
            <w:tcW w:w="119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2E773D6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</w:rPr>
            </w:pPr>
          </w:p>
        </w:tc>
      </w:tr>
      <w:tr w14:paraId="4216509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1" w:hRule="atLeast"/>
        </w:trPr>
        <w:tc>
          <w:tcPr>
            <w:tcW w:w="130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9048B8C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投标总报价</w:t>
            </w:r>
          </w:p>
        </w:tc>
        <w:tc>
          <w:tcPr>
            <w:tcW w:w="808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668093">
            <w:pPr>
              <w:spacing w:before="197" w:beforeLines="50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大写：                       小写：元</w:t>
            </w:r>
          </w:p>
        </w:tc>
      </w:tr>
      <w:tr w14:paraId="6C519D7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30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EDE426A">
            <w:pPr>
              <w:jc w:val="center"/>
              <w:rPr>
                <w:rFonts w:hint="eastAsia" w:ascii="宋体" w:hAnsi="宋体" w:eastAsia="宋体" w:cs="宋体"/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备注</w:t>
            </w:r>
          </w:p>
        </w:tc>
        <w:tc>
          <w:tcPr>
            <w:tcW w:w="8087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EA9A52">
            <w:pPr>
              <w:spacing w:before="197" w:beforeLines="5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</w:rPr>
              <w:t>保留小数点后两位。</w:t>
            </w:r>
          </w:p>
        </w:tc>
      </w:tr>
    </w:tbl>
    <w:p w14:paraId="2A712087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5A6F9EF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供应商（单位名称及公章）：</w:t>
      </w:r>
      <w:r>
        <w:rPr>
          <w:rFonts w:hint="eastAsia" w:ascii="宋体" w:hAnsi="宋体" w:eastAsia="宋体" w:cs="宋体"/>
          <w:sz w:val="28"/>
          <w:szCs w:val="28"/>
        </w:rPr>
        <w:t>___________________________</w:t>
      </w:r>
    </w:p>
    <w:p w14:paraId="7630A94D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法定代表人或被授权人（签字或盖章）：__________________</w:t>
      </w:r>
    </w:p>
    <w:p w14:paraId="4A8489C1">
      <w:pPr>
        <w:adjustRightInd w:val="0"/>
        <w:snapToGrid w:val="0"/>
        <w:spacing w:line="480" w:lineRule="auto"/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 w:eastAsia="宋体" w:cs="宋体"/>
          <w:sz w:val="28"/>
          <w:szCs w:val="28"/>
        </w:rPr>
        <w:t>_______年________月_______日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DB660C4"/>
    <w:rsid w:val="300F5369"/>
    <w:rsid w:val="35B361A6"/>
    <w:rsid w:val="39AA162A"/>
    <w:rsid w:val="4A416461"/>
    <w:rsid w:val="4B481211"/>
    <w:rsid w:val="4BE56B11"/>
    <w:rsid w:val="559C4684"/>
    <w:rsid w:val="5AB4435C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240</Characters>
  <Lines>0</Lines>
  <Paragraphs>0</Paragraphs>
  <TotalTime>0</TotalTime>
  <ScaleCrop>false</ScaleCrop>
  <LinksUpToDate>false</LinksUpToDate>
  <CharactersWithSpaces>295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侯@_@!</cp:lastModifiedBy>
  <dcterms:modified xsi:type="dcterms:W3CDTF">2025-06-10T08:03:21Z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845ACF13047C460F97938B6C4A76BB03_13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