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CED400">
      <w:pPr>
        <w:jc w:val="center"/>
        <w:outlineLvl w:val="1"/>
        <w:rPr>
          <w:rFonts w:hint="eastAsia" w:ascii="仿宋_GB2312" w:hAnsi="仿宋_GB2312" w:eastAsia="仿宋_GB2312" w:cs="仿宋_GB2312"/>
          <w:b/>
          <w:bCs/>
          <w:sz w:val="40"/>
          <w:szCs w:val="40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40"/>
          <w:szCs w:val="40"/>
          <w:lang w:eastAsia="zh-CN"/>
        </w:rPr>
        <w:t>拟派项目经理资质和专业</w:t>
      </w:r>
    </w:p>
    <w:p w14:paraId="0CBCF719">
      <w:p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</w:p>
    <w:p w14:paraId="25F64ED3">
      <w:pPr>
        <w:spacing w:line="360" w:lineRule="auto"/>
        <w:ind w:firstLine="556" w:firstLineChars="200"/>
        <w:rPr>
          <w:lang w:eastAsia="zh-CN"/>
        </w:rPr>
      </w:pPr>
      <w:r>
        <w:rPr>
          <w:rFonts w:hint="eastAsia" w:ascii="仿宋_GB2312" w:hAnsi="仿宋_GB2312" w:eastAsia="仿宋_GB2312" w:cs="仿宋_GB2312"/>
          <w:spacing w:val="-1"/>
          <w:sz w:val="28"/>
          <w:szCs w:val="28"/>
          <w:highlight w:val="none"/>
          <w:lang w:eastAsia="zh-CN"/>
        </w:rPr>
        <w:t>拟派项目经理须具有本单位注册的建筑工程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pacing w:val="-1"/>
          <w:sz w:val="28"/>
          <w:szCs w:val="28"/>
          <w:highlight w:val="none"/>
          <w:lang w:eastAsia="zh-CN"/>
        </w:rPr>
        <w:t>专业二级注册建造师证书及有效的安全生产考核合格证书（B</w:t>
      </w:r>
      <w:r>
        <w:rPr>
          <w:rFonts w:hint="eastAsia" w:ascii="仿宋_GB2312" w:hAnsi="仿宋_GB2312" w:eastAsia="仿宋_GB2312" w:cs="仿宋_GB2312"/>
          <w:spacing w:val="-45"/>
          <w:sz w:val="28"/>
          <w:szCs w:val="28"/>
          <w:highlight w:val="none"/>
          <w:lang w:eastAsia="zh-CN"/>
        </w:rPr>
        <w:t xml:space="preserve"> </w:t>
      </w:r>
      <w:r>
        <w:rPr>
          <w:rFonts w:hint="eastAsia" w:ascii="仿宋_GB2312" w:hAnsi="仿宋_GB2312" w:eastAsia="仿宋_GB2312" w:cs="仿宋_GB2312"/>
          <w:spacing w:val="-1"/>
          <w:sz w:val="28"/>
          <w:szCs w:val="28"/>
          <w:highlight w:val="none"/>
          <w:lang w:eastAsia="zh-CN"/>
        </w:rPr>
        <w:t>证）且无在建工程（提供承诺</w:t>
      </w:r>
      <w:r>
        <w:rPr>
          <w:rFonts w:hint="eastAsia" w:ascii="仿宋_GB2312" w:hAnsi="仿宋_GB2312" w:eastAsia="仿宋_GB2312" w:cs="仿宋_GB2312"/>
          <w:spacing w:val="-2"/>
          <w:sz w:val="28"/>
          <w:szCs w:val="28"/>
          <w:highlight w:val="none"/>
          <w:lang w:eastAsia="zh-CN"/>
        </w:rPr>
        <w:t>书)。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br w:type="textWrapping"/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 xml:space="preserve">   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eastAsia="zh-CN"/>
        </w:rPr>
        <w:t>（以上内容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投标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eastAsia="zh-CN"/>
        </w:rPr>
        <w:t>文件中提供复印件或扫描件并进行电子签章）</w:t>
      </w:r>
    </w:p>
    <w:p w14:paraId="450937CB">
      <w:pPr>
        <w:rPr>
          <w:rFonts w:hint="default"/>
          <w:lang w:val="en-US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JhNzdmOTM5YmVkNWYxMDI1ZDJkZDk5YzNhZTc2YzAifQ=="/>
  </w:docVars>
  <w:rsids>
    <w:rsidRoot w:val="49F72CE2"/>
    <w:rsid w:val="01146ECB"/>
    <w:rsid w:val="0DA72FE3"/>
    <w:rsid w:val="0E7E0613"/>
    <w:rsid w:val="10B21E29"/>
    <w:rsid w:val="17661BFA"/>
    <w:rsid w:val="1E3F0D8E"/>
    <w:rsid w:val="1ED511B7"/>
    <w:rsid w:val="226B1CD2"/>
    <w:rsid w:val="24F46C4C"/>
    <w:rsid w:val="297161E6"/>
    <w:rsid w:val="2CCE2DE9"/>
    <w:rsid w:val="2D1B503E"/>
    <w:rsid w:val="34BC5AFF"/>
    <w:rsid w:val="483A3336"/>
    <w:rsid w:val="489276B0"/>
    <w:rsid w:val="49F72CE2"/>
    <w:rsid w:val="4B1D7652"/>
    <w:rsid w:val="51A600CA"/>
    <w:rsid w:val="5842572D"/>
    <w:rsid w:val="64BE2429"/>
    <w:rsid w:val="6D96525D"/>
    <w:rsid w:val="6DB51BC6"/>
    <w:rsid w:val="711B525F"/>
    <w:rsid w:val="73D92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112</Words>
  <Characters>112</Characters>
  <Lines>0</Lines>
  <Paragraphs>0</Paragraphs>
  <TotalTime>0</TotalTime>
  <ScaleCrop>false</ScaleCrop>
  <LinksUpToDate>false</LinksUpToDate>
  <CharactersWithSpaces>116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2024-05-29T10:00:00Z</dcterms:created>
  <dc:creator>123</dc:creator>
  <cp:lastModifiedBy>陕西华采招标有限公司</cp:lastModifiedBy>
  <dcterms:modified xsi:type="dcterms:W3CDTF">2026-07-15T11:55:08Z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2841A82600C549A0B4838E254160951C_13</vt:lpwstr>
  </property>
  <property fmtid="{D5CDD505-2E9C-101B-9397-08002B2CF9AE}" pid="4" name="KSOTemplateDocerSaveRecord">
    <vt:lpwstr>eyJoZGlkIjoiYjZjMDgwYWJjZmNiM2YzZmU4MTk1ZjZmYmY1NWU1OTEiLCJ1c2VySWQiOiI5MzY1NjA0ODAifQ==</vt:lpwstr>
  </property>
</Properties>
</file>