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0AD" w:rsidRPr="002B6E04" w:rsidRDefault="002B6E04" w:rsidP="002B6E04">
      <w:pPr>
        <w:pStyle w:val="2TimesNewRoman5020"/>
        <w:jc w:val="center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报价</w:t>
      </w:r>
      <w:r>
        <w:rPr>
          <w:rFonts w:ascii="宋体" w:eastAsia="宋体" w:hAnsi="宋体"/>
          <w:szCs w:val="28"/>
        </w:rPr>
        <w:t>明细表（一次）</w:t>
      </w:r>
    </w:p>
    <w:tbl>
      <w:tblPr>
        <w:tblW w:w="9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2260"/>
        <w:gridCol w:w="1385"/>
        <w:gridCol w:w="1275"/>
        <w:gridCol w:w="1276"/>
        <w:gridCol w:w="1134"/>
        <w:gridCol w:w="1648"/>
      </w:tblGrid>
      <w:tr w:rsidR="002B6E04" w:rsidTr="002B6E04">
        <w:trPr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软件/系统名称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品牌/型号规格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数量</w:t>
            </w:r>
            <w:r w:rsidR="00360782">
              <w:rPr>
                <w:rFonts w:ascii="仿宋" w:eastAsia="仿宋" w:hAnsi="仿宋" w:hint="eastAsia"/>
                <w:sz w:val="24"/>
              </w:rPr>
              <w:t>/单位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产地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2B6E04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单价（元）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总价（元）</w:t>
            </w:r>
          </w:p>
        </w:tc>
      </w:tr>
      <w:tr w:rsidR="002B6E04" w:rsidTr="002B6E04">
        <w:trPr>
          <w:trHeight w:val="486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12356心理援助热线系统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B6E04" w:rsidTr="002B6E04">
        <w:trPr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与省12356平台API接口对接、存量热线集成服务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B6E04" w:rsidTr="002B6E04">
        <w:trPr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国产化信创操作系统</w:t>
            </w:r>
            <w:proofErr w:type="gram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B6E04" w:rsidTr="002B6E04">
        <w:trPr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国产化信创数据库</w:t>
            </w:r>
            <w:proofErr w:type="gram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B6E04" w:rsidTr="002B6E04">
        <w:trPr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cs="仿宋" w:hint="eastAsia"/>
                <w:szCs w:val="21"/>
              </w:rPr>
              <w:t>8T 7200 SATA硬盘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3A2059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B6E04" w:rsidTr="002B6E04">
        <w:trPr>
          <w:jc w:val="center"/>
        </w:trPr>
        <w:tc>
          <w:tcPr>
            <w:tcW w:w="8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04" w:rsidRDefault="002B6E04" w:rsidP="002B6E04">
            <w:pPr>
              <w:tabs>
                <w:tab w:val="left" w:pos="480"/>
              </w:tabs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合计金额（元）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E04" w:rsidRDefault="002B6E04" w:rsidP="003A2059">
            <w:pPr>
              <w:tabs>
                <w:tab w:val="left" w:pos="480"/>
              </w:tabs>
              <w:spacing w:line="360" w:lineRule="auto"/>
              <w:rPr>
                <w:rFonts w:ascii="仿宋" w:eastAsia="仿宋" w:hAnsi="仿宋" w:hint="eastAsia"/>
                <w:sz w:val="24"/>
              </w:rPr>
            </w:pPr>
          </w:p>
        </w:tc>
      </w:tr>
    </w:tbl>
    <w:p w:rsidR="002B6E04" w:rsidRDefault="002B6E04">
      <w:pPr>
        <w:rPr>
          <w:rFonts w:hint="eastAsia"/>
        </w:rPr>
      </w:pPr>
    </w:p>
    <w:p w:rsidR="002B6E04" w:rsidRDefault="002B6E04" w:rsidP="002B6E04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hint="eastAsia"/>
        </w:rPr>
        <w:t>注意：</w:t>
      </w:r>
      <w:r>
        <w:rPr>
          <w:rFonts w:ascii="宋体" w:hAnsi="宋体" w:hint="eastAsia"/>
          <w:bCs/>
          <w:szCs w:val="21"/>
        </w:rPr>
        <w:t>1、</w:t>
      </w:r>
      <w:r>
        <w:rPr>
          <w:rFonts w:ascii="宋体" w:hAnsi="宋体" w:cs="宋体" w:hint="eastAsia"/>
          <w:bCs/>
          <w:kern w:val="0"/>
          <w:szCs w:val="21"/>
        </w:rPr>
        <w:t>投标报价保留小数点后两位</w:t>
      </w:r>
      <w:r>
        <w:rPr>
          <w:rFonts w:ascii="宋体" w:hAnsi="宋体" w:cs="宋体"/>
          <w:bCs/>
          <w:kern w:val="0"/>
          <w:szCs w:val="21"/>
        </w:rPr>
        <w:t>。</w:t>
      </w:r>
    </w:p>
    <w:p w:rsidR="002B6E04" w:rsidRDefault="002B6E04" w:rsidP="002B6E04">
      <w:pPr>
        <w:autoSpaceDE w:val="0"/>
        <w:autoSpaceDN w:val="0"/>
        <w:adjustRightInd w:val="0"/>
        <w:spacing w:line="276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 w:rsidRPr="002B6E04">
        <w:rPr>
          <w:rFonts w:ascii="宋体" w:hAnsi="宋体" w:cs="宋体" w:hint="eastAsia"/>
          <w:b/>
          <w:bCs/>
          <w:kern w:val="0"/>
          <w:szCs w:val="21"/>
        </w:rPr>
        <w:t>2、本项目有二次报价环节，供应商在系统中填写二次报价时，应同时上</w:t>
      </w:r>
      <w:proofErr w:type="gramStart"/>
      <w:r w:rsidRPr="002B6E04">
        <w:rPr>
          <w:rFonts w:ascii="宋体" w:hAnsi="宋体" w:cs="宋体" w:hint="eastAsia"/>
          <w:b/>
          <w:bCs/>
          <w:kern w:val="0"/>
          <w:szCs w:val="21"/>
        </w:rPr>
        <w:t>传调整</w:t>
      </w:r>
      <w:proofErr w:type="gramEnd"/>
      <w:r w:rsidRPr="002B6E04">
        <w:rPr>
          <w:rFonts w:ascii="宋体" w:hAnsi="宋体" w:cs="宋体" w:hint="eastAsia"/>
          <w:b/>
          <w:bCs/>
          <w:kern w:val="0"/>
          <w:szCs w:val="21"/>
        </w:rPr>
        <w:t>后的“</w:t>
      </w:r>
      <w:r w:rsidRPr="002B6E04">
        <w:rPr>
          <w:rFonts w:ascii="宋体" w:hAnsi="宋体" w:cs="宋体" w:hint="eastAsia"/>
          <w:b/>
          <w:bCs/>
          <w:kern w:val="0"/>
          <w:szCs w:val="21"/>
        </w:rPr>
        <w:t>报价明细表（二次）</w:t>
      </w:r>
      <w:r w:rsidRPr="002B6E04">
        <w:rPr>
          <w:rFonts w:ascii="宋体" w:hAnsi="宋体" w:cs="宋体" w:hint="eastAsia"/>
          <w:b/>
          <w:bCs/>
          <w:kern w:val="0"/>
          <w:szCs w:val="21"/>
        </w:rPr>
        <w:t>”</w:t>
      </w:r>
      <w:r w:rsidRPr="002B6E04">
        <w:rPr>
          <w:rFonts w:ascii="宋体" w:hAnsi="宋体" w:cs="宋体" w:hint="eastAsia"/>
          <w:bCs/>
          <w:kern w:val="0"/>
          <w:szCs w:val="21"/>
        </w:rPr>
        <w:t xml:space="preserve"> </w:t>
      </w:r>
      <w:r>
        <w:rPr>
          <w:rFonts w:ascii="宋体" w:hAnsi="宋体" w:cs="宋体" w:hint="eastAsia"/>
          <w:bCs/>
          <w:kern w:val="0"/>
          <w:szCs w:val="21"/>
        </w:rPr>
        <w:t>，</w:t>
      </w:r>
      <w:r>
        <w:rPr>
          <w:rFonts w:ascii="宋体" w:hAnsi="宋体" w:cs="宋体" w:hint="eastAsia"/>
          <w:b/>
          <w:bCs/>
          <w:kern w:val="0"/>
          <w:szCs w:val="21"/>
        </w:rPr>
        <w:t>报价明细表</w:t>
      </w:r>
      <w:r>
        <w:rPr>
          <w:rFonts w:ascii="宋体" w:hAnsi="宋体" w:cs="宋体" w:hint="eastAsia"/>
          <w:b/>
          <w:bCs/>
          <w:kern w:val="0"/>
          <w:szCs w:val="21"/>
        </w:rPr>
        <w:t>（二次）</w:t>
      </w:r>
      <w:r>
        <w:rPr>
          <w:rFonts w:ascii="宋体" w:hAnsi="宋体" w:cs="宋体" w:hint="eastAsia"/>
          <w:b/>
          <w:bCs/>
          <w:kern w:val="0"/>
          <w:szCs w:val="21"/>
        </w:rPr>
        <w:t>的合计金额须与系统中</w:t>
      </w:r>
      <w:r>
        <w:rPr>
          <w:rFonts w:ascii="宋体" w:hAnsi="宋体" w:cs="宋体" w:hint="eastAsia"/>
          <w:b/>
          <w:bCs/>
          <w:kern w:val="0"/>
          <w:szCs w:val="21"/>
        </w:rPr>
        <w:t>填报的二次报价总价保持</w:t>
      </w:r>
      <w:r>
        <w:rPr>
          <w:rFonts w:ascii="宋体" w:hAnsi="宋体" w:cs="宋体" w:hint="eastAsia"/>
          <w:b/>
          <w:bCs/>
          <w:kern w:val="0"/>
          <w:szCs w:val="21"/>
        </w:rPr>
        <w:t>一致，</w:t>
      </w:r>
      <w:r>
        <w:rPr>
          <w:rFonts w:ascii="宋体" w:hAnsi="宋体" w:cs="宋体" w:hint="eastAsia"/>
          <w:bCs/>
          <w:kern w:val="0"/>
          <w:szCs w:val="21"/>
        </w:rPr>
        <w:t>否则将按照磋商文件或法律法规规定，由磋商小组予以修正</w:t>
      </w:r>
      <w:r w:rsidRPr="002B6E04">
        <w:rPr>
          <w:rFonts w:ascii="宋体" w:hAnsi="宋体" w:cs="宋体" w:hint="eastAsia"/>
          <w:b/>
          <w:bCs/>
          <w:kern w:val="0"/>
          <w:szCs w:val="21"/>
        </w:rPr>
        <w:t>。</w:t>
      </w:r>
    </w:p>
    <w:p w:rsidR="002B6E04" w:rsidRDefault="002B6E04" w:rsidP="002B6E04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</w:t>
      </w:r>
      <w:r>
        <w:rPr>
          <w:rFonts w:ascii="宋体" w:hAnsi="宋体" w:hint="eastAsia"/>
          <w:szCs w:val="21"/>
          <w:lang w:val="zh-CN"/>
        </w:rPr>
        <w:t>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:rsidR="002B6E04" w:rsidRDefault="002B6E04" w:rsidP="002B6E04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:rsidR="002B6E04" w:rsidRPr="002B6E04" w:rsidRDefault="002B6E04" w:rsidP="002B6E04">
      <w:pPr>
        <w:autoSpaceDE w:val="0"/>
        <w:autoSpaceDN w:val="0"/>
        <w:adjustRightInd w:val="0"/>
        <w:spacing w:line="276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2B6E04" w:rsidRPr="002B6E04" w:rsidRDefault="002B6E04"/>
    <w:sectPr w:rsidR="002B6E04" w:rsidRPr="002B6E04" w:rsidSect="002B6E0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E04"/>
    <w:rsid w:val="001F667D"/>
    <w:rsid w:val="002B6E04"/>
    <w:rsid w:val="00360782"/>
    <w:rsid w:val="004A3090"/>
    <w:rsid w:val="009A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B6E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2B6E04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2B6E0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B6E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2B6E04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2B6E0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5</cp:revision>
  <dcterms:created xsi:type="dcterms:W3CDTF">2026-08-07T08:00:00Z</dcterms:created>
  <dcterms:modified xsi:type="dcterms:W3CDTF">2026-08-07T08:15:00Z</dcterms:modified>
</cp:coreProperties>
</file>