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893495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专业资质及安全生产许可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3C3AC6"/>
    <w:rsid w:val="2A9652F5"/>
    <w:rsid w:val="32F82AAB"/>
    <w:rsid w:val="40711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2026-09-02T05:18:26Z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5E6316DD49304B3385B744E3CE74A0DA_13</vt:lpwstr>
  </property>
</Properties>
</file>