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hint="default" w:ascii="宋体" w:hAnsi="宋体" w:eastAsia="宋体" w:cs="宋体"/>
          <w:b/>
          <w:color w:val="auto"/>
          <w:sz w:val="36"/>
          <w:szCs w:val="36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</w:rPr>
        <w:t>附件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  <w:lang w:eastAsia="zh-CN"/>
        </w:rPr>
        <w:t>：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  <w:lang w:val="en-US" w:eastAsia="zh-CN"/>
        </w:rPr>
        <w:t>节能产品政府采购品目清单</w:t>
      </w: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9525" b="4445"/>
            <wp:docPr id="1" name="图片 2" descr="d123308295634f7e74413f5fb48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d123308295634f7e74413f5fb48315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br w:type="page"/>
      </w: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9525" b="4445"/>
            <wp:docPr id="4" name="图片 3" descr="8dbf891a277676b1f57b05e32fbe1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8dbf891a277676b1f57b05e32fbe1f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br w:type="page"/>
      </w: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9525" b="4445"/>
            <wp:docPr id="5" name="图片 4" descr="ae2c122f6b2da0ae3109b14f44d31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ae2c122f6b2da0ae3109b14f44d31f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br w:type="page"/>
      </w: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9525" b="4445"/>
            <wp:docPr id="6" name="图片 5" descr="65311002200c560af75dd1fc98545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65311002200c560af75dd1fc98545b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</w:p>
    <w:p>
      <w:pPr>
        <w:rPr>
          <w:rFonts w:hint="eastAsia" w:ascii="宋体" w:hAnsi="宋体" w:eastAsia="宋体" w:cs="宋体"/>
          <w:b/>
          <w:color w:val="auto"/>
          <w:sz w:val="36"/>
          <w:szCs w:val="36"/>
          <w:highlight w:val="none"/>
          <w:lang w:val="en-GB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  <w:lang w:val="en-GB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</w:rPr>
        <w:t>附件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  <w:lang w:eastAsia="zh-CN"/>
        </w:rPr>
        <w:t>：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highlight w:val="none"/>
          <w:lang w:val="en-GB"/>
        </w:rPr>
        <w:t>环境标志产品政府采购品目清单</w:t>
      </w:r>
    </w:p>
    <w:p>
      <w:r>
        <w:rPr>
          <w:color w:val="auto"/>
          <w:highlight w:val="none"/>
        </w:rPr>
        <w:drawing>
          <wp:inline distT="0" distB="0" distL="114300" distR="114300">
            <wp:extent cx="5270500" cy="7553960"/>
            <wp:effectExtent l="0" t="0" r="10160" b="698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539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highlight w:val="none"/>
        </w:rPr>
        <w:drawing>
          <wp:inline distT="0" distB="0" distL="114300" distR="114300">
            <wp:extent cx="5269230" cy="7489825"/>
            <wp:effectExtent l="0" t="0" r="11430" b="254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982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highlight w:val="none"/>
        </w:rPr>
        <w:drawing>
          <wp:inline distT="0" distB="0" distL="114300" distR="114300">
            <wp:extent cx="5270500" cy="7587615"/>
            <wp:effectExtent l="0" t="0" r="10160" b="762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876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highlight w:val="none"/>
        </w:rPr>
        <w:drawing>
          <wp:inline distT="0" distB="0" distL="114300" distR="114300">
            <wp:extent cx="5271135" cy="7399020"/>
            <wp:effectExtent l="0" t="0" r="9525" b="762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990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2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FlMzE3MTMyZGE4ZmVhYzViZTM1MjE0NDdiZWQ4YjkifQ=="/>
  </w:docVars>
  <w:rsids>
    <w:rsidRoot w:val="00000000"/>
    <w:rsid w:val="4F011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2026-07-16T08:03:11Z</dcterms:created>
  <dc:creator>123</dc:creator>
  <cp:lastModifiedBy>小杨</cp:lastModifiedBy>
  <dcterms:modified xsi:type="dcterms:W3CDTF">2026-07-16T08:03:22Z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A2425B9F9DBF45AF8B296DE1A8A93AFB_12</vt:lpwstr>
  </property>
</Properties>
</file>