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5E5C9">
      <w:pP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eastAsia="zh-CN"/>
        </w:rPr>
        <w:t>采购包</w:t>
      </w:r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val="en-US" w:eastAsia="zh-CN"/>
        </w:rPr>
        <w:t>1：西安优菜谷食品有限公司分项报价</w:t>
      </w:r>
    </w:p>
    <w:tbl>
      <w:tblPr>
        <w:tblStyle w:val="2"/>
        <w:tblW w:w="9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1225"/>
        <w:gridCol w:w="1034"/>
        <w:gridCol w:w="1033"/>
        <w:gridCol w:w="958"/>
        <w:gridCol w:w="895"/>
        <w:gridCol w:w="2754"/>
        <w:gridCol w:w="1216"/>
      </w:tblGrid>
      <w:tr w14:paraId="5387B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53" w:type="dxa"/>
            <w:shd w:val="clear" w:color="auto" w:fill="auto"/>
            <w:vAlign w:val="center"/>
          </w:tcPr>
          <w:p w14:paraId="6C5B09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13F82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名称</w:t>
            </w:r>
          </w:p>
        </w:tc>
        <w:tc>
          <w:tcPr>
            <w:tcW w:w="1034" w:type="dxa"/>
            <w:shd w:val="clear" w:color="auto" w:fill="auto"/>
            <w:vAlign w:val="center"/>
          </w:tcPr>
          <w:p w14:paraId="718ED4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品牌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271EEE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规格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A80BA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数量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511505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单位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66BA4F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单价（元）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D1828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 w:bidi="ar"/>
              </w:rPr>
              <w:t>备注</w:t>
            </w:r>
          </w:p>
        </w:tc>
      </w:tr>
      <w:tr w14:paraId="7BA11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53" w:type="dxa"/>
            <w:shd w:val="clear" w:color="auto" w:fill="auto"/>
            <w:vAlign w:val="center"/>
          </w:tcPr>
          <w:p w14:paraId="79DA81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D9442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大米</w:t>
            </w:r>
          </w:p>
        </w:tc>
        <w:tc>
          <w:tcPr>
            <w:tcW w:w="1034" w:type="dxa"/>
            <w:shd w:val="clear" w:color="auto" w:fill="auto"/>
            <w:vAlign w:val="center"/>
          </w:tcPr>
          <w:p w14:paraId="3B3F8C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爱菊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7348AC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25kg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351171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22B45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袋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0625E4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128.00元</w:t>
            </w:r>
          </w:p>
        </w:tc>
        <w:tc>
          <w:tcPr>
            <w:tcW w:w="1216" w:type="dxa"/>
            <w:shd w:val="clear" w:color="auto" w:fill="auto"/>
            <w:vAlign w:val="top"/>
          </w:tcPr>
          <w:p w14:paraId="527D1C61">
            <w:pPr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6B6AF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53" w:type="dxa"/>
            <w:shd w:val="clear" w:color="auto" w:fill="auto"/>
            <w:vAlign w:val="center"/>
          </w:tcPr>
          <w:p w14:paraId="1ED099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02208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面粉</w:t>
            </w:r>
          </w:p>
        </w:tc>
        <w:tc>
          <w:tcPr>
            <w:tcW w:w="1034" w:type="dxa"/>
            <w:shd w:val="clear" w:color="auto" w:fill="auto"/>
            <w:vAlign w:val="center"/>
          </w:tcPr>
          <w:p w14:paraId="41FCE3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爱菊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1E3C7F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25kg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08F19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2BB584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袋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5F24A6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102.00元</w:t>
            </w:r>
          </w:p>
        </w:tc>
        <w:tc>
          <w:tcPr>
            <w:tcW w:w="1216" w:type="dxa"/>
            <w:shd w:val="clear" w:color="auto" w:fill="auto"/>
            <w:vAlign w:val="top"/>
          </w:tcPr>
          <w:p w14:paraId="5607FB63">
            <w:pPr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2BE81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53" w:type="dxa"/>
            <w:shd w:val="clear" w:color="auto" w:fill="auto"/>
            <w:vAlign w:val="center"/>
          </w:tcPr>
          <w:p w14:paraId="412497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0ACDC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食用油</w:t>
            </w:r>
          </w:p>
        </w:tc>
        <w:tc>
          <w:tcPr>
            <w:tcW w:w="1034" w:type="dxa"/>
            <w:shd w:val="clear" w:color="auto" w:fill="auto"/>
            <w:vAlign w:val="center"/>
          </w:tcPr>
          <w:p w14:paraId="624C26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爱菊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133F5B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5L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32F9B9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26F4B0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桶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D2825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72.00元</w:t>
            </w:r>
          </w:p>
        </w:tc>
        <w:tc>
          <w:tcPr>
            <w:tcW w:w="1216" w:type="dxa"/>
            <w:shd w:val="clear" w:color="auto" w:fill="auto"/>
            <w:vAlign w:val="top"/>
          </w:tcPr>
          <w:p w14:paraId="199280D4">
            <w:pPr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1ADEF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03" w:type="dxa"/>
            <w:gridSpan w:val="5"/>
            <w:shd w:val="clear" w:color="auto" w:fill="auto"/>
            <w:vAlign w:val="center"/>
          </w:tcPr>
          <w:p w14:paraId="5B219F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 w:bidi="ar"/>
              </w:rPr>
              <w:t>单价合计（元）</w:t>
            </w:r>
          </w:p>
        </w:tc>
        <w:tc>
          <w:tcPr>
            <w:tcW w:w="4865" w:type="dxa"/>
            <w:gridSpan w:val="3"/>
            <w:shd w:val="clear" w:color="auto" w:fill="auto"/>
            <w:vAlign w:val="center"/>
          </w:tcPr>
          <w:p w14:paraId="77A4B4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302.00元</w:t>
            </w:r>
          </w:p>
        </w:tc>
      </w:tr>
    </w:tbl>
    <w:p w14:paraId="7A12B133">
      <w:p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eastAsia="zh-CN"/>
        </w:rPr>
        <w:t>采购包</w:t>
      </w:r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val="en-US" w:eastAsia="zh-CN"/>
        </w:rPr>
        <w:t>2：西安华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8"/>
          <w:szCs w:val="28"/>
          <w:u w:val="none"/>
          <w:lang w:val="en-US" w:eastAsia="zh-CN"/>
        </w:rPr>
        <w:t>农汇农业有限公司分项报价</w:t>
      </w:r>
    </w:p>
    <w:tbl>
      <w:tblPr>
        <w:tblW w:w="9816" w:type="dxa"/>
        <w:tblInd w:w="-2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165"/>
        <w:gridCol w:w="1100"/>
        <w:gridCol w:w="1000"/>
        <w:gridCol w:w="967"/>
        <w:gridCol w:w="933"/>
        <w:gridCol w:w="2733"/>
        <w:gridCol w:w="1152"/>
      </w:tblGrid>
      <w:tr w14:paraId="12ADB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FFC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579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D5A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717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623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C27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2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09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单价（元）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428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8"/>
                <w:szCs w:val="2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17C41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01C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B34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大米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AB0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元宝牌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B27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25kg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6D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879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袋</w:t>
            </w:r>
          </w:p>
        </w:tc>
        <w:tc>
          <w:tcPr>
            <w:tcW w:w="2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85A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130.00 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19626BF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77CE0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E47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CB3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面粉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43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香满园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A2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25kg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3D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07D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袋</w:t>
            </w:r>
          </w:p>
        </w:tc>
        <w:tc>
          <w:tcPr>
            <w:tcW w:w="2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7B0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100.00 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4C2841C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446D6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015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 xml:space="preserve">3 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29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食用油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52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香满园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227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5L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44A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1C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桶</w:t>
            </w:r>
          </w:p>
        </w:tc>
        <w:tc>
          <w:tcPr>
            <w:tcW w:w="2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46D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69.00 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51E3A62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</w:p>
        </w:tc>
      </w:tr>
      <w:tr w14:paraId="64373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1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单价合计（元）</w:t>
            </w:r>
          </w:p>
        </w:tc>
        <w:tc>
          <w:tcPr>
            <w:tcW w:w="48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520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299.00 元</w:t>
            </w:r>
          </w:p>
        </w:tc>
      </w:tr>
    </w:tbl>
    <w:p w14:paraId="6FC1FE2D">
      <w:pP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69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微软雅黑" w:hAnsi="微软雅黑" w:eastAsia="微软雅黑" w:cs="微软雅黑"/>
      <w:b/>
      <w:bCs/>
      <w:color w:val="2F5496"/>
      <w:sz w:val="42"/>
      <w:szCs w:val="42"/>
      <w:u w:val="none"/>
    </w:rPr>
  </w:style>
  <w:style w:type="character" w:customStyle="1" w:styleId="5">
    <w:name w:val="font21"/>
    <w:basedOn w:val="3"/>
    <w:uiPriority w:val="0"/>
    <w:rPr>
      <w:rFonts w:ascii="宋体" w:hAnsi="宋体" w:eastAsia="宋体" w:cs="宋体"/>
      <w:b/>
      <w:bCs/>
      <w:color w:val="FFFFFF"/>
      <w:sz w:val="24"/>
      <w:szCs w:val="24"/>
      <w:u w:val="none"/>
    </w:rPr>
  </w:style>
  <w:style w:type="character" w:customStyle="1" w:styleId="6">
    <w:name w:val="font41"/>
    <w:basedOn w:val="3"/>
    <w:uiPriority w:val="0"/>
    <w:rPr>
      <w:rFonts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31"/>
    <w:basedOn w:val="3"/>
    <w:uiPriority w:val="0"/>
    <w:rPr>
      <w:rFonts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2026-07-30T03:58:43Z</dcterms:created>
  <dc:creator>Administrator</dc:creator>
  <cp:lastModifiedBy>陕西笃信招标有限公司</cp:lastModifiedBy>
  <dcterms:modified xsi:type="dcterms:W3CDTF">2026-07-30T04:04:12Z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eyJoZGlkIjoiMTIzYjBkMDE0MDUwZWU1MDYzY2M0YTJiMmIyMWQyNDYiLCJ1c2VySWQiOiI5MTQ3Njg1NjkifQ==</vt:lpwstr>
  </property>
  <property fmtid="{D5CDD505-2E9C-101B-9397-08002B2CF9AE}" pid="4" name="ICV">
    <vt:lpwstr>A86F31B035FA496D8EDE291090BDDA0E_12</vt:lpwstr>
  </property>
</Properties>
</file>