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7268"/>
      <w:bookmarkStart w:id="1" w:name="_Toc13265"/>
      <w:bookmarkStart w:id="2" w:name="_Toc19857"/>
      <w:r>
        <w:rPr>
          <w:rFonts w:hint="eastAsia" w:ascii="仿宋" w:hAnsi="仿宋" w:eastAsia="仿宋" w:cs="仿宋"/>
          <w:color w:val="auto"/>
          <w:sz w:val="32"/>
          <w:szCs w:val="32"/>
        </w:rPr>
        <w:t>商务条款偏离表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u w:val="single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0CD6322D">
      <w:pPr>
        <w:pStyle w:val="5"/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合同包</w:t>
      </w:r>
      <w:r>
        <w:rPr>
          <w:rFonts w:hint="eastAsia" w:ascii="仿宋" w:hAnsi="仿宋" w:eastAsia="仿宋" w:cs="仿宋"/>
          <w:color w:val="auto"/>
          <w:sz w:val="24"/>
        </w:rPr>
        <w:t xml:space="preserve">名称：      </w:t>
      </w:r>
    </w:p>
    <w:tbl>
      <w:tblPr>
        <w:tblStyle w:val="6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52CD8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08A04A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noWrap w:val="0"/>
            <w:vAlign w:val="center"/>
          </w:tcPr>
          <w:p w14:paraId="063E2846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招标要求</w:t>
            </w:r>
          </w:p>
        </w:tc>
        <w:tc>
          <w:tcPr>
            <w:tcW w:w="2520" w:type="dxa"/>
            <w:noWrap w:val="0"/>
            <w:vAlign w:val="center"/>
          </w:tcPr>
          <w:p w14:paraId="09BFB4D2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投标响应</w:t>
            </w:r>
          </w:p>
        </w:tc>
        <w:tc>
          <w:tcPr>
            <w:tcW w:w="1792" w:type="dxa"/>
            <w:noWrap w:val="0"/>
            <w:vAlign w:val="center"/>
          </w:tcPr>
          <w:p w14:paraId="51C2EFB8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偏离</w:t>
            </w:r>
          </w:p>
        </w:tc>
        <w:tc>
          <w:tcPr>
            <w:tcW w:w="1628" w:type="dxa"/>
            <w:noWrap w:val="0"/>
            <w:vAlign w:val="center"/>
          </w:tcPr>
          <w:p w14:paraId="3D0FDB4D">
            <w:pPr>
              <w:pStyle w:val="5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说明</w:t>
            </w:r>
          </w:p>
        </w:tc>
      </w:tr>
      <w:tr w14:paraId="1178E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1036FE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6B5357B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服务期限</w:t>
            </w:r>
          </w:p>
        </w:tc>
        <w:tc>
          <w:tcPr>
            <w:tcW w:w="2520" w:type="dxa"/>
            <w:noWrap w:val="0"/>
            <w:vAlign w:val="center"/>
          </w:tcPr>
          <w:p w14:paraId="7161ECC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B729F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77099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48A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4C867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032A3E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服务地点</w:t>
            </w:r>
          </w:p>
        </w:tc>
        <w:tc>
          <w:tcPr>
            <w:tcW w:w="2520" w:type="dxa"/>
            <w:noWrap w:val="0"/>
            <w:vAlign w:val="center"/>
          </w:tcPr>
          <w:p w14:paraId="5468E2C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379E3ED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1116F1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DAA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30E85CE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141D1E50">
            <w:pPr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lang w:val="en-US" w:eastAsia="zh-CN"/>
              </w:rPr>
              <w:t>支付方式</w:t>
            </w:r>
          </w:p>
        </w:tc>
        <w:tc>
          <w:tcPr>
            <w:tcW w:w="2520" w:type="dxa"/>
            <w:noWrap w:val="0"/>
            <w:vAlign w:val="center"/>
          </w:tcPr>
          <w:p w14:paraId="1FD6311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785EFC0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37F1FE7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74F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0B0D7E4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B45EE8C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  <w:t>支付约定</w:t>
            </w:r>
          </w:p>
        </w:tc>
        <w:tc>
          <w:tcPr>
            <w:tcW w:w="2520" w:type="dxa"/>
            <w:noWrap w:val="0"/>
            <w:vAlign w:val="center"/>
          </w:tcPr>
          <w:p w14:paraId="77170C3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45554BF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5487F3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879B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3B76C88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2D596CAF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</w:t>
            </w:r>
          </w:p>
        </w:tc>
        <w:tc>
          <w:tcPr>
            <w:tcW w:w="2520" w:type="dxa"/>
            <w:noWrap w:val="0"/>
            <w:vAlign w:val="center"/>
          </w:tcPr>
          <w:p w14:paraId="2A3C36F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73F390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04576D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F43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693F264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7FA869BD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2F10EA3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1582F32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76290A1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952F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F04B06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E41A163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72E13F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878857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AFC9DF1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64BF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1E37BDC2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1F98A486">
            <w:pPr>
              <w:jc w:val="center"/>
              <w:rPr>
                <w:rFonts w:hint="default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5D0FD98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3935CBA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4A435A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9CDF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24637A3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shd w:val="clear" w:color="auto" w:fill="auto"/>
            <w:noWrap w:val="0"/>
            <w:vAlign w:val="center"/>
          </w:tcPr>
          <w:p w14:paraId="7974C0BC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E21765B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6C9EB97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5E74F3E5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EDE5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521DF24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3EFFDF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04C21DB9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0F75A6FF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0BA3CDC4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287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center"/>
          </w:tcPr>
          <w:p w14:paraId="3580B197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02ADB3A4">
            <w:pPr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其他填写内容具体详见“拟签订的合同文本”</w:t>
            </w:r>
          </w:p>
        </w:tc>
        <w:tc>
          <w:tcPr>
            <w:tcW w:w="2520" w:type="dxa"/>
            <w:noWrap w:val="0"/>
            <w:vAlign w:val="center"/>
          </w:tcPr>
          <w:p w14:paraId="62896A1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2" w:type="dxa"/>
            <w:noWrap w:val="0"/>
            <w:vAlign w:val="center"/>
          </w:tcPr>
          <w:p w14:paraId="24280ACC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628" w:type="dxa"/>
            <w:noWrap w:val="0"/>
            <w:vAlign w:val="center"/>
          </w:tcPr>
          <w:p w14:paraId="27BD4170">
            <w:pPr>
              <w:pStyle w:val="5"/>
              <w:ind w:left="1080" w:leftChars="257" w:hanging="540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BF45191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声明：除本商务偏离表中所列的偏离项目外，其他所有商务均完全响应“招标文件”中的要求</w:t>
      </w:r>
    </w:p>
    <w:p w14:paraId="4D140007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2252F08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</w:rPr>
      </w:pPr>
    </w:p>
    <w:p w14:paraId="2166894A">
      <w:pPr>
        <w:pStyle w:val="5"/>
        <w:tabs>
          <w:tab w:val="left" w:pos="5370"/>
        </w:tabs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供应商</w:t>
      </w:r>
      <w:bookmarkStart w:id="3" w:name="_GoBack"/>
      <w:bookmarkEnd w:id="3"/>
      <w:r>
        <w:rPr>
          <w:rFonts w:hint="eastAsia" w:ascii="仿宋" w:hAnsi="仿宋" w:eastAsia="仿宋" w:cs="仿宋"/>
          <w:color w:val="auto"/>
          <w:sz w:val="24"/>
        </w:rPr>
        <w:t>(公章):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</w:p>
    <w:p w14:paraId="1E0B46F5">
      <w:pPr>
        <w:pStyle w:val="5"/>
        <w:spacing w:line="360" w:lineRule="auto"/>
        <w:ind w:left="1080" w:leftChars="257" w:hanging="540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法定代表人或授权代表（签字或盖章）: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ab/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      </w:t>
      </w:r>
    </w:p>
    <w:p w14:paraId="563B3B5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20276AEF"/>
    <w:rsid w:val="4E8A4832"/>
    <w:rsid w:val="698B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159</Characters>
  <Lines>0</Lines>
  <Paragraphs>0</Paragraphs>
  <TotalTime>1</TotalTime>
  <ScaleCrop>false</ScaleCrop>
  <LinksUpToDate>false</LinksUpToDate>
  <CharactersWithSpaces>185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八戒的弟弟</cp:lastModifiedBy>
  <dcterms:modified xsi:type="dcterms:W3CDTF">2026-07-24T02:39:57Z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eyJoZGlkIjoiZWE2YjBhMjM3Nzk4MTMwZmE4NWRjOGY0YTVlODE3NzQiLCJ1c2VySWQiOiI0NjU0NjYwMTUifQ==</vt:lpwstr>
  </property>
</Properties>
</file>