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29D56">
      <w:pPr>
        <w:pStyle w:val="3"/>
        <w:numPr>
          <w:ilvl w:val="2"/>
          <w:numId w:val="0"/>
        </w:numPr>
        <w:jc w:val="center"/>
        <w:rPr>
          <w:rFonts w:hint="default" w:eastAsia="宋体"/>
          <w:sz w:val="32"/>
          <w:szCs w:val="32"/>
          <w:lang w:val="en-US" w:eastAsia="zh-CN"/>
        </w:rPr>
      </w:pPr>
      <w:r>
        <w:rPr>
          <w:rFonts w:hint="eastAsia"/>
          <w:bCs w:val="0"/>
          <w:sz w:val="32"/>
          <w:szCs w:val="32"/>
          <w:lang w:val="en-US" w:eastAsia="zh-CN"/>
        </w:rPr>
        <w:t>服务内容及服务要求应答表</w:t>
      </w:r>
    </w:p>
    <w:p w14:paraId="32FA93E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rFonts w:hint="eastAsia"/>
          <w:sz w:val="28"/>
          <w:szCs w:val="28"/>
        </w:rPr>
        <w:t>}</w:t>
      </w:r>
    </w:p>
    <w:p w14:paraId="5207FBF3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rFonts w:hint="eastAsia"/>
          <w:sz w:val="28"/>
          <w:szCs w:val="28"/>
        </w:rPr>
        <w:t>}</w:t>
      </w:r>
    </w:p>
    <w:p w14:paraId="1759719F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</w:t>
      </w:r>
    </w:p>
    <w:p w14:paraId="009EABFB">
      <w:pPr>
        <w:pStyle w:val="2"/>
      </w:pPr>
    </w:p>
    <w:tbl>
      <w:tblPr>
        <w:tblStyle w:val="8"/>
        <w:tblW w:w="81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1"/>
        <w:gridCol w:w="3436"/>
        <w:gridCol w:w="3273"/>
      </w:tblGrid>
      <w:tr w14:paraId="601C5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  <w:jc w:val="center"/>
        </w:trPr>
        <w:tc>
          <w:tcPr>
            <w:tcW w:w="1391" w:type="dxa"/>
            <w:vAlign w:val="center"/>
          </w:tcPr>
          <w:p w14:paraId="5D689A28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3436" w:type="dxa"/>
            <w:vAlign w:val="center"/>
          </w:tcPr>
          <w:p w14:paraId="10EECF9E">
            <w:pPr>
              <w:spacing w:line="360" w:lineRule="auto"/>
              <w:jc w:val="center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磋商文件要求</w:t>
            </w:r>
          </w:p>
        </w:tc>
        <w:tc>
          <w:tcPr>
            <w:tcW w:w="3273" w:type="dxa"/>
            <w:vAlign w:val="center"/>
          </w:tcPr>
          <w:p w14:paraId="349FA722">
            <w:pPr>
              <w:spacing w:line="360" w:lineRule="auto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磋商文件应答</w:t>
            </w:r>
          </w:p>
        </w:tc>
      </w:tr>
      <w:tr w14:paraId="21A7B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1" w:type="dxa"/>
          </w:tcPr>
          <w:p w14:paraId="3A0EA33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3436" w:type="dxa"/>
          </w:tcPr>
          <w:p w14:paraId="5E991E25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3273" w:type="dxa"/>
          </w:tcPr>
          <w:p w14:paraId="33265A1E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176F5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1" w:type="dxa"/>
          </w:tcPr>
          <w:p w14:paraId="3A1AFC2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3436" w:type="dxa"/>
          </w:tcPr>
          <w:p w14:paraId="38484F8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3273" w:type="dxa"/>
          </w:tcPr>
          <w:p w14:paraId="4920462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66A92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1" w:type="dxa"/>
          </w:tcPr>
          <w:p w14:paraId="248698D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3436" w:type="dxa"/>
          </w:tcPr>
          <w:p w14:paraId="5AA1BCB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3273" w:type="dxa"/>
          </w:tcPr>
          <w:p w14:paraId="09D12E5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7B996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1" w:type="dxa"/>
          </w:tcPr>
          <w:p w14:paraId="038138B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3436" w:type="dxa"/>
          </w:tcPr>
          <w:p w14:paraId="0F697B6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3273" w:type="dxa"/>
          </w:tcPr>
          <w:p w14:paraId="5CAFFDB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5FC08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1" w:type="dxa"/>
          </w:tcPr>
          <w:p w14:paraId="46B983B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3436" w:type="dxa"/>
          </w:tcPr>
          <w:p w14:paraId="55FDF49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3273" w:type="dxa"/>
          </w:tcPr>
          <w:p w14:paraId="0A9D362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5679E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1" w:type="dxa"/>
          </w:tcPr>
          <w:p w14:paraId="783DF48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3436" w:type="dxa"/>
          </w:tcPr>
          <w:p w14:paraId="7BDB4E8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3273" w:type="dxa"/>
          </w:tcPr>
          <w:p w14:paraId="275FE58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0AEDF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1" w:type="dxa"/>
          </w:tcPr>
          <w:p w14:paraId="1E7EA2F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3436" w:type="dxa"/>
          </w:tcPr>
          <w:p w14:paraId="7B3F529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3273" w:type="dxa"/>
          </w:tcPr>
          <w:p w14:paraId="4750822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</w:tbl>
    <w:p w14:paraId="65D6F362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02D6403B">
      <w:pPr>
        <w:spacing w:line="360" w:lineRule="auto"/>
      </w:pPr>
      <w:r>
        <w:rPr>
          <w:rFonts w:hint="eastAsia"/>
          <w:sz w:val="28"/>
          <w:szCs w:val="28"/>
        </w:rPr>
        <w:t>2.供应商人根据</w:t>
      </w:r>
      <w:r>
        <w:rPr>
          <w:rFonts w:hint="eastAsia"/>
          <w:sz w:val="28"/>
          <w:szCs w:val="28"/>
          <w:lang w:val="en-US" w:eastAsia="zh-CN"/>
        </w:rPr>
        <w:t>磋商</w:t>
      </w:r>
      <w:r>
        <w:rPr>
          <w:rFonts w:hint="eastAsia"/>
          <w:sz w:val="28"/>
          <w:szCs w:val="28"/>
        </w:rPr>
        <w:t>文件第3章-"3.2服务内容及服务要求”的要求填写此表。</w:t>
      </w:r>
      <w:bookmarkStart w:id="0" w:name="_GoBack"/>
      <w:bookmarkEnd w:id="0"/>
    </w:p>
    <w:p w14:paraId="73DDA49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1B3FFD"/>
    <w:rsid w:val="0026157C"/>
    <w:rsid w:val="00827B97"/>
    <w:rsid w:val="00B42E0C"/>
    <w:rsid w:val="00BB7BFC"/>
    <w:rsid w:val="00FA554F"/>
    <w:rsid w:val="189C16C2"/>
    <w:rsid w:val="34EC243B"/>
    <w:rsid w:val="67299E01"/>
    <w:rsid w:val="696865C6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0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1"/>
    <w:qFormat/>
    <w:uiPriority w:val="0"/>
    <w:pPr>
      <w:jc w:val="left"/>
    </w:p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0">
    <w:name w:val="标题 3 字符"/>
    <w:basedOn w:val="9"/>
    <w:link w:val="3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1">
    <w:name w:val="批注文字 字符"/>
    <w:basedOn w:val="9"/>
    <w:link w:val="4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6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146</Characters>
  <Lines>1</Lines>
  <Paragraphs>1</Paragraphs>
  <TotalTime>1</TotalTime>
  <ScaleCrop>false</ScaleCrop>
  <LinksUpToDate>false</LinksUpToDate>
  <CharactersWithSpaces>148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大碗</cp:lastModifiedBy>
  <dcterms:modified xsi:type="dcterms:W3CDTF">2026-06-21T11:01:03Z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eyJoZGlkIjoiNzZjMDEyMWJhZDI0ZDljM2ExMmVmNTQ0MWUwYTI3NTMiLCJ1c2VySWQiOiI2MzQwMjU1NDcifQ==</vt:lpwstr>
  </property>
  <property fmtid="{D5CDD505-2E9C-101B-9397-08002B2CF9AE}" pid="4" name="ICV">
    <vt:lpwstr>01496837516E453295A442389D14310D_12</vt:lpwstr>
  </property>
</Properties>
</file>