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407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44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kern w:val="44"/>
          <w:sz w:val="32"/>
          <w:szCs w:val="32"/>
          <w:lang w:val="en-US" w:eastAsia="zh-CN" w:bidi="ar-SA"/>
        </w:rPr>
        <w:t>强制、优先采购产品承诺函</w:t>
      </w:r>
    </w:p>
    <w:bookmarkEnd w:id="0"/>
    <w:p w14:paraId="38031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致：乾县教育局/乾县第五幼儿园</w:t>
      </w:r>
    </w:p>
    <w:p w14:paraId="2D468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本单位（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公司名称   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 xml:space="preserve"> ）（以下简称 “承诺方”）就参与 （采购项目名称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，项目编号：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） 相关采购活动，严格遵守强制、优先采购相关规定事宜，作出如下郑重承诺：</w:t>
      </w:r>
    </w:p>
    <w:p w14:paraId="4AFAE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一、承诺依据</w:t>
      </w:r>
    </w:p>
    <w:p w14:paraId="7EFC9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承诺方已认真研读《中华人民共和国政府采购法》《政府采购促进中小企业发展管理办法》《节能产品政府采购实施意见》《环境标志产品政府采购实施的意见》《关于调整优化节能产品、环境标志产品政府采购执行机制的通知》等相关法律法规及政策文件，明确强制采购、优先采购产品的范围、标准及要求，自愿在采购活动中严格遵照执行。</w:t>
      </w:r>
    </w:p>
    <w:p w14:paraId="551D6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二、核心承诺内容</w:t>
      </w:r>
    </w:p>
    <w:p w14:paraId="6A19B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1.强制采购承诺：针对采购项目中列入《节能产品政府采购品目清单》《环境标志产品政府采购品目清单》的强制采购范围的产品，承诺方保证选用节能产品或环境标志产品报价，同时确保所供产品完全符合强制采购的技术参数、标准及相关要求。</w:t>
      </w:r>
    </w:p>
    <w:p w14:paraId="0DF8E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2.优先采购承诺：针对采购项目中列入《节能产品政府采购品目清单》《环境标志产品政府采购品目清单》的优先采购范围的产品，承诺方保证选用节能产品或环境标志产品报价，同时确保所供产品完全符合强制采购的技术参数、标准及相关要求。</w:t>
      </w:r>
    </w:p>
    <w:p w14:paraId="6F62C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3.产品合规承诺：所提供的强制采购、优先采购产品均具备完整的证明文件（如节能产品认证证书、环境标志产品认证证书、产品检测报告等），真实有效且在有效期内，确保产品来源合法、质量合格，符合国家相关行业标准及采购项目要求。</w:t>
      </w:r>
    </w:p>
    <w:p w14:paraId="7CA04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4.信息真实承诺：承诺方在采购活动中提供的与强制、优先采购相关的所有信息（包括产品资质、企业资质、产品参数等）均真实、准确、完整，无虚假陈述、隐瞒事实或提供虚假材料的行为。</w:t>
      </w:r>
    </w:p>
    <w:p w14:paraId="194A5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三、责任声明</w:t>
      </w:r>
    </w:p>
    <w:p w14:paraId="1DAB4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若承诺方违反上述承诺，自愿承担以下责任：</w:t>
      </w:r>
    </w:p>
    <w:p w14:paraId="2490A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1.取消本次投标 / 中选资格，已中选的视为中选无效；</w:t>
      </w:r>
    </w:p>
    <w:p w14:paraId="23E84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2.若已签订采购合同，采购单位有权解除合同，承诺方承担由此给采购单位造成的全部经济损失；</w:t>
      </w:r>
    </w:p>
    <w:p w14:paraId="32BAE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3.接受采购监管部门依据相关法律法规作出的行政处罚，包括记入不良行为记录名单、限制参与政府采购活动等；</w:t>
      </w:r>
    </w:p>
    <w:p w14:paraId="5C42B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4.承担因违反承诺引发的一切法律责任。</w:t>
      </w:r>
    </w:p>
    <w:p w14:paraId="20901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</w:p>
    <w:p w14:paraId="7E31F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承诺方（盖章）：________________________</w:t>
      </w:r>
    </w:p>
    <w:p w14:paraId="0C20C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u w:val="none"/>
          <w:lang w:val="en-US" w:eastAsia="zh-CN" w:bidi="ar-SA"/>
        </w:rPr>
        <w:t>日期：______年____月____日</w:t>
      </w:r>
    </w:p>
    <w:p w14:paraId="344B2976">
      <w:pPr>
        <w:rPr>
          <w:rFonts w:hint="eastAsia" w:ascii="仿宋_GB2312" w:hAnsi="仿宋_GB2312" w:eastAsia="仿宋_GB2312" w:cs="仿宋_GB2312"/>
          <w:b/>
          <w:kern w:val="0"/>
          <w:sz w:val="28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6E60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E54A1" w:themeColor="accent1" w:themeShade="BF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2026-07-17T11:01:15Z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