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17627">
      <w:pPr>
        <w:pStyle w:val="7"/>
        <w:numPr>
          <w:ilvl w:val="0"/>
          <w:numId w:val="0"/>
        </w:numPr>
        <w:spacing w:line="360" w:lineRule="auto"/>
        <w:jc w:val="center"/>
        <w:rPr>
          <w:rFonts w:hint="eastAsia" w:ascii="宋体" w:hAnsi="宋体" w:eastAsia="宋体" w:cs="宋体"/>
          <w:b/>
          <w:bCs/>
          <w:kern w:val="2"/>
          <w:sz w:val="32"/>
          <w:szCs w:val="24"/>
          <w:lang w:val="en-US" w:eastAsia="zh-CN" w:bidi="ar-SA"/>
        </w:rPr>
      </w:pPr>
      <w:r>
        <w:rPr>
          <w:rFonts w:hint="eastAsia" w:ascii="宋体" w:hAnsi="宋体" w:eastAsia="宋体" w:cs="宋体"/>
          <w:b/>
          <w:bCs/>
          <w:kern w:val="2"/>
          <w:sz w:val="32"/>
          <w:szCs w:val="24"/>
          <w:lang w:val="en-US" w:eastAsia="zh-CN" w:bidi="ar-SA"/>
        </w:rPr>
        <w:t>资格证明文件</w:t>
      </w:r>
    </w:p>
    <w:p w14:paraId="7B987DFE">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1</w:t>
      </w:r>
      <w:r>
        <w:rPr>
          <w:rFonts w:hint="eastAsia" w:ascii="宋体" w:hAnsi="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zh-CN" w:eastAsia="zh-CN"/>
        </w:rPr>
        <w:t>响应供应商需提供有效合格的具有统一社会信用代码的营业执照，其他组织经营的须提供合法凭证，自然人提供身份证明文件。</w:t>
      </w:r>
    </w:p>
    <w:p w14:paraId="17B52F18">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2</w:t>
      </w:r>
      <w:r>
        <w:rPr>
          <w:rFonts w:hint="eastAsia" w:ascii="宋体" w:hAnsi="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zh-CN" w:eastAsia="zh-CN"/>
        </w:rPr>
        <w:t>法定代表人参加投标的，须提供本人身份证加盖公章的复印件；法定代表人授权他人参加投标的，须提供法定代表人授权委托书及被授权代表的身份证复印件。</w:t>
      </w:r>
    </w:p>
    <w:p w14:paraId="4F81F10E">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3</w:t>
      </w:r>
      <w:r>
        <w:rPr>
          <w:rFonts w:hint="eastAsia" w:ascii="宋体" w:hAnsi="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zh-CN" w:eastAsia="zh-CN"/>
        </w:rPr>
        <w:t>提供供应商2024年度</w:t>
      </w:r>
      <w:r>
        <w:rPr>
          <w:rFonts w:hint="eastAsia" w:ascii="宋体" w:hAnsi="宋体" w:cs="宋体"/>
          <w:color w:val="000000"/>
          <w:sz w:val="24"/>
          <w:highlight w:val="none"/>
          <w:shd w:val="clear" w:color="auto" w:fill="FFFFFF"/>
          <w:lang w:val="zh-CN" w:eastAsia="zh-CN"/>
        </w:rPr>
        <w:t>或</w:t>
      </w:r>
      <w:r>
        <w:rPr>
          <w:rFonts w:hint="eastAsia" w:ascii="宋体" w:hAnsi="宋体" w:cs="宋体"/>
          <w:color w:val="000000"/>
          <w:sz w:val="24"/>
          <w:highlight w:val="none"/>
          <w:shd w:val="clear" w:color="auto" w:fill="FFFFFF"/>
          <w:lang w:val="en-US" w:eastAsia="zh-CN"/>
        </w:rPr>
        <w:t>2025年度</w:t>
      </w:r>
      <w:r>
        <w:rPr>
          <w:rFonts w:hint="eastAsia" w:ascii="宋体" w:hAnsi="宋体" w:eastAsia="宋体" w:cs="宋体"/>
          <w:color w:val="000000"/>
          <w:sz w:val="24"/>
          <w:highlight w:val="none"/>
          <w:shd w:val="clear" w:color="auto" w:fill="FFFFFF"/>
          <w:lang w:val="zh-CN" w:eastAsia="zh-CN"/>
        </w:rPr>
        <w:t>经审计的财务会计报告（包括“四表一注”，即资产负债表、利润表、现金流量表、所有者权益变动表及其附注）或投标截止时间前三个月内基本存款账户开户银行出具的资信证明文件及基本存款账户开户许可证（无基本存款账户开户许可证可提供其基本存款账户信息证明）；成立时间至提交投标文件截止时间不足一年的可提供成立后任意时段的资产负债表。</w:t>
      </w:r>
    </w:p>
    <w:p w14:paraId="2A6DCB63">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eastAsia="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en-US" w:eastAsia="zh-CN"/>
        </w:rPr>
        <w:t>4</w:t>
      </w:r>
      <w:r>
        <w:rPr>
          <w:rFonts w:hint="eastAsia" w:ascii="宋体" w:hAnsi="宋体" w:eastAsia="宋体" w:cs="宋体"/>
          <w:color w:val="000000"/>
          <w:sz w:val="24"/>
          <w:highlight w:val="none"/>
          <w:shd w:val="clear" w:color="auto" w:fill="FFFFFF"/>
          <w:lang w:val="zh-CN" w:eastAsia="zh-CN"/>
        </w:rPr>
        <w:t>）提供磋商截止日前6个月内已缴纳的至少一个月的纳税证明或完税证明，依法免税的单位应提供相关证明材料。</w:t>
      </w:r>
    </w:p>
    <w:p w14:paraId="6B0AD074">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eastAsia="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en-US" w:eastAsia="zh-CN"/>
        </w:rPr>
        <w:t>5</w:t>
      </w:r>
      <w:r>
        <w:rPr>
          <w:rFonts w:hint="eastAsia" w:ascii="宋体" w:hAnsi="宋体" w:eastAsia="宋体" w:cs="宋体"/>
          <w:color w:val="000000"/>
          <w:sz w:val="24"/>
          <w:highlight w:val="none"/>
          <w:shd w:val="clear" w:color="auto" w:fill="FFFFFF"/>
          <w:lang w:val="zh-CN" w:eastAsia="zh-CN"/>
        </w:rPr>
        <w:t>）提供磋商截止日前6个月内已缴存的至少一个月的社会保障资金缴存单据或社保机构开具的社会保险参保缴费情况证明，依法不需要缴纳社会保障资金的单位应提供相关证明材料。</w:t>
      </w:r>
    </w:p>
    <w:p w14:paraId="51F01DC5">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6</w:t>
      </w:r>
      <w:r>
        <w:rPr>
          <w:rFonts w:hint="eastAsia" w:ascii="宋体" w:hAnsi="宋体" w:cs="宋体"/>
          <w:color w:val="000000"/>
          <w:sz w:val="24"/>
          <w:highlight w:val="none"/>
          <w:shd w:val="clear" w:color="auto" w:fill="FFFFFF"/>
          <w:lang w:val="zh-CN" w:eastAsia="zh-CN"/>
        </w:rPr>
        <w:t>）提供具有履行合同所必需的设备和专业技术能力的承诺</w:t>
      </w:r>
      <w:r>
        <w:rPr>
          <w:rFonts w:hint="eastAsia" w:ascii="宋体" w:hAnsi="宋体" w:eastAsia="宋体" w:cs="宋体"/>
          <w:color w:val="000000"/>
          <w:sz w:val="24"/>
          <w:highlight w:val="none"/>
          <w:shd w:val="clear" w:color="auto" w:fill="FFFFFF"/>
          <w:lang w:val="zh-CN" w:eastAsia="zh-CN"/>
        </w:rPr>
        <w:t>。</w:t>
      </w:r>
    </w:p>
    <w:p w14:paraId="5F07E9A3">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7</w:t>
      </w:r>
      <w:r>
        <w:rPr>
          <w:rFonts w:hint="eastAsia" w:ascii="宋体" w:hAnsi="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zh-CN" w:eastAsia="zh-CN"/>
        </w:rPr>
        <w:t>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14:paraId="6D09CC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auto"/>
        <w:rPr>
          <w:rFonts w:hint="eastAsia"/>
          <w:lang w:val="zh-CN" w:eastAsia="zh-CN"/>
        </w:rPr>
      </w:pPr>
      <w:r>
        <w:rPr>
          <w:rFonts w:hint="eastAsia" w:ascii="宋体" w:eastAsia="宋体" w:cs="宋体"/>
          <w:shd w:val="clear" w:color="auto" w:fill="FFFFFF"/>
          <w:lang w:eastAsia="zh-CN" w:bidi="ar-SA"/>
        </w:rPr>
        <w:t>（</w:t>
      </w:r>
      <w:r>
        <w:rPr>
          <w:rFonts w:hint="eastAsia" w:ascii="宋体" w:eastAsia="宋体" w:cs="宋体"/>
          <w:shd w:val="clear" w:color="auto" w:fill="FFFFFF"/>
          <w:lang w:val="en-US" w:eastAsia="zh-CN" w:bidi="ar-SA"/>
        </w:rPr>
        <w:t>8）</w:t>
      </w:r>
      <w:r>
        <w:rPr>
          <w:rFonts w:hint="eastAsia" w:ascii="宋体" w:eastAsia="宋体" w:cs="宋体"/>
          <w:shd w:val="clear" w:color="auto" w:fill="FFFFFF"/>
          <w:lang w:bidi="ar-SA"/>
        </w:rPr>
        <w:t>具备合法有效的CMA检验检测机构资质认定证书、CATL农产品质量安全检测机构考核证书</w:t>
      </w:r>
      <w:r>
        <w:rPr>
          <w:rFonts w:hint="eastAsia" w:cs="宋体"/>
          <w:shd w:val="clear" w:color="auto" w:fill="FFFFFF"/>
          <w:lang w:eastAsia="zh-CN" w:bidi="ar-SA"/>
        </w:rPr>
        <w:t>。</w:t>
      </w:r>
      <w:bookmarkStart w:id="0" w:name="_GoBack"/>
      <w:bookmarkEnd w:id="0"/>
    </w:p>
    <w:p w14:paraId="7708F42A">
      <w:pPr>
        <w:spacing w:line="360" w:lineRule="auto"/>
        <w:rPr>
          <w:rFonts w:hint="default" w:ascii="宋体" w:hAnsi="宋体" w:eastAsia="宋体" w:cs="宋体"/>
          <w:color w:val="000000"/>
          <w:sz w:val="24"/>
          <w:highlight w:val="none"/>
          <w:shd w:val="clear" w:color="auto" w:fill="FFFFFF"/>
          <w:lang w:val="en-US" w:eastAsia="zh-CN"/>
        </w:rPr>
      </w:pPr>
      <w:r>
        <w:rPr>
          <w:rFonts w:hint="eastAsia" w:ascii="宋体" w:hAnsi="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9</w:t>
      </w:r>
      <w:r>
        <w:rPr>
          <w:rFonts w:hint="eastAsia" w:ascii="宋体" w:hAnsi="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zh-CN" w:eastAsia="zh-CN"/>
        </w:rPr>
        <w:t>单位负责人为同一人或者存在直接控股、管理关系的不同供应商，不得参加本次采购活动。</w:t>
      </w:r>
      <w:r>
        <w:rPr>
          <w:rFonts w:hint="eastAsia" w:ascii="宋体" w:hAnsi="宋体" w:cs="宋体"/>
          <w:color w:val="000000"/>
          <w:sz w:val="24"/>
          <w:highlight w:val="none"/>
          <w:shd w:val="clear" w:color="auto" w:fill="FFFFFF"/>
          <w:lang w:val="en-US" w:eastAsia="zh-CN"/>
        </w:rPr>
        <w:t xml:space="preserve"> </w:t>
      </w:r>
    </w:p>
    <w:p w14:paraId="3E05B419">
      <w:pPr>
        <w:rPr>
          <w:rFonts w:hint="eastAsia" w:ascii="宋体" w:hAnsi="宋体" w:eastAsia="宋体" w:cs="宋体"/>
          <w:b/>
          <w:bCs/>
          <w:sz w:val="32"/>
          <w:szCs w:val="32"/>
          <w:lang w:val="en-US" w:eastAsia="zh-CN"/>
        </w:rPr>
      </w:pPr>
      <w:r>
        <w:rPr>
          <w:rFonts w:hint="eastAsia" w:ascii="宋体" w:hAnsi="宋体" w:eastAsia="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10</w:t>
      </w:r>
      <w:r>
        <w:rPr>
          <w:rFonts w:hint="eastAsia" w:ascii="宋体" w:hAnsi="宋体" w:eastAsia="宋体" w:cs="宋体"/>
          <w:color w:val="000000"/>
          <w:sz w:val="24"/>
          <w:highlight w:val="none"/>
          <w:shd w:val="clear" w:color="auto" w:fill="FFFFFF"/>
          <w:lang w:val="zh-CN" w:eastAsia="zh-CN"/>
        </w:rPr>
        <w:t>）本项目不接受联合体磋商。</w:t>
      </w:r>
      <w:r>
        <w:rPr>
          <w:rFonts w:hint="eastAsia" w:ascii="宋体" w:hAnsi="宋体" w:eastAsia="宋体" w:cs="宋体"/>
          <w:b/>
          <w:bCs/>
          <w:sz w:val="32"/>
          <w:szCs w:val="32"/>
          <w:lang w:val="en-US" w:eastAsia="zh-CN"/>
        </w:rPr>
        <w:br w:type="page"/>
      </w:r>
    </w:p>
    <w:p w14:paraId="103842EB">
      <w:pPr>
        <w:spacing w:line="360" w:lineRule="auto"/>
        <w:jc w:val="both"/>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格式1：</w:t>
      </w:r>
    </w:p>
    <w:p w14:paraId="7C64F55C">
      <w:pPr>
        <w:spacing w:line="360" w:lineRule="auto"/>
        <w:jc w:val="center"/>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5"/>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45CE506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70A165CB">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5ABFF518">
            <w:pPr>
              <w:widowControl/>
              <w:spacing w:line="240" w:lineRule="auto"/>
              <w:ind w:firstLine="470" w:firstLineChars="196"/>
              <w:jc w:val="left"/>
              <w:rPr>
                <w:rFonts w:ascii="宋体" w:hAnsi="宋体" w:cs="宋体"/>
                <w:color w:val="auto"/>
                <w:sz w:val="24"/>
                <w:szCs w:val="24"/>
              </w:rPr>
            </w:pPr>
          </w:p>
        </w:tc>
      </w:tr>
      <w:tr w14:paraId="36BFBB7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71698C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6EC0A7BA">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47F6BC2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142FBFEC">
            <w:pPr>
              <w:widowControl/>
              <w:spacing w:line="240" w:lineRule="auto"/>
              <w:ind w:firstLine="470" w:firstLineChars="196"/>
              <w:jc w:val="left"/>
              <w:rPr>
                <w:rFonts w:ascii="宋体" w:hAnsi="宋体" w:cs="宋体"/>
                <w:color w:val="auto"/>
                <w:sz w:val="24"/>
                <w:szCs w:val="24"/>
              </w:rPr>
            </w:pPr>
          </w:p>
        </w:tc>
      </w:tr>
      <w:tr w14:paraId="1840102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321AB2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4181903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57026D2E">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10FD64E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54AF8284">
            <w:pPr>
              <w:widowControl/>
              <w:spacing w:line="240" w:lineRule="auto"/>
              <w:ind w:firstLine="470" w:firstLineChars="196"/>
              <w:jc w:val="left"/>
              <w:rPr>
                <w:rFonts w:ascii="宋体" w:hAnsi="宋体" w:cs="宋体"/>
                <w:color w:val="auto"/>
                <w:sz w:val="24"/>
                <w:szCs w:val="24"/>
              </w:rPr>
            </w:pPr>
          </w:p>
        </w:tc>
      </w:tr>
      <w:tr w14:paraId="45C016E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281C67ED">
            <w:pPr>
              <w:spacing w:line="240" w:lineRule="auto"/>
              <w:jc w:val="center"/>
              <w:rPr>
                <w:rFonts w:ascii="宋体" w:hAnsi="宋体" w:cs="宋体"/>
                <w:color w:val="auto"/>
                <w:sz w:val="24"/>
                <w:szCs w:val="24"/>
              </w:rPr>
            </w:pPr>
          </w:p>
        </w:tc>
        <w:tc>
          <w:tcPr>
            <w:tcW w:w="1134" w:type="dxa"/>
            <w:noWrap w:val="0"/>
            <w:vAlign w:val="center"/>
          </w:tcPr>
          <w:p w14:paraId="6EC160A0">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13CD08F3">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5A3A6EB2">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0B10B752">
            <w:pPr>
              <w:widowControl/>
              <w:spacing w:line="240" w:lineRule="auto"/>
              <w:ind w:firstLine="470" w:firstLineChars="196"/>
              <w:jc w:val="left"/>
              <w:rPr>
                <w:rFonts w:ascii="宋体" w:hAnsi="宋体" w:cs="宋体"/>
                <w:color w:val="auto"/>
                <w:sz w:val="24"/>
                <w:szCs w:val="24"/>
              </w:rPr>
            </w:pPr>
          </w:p>
        </w:tc>
      </w:tr>
      <w:tr w14:paraId="7B5513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3D71E69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7B2F36F1">
            <w:pPr>
              <w:widowControl/>
              <w:spacing w:line="240" w:lineRule="auto"/>
              <w:ind w:firstLine="470" w:firstLineChars="196"/>
              <w:jc w:val="left"/>
              <w:rPr>
                <w:rFonts w:ascii="宋体" w:hAnsi="宋体" w:cs="宋体"/>
                <w:color w:val="auto"/>
                <w:sz w:val="24"/>
                <w:szCs w:val="24"/>
              </w:rPr>
            </w:pPr>
          </w:p>
        </w:tc>
      </w:tr>
      <w:tr w14:paraId="6748DA7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795B594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5316428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64497B36">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0683EBDD">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7DF7C6E3">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0A76E63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7136F1DE">
            <w:pPr>
              <w:widowControl/>
              <w:spacing w:line="240" w:lineRule="auto"/>
              <w:ind w:firstLine="470" w:firstLineChars="196"/>
              <w:jc w:val="left"/>
              <w:rPr>
                <w:rFonts w:ascii="宋体" w:hAnsi="宋体" w:cs="宋体"/>
                <w:color w:val="auto"/>
                <w:sz w:val="24"/>
                <w:szCs w:val="24"/>
              </w:rPr>
            </w:pPr>
          </w:p>
        </w:tc>
      </w:tr>
      <w:tr w14:paraId="4665666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438397B7">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56C674C0">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4870EF73">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46CF050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7ABA4610">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337C002C">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63C58D60">
            <w:pPr>
              <w:widowControl/>
              <w:spacing w:line="240" w:lineRule="auto"/>
              <w:ind w:firstLine="470" w:firstLineChars="196"/>
              <w:jc w:val="left"/>
              <w:rPr>
                <w:rFonts w:ascii="宋体" w:hAnsi="宋体" w:cs="宋体"/>
                <w:color w:val="auto"/>
                <w:sz w:val="24"/>
                <w:szCs w:val="24"/>
              </w:rPr>
            </w:pPr>
          </w:p>
        </w:tc>
      </w:tr>
      <w:tr w14:paraId="25ED551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00B93BA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37892A56">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2924D5DF">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3443657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238AFE5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62842CD7">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0A7E36E6">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180BD8BF">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项目经理</w:t>
            </w:r>
          </w:p>
        </w:tc>
        <w:tc>
          <w:tcPr>
            <w:tcW w:w="2103" w:type="dxa"/>
            <w:gridSpan w:val="2"/>
            <w:noWrap w:val="0"/>
            <w:vAlign w:val="center"/>
          </w:tcPr>
          <w:p w14:paraId="38ADE393">
            <w:pPr>
              <w:widowControl/>
              <w:spacing w:line="240" w:lineRule="auto"/>
              <w:ind w:firstLine="470" w:firstLineChars="196"/>
              <w:jc w:val="left"/>
              <w:rPr>
                <w:rFonts w:ascii="宋体" w:hAnsi="宋体" w:cs="宋体"/>
                <w:color w:val="auto"/>
                <w:sz w:val="24"/>
                <w:szCs w:val="24"/>
              </w:rPr>
            </w:pPr>
          </w:p>
        </w:tc>
      </w:tr>
      <w:tr w14:paraId="6E39113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7258C46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1399FD2C">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88FE458">
            <w:pPr>
              <w:spacing w:line="240" w:lineRule="auto"/>
              <w:rPr>
                <w:rFonts w:ascii="宋体" w:hAnsi="宋体" w:cs="宋体"/>
                <w:color w:val="auto"/>
                <w:sz w:val="24"/>
                <w:szCs w:val="24"/>
              </w:rPr>
            </w:pPr>
          </w:p>
        </w:tc>
        <w:tc>
          <w:tcPr>
            <w:tcW w:w="1751" w:type="dxa"/>
            <w:gridSpan w:val="2"/>
            <w:noWrap w:val="0"/>
            <w:vAlign w:val="center"/>
          </w:tcPr>
          <w:p w14:paraId="6492967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37942AAE">
            <w:pPr>
              <w:widowControl/>
              <w:spacing w:line="240" w:lineRule="auto"/>
              <w:ind w:firstLine="470" w:firstLineChars="196"/>
              <w:jc w:val="left"/>
              <w:rPr>
                <w:rFonts w:ascii="宋体" w:hAnsi="宋体" w:cs="宋体"/>
                <w:color w:val="auto"/>
                <w:sz w:val="24"/>
                <w:szCs w:val="24"/>
              </w:rPr>
            </w:pPr>
          </w:p>
        </w:tc>
      </w:tr>
      <w:tr w14:paraId="0DF4C96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5FB96C6F">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5F404B57">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1EB301D1">
            <w:pPr>
              <w:spacing w:line="240" w:lineRule="auto"/>
              <w:rPr>
                <w:rFonts w:ascii="宋体" w:hAnsi="宋体" w:cs="宋体"/>
                <w:color w:val="auto"/>
                <w:sz w:val="24"/>
                <w:szCs w:val="24"/>
              </w:rPr>
            </w:pPr>
          </w:p>
        </w:tc>
        <w:tc>
          <w:tcPr>
            <w:tcW w:w="1751" w:type="dxa"/>
            <w:gridSpan w:val="2"/>
            <w:noWrap w:val="0"/>
            <w:vAlign w:val="center"/>
          </w:tcPr>
          <w:p w14:paraId="1659E07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2739F53E">
            <w:pPr>
              <w:widowControl/>
              <w:spacing w:line="240" w:lineRule="auto"/>
              <w:ind w:firstLine="470" w:firstLineChars="196"/>
              <w:jc w:val="left"/>
              <w:rPr>
                <w:rFonts w:ascii="宋体" w:hAnsi="宋体" w:cs="宋体"/>
                <w:color w:val="auto"/>
                <w:sz w:val="24"/>
                <w:szCs w:val="24"/>
              </w:rPr>
            </w:pPr>
          </w:p>
        </w:tc>
      </w:tr>
      <w:tr w14:paraId="1582F34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4EB4D1DB">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03A8E4EE">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691B4B44">
            <w:pPr>
              <w:spacing w:line="240" w:lineRule="auto"/>
              <w:rPr>
                <w:rFonts w:ascii="宋体" w:hAnsi="宋体" w:cs="宋体"/>
                <w:color w:val="auto"/>
                <w:sz w:val="24"/>
                <w:szCs w:val="24"/>
              </w:rPr>
            </w:pPr>
          </w:p>
        </w:tc>
        <w:tc>
          <w:tcPr>
            <w:tcW w:w="1751" w:type="dxa"/>
            <w:gridSpan w:val="2"/>
            <w:noWrap w:val="0"/>
            <w:vAlign w:val="center"/>
          </w:tcPr>
          <w:p w14:paraId="182AA2B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6F3FD4F9">
            <w:pPr>
              <w:widowControl/>
              <w:spacing w:line="240" w:lineRule="auto"/>
              <w:ind w:firstLine="470" w:firstLineChars="196"/>
              <w:jc w:val="left"/>
              <w:rPr>
                <w:rFonts w:ascii="宋体" w:hAnsi="宋体" w:cs="宋体"/>
                <w:color w:val="auto"/>
                <w:sz w:val="24"/>
                <w:szCs w:val="24"/>
              </w:rPr>
            </w:pPr>
          </w:p>
        </w:tc>
      </w:tr>
      <w:tr w14:paraId="1DE1A1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2AFFF3A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54396771">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570F5EF8">
            <w:pPr>
              <w:spacing w:line="240" w:lineRule="auto"/>
              <w:rPr>
                <w:rFonts w:ascii="宋体" w:hAnsi="宋体" w:cs="宋体"/>
                <w:color w:val="auto"/>
                <w:sz w:val="24"/>
                <w:szCs w:val="24"/>
              </w:rPr>
            </w:pPr>
          </w:p>
        </w:tc>
        <w:tc>
          <w:tcPr>
            <w:tcW w:w="1751" w:type="dxa"/>
            <w:gridSpan w:val="2"/>
            <w:noWrap w:val="0"/>
            <w:vAlign w:val="center"/>
          </w:tcPr>
          <w:p w14:paraId="07829A0B">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7F770D2A">
            <w:pPr>
              <w:widowControl/>
              <w:spacing w:line="240" w:lineRule="auto"/>
              <w:ind w:firstLine="470" w:firstLineChars="196"/>
              <w:jc w:val="left"/>
              <w:rPr>
                <w:rFonts w:ascii="宋体" w:hAnsi="宋体" w:cs="宋体"/>
                <w:color w:val="auto"/>
                <w:sz w:val="24"/>
                <w:szCs w:val="24"/>
              </w:rPr>
            </w:pPr>
          </w:p>
        </w:tc>
      </w:tr>
      <w:tr w14:paraId="77B2082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7848ECE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4ED4ACBA">
            <w:pPr>
              <w:widowControl/>
              <w:spacing w:line="240" w:lineRule="auto"/>
              <w:ind w:firstLine="470" w:firstLineChars="196"/>
              <w:jc w:val="left"/>
              <w:rPr>
                <w:rFonts w:ascii="宋体" w:hAnsi="宋体" w:cs="宋体"/>
                <w:color w:val="auto"/>
                <w:sz w:val="24"/>
                <w:szCs w:val="24"/>
              </w:rPr>
            </w:pPr>
          </w:p>
        </w:tc>
      </w:tr>
      <w:tr w14:paraId="308B885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17FF0C8B">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6C7F25F5">
            <w:pPr>
              <w:widowControl/>
              <w:spacing w:line="240" w:lineRule="auto"/>
              <w:ind w:firstLine="470" w:firstLineChars="196"/>
              <w:jc w:val="left"/>
              <w:rPr>
                <w:rFonts w:ascii="宋体" w:hAnsi="宋体" w:cs="宋体"/>
                <w:color w:val="auto"/>
                <w:sz w:val="24"/>
                <w:szCs w:val="24"/>
              </w:rPr>
            </w:pPr>
          </w:p>
        </w:tc>
      </w:tr>
    </w:tbl>
    <w:p w14:paraId="35103E5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1C882EB">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369B4E8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08FD8778">
      <w:pPr>
        <w:spacing w:line="240" w:lineRule="auto"/>
        <w:jc w:val="both"/>
        <w:rPr>
          <w:rFonts w:hint="eastAsia" w:ascii="宋体" w:hAnsi="宋体" w:eastAsia="宋体" w:cs="宋体"/>
          <w:b/>
          <w:bCs/>
          <w:sz w:val="32"/>
          <w:szCs w:val="3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1B0B8E03">
      <w:pPr>
        <w:spacing w:line="360" w:lineRule="auto"/>
        <w:jc w:val="left"/>
        <w:rPr>
          <w:rFonts w:hint="eastAsia" w:ascii="宋体" w:hAnsi="宋体" w:eastAsia="宋体" w:cs="宋体"/>
          <w:b/>
          <w:bCs/>
          <w:sz w:val="32"/>
          <w:szCs w:val="32"/>
        </w:rPr>
      </w:pPr>
      <w:r>
        <w:rPr>
          <w:rFonts w:hint="eastAsia" w:ascii="宋体" w:hAnsi="宋体" w:eastAsia="宋体" w:cs="宋体"/>
          <w:b/>
          <w:bCs/>
          <w:sz w:val="32"/>
          <w:szCs w:val="32"/>
        </w:rPr>
        <w:t>格式</w:t>
      </w:r>
      <w:r>
        <w:rPr>
          <w:rFonts w:hint="eastAsia" w:ascii="宋体" w:hAnsi="宋体" w:cs="宋体"/>
          <w:b/>
          <w:bCs/>
          <w:sz w:val="32"/>
          <w:szCs w:val="32"/>
          <w:lang w:val="en-US" w:eastAsia="zh-CN"/>
        </w:rPr>
        <w:t>2</w:t>
      </w:r>
      <w:r>
        <w:rPr>
          <w:rFonts w:hint="eastAsia" w:ascii="宋体" w:hAnsi="宋体" w:eastAsia="宋体" w:cs="宋体"/>
          <w:b/>
          <w:bCs/>
          <w:sz w:val="32"/>
          <w:szCs w:val="32"/>
        </w:rPr>
        <w:t>：</w:t>
      </w:r>
    </w:p>
    <w:p w14:paraId="189B0142">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具备履行合同所必需的设备和专业技术能力的</w:t>
      </w:r>
    </w:p>
    <w:p w14:paraId="7F257146">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说明及承诺书</w:t>
      </w:r>
    </w:p>
    <w:p w14:paraId="57A5D1BD">
      <w:pPr>
        <w:widowControl/>
        <w:spacing w:line="360" w:lineRule="auto"/>
        <w:jc w:val="left"/>
        <w:rPr>
          <w:rFonts w:hint="eastAsia" w:ascii="宋体" w:hAnsi="宋体" w:eastAsia="宋体" w:cs="宋体"/>
          <w:sz w:val="24"/>
          <w:u w:val="single"/>
        </w:rPr>
      </w:pPr>
    </w:p>
    <w:p w14:paraId="539D933F">
      <w:pPr>
        <w:widowControl/>
        <w:spacing w:line="360" w:lineRule="auto"/>
        <w:jc w:val="left"/>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(采购人名称):</w:t>
      </w:r>
    </w:p>
    <w:p w14:paraId="254EBCCB">
      <w:pPr>
        <w:pStyle w:val="8"/>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我公司参加贵方组织的</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eastAsia="宋体" w:cs="宋体"/>
          <w:sz w:val="24"/>
          <w:szCs w:val="24"/>
        </w:rPr>
        <w:t>投标活动，如我方获得</w:t>
      </w:r>
      <w:r>
        <w:rPr>
          <w:rFonts w:hint="eastAsia" w:ascii="宋体" w:hAnsi="宋体" w:eastAsia="宋体" w:cs="宋体"/>
          <w:sz w:val="24"/>
          <w:szCs w:val="24"/>
          <w:lang w:val="en-US" w:eastAsia="zh-CN"/>
        </w:rPr>
        <w:t>成交</w:t>
      </w:r>
      <w:r>
        <w:rPr>
          <w:rFonts w:hint="eastAsia" w:ascii="宋体" w:hAnsi="宋体" w:eastAsia="宋体" w:cs="宋体"/>
          <w:sz w:val="24"/>
          <w:szCs w:val="24"/>
        </w:rPr>
        <w:t>资格，我方保证具备履行合同所必需的设备和专业技术能力：并承诺如下：</w:t>
      </w:r>
    </w:p>
    <w:p w14:paraId="3952389F">
      <w:pPr>
        <w:pStyle w:val="8"/>
        <w:spacing w:line="360" w:lineRule="auto"/>
        <w:ind w:firstLine="420"/>
        <w:rPr>
          <w:rFonts w:hint="eastAsia" w:ascii="宋体" w:hAnsi="宋体" w:eastAsia="宋体" w:cs="宋体"/>
          <w:sz w:val="24"/>
          <w:szCs w:val="24"/>
        </w:rPr>
      </w:pPr>
      <w:r>
        <w:rPr>
          <w:rFonts w:hint="eastAsia" w:ascii="宋体" w:hAnsi="宋体" w:eastAsia="宋体" w:cs="宋体"/>
          <w:sz w:val="24"/>
          <w:u w:val="single"/>
        </w:rPr>
        <w:t xml:space="preserve">                   </w:t>
      </w:r>
      <w:r>
        <w:rPr>
          <w:rFonts w:hint="eastAsia" w:ascii="宋体" w:hAnsi="宋体" w:eastAsia="宋体" w:cs="宋体"/>
          <w:sz w:val="24"/>
          <w:szCs w:val="24"/>
        </w:rPr>
        <w:t>（供应商名称）于</w:t>
      </w:r>
      <w:r>
        <w:rPr>
          <w:rFonts w:hint="eastAsia" w:ascii="宋体" w:hAnsi="宋体" w:eastAsia="宋体" w:cs="宋体"/>
          <w:sz w:val="24"/>
          <w:szCs w:val="24"/>
          <w:u w:val="single"/>
        </w:rPr>
        <w:t>  年  月  日</w:t>
      </w:r>
      <w:r>
        <w:rPr>
          <w:rFonts w:hint="eastAsia" w:ascii="宋体" w:hAnsi="宋体" w:eastAsia="宋体" w:cs="宋体"/>
          <w:sz w:val="24"/>
          <w:szCs w:val="24"/>
        </w:rPr>
        <w:t>在中华人民共和国境内 </w:t>
      </w:r>
      <w:r>
        <w:rPr>
          <w:rFonts w:hint="eastAsia" w:ascii="宋体" w:hAnsi="宋体" w:eastAsia="宋体" w:cs="宋体"/>
          <w:sz w:val="24"/>
          <w:szCs w:val="24"/>
          <w:u w:val="single"/>
        </w:rPr>
        <w:t>          </w:t>
      </w:r>
      <w:r>
        <w:rPr>
          <w:rFonts w:hint="eastAsia" w:ascii="宋体" w:hAnsi="宋体" w:eastAsia="宋体" w:cs="宋体"/>
          <w:sz w:val="24"/>
          <w:szCs w:val="24"/>
        </w:rPr>
        <w:t>（详细注册地址）合法注册并经营，公司主营业务为</w:t>
      </w:r>
      <w:r>
        <w:rPr>
          <w:rFonts w:hint="eastAsia" w:ascii="宋体" w:hAnsi="宋体" w:eastAsia="宋体" w:cs="宋体"/>
          <w:sz w:val="24"/>
          <w:szCs w:val="24"/>
          <w:u w:val="single"/>
        </w:rPr>
        <w:t>                          </w:t>
      </w:r>
      <w:r>
        <w:rPr>
          <w:rFonts w:hint="eastAsia" w:ascii="宋体" w:hAnsi="宋体" w:eastAsia="宋体" w:cs="宋体"/>
          <w:sz w:val="24"/>
          <w:szCs w:val="24"/>
        </w:rPr>
        <w:t>，营业（生产经营）面积为</w:t>
      </w:r>
      <w:r>
        <w:rPr>
          <w:rFonts w:hint="eastAsia" w:ascii="宋体" w:hAnsi="宋体" w:eastAsia="宋体" w:cs="宋体"/>
          <w:sz w:val="24"/>
          <w:szCs w:val="24"/>
          <w:u w:val="single"/>
        </w:rPr>
        <w:t>              </w:t>
      </w:r>
      <w:r>
        <w:rPr>
          <w:rFonts w:hint="eastAsia" w:ascii="宋体" w:hAnsi="宋体" w:eastAsia="宋体" w:cs="宋体"/>
          <w:sz w:val="24"/>
          <w:szCs w:val="24"/>
        </w:rPr>
        <w:t>，现有员工数量为</w:t>
      </w:r>
      <w:r>
        <w:rPr>
          <w:rFonts w:hint="eastAsia" w:ascii="宋体" w:hAnsi="宋体" w:eastAsia="宋体" w:cs="宋体"/>
          <w:sz w:val="24"/>
          <w:szCs w:val="24"/>
          <w:u w:val="single"/>
        </w:rPr>
        <w:t>        </w:t>
      </w:r>
      <w:r>
        <w:rPr>
          <w:rFonts w:hint="eastAsia" w:ascii="宋体" w:hAnsi="宋体" w:eastAsia="宋体" w:cs="宋体"/>
          <w:sz w:val="24"/>
          <w:szCs w:val="24"/>
        </w:rPr>
        <w:t xml:space="preserve"> ，其中与履行本合同相关的专业技术人员数量有 </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与履行本合同</w:t>
      </w:r>
      <w:r>
        <w:rPr>
          <w:rFonts w:hint="eastAsia" w:ascii="宋体" w:hAnsi="宋体" w:eastAsia="宋体" w:cs="宋体"/>
          <w:sz w:val="24"/>
          <w:szCs w:val="24"/>
          <w:lang w:val="en-US" w:eastAsia="zh-CN"/>
        </w:rPr>
        <w:t>所需的设备</w:t>
      </w:r>
      <w:r>
        <w:rPr>
          <w:rFonts w:hint="eastAsia" w:ascii="宋体" w:hAnsi="宋体" w:eastAsia="宋体" w:cs="宋体"/>
          <w:sz w:val="24"/>
          <w:szCs w:val="24"/>
        </w:rPr>
        <w:t>数量有</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本公司郑重承诺，具有履行本合同所必需的设备和专业技术能力。</w:t>
      </w:r>
    </w:p>
    <w:p w14:paraId="298F6438">
      <w:pPr>
        <w:pStyle w:val="8"/>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如违反以上承诺，本公司愿承担</w:t>
      </w:r>
      <w:r>
        <w:rPr>
          <w:rFonts w:hint="eastAsia" w:ascii="宋体" w:hAnsi="宋体" w:eastAsia="宋体" w:cs="宋体"/>
          <w:sz w:val="24"/>
          <w:szCs w:val="24"/>
          <w:lang w:val="en-US" w:eastAsia="zh-CN" w:bidi="en-US"/>
        </w:rPr>
        <w:t>一切</w:t>
      </w:r>
      <w:r>
        <w:rPr>
          <w:rFonts w:hint="eastAsia" w:ascii="宋体" w:hAnsi="宋体" w:eastAsia="宋体" w:cs="宋体"/>
          <w:sz w:val="24"/>
          <w:szCs w:val="24"/>
        </w:rPr>
        <w:t>法律责任。</w:t>
      </w:r>
    </w:p>
    <w:p w14:paraId="071EF84A">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BB9CCD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3698E07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079A0E8">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C6B40D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7A27F27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5697DA4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5DAC8FB7">
      <w:pPr>
        <w:keepNext w:val="0"/>
        <w:keepLines w:val="0"/>
        <w:widowControl w:val="0"/>
        <w:spacing w:before="166" w:beforeLines="50" w:after="0" w:line="360" w:lineRule="auto"/>
        <w:ind w:left="0"/>
        <w:jc w:val="center"/>
        <w:outlineLvl w:val="9"/>
        <w:rPr>
          <w:rFonts w:hint="eastAsia" w:ascii="宋体" w:hAnsi="宋体" w:eastAsia="宋体" w:cs="宋体"/>
          <w:spacing w:val="4"/>
          <w:kern w:val="0"/>
          <w:sz w:val="24"/>
          <w:szCs w:val="2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6A7F966F">
      <w:pPr>
        <w:spacing w:line="360" w:lineRule="auto"/>
        <w:jc w:val="left"/>
        <w:rPr>
          <w:rFonts w:hint="eastAsia" w:ascii="宋体" w:hAnsi="宋体" w:eastAsia="宋体" w:cs="宋体"/>
          <w:b/>
          <w:bCs/>
          <w:sz w:val="32"/>
          <w:szCs w:val="32"/>
        </w:rPr>
      </w:pPr>
    </w:p>
    <w:p w14:paraId="68B3FF48">
      <w:pPr>
        <w:spacing w:line="360" w:lineRule="auto"/>
        <w:jc w:val="left"/>
        <w:rPr>
          <w:rFonts w:hint="eastAsia" w:ascii="宋体" w:hAnsi="宋体" w:eastAsia="宋体" w:cs="宋体"/>
          <w:b/>
          <w:bCs/>
          <w:sz w:val="32"/>
          <w:szCs w:val="32"/>
          <w:lang w:eastAsia="zh-CN"/>
        </w:rPr>
      </w:pPr>
    </w:p>
    <w:p w14:paraId="308DDE02">
      <w:pPr>
        <w:spacing w:line="360" w:lineRule="auto"/>
        <w:jc w:val="left"/>
        <w:rPr>
          <w:rFonts w:hint="eastAsia" w:ascii="宋体" w:hAnsi="宋体" w:eastAsia="宋体" w:cs="宋体"/>
          <w:b/>
          <w:bCs/>
          <w:sz w:val="32"/>
          <w:szCs w:val="32"/>
        </w:rPr>
      </w:pPr>
      <w:r>
        <w:rPr>
          <w:rFonts w:hint="eastAsia" w:ascii="宋体" w:hAnsi="宋体" w:eastAsia="宋体" w:cs="宋体"/>
          <w:b/>
          <w:bCs/>
          <w:sz w:val="32"/>
          <w:szCs w:val="32"/>
        </w:rPr>
        <w:t>格式</w:t>
      </w:r>
      <w:r>
        <w:rPr>
          <w:rFonts w:hint="eastAsia" w:ascii="宋体" w:hAnsi="宋体" w:cs="宋体"/>
          <w:b/>
          <w:bCs/>
          <w:sz w:val="32"/>
          <w:szCs w:val="32"/>
          <w:lang w:val="en-US" w:eastAsia="zh-CN"/>
        </w:rPr>
        <w:t>3</w:t>
      </w:r>
      <w:r>
        <w:rPr>
          <w:rFonts w:hint="eastAsia" w:ascii="宋体" w:hAnsi="宋体" w:eastAsia="宋体" w:cs="宋体"/>
          <w:b/>
          <w:bCs/>
          <w:sz w:val="32"/>
          <w:szCs w:val="32"/>
        </w:rPr>
        <w:t>：</w:t>
      </w:r>
    </w:p>
    <w:p w14:paraId="21037B6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outlineLvl w:val="9"/>
        <w:rPr>
          <w:b/>
          <w:bCs/>
          <w:color w:val="auto"/>
          <w:sz w:val="24"/>
          <w:szCs w:val="24"/>
        </w:rPr>
      </w:pPr>
      <w:r>
        <w:rPr>
          <w:rFonts w:hint="eastAsia"/>
          <w:b/>
          <w:bCs/>
          <w:color w:val="auto"/>
          <w:sz w:val="24"/>
          <w:szCs w:val="24"/>
        </w:rPr>
        <w:t>参加本次政府采购活动前三年内，在经营活动中</w:t>
      </w:r>
    </w:p>
    <w:p w14:paraId="5C40DA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宋体" w:hAnsi="宋体" w:cs="宋体"/>
          <w:b/>
          <w:color w:val="auto"/>
        </w:rPr>
      </w:pPr>
      <w:r>
        <w:rPr>
          <w:rFonts w:hint="eastAsia"/>
          <w:b/>
          <w:bCs/>
          <w:color w:val="auto"/>
          <w:sz w:val="24"/>
          <w:szCs w:val="24"/>
        </w:rPr>
        <w:t>没有重大违法记录的书面声明</w:t>
      </w:r>
    </w:p>
    <w:p w14:paraId="7E8B5CEA">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cs="宋体"/>
          <w:color w:val="auto"/>
          <w:kern w:val="0"/>
          <w:sz w:val="24"/>
          <w:szCs w:val="24"/>
        </w:rPr>
      </w:pPr>
      <w:r>
        <w:rPr>
          <w:rFonts w:hint="eastAsia" w:ascii="宋体" w:hAnsi="宋体" w:cs="宋体"/>
          <w:color w:val="auto"/>
          <w:kern w:val="0"/>
          <w:sz w:val="24"/>
          <w:szCs w:val="24"/>
          <w:u w:val="single"/>
          <w:lang w:eastAsia="zh-CN"/>
        </w:rPr>
        <w:t xml:space="preserve"> 采购人名称 </w:t>
      </w:r>
      <w:r>
        <w:rPr>
          <w:rFonts w:hint="eastAsia" w:ascii="宋体" w:hAnsi="宋体" w:cs="宋体"/>
          <w:color w:val="auto"/>
          <w:kern w:val="0"/>
          <w:sz w:val="24"/>
          <w:szCs w:val="24"/>
        </w:rPr>
        <w:t>：</w:t>
      </w:r>
    </w:p>
    <w:p w14:paraId="2ABD557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我方作为</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u w:val="single"/>
        </w:rPr>
        <w:t>项目名称</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rPr>
        <w:t>（项目编号：）的响应供应商，在此郑重声明：</w:t>
      </w:r>
    </w:p>
    <w:p w14:paraId="5939D5D4">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1、在参加本次政府采购活动前3年内的经营活动中____（填“没有”或“有”）重大违法记录。响应供应商</w:t>
      </w:r>
      <w:r>
        <w:rPr>
          <w:rFonts w:hint="eastAsia" w:ascii="宋体" w:hAnsi="宋体" w:cs="宋体"/>
          <w:b/>
          <w:bCs/>
          <w:color w:val="auto"/>
          <w:kern w:val="0"/>
          <w:sz w:val="24"/>
          <w:szCs w:val="24"/>
        </w:rPr>
        <w:t>在参加政府采购活动前3年内因违法经营被禁止在一定期限内参加政府采购活动，期限届满的，可以参加政府采购活动，但应提供期限届满的证明材料。</w:t>
      </w:r>
    </w:p>
    <w:p w14:paraId="676A4B16">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2、我方______（填“未被列入”或“被列入”）失信被执行人名单。</w:t>
      </w:r>
    </w:p>
    <w:p w14:paraId="7DAD4576">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3、我方______（填“未被列入”或“被列入”）重大税收违法案件当事人名单。</w:t>
      </w:r>
    </w:p>
    <w:p w14:paraId="2763122F">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4、我方______（填“未被列入”或“被列入”）政府采购严重违法失信行为记录名单。</w:t>
      </w:r>
    </w:p>
    <w:p w14:paraId="2CC6589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如有不实，我方将无条件地退出本项目的采购活动，并遵照《政府采购法》有关“提供虚假材料的规定”接受处罚。</w:t>
      </w:r>
    </w:p>
    <w:p w14:paraId="09CD4F3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特此声明。</w:t>
      </w:r>
    </w:p>
    <w:p w14:paraId="141F4A9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6F2E6B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0B29A1D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70A3DD5D">
      <w:pPr>
        <w:keepNext w:val="0"/>
        <w:keepLines w:val="0"/>
        <w:widowControl w:val="0"/>
        <w:spacing w:before="166" w:beforeLines="50" w:after="0" w:line="360" w:lineRule="auto"/>
        <w:ind w:left="0"/>
        <w:jc w:val="center"/>
        <w:outlineLvl w:val="9"/>
        <w:rPr>
          <w:rFonts w:hint="eastAsia" w:ascii="宋体" w:hAnsi="宋体" w:eastAsia="宋体" w:cs="宋体"/>
          <w:b w:val="0"/>
          <w:bCs w:val="0"/>
          <w:spacing w:val="4"/>
          <w:kern w:val="0"/>
          <w:sz w:val="24"/>
          <w:szCs w:val="2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4AA79A7D">
      <w:pP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br w:type="page"/>
      </w:r>
    </w:p>
    <w:p w14:paraId="7DD24AE2">
      <w:pPr>
        <w:spacing w:line="360" w:lineRule="auto"/>
        <w:jc w:val="left"/>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格式</w:t>
      </w:r>
      <w:r>
        <w:rPr>
          <w:rFonts w:hint="eastAsia" w:ascii="宋体" w:hAnsi="宋体" w:cs="宋体"/>
          <w:b/>
          <w:bCs/>
          <w:sz w:val="32"/>
          <w:szCs w:val="32"/>
          <w:lang w:val="en-US" w:eastAsia="zh-CN"/>
        </w:rPr>
        <w:t>4</w:t>
      </w:r>
      <w:r>
        <w:rPr>
          <w:rFonts w:hint="eastAsia" w:ascii="宋体" w:hAnsi="宋体" w:eastAsia="宋体" w:cs="宋体"/>
          <w:b/>
          <w:bCs/>
          <w:sz w:val="32"/>
          <w:szCs w:val="32"/>
          <w:lang w:val="en-US" w:eastAsia="zh-CN"/>
        </w:rPr>
        <w:t>：</w:t>
      </w:r>
    </w:p>
    <w:p w14:paraId="57D49B3E">
      <w:pPr>
        <w:keepNext w:val="0"/>
        <w:keepLines w:val="0"/>
        <w:widowControl w:val="0"/>
        <w:spacing w:before="166" w:beforeLines="50" w:after="0" w:line="360" w:lineRule="auto"/>
        <w:ind w:left="0"/>
        <w:jc w:val="center"/>
        <w:outlineLvl w:val="9"/>
        <w:rPr>
          <w:rFonts w:hint="eastAsia" w:ascii="宋体" w:hAnsi="宋体" w:eastAsia="宋体" w:cs="宋体"/>
          <w:b/>
          <w:bCs/>
          <w:sz w:val="32"/>
        </w:rPr>
      </w:pPr>
      <w:r>
        <w:rPr>
          <w:rFonts w:hint="eastAsia" w:ascii="宋体" w:hAnsi="宋体" w:eastAsia="宋体" w:cs="宋体"/>
          <w:b/>
          <w:bCs/>
          <w:sz w:val="32"/>
        </w:rPr>
        <w:t>法定代表人身份证明</w:t>
      </w:r>
    </w:p>
    <w:p w14:paraId="7401D4CF">
      <w:pPr>
        <w:spacing w:line="360" w:lineRule="auto"/>
        <w:rPr>
          <w:rFonts w:hint="eastAsia" w:ascii="宋体" w:hAnsi="宋体" w:eastAsia="宋体" w:cs="宋体"/>
          <w:kern w:val="1"/>
          <w:sz w:val="28"/>
          <w:u w:val="single"/>
        </w:rPr>
      </w:pPr>
      <w:r>
        <w:rPr>
          <w:rFonts w:hint="eastAsia" w:ascii="宋体" w:hAnsi="宋体" w:eastAsia="宋体" w:cs="宋体"/>
          <w:kern w:val="1"/>
          <w:sz w:val="24"/>
        </w:rPr>
        <w:t>供应商名称：</w:t>
      </w:r>
      <w:r>
        <w:rPr>
          <w:rFonts w:hint="eastAsia" w:ascii="宋体" w:hAnsi="宋体" w:eastAsia="宋体" w:cs="宋体"/>
          <w:kern w:val="1"/>
          <w:sz w:val="32"/>
          <w:szCs w:val="32"/>
          <w:u w:val="single"/>
        </w:rPr>
        <w:t xml:space="preserve">                                </w:t>
      </w:r>
      <w:r>
        <w:rPr>
          <w:rFonts w:hint="eastAsia" w:ascii="宋体" w:hAnsi="宋体" w:eastAsia="宋体" w:cs="宋体"/>
          <w:kern w:val="1"/>
          <w:sz w:val="28"/>
        </w:rPr>
        <w:t xml:space="preserve">               </w:t>
      </w:r>
      <w:r>
        <w:rPr>
          <w:rFonts w:hint="eastAsia" w:ascii="宋体" w:hAnsi="宋体" w:eastAsia="宋体" w:cs="宋体"/>
          <w:kern w:val="1"/>
          <w:sz w:val="28"/>
          <w:u w:val="single"/>
        </w:rPr>
        <w:t xml:space="preserve"> </w:t>
      </w:r>
    </w:p>
    <w:p w14:paraId="4126FB7D">
      <w:pPr>
        <w:spacing w:line="360" w:lineRule="auto"/>
        <w:rPr>
          <w:rFonts w:hint="eastAsia" w:ascii="宋体" w:hAnsi="宋体" w:eastAsia="宋体" w:cs="宋体"/>
          <w:kern w:val="1"/>
          <w:sz w:val="24"/>
        </w:rPr>
      </w:pPr>
      <w:r>
        <w:rPr>
          <w:rFonts w:hint="eastAsia" w:ascii="宋体" w:hAnsi="宋体" w:eastAsia="宋体" w:cs="宋体"/>
          <w:kern w:val="1"/>
          <w:sz w:val="24"/>
        </w:rPr>
        <w:t>统一社会信用代码：</w:t>
      </w:r>
      <w:r>
        <w:rPr>
          <w:rFonts w:hint="eastAsia" w:ascii="宋体" w:hAnsi="宋体" w:eastAsia="宋体" w:cs="宋体"/>
          <w:kern w:val="1"/>
          <w:sz w:val="24"/>
          <w:u w:val="single"/>
          <w:lang w:val="en-US" w:eastAsia="zh-CN"/>
        </w:rPr>
        <w:t xml:space="preserve">                                     </w:t>
      </w:r>
      <w:r>
        <w:rPr>
          <w:rFonts w:hint="eastAsia" w:ascii="宋体" w:hAnsi="宋体" w:eastAsia="宋体" w:cs="宋体"/>
          <w:kern w:val="1"/>
          <w:sz w:val="24"/>
        </w:rPr>
        <w:t xml:space="preserve">                </w:t>
      </w:r>
    </w:p>
    <w:p w14:paraId="1D750642">
      <w:pPr>
        <w:spacing w:line="360" w:lineRule="auto"/>
        <w:rPr>
          <w:rFonts w:hint="eastAsia" w:ascii="宋体" w:hAnsi="宋体" w:eastAsia="宋体" w:cs="宋体"/>
          <w:kern w:val="1"/>
          <w:sz w:val="24"/>
          <w:u w:val="single"/>
        </w:rPr>
      </w:pPr>
      <w:r>
        <w:rPr>
          <w:rFonts w:hint="eastAsia" w:ascii="宋体" w:hAnsi="宋体" w:eastAsia="宋体" w:cs="宋体"/>
          <w:kern w:val="1"/>
          <w:sz w:val="24"/>
          <w:lang w:val="en-US" w:eastAsia="zh-CN"/>
        </w:rPr>
        <w:t>注册</w:t>
      </w:r>
      <w:r>
        <w:rPr>
          <w:rFonts w:hint="eastAsia" w:ascii="宋体" w:hAnsi="宋体" w:eastAsia="宋体" w:cs="宋体"/>
          <w:kern w:val="1"/>
          <w:sz w:val="24"/>
        </w:rPr>
        <w:t xml:space="preserve">地址： </w:t>
      </w:r>
      <w:r>
        <w:rPr>
          <w:rFonts w:hint="eastAsia" w:ascii="宋体" w:hAnsi="宋体" w:eastAsia="宋体" w:cs="宋体"/>
          <w:kern w:val="1"/>
          <w:sz w:val="24"/>
          <w:u w:val="single"/>
        </w:rPr>
        <w:t xml:space="preserve">                                            </w:t>
      </w:r>
    </w:p>
    <w:p w14:paraId="1A54506C">
      <w:pPr>
        <w:spacing w:line="360" w:lineRule="auto"/>
        <w:rPr>
          <w:rFonts w:hint="eastAsia" w:ascii="宋体" w:hAnsi="宋体" w:eastAsia="宋体" w:cs="宋体"/>
          <w:kern w:val="1"/>
          <w:sz w:val="28"/>
        </w:rPr>
      </w:pPr>
      <w:r>
        <w:rPr>
          <w:rFonts w:hint="eastAsia" w:ascii="宋体" w:hAnsi="宋体" w:eastAsia="宋体" w:cs="宋体"/>
          <w:kern w:val="1"/>
          <w:sz w:val="24"/>
        </w:rPr>
        <w:t>成立时间：</w:t>
      </w:r>
      <w:r>
        <w:rPr>
          <w:rFonts w:hint="eastAsia" w:ascii="宋体" w:hAnsi="宋体" w:eastAsia="宋体" w:cs="宋体"/>
          <w:kern w:val="1"/>
          <w:sz w:val="28"/>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4"/>
        </w:rPr>
        <w:t>月</w:t>
      </w:r>
      <w:r>
        <w:rPr>
          <w:rFonts w:hint="eastAsia" w:ascii="宋体" w:hAnsi="宋体" w:eastAsia="宋体" w:cs="宋体"/>
          <w:kern w:val="1"/>
          <w:sz w:val="28"/>
          <w:u w:val="single"/>
        </w:rPr>
        <w:t xml:space="preserve">       </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6264C223">
      <w:pPr>
        <w:spacing w:line="360" w:lineRule="auto"/>
        <w:rPr>
          <w:rFonts w:hint="eastAsia" w:ascii="宋体" w:hAnsi="宋体" w:eastAsia="宋体" w:cs="宋体"/>
          <w:kern w:val="1"/>
          <w:sz w:val="24"/>
          <w:u w:val="single"/>
        </w:rPr>
      </w:pPr>
      <w:r>
        <w:rPr>
          <w:rFonts w:hint="eastAsia" w:ascii="宋体" w:hAnsi="宋体" w:eastAsia="宋体" w:cs="宋体"/>
          <w:kern w:val="1"/>
          <w:sz w:val="24"/>
        </w:rPr>
        <w:t>经营期限：</w:t>
      </w:r>
      <w:r>
        <w:rPr>
          <w:rFonts w:hint="eastAsia" w:ascii="宋体" w:hAnsi="宋体" w:eastAsia="宋体" w:cs="宋体"/>
          <w:kern w:val="1"/>
          <w:sz w:val="32"/>
          <w:szCs w:val="32"/>
          <w:u w:val="single"/>
        </w:rPr>
        <w:t xml:space="preserve">                       </w:t>
      </w:r>
      <w:r>
        <w:rPr>
          <w:rFonts w:hint="eastAsia" w:ascii="宋体" w:hAnsi="宋体" w:eastAsia="宋体" w:cs="宋体"/>
          <w:kern w:val="1"/>
          <w:sz w:val="24"/>
          <w:u w:val="single"/>
        </w:rPr>
        <w:t xml:space="preserve">                    </w:t>
      </w:r>
    </w:p>
    <w:p w14:paraId="5CA04FB6">
      <w:pPr>
        <w:spacing w:line="360" w:lineRule="auto"/>
        <w:rPr>
          <w:rFonts w:hint="eastAsia" w:ascii="宋体" w:hAnsi="宋体" w:eastAsia="宋体" w:cs="宋体"/>
          <w:kern w:val="1"/>
          <w:sz w:val="28"/>
          <w:u w:val="single"/>
        </w:rPr>
      </w:pPr>
      <w:r>
        <w:rPr>
          <w:rFonts w:hint="eastAsia" w:ascii="宋体" w:hAnsi="宋体" w:eastAsia="宋体" w:cs="宋体"/>
          <w:kern w:val="1"/>
          <w:sz w:val="24"/>
        </w:rPr>
        <w:t>姓名：</w:t>
      </w:r>
      <w:r>
        <w:rPr>
          <w:rFonts w:hint="eastAsia" w:ascii="宋体" w:hAnsi="宋体" w:eastAsia="宋体" w:cs="宋体"/>
          <w:kern w:val="1"/>
          <w:sz w:val="28"/>
          <w:u w:val="single"/>
        </w:rPr>
        <w:t xml:space="preserve">       </w:t>
      </w:r>
      <w:r>
        <w:rPr>
          <w:rFonts w:hint="eastAsia" w:ascii="宋体" w:hAnsi="宋体" w:eastAsia="宋体" w:cs="宋体"/>
          <w:kern w:val="1"/>
          <w:sz w:val="24"/>
        </w:rPr>
        <w:t>性别：</w:t>
      </w:r>
      <w:r>
        <w:rPr>
          <w:rFonts w:hint="eastAsia" w:ascii="宋体" w:hAnsi="宋体" w:eastAsia="宋体" w:cs="宋体"/>
          <w:kern w:val="1"/>
          <w:sz w:val="28"/>
          <w:u w:val="single"/>
        </w:rPr>
        <w:t xml:space="preserve">      </w:t>
      </w:r>
      <w:r>
        <w:rPr>
          <w:rFonts w:hint="eastAsia" w:ascii="宋体" w:hAnsi="宋体" w:eastAsia="宋体" w:cs="宋体"/>
          <w:kern w:val="1"/>
          <w:sz w:val="24"/>
        </w:rPr>
        <w:t>年龄：</w:t>
      </w:r>
      <w:r>
        <w:rPr>
          <w:rFonts w:hint="eastAsia" w:ascii="宋体" w:hAnsi="宋体" w:eastAsia="宋体" w:cs="宋体"/>
          <w:kern w:val="1"/>
          <w:sz w:val="28"/>
          <w:u w:val="single"/>
        </w:rPr>
        <w:t xml:space="preserve">       </w:t>
      </w:r>
      <w:r>
        <w:rPr>
          <w:rFonts w:hint="eastAsia" w:ascii="宋体" w:hAnsi="宋体" w:eastAsia="宋体" w:cs="宋体"/>
          <w:kern w:val="1"/>
          <w:sz w:val="24"/>
        </w:rPr>
        <w:t>职务：</w:t>
      </w:r>
      <w:r>
        <w:rPr>
          <w:rFonts w:hint="eastAsia" w:ascii="宋体" w:hAnsi="宋体" w:eastAsia="宋体" w:cs="宋体"/>
          <w:kern w:val="1"/>
          <w:sz w:val="28"/>
          <w:u w:val="single"/>
        </w:rPr>
        <w:t xml:space="preserve">        </w:t>
      </w:r>
      <w:r>
        <w:rPr>
          <w:rFonts w:hint="eastAsia" w:ascii="宋体" w:hAnsi="宋体" w:eastAsia="宋体" w:cs="宋体"/>
          <w:color w:val="FFFFFF"/>
          <w:kern w:val="1"/>
          <w:sz w:val="28"/>
          <w:u w:val="single"/>
        </w:rPr>
        <w:t>.</w:t>
      </w:r>
    </w:p>
    <w:p w14:paraId="69BD5BCD">
      <w:pPr>
        <w:spacing w:line="360" w:lineRule="auto"/>
        <w:rPr>
          <w:rFonts w:hint="eastAsia" w:ascii="宋体" w:hAnsi="宋体" w:eastAsia="宋体" w:cs="宋体"/>
          <w:kern w:val="1"/>
          <w:sz w:val="28"/>
        </w:rPr>
      </w:pPr>
      <w:r>
        <w:rPr>
          <w:rFonts w:hint="eastAsia" w:ascii="宋体" w:hAnsi="宋体" w:eastAsia="宋体" w:cs="宋体"/>
          <w:kern w:val="1"/>
          <w:sz w:val="24"/>
        </w:rPr>
        <w:t>系</w:t>
      </w:r>
      <w:r>
        <w:rPr>
          <w:rFonts w:hint="eastAsia" w:ascii="宋体" w:hAnsi="宋体" w:eastAsia="宋体" w:cs="宋体"/>
          <w:kern w:val="1"/>
          <w:sz w:val="28"/>
          <w:u w:val="single"/>
        </w:rPr>
        <w:t xml:space="preserve">                                         </w:t>
      </w:r>
      <w:r>
        <w:rPr>
          <w:rFonts w:hint="eastAsia" w:ascii="宋体" w:hAnsi="宋体" w:eastAsia="宋体" w:cs="宋体"/>
          <w:kern w:val="1"/>
          <w:sz w:val="24"/>
        </w:rPr>
        <w:t>的法定代表人</w:t>
      </w:r>
    </w:p>
    <w:p w14:paraId="6CDF0142">
      <w:pPr>
        <w:spacing w:line="360" w:lineRule="auto"/>
        <w:rPr>
          <w:rFonts w:hint="eastAsia" w:ascii="宋体" w:hAnsi="宋体" w:eastAsia="宋体" w:cs="宋体"/>
          <w:kern w:val="1"/>
          <w:sz w:val="28"/>
          <w:u w:val="single"/>
        </w:rPr>
      </w:pPr>
      <w:r>
        <w:rPr>
          <w:rFonts w:hint="eastAsia" w:ascii="宋体" w:hAnsi="宋体" w:eastAsia="宋体" w:cs="宋体"/>
          <w:kern w:val="1"/>
          <w:sz w:val="28"/>
        </w:rPr>
        <w:t>（</w:t>
      </w:r>
      <w:r>
        <w:rPr>
          <w:rFonts w:hint="eastAsia" w:ascii="宋体" w:hAnsi="宋体" w:eastAsia="宋体" w:cs="宋体"/>
          <w:kern w:val="1"/>
          <w:sz w:val="24"/>
        </w:rPr>
        <w:t>身份证号码</w:t>
      </w:r>
      <w:r>
        <w:rPr>
          <w:rFonts w:hint="eastAsia" w:ascii="宋体" w:hAnsi="宋体" w:eastAsia="宋体" w:cs="宋体"/>
          <w:kern w:val="1"/>
          <w:sz w:val="28"/>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8"/>
        </w:rPr>
        <w:t>）。</w:t>
      </w:r>
    </w:p>
    <w:p w14:paraId="5CC14C38">
      <w:pPr>
        <w:spacing w:line="360" w:lineRule="auto"/>
        <w:ind w:firstLine="480" w:firstLineChars="200"/>
        <w:rPr>
          <w:rFonts w:hint="eastAsia" w:ascii="宋体" w:hAnsi="宋体" w:eastAsia="宋体" w:cs="宋体"/>
          <w:sz w:val="24"/>
        </w:rPr>
      </w:pPr>
      <w:r>
        <w:rPr>
          <w:rFonts w:hint="eastAsia" w:ascii="宋体" w:hAnsi="宋体" w:eastAsia="宋体" w:cs="宋体"/>
          <w:kern w:val="1"/>
          <w:sz w:val="24"/>
        </w:rPr>
        <w:t>特此证明。</w:t>
      </w:r>
    </w:p>
    <w:tbl>
      <w:tblPr>
        <w:tblStyle w:val="5"/>
        <w:tblpPr w:leftFromText="180" w:rightFromText="180" w:vertAnchor="text" w:horzAnchor="page" w:tblpX="2137" w:tblpY="2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tblGrid>
      <w:tr w14:paraId="245DB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5" w:hRule="atLeast"/>
        </w:trPr>
        <w:tc>
          <w:tcPr>
            <w:tcW w:w="7920" w:type="dxa"/>
            <w:noWrap w:val="0"/>
            <w:vAlign w:val="top"/>
          </w:tcPr>
          <w:p w14:paraId="45BC69B5">
            <w:pPr>
              <w:spacing w:line="360" w:lineRule="auto"/>
              <w:rPr>
                <w:rFonts w:hint="eastAsia" w:ascii="宋体" w:hAnsi="宋体" w:eastAsia="宋体" w:cs="宋体"/>
                <w:b/>
                <w:kern w:val="1"/>
                <w:sz w:val="24"/>
              </w:rPr>
            </w:pPr>
          </w:p>
          <w:p w14:paraId="40309AE8">
            <w:pPr>
              <w:spacing w:line="360" w:lineRule="auto"/>
              <w:rPr>
                <w:rFonts w:hint="eastAsia" w:ascii="宋体" w:hAnsi="宋体" w:eastAsia="宋体" w:cs="宋体"/>
                <w:kern w:val="1"/>
                <w:sz w:val="24"/>
              </w:rPr>
            </w:pPr>
            <w:r>
              <w:rPr>
                <w:rFonts w:hint="eastAsia" w:ascii="宋体" w:hAnsi="宋体" w:eastAsia="宋体" w:cs="宋体"/>
                <w:kern w:val="1"/>
                <w:sz w:val="24"/>
              </w:rPr>
              <w:t>附：法定代表人身份证正、反面复印件或扫描件</w:t>
            </w:r>
          </w:p>
          <w:p w14:paraId="53A8C2B0">
            <w:pPr>
              <w:spacing w:line="360" w:lineRule="auto"/>
              <w:rPr>
                <w:rFonts w:hint="eastAsia" w:ascii="宋体" w:hAnsi="宋体" w:eastAsia="宋体" w:cs="宋体"/>
                <w:b/>
                <w:kern w:val="1"/>
                <w:sz w:val="24"/>
              </w:rPr>
            </w:pPr>
          </w:p>
          <w:p w14:paraId="339D493D">
            <w:pPr>
              <w:spacing w:line="360" w:lineRule="auto"/>
              <w:rPr>
                <w:rFonts w:hint="eastAsia" w:ascii="宋体" w:hAnsi="宋体" w:eastAsia="宋体" w:cs="宋体"/>
                <w:b/>
                <w:kern w:val="1"/>
                <w:sz w:val="24"/>
              </w:rPr>
            </w:pPr>
          </w:p>
        </w:tc>
      </w:tr>
    </w:tbl>
    <w:p w14:paraId="1CC011D3">
      <w:pPr>
        <w:spacing w:line="360" w:lineRule="auto"/>
        <w:ind w:right="700"/>
        <w:rPr>
          <w:rFonts w:hint="eastAsia" w:ascii="宋体" w:hAnsi="宋体" w:eastAsia="宋体" w:cs="宋体"/>
          <w:kern w:val="1"/>
          <w:sz w:val="28"/>
        </w:rPr>
      </w:pPr>
    </w:p>
    <w:p w14:paraId="596EC93A">
      <w:pPr>
        <w:spacing w:line="360" w:lineRule="auto"/>
        <w:ind w:right="700" w:firstLine="358"/>
        <w:jc w:val="center"/>
        <w:rPr>
          <w:rFonts w:hint="eastAsia" w:ascii="宋体" w:hAnsi="宋体" w:eastAsia="宋体" w:cs="宋体"/>
          <w:kern w:val="1"/>
          <w:sz w:val="28"/>
        </w:rPr>
      </w:pPr>
    </w:p>
    <w:p w14:paraId="3FD5CDB1">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238AE8C">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79F31379">
      <w:pPr>
        <w:spacing w:line="360" w:lineRule="auto"/>
        <w:jc w:val="left"/>
        <w:rPr>
          <w:rFonts w:hint="eastAsia" w:ascii="宋体" w:hAnsi="宋体" w:eastAsia="宋体" w:cs="宋体"/>
          <w:b/>
          <w:bCs/>
          <w:sz w:val="32"/>
          <w:szCs w:val="32"/>
          <w:lang w:val="en-US" w:eastAsia="zh-CN"/>
        </w:rPr>
      </w:pPr>
    </w:p>
    <w:p w14:paraId="5FB68665">
      <w:pPr>
        <w:spacing w:line="360" w:lineRule="auto"/>
        <w:jc w:val="left"/>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格式</w:t>
      </w:r>
      <w:r>
        <w:rPr>
          <w:rFonts w:hint="eastAsia" w:ascii="宋体" w:hAnsi="宋体" w:cs="宋体"/>
          <w:b/>
          <w:bCs/>
          <w:sz w:val="32"/>
          <w:szCs w:val="32"/>
          <w:lang w:val="en-US" w:eastAsia="zh-CN"/>
        </w:rPr>
        <w:t>5</w:t>
      </w:r>
      <w:r>
        <w:rPr>
          <w:rFonts w:hint="eastAsia" w:ascii="宋体" w:hAnsi="宋体" w:eastAsia="宋体" w:cs="宋体"/>
          <w:b/>
          <w:bCs/>
          <w:sz w:val="32"/>
          <w:szCs w:val="32"/>
          <w:lang w:val="en-US" w:eastAsia="zh-CN"/>
        </w:rPr>
        <w:t>：</w:t>
      </w:r>
    </w:p>
    <w:p w14:paraId="0B11BC74">
      <w:pPr>
        <w:autoSpaceDE w:val="0"/>
        <w:autoSpaceDN w:val="0"/>
        <w:adjustRightInd w:val="0"/>
        <w:snapToGrid w:val="0"/>
        <w:spacing w:line="360" w:lineRule="auto"/>
        <w:jc w:val="center"/>
        <w:rPr>
          <w:rFonts w:hint="eastAsia" w:ascii="宋体" w:hAnsi="宋体"/>
          <w:b/>
          <w:sz w:val="32"/>
          <w:szCs w:val="32"/>
        </w:rPr>
      </w:pPr>
      <w:r>
        <w:rPr>
          <w:rFonts w:hint="eastAsia" w:ascii="宋体" w:hAnsi="宋体"/>
          <w:b/>
          <w:sz w:val="32"/>
          <w:szCs w:val="32"/>
        </w:rPr>
        <w:t>法定代表人授权</w:t>
      </w:r>
      <w:r>
        <w:rPr>
          <w:rFonts w:hint="eastAsia" w:ascii="宋体" w:hAnsi="宋体"/>
          <w:b/>
          <w:sz w:val="32"/>
          <w:szCs w:val="32"/>
          <w:lang w:val="en-US" w:eastAsia="zh-CN"/>
        </w:rPr>
        <w:t>委托</w:t>
      </w:r>
      <w:r>
        <w:rPr>
          <w:rFonts w:hint="eastAsia" w:ascii="宋体" w:hAnsi="宋体"/>
          <w:b/>
          <w:sz w:val="32"/>
          <w:szCs w:val="32"/>
        </w:rPr>
        <w:t>书</w:t>
      </w:r>
    </w:p>
    <w:p w14:paraId="5F4436F1">
      <w:pPr>
        <w:pStyle w:val="9"/>
        <w:spacing w:before="0" w:after="0" w:line="360" w:lineRule="auto"/>
        <w:ind w:left="0" w:leftChars="0"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本授权书声明：</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（供应商名称）</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（法定代表人姓名、职务）授权</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（被授权人的姓名、职务）为我方就</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（项目名称</w:t>
      </w:r>
      <w:r>
        <w:rPr>
          <w:rFonts w:hint="eastAsia" w:ascii="宋体" w:hAnsi="宋体" w:eastAsia="宋体" w:cs="宋体"/>
          <w:kern w:val="2"/>
          <w:sz w:val="24"/>
          <w:szCs w:val="24"/>
          <w:lang w:eastAsia="zh-CN"/>
        </w:rPr>
        <w:t>、</w:t>
      </w:r>
      <w:r>
        <w:rPr>
          <w:rFonts w:hint="eastAsia" w:ascii="宋体" w:hAnsi="宋体" w:eastAsia="宋体" w:cs="宋体"/>
          <w:kern w:val="2"/>
          <w:sz w:val="24"/>
          <w:szCs w:val="24"/>
          <w:lang w:val="en-US" w:eastAsia="zh-CN"/>
        </w:rPr>
        <w:t>项目编号</w:t>
      </w:r>
      <w:r>
        <w:rPr>
          <w:rFonts w:hint="eastAsia" w:ascii="宋体" w:hAnsi="宋体" w:eastAsia="宋体" w:cs="宋体"/>
          <w:kern w:val="2"/>
          <w:sz w:val="24"/>
          <w:szCs w:val="24"/>
        </w:rPr>
        <w:t>）的合法代理人，以本公司名义全权处理</w:t>
      </w:r>
      <w:r>
        <w:rPr>
          <w:rFonts w:hint="eastAsia" w:ascii="宋体" w:hAnsi="宋体" w:eastAsia="宋体" w:cs="宋体"/>
          <w:spacing w:val="-6"/>
          <w:kern w:val="2"/>
          <w:sz w:val="24"/>
          <w:szCs w:val="24"/>
        </w:rPr>
        <w:t>一切与该项目招标有关的事务。</w:t>
      </w:r>
    </w:p>
    <w:p w14:paraId="33916913">
      <w:pPr>
        <w:spacing w:line="360" w:lineRule="auto"/>
        <w:ind w:right="272" w:rightChars="97" w:firstLine="480" w:firstLineChars="200"/>
        <w:jc w:val="left"/>
        <w:rPr>
          <w:rFonts w:hint="eastAsia" w:ascii="宋体" w:hAnsi="宋体" w:eastAsia="宋体" w:cs="宋体"/>
          <w:sz w:val="24"/>
          <w:szCs w:val="24"/>
        </w:rPr>
      </w:pPr>
      <w:r>
        <w:rPr>
          <w:rFonts w:hint="eastAsia" w:ascii="宋体" w:hAnsi="宋体" w:eastAsia="宋体" w:cs="宋体"/>
          <w:sz w:val="24"/>
          <w:szCs w:val="24"/>
        </w:rPr>
        <w:t>我公司对被授权人的签名负全部责任。</w:t>
      </w:r>
    </w:p>
    <w:p w14:paraId="6325DCC5">
      <w:pPr>
        <w:spacing w:line="360" w:lineRule="auto"/>
        <w:ind w:right="272" w:rightChars="97" w:firstLine="480" w:firstLineChars="200"/>
        <w:jc w:val="left"/>
        <w:rPr>
          <w:rFonts w:hint="eastAsia" w:ascii="宋体" w:hAnsi="宋体" w:eastAsia="宋体" w:cs="宋体"/>
          <w:sz w:val="24"/>
          <w:szCs w:val="24"/>
        </w:rPr>
      </w:pPr>
      <w:r>
        <w:rPr>
          <w:rFonts w:hint="eastAsia" w:ascii="宋体" w:hAnsi="宋体" w:eastAsia="宋体" w:cs="宋体"/>
          <w:sz w:val="24"/>
          <w:szCs w:val="24"/>
        </w:rPr>
        <w:t>本授权有效期与</w:t>
      </w:r>
      <w:r>
        <w:rPr>
          <w:rFonts w:hint="eastAsia" w:ascii="宋体" w:hAnsi="宋体" w:cs="宋体"/>
          <w:sz w:val="24"/>
          <w:szCs w:val="24"/>
          <w:lang w:val="en-US" w:eastAsia="zh-CN"/>
        </w:rPr>
        <w:t>磋商</w:t>
      </w:r>
      <w:r>
        <w:rPr>
          <w:rFonts w:hint="eastAsia" w:ascii="宋体" w:hAnsi="宋体" w:eastAsia="宋体" w:cs="宋体"/>
          <w:sz w:val="24"/>
          <w:szCs w:val="24"/>
        </w:rPr>
        <w:t>有效期一致。</w:t>
      </w:r>
    </w:p>
    <w:p w14:paraId="0A3E613B">
      <w:pPr>
        <w:pStyle w:val="9"/>
        <w:spacing w:before="0" w:after="0" w:line="360" w:lineRule="auto"/>
        <w:ind w:firstLineChars="200"/>
        <w:rPr>
          <w:rFonts w:hint="eastAsia" w:ascii="宋体" w:hAnsi="宋体" w:eastAsia="宋体" w:cs="宋体"/>
          <w:kern w:val="2"/>
          <w:sz w:val="24"/>
          <w:szCs w:val="24"/>
        </w:rPr>
      </w:pPr>
    </w:p>
    <w:p w14:paraId="6E1A0966">
      <w:pPr>
        <w:pStyle w:val="9"/>
        <w:spacing w:before="0" w:after="0" w:line="360" w:lineRule="auto"/>
        <w:ind w:firstLine="1440" w:firstLineChars="600"/>
        <w:rPr>
          <w:rFonts w:hint="eastAsia" w:ascii="宋体" w:hAnsi="宋体" w:eastAsia="宋体" w:cs="宋体"/>
        </w:rPr>
      </w:pPr>
    </w:p>
    <w:p w14:paraId="7E3E4BAF">
      <w:pPr>
        <w:tabs>
          <w:tab w:val="left" w:pos="2160"/>
        </w:tabs>
        <w:spacing w:before="0" w:after="0" w:line="500" w:lineRule="exact"/>
        <w:ind w:firstLine="3120" w:firstLineChars="1300"/>
        <w:jc w:val="left"/>
        <w:rPr>
          <w:rFonts w:hint="eastAsia" w:ascii="宋体" w:hAnsi="宋体" w:eastAsia="宋体" w:cs="宋体"/>
          <w:spacing w:val="4"/>
          <w:kern w:val="0"/>
          <w:sz w:val="24"/>
          <w:szCs w:val="22"/>
        </w:rPr>
      </w:pPr>
      <w:r>
        <w:rPr>
          <w:sz w:val="24"/>
        </w:rPr>
        <mc:AlternateContent>
          <mc:Choice Requires="wps">
            <w:drawing>
              <wp:anchor distT="0" distB="0" distL="114300" distR="114300" simplePos="0" relativeHeight="251659264" behindDoc="0" locked="0" layoutInCell="1" allowOverlap="1">
                <wp:simplePos x="0" y="0"/>
                <wp:positionH relativeFrom="column">
                  <wp:posOffset>-290830</wp:posOffset>
                </wp:positionH>
                <wp:positionV relativeFrom="paragraph">
                  <wp:posOffset>139700</wp:posOffset>
                </wp:positionV>
                <wp:extent cx="2657475" cy="1400175"/>
                <wp:effectExtent l="4445" t="4445" r="5080" b="5080"/>
                <wp:wrapNone/>
                <wp:docPr id="6" name="文本框 6"/>
                <wp:cNvGraphicFramePr/>
                <a:graphic xmlns:a="http://schemas.openxmlformats.org/drawingml/2006/main">
                  <a:graphicData uri="http://schemas.microsoft.com/office/word/2010/wordprocessingShape">
                    <wps:wsp>
                      <wps:cNvSpPr txBox="1"/>
                      <wps:spPr>
                        <a:xfrm>
                          <a:off x="0" y="0"/>
                          <a:ext cx="2657475" cy="14001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60AD8C0">
                            <w:pPr>
                              <w:pStyle w:val="9"/>
                              <w:spacing w:before="0" w:after="0" w:line="360" w:lineRule="auto"/>
                              <w:ind w:left="0" w:leftChars="0" w:firstLine="480" w:firstLineChars="200"/>
                              <w:rPr>
                                <w:rFonts w:hint="eastAsia" w:ascii="宋体" w:hAnsi="宋体" w:eastAsia="宋体" w:cs="宋体"/>
                                <w:kern w:val="2"/>
                              </w:rPr>
                            </w:pPr>
                          </w:p>
                          <w:p w14:paraId="5DFA6D07">
                            <w:pPr>
                              <w:pStyle w:val="9"/>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法定代表人身份证复印件</w:t>
                            </w:r>
                          </w:p>
                          <w:p w14:paraId="39610E36">
                            <w:pPr>
                              <w:pStyle w:val="9"/>
                              <w:spacing w:before="0" w:after="0" w:line="360" w:lineRule="auto"/>
                              <w:ind w:firstLine="1370" w:firstLineChars="571"/>
                              <w:rPr>
                                <w:rFonts w:hint="eastAsia" w:ascii="宋体" w:hAnsi="宋体" w:eastAsia="宋体" w:cs="宋体"/>
                                <w:kern w:val="2"/>
                              </w:rPr>
                            </w:pPr>
                            <w:r>
                              <w:rPr>
                                <w:rFonts w:hint="eastAsia" w:ascii="宋体" w:hAnsi="宋体" w:eastAsia="宋体" w:cs="宋体"/>
                                <w:kern w:val="2"/>
                              </w:rPr>
                              <w:t>（正反两面）</w:t>
                            </w:r>
                          </w:p>
                          <w:p w14:paraId="489BE592"/>
                        </w:txbxContent>
                      </wps:txbx>
                      <wps:bodyPr upright="1"/>
                    </wps:wsp>
                  </a:graphicData>
                </a:graphic>
              </wp:anchor>
            </w:drawing>
          </mc:Choice>
          <mc:Fallback>
            <w:pict>
              <v:shape id="_x0000_s1026" o:spid="_x0000_s1026" o:spt="202" type="#_x0000_t202" style="position:absolute;left:0pt;margin-left:-22.9pt;margin-top:11pt;height:110.25pt;width:209.25pt;z-index:251659264;mso-width-relative:page;mso-height-relative:page;" fillcolor="#FFFFFF" filled="t" stroked="t" coordsize="21600,21600" o:gfxdata="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kwfn9oAAAAKAQAADwAAAAAAAAABACAA&#10;AAAiAAAAZHJzL2Rvd25yZXYueG1sUEsBAhQAFAAAAAgAh07iQKJUsb4LAgAANwQAAA4AAAAAAAAA&#10;AQAgAAAAKQEAAGRycy9lMm9Eb2MueG1sUEsFBgAAAAAGAAYAWQEAAKYFAAAAAA==&#10;">
                <v:fill on="t" focussize="0,0"/>
                <v:stroke color="#000000" joinstyle="miter"/>
                <v:imagedata o:title=""/>
                <o:lock v:ext="edit" aspectratio="f"/>
                <v:textbox>
                  <w:txbxContent>
                    <w:p w14:paraId="560AD8C0">
                      <w:pPr>
                        <w:pStyle w:val="9"/>
                        <w:spacing w:before="0" w:after="0" w:line="360" w:lineRule="auto"/>
                        <w:ind w:left="0" w:leftChars="0" w:firstLine="480" w:firstLineChars="200"/>
                        <w:rPr>
                          <w:rFonts w:hint="eastAsia" w:ascii="宋体" w:hAnsi="宋体" w:eastAsia="宋体" w:cs="宋体"/>
                          <w:kern w:val="2"/>
                        </w:rPr>
                      </w:pPr>
                    </w:p>
                    <w:p w14:paraId="5DFA6D07">
                      <w:pPr>
                        <w:pStyle w:val="9"/>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法定代表人身份证复印件</w:t>
                      </w:r>
                    </w:p>
                    <w:p w14:paraId="39610E36">
                      <w:pPr>
                        <w:pStyle w:val="9"/>
                        <w:spacing w:before="0" w:after="0" w:line="360" w:lineRule="auto"/>
                        <w:ind w:firstLine="1370" w:firstLineChars="571"/>
                        <w:rPr>
                          <w:rFonts w:hint="eastAsia" w:ascii="宋体" w:hAnsi="宋体" w:eastAsia="宋体" w:cs="宋体"/>
                          <w:kern w:val="2"/>
                        </w:rPr>
                      </w:pPr>
                      <w:r>
                        <w:rPr>
                          <w:rFonts w:hint="eastAsia" w:ascii="宋体" w:hAnsi="宋体" w:eastAsia="宋体" w:cs="宋体"/>
                          <w:kern w:val="2"/>
                        </w:rPr>
                        <w:t>（正反两面）</w:t>
                      </w:r>
                    </w:p>
                    <w:p w14:paraId="489BE592"/>
                  </w:txbxContent>
                </v:textbox>
              </v:shape>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2833370</wp:posOffset>
                </wp:positionH>
                <wp:positionV relativeFrom="paragraph">
                  <wp:posOffset>144780</wp:posOffset>
                </wp:positionV>
                <wp:extent cx="2610485" cy="1381760"/>
                <wp:effectExtent l="4445" t="4445" r="13970" b="23495"/>
                <wp:wrapNone/>
                <wp:docPr id="5" name="文本框 5"/>
                <wp:cNvGraphicFramePr/>
                <a:graphic xmlns:a="http://schemas.openxmlformats.org/drawingml/2006/main">
                  <a:graphicData uri="http://schemas.microsoft.com/office/word/2010/wordprocessingShape">
                    <wps:wsp>
                      <wps:cNvSpPr txBox="1"/>
                      <wps:spPr>
                        <a:xfrm>
                          <a:off x="0" y="0"/>
                          <a:ext cx="2610485" cy="13817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651F75A">
                            <w:pPr>
                              <w:pStyle w:val="9"/>
                              <w:spacing w:before="0" w:after="0" w:line="360" w:lineRule="auto"/>
                              <w:ind w:left="0" w:leftChars="0" w:firstLine="480" w:firstLineChars="200"/>
                              <w:rPr>
                                <w:rFonts w:hint="eastAsia" w:ascii="宋体" w:hAnsi="宋体" w:eastAsia="宋体" w:cs="宋体"/>
                                <w:kern w:val="2"/>
                              </w:rPr>
                            </w:pPr>
                          </w:p>
                          <w:p w14:paraId="6B2C4D73">
                            <w:pPr>
                              <w:pStyle w:val="9"/>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授权代表身份证复印件</w:t>
                            </w:r>
                          </w:p>
                          <w:p w14:paraId="24018FB1">
                            <w:pPr>
                              <w:pStyle w:val="9"/>
                              <w:spacing w:before="0" w:after="0" w:line="360" w:lineRule="auto"/>
                              <w:ind w:left="0" w:leftChars="0" w:firstLine="1200" w:firstLineChars="500"/>
                            </w:pPr>
                            <w:r>
                              <w:rPr>
                                <w:rFonts w:hint="eastAsia" w:ascii="宋体" w:hAnsi="宋体" w:eastAsia="宋体" w:cs="宋体"/>
                                <w:kern w:val="2"/>
                              </w:rPr>
                              <w:t>（正反两面）</w:t>
                            </w:r>
                          </w:p>
                        </w:txbxContent>
                      </wps:txbx>
                      <wps:bodyPr upright="1"/>
                    </wps:wsp>
                  </a:graphicData>
                </a:graphic>
              </wp:anchor>
            </w:drawing>
          </mc:Choice>
          <mc:Fallback>
            <w:pict>
              <v:shape id="_x0000_s1026" o:spid="_x0000_s1026" o:spt="202" type="#_x0000_t202" style="position:absolute;left:0pt;margin-left:223.1pt;margin-top:11.4pt;height:108.8pt;width:205.55pt;z-index:251660288;mso-width-relative:page;mso-height-relative:page;" fillcolor="#FFFFFF" filled="t" stroked="t" coordsize="21600,21600" o:gfxdata="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YHrxbZAAAACgEAAA8AAAAAAAAAAQAg&#10;AAAAIgAAAGRycy9kb3ducmV2LnhtbFBLAQIUABQAAAAIAIdO4kAsMkoQDQIAADcEAAAOAAAAAAAA&#10;AAEAIAAAACgBAABkcnMvZTJvRG9jLnhtbFBLBQYAAAAABgAGAFkBAACnBQAAAAA=&#10;">
                <v:fill on="t" focussize="0,0"/>
                <v:stroke color="#000000" joinstyle="miter"/>
                <v:imagedata o:title=""/>
                <o:lock v:ext="edit" aspectratio="f"/>
                <v:textbox>
                  <w:txbxContent>
                    <w:p w14:paraId="1651F75A">
                      <w:pPr>
                        <w:pStyle w:val="9"/>
                        <w:spacing w:before="0" w:after="0" w:line="360" w:lineRule="auto"/>
                        <w:ind w:left="0" w:leftChars="0" w:firstLine="480" w:firstLineChars="200"/>
                        <w:rPr>
                          <w:rFonts w:hint="eastAsia" w:ascii="宋体" w:hAnsi="宋体" w:eastAsia="宋体" w:cs="宋体"/>
                          <w:kern w:val="2"/>
                        </w:rPr>
                      </w:pPr>
                    </w:p>
                    <w:p w14:paraId="6B2C4D73">
                      <w:pPr>
                        <w:pStyle w:val="9"/>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授权代表身份证复印件</w:t>
                      </w:r>
                    </w:p>
                    <w:p w14:paraId="24018FB1">
                      <w:pPr>
                        <w:pStyle w:val="9"/>
                        <w:spacing w:before="0" w:after="0" w:line="360" w:lineRule="auto"/>
                        <w:ind w:left="0" w:leftChars="0" w:firstLine="1200" w:firstLineChars="500"/>
                      </w:pPr>
                      <w:r>
                        <w:rPr>
                          <w:rFonts w:hint="eastAsia" w:ascii="宋体" w:hAnsi="宋体" w:eastAsia="宋体" w:cs="宋体"/>
                          <w:kern w:val="2"/>
                        </w:rPr>
                        <w:t>（正反两面）</w:t>
                      </w:r>
                    </w:p>
                  </w:txbxContent>
                </v:textbox>
              </v:shape>
            </w:pict>
          </mc:Fallback>
        </mc:AlternateContent>
      </w:r>
    </w:p>
    <w:p w14:paraId="51215B92">
      <w:pPr>
        <w:tabs>
          <w:tab w:val="left" w:pos="2160"/>
        </w:tabs>
        <w:spacing w:before="0" w:after="0" w:line="500" w:lineRule="exact"/>
        <w:ind w:right="4721" w:rightChars="1686" w:firstLine="3224" w:firstLineChars="1300"/>
        <w:jc w:val="left"/>
        <w:rPr>
          <w:rFonts w:hint="eastAsia" w:ascii="宋体" w:hAnsi="宋体" w:eastAsia="宋体" w:cs="宋体"/>
          <w:spacing w:val="4"/>
          <w:kern w:val="0"/>
          <w:sz w:val="24"/>
          <w:szCs w:val="22"/>
        </w:rPr>
      </w:pPr>
    </w:p>
    <w:p w14:paraId="514B796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5DF2B8D0">
      <w:pPr>
        <w:tabs>
          <w:tab w:val="left" w:pos="2160"/>
        </w:tabs>
        <w:spacing w:before="0" w:after="0" w:line="500" w:lineRule="exact"/>
        <w:ind w:firstLine="3224" w:firstLineChars="1300"/>
        <w:jc w:val="left"/>
        <w:rPr>
          <w:rFonts w:hint="eastAsia" w:ascii="宋体" w:hAnsi="宋体" w:eastAsia="宋体" w:cs="宋体"/>
          <w:spacing w:val="4"/>
          <w:kern w:val="0"/>
          <w:sz w:val="24"/>
          <w:szCs w:val="22"/>
          <w:lang w:eastAsia="zh-CN"/>
        </w:rPr>
      </w:pPr>
      <w:r>
        <w:rPr>
          <w:rFonts w:hint="eastAsia" w:ascii="宋体" w:hAnsi="宋体" w:eastAsia="宋体" w:cs="宋体"/>
          <w:spacing w:val="4"/>
          <w:kern w:val="0"/>
          <w:sz w:val="24"/>
          <w:szCs w:val="22"/>
          <w:lang w:val="en-US" w:eastAsia="zh-CN"/>
        </w:rPr>
        <w:t xml:space="preserve"> </w:t>
      </w:r>
    </w:p>
    <w:p w14:paraId="0152BD51">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09B17B0">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307936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4006ACC">
      <w:pPr>
        <w:pStyle w:val="9"/>
        <w:spacing w:before="0" w:after="0" w:line="360" w:lineRule="auto"/>
        <w:ind w:left="0" w:leftChars="0" w:firstLine="0" w:firstLineChars="0"/>
        <w:rPr>
          <w:rFonts w:hint="eastAsia" w:ascii="宋体" w:hAnsi="宋体" w:eastAsia="宋体" w:cs="宋体"/>
          <w:kern w:val="2"/>
          <w:sz w:val="24"/>
          <w:szCs w:val="24"/>
        </w:rPr>
      </w:pPr>
    </w:p>
    <w:p w14:paraId="17DFF0FB">
      <w:pPr>
        <w:pStyle w:val="9"/>
        <w:spacing w:before="0" w:after="0" w:line="360" w:lineRule="auto"/>
        <w:ind w:left="0" w:leftChars="0" w:firstLine="0" w:firstLineChars="0"/>
        <w:rPr>
          <w:rFonts w:hint="eastAsia" w:ascii="宋体" w:hAnsi="宋体" w:eastAsia="宋体" w:cs="宋体"/>
          <w:kern w:val="2"/>
          <w:sz w:val="24"/>
          <w:szCs w:val="24"/>
        </w:rPr>
      </w:pPr>
    </w:p>
    <w:p w14:paraId="4426B608">
      <w:pPr>
        <w:pStyle w:val="9"/>
        <w:spacing w:before="0" w:after="0" w:line="360" w:lineRule="auto"/>
        <w:ind w:left="0" w:leftChars="0" w:firstLine="0" w:firstLineChars="0"/>
        <w:rPr>
          <w:rFonts w:hint="eastAsia" w:ascii="宋体" w:hAnsi="宋体" w:eastAsia="宋体" w:cs="宋体"/>
          <w:kern w:val="2"/>
          <w:sz w:val="24"/>
          <w:szCs w:val="24"/>
          <w:u w:val="single"/>
        </w:rPr>
      </w:pPr>
      <w:r>
        <w:rPr>
          <w:rFonts w:hint="eastAsia" w:ascii="宋体" w:hAnsi="宋体" w:eastAsia="宋体" w:cs="宋体"/>
          <w:kern w:val="2"/>
          <w:sz w:val="24"/>
          <w:szCs w:val="24"/>
        </w:rPr>
        <w:t>被授权人：</w:t>
      </w:r>
      <w:r>
        <w:rPr>
          <w:rFonts w:hint="eastAsia" w:ascii="宋体" w:hAnsi="宋体" w:eastAsia="宋体" w:cs="宋体"/>
          <w:kern w:val="2"/>
          <w:sz w:val="24"/>
          <w:szCs w:val="24"/>
          <w:u w:val="single"/>
        </w:rPr>
        <w:t xml:space="preserve">       （签字）</w:t>
      </w:r>
      <w:r>
        <w:rPr>
          <w:rFonts w:hint="eastAsia" w:ascii="宋体" w:hAnsi="宋体" w:eastAsia="宋体" w:cs="宋体"/>
          <w:kern w:val="2"/>
          <w:sz w:val="24"/>
          <w:szCs w:val="24"/>
        </w:rPr>
        <w:t>性别：</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年龄：</w:t>
      </w:r>
      <w:r>
        <w:rPr>
          <w:rFonts w:hint="eastAsia" w:ascii="宋体" w:hAnsi="宋体" w:eastAsia="宋体" w:cs="宋体"/>
          <w:kern w:val="2"/>
          <w:sz w:val="24"/>
          <w:szCs w:val="24"/>
          <w:u w:val="single"/>
        </w:rPr>
        <w:t xml:space="preserve">        </w:t>
      </w:r>
    </w:p>
    <w:p w14:paraId="5C09F376">
      <w:pPr>
        <w:pStyle w:val="9"/>
        <w:spacing w:before="0" w:after="0" w:line="360" w:lineRule="auto"/>
        <w:ind w:left="0" w:leftChars="0" w:firstLine="0" w:firstLineChars="0"/>
        <w:rPr>
          <w:rFonts w:hint="eastAsia" w:ascii="宋体" w:hAnsi="宋体" w:eastAsia="宋体" w:cs="宋体"/>
          <w:kern w:val="2"/>
          <w:sz w:val="24"/>
          <w:szCs w:val="24"/>
          <w:u w:val="single"/>
        </w:rPr>
      </w:pPr>
      <w:r>
        <w:rPr>
          <w:rFonts w:hint="eastAsia" w:ascii="宋体" w:hAnsi="宋体" w:eastAsia="宋体" w:cs="宋体"/>
          <w:kern w:val="2"/>
          <w:sz w:val="24"/>
          <w:szCs w:val="24"/>
        </w:rPr>
        <w:t>身份证号码：</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职务：</w:t>
      </w:r>
      <w:r>
        <w:rPr>
          <w:rFonts w:hint="eastAsia" w:ascii="宋体" w:hAnsi="宋体" w:eastAsia="宋体" w:cs="宋体"/>
          <w:kern w:val="2"/>
          <w:sz w:val="24"/>
          <w:szCs w:val="24"/>
          <w:u w:val="single"/>
        </w:rPr>
        <w:t xml:space="preserve">          </w:t>
      </w:r>
      <w:r>
        <w:rPr>
          <w:rFonts w:hint="eastAsia" w:ascii="宋体" w:hAnsi="宋体" w:eastAsia="宋体" w:cs="宋体"/>
          <w:color w:val="FFFFFF"/>
          <w:kern w:val="2"/>
          <w:sz w:val="24"/>
          <w:szCs w:val="24"/>
          <w:u w:val="single"/>
        </w:rPr>
        <w:t>.</w:t>
      </w:r>
    </w:p>
    <w:p w14:paraId="207D8C20">
      <w:pPr>
        <w:pStyle w:val="9"/>
        <w:spacing w:before="0" w:after="0" w:line="360" w:lineRule="auto"/>
        <w:ind w:left="0" w:leftChars="0" w:firstLine="0" w:firstLineChars="0"/>
        <w:rPr>
          <w:rFonts w:hint="eastAsia" w:ascii="宋体" w:hAnsi="宋体" w:eastAsia="宋体" w:cs="宋体"/>
          <w:sz w:val="24"/>
          <w:szCs w:val="24"/>
          <w:highlight w:val="yellow"/>
        </w:rPr>
      </w:pPr>
      <w:r>
        <w:rPr>
          <w:rFonts w:hint="eastAsia" w:ascii="宋体" w:hAnsi="宋体" w:eastAsia="宋体" w:cs="宋体"/>
          <w:kern w:val="2"/>
          <w:sz w:val="24"/>
          <w:szCs w:val="24"/>
        </w:rPr>
        <w:t>供应商全称：</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（盖章）</w:t>
      </w:r>
    </w:p>
    <w:p w14:paraId="1BD5F716">
      <w:pPr>
        <w:pStyle w:val="9"/>
        <w:spacing w:before="0" w:after="0" w:line="360" w:lineRule="auto"/>
        <w:ind w:left="0" w:leftChars="0" w:firstLine="0" w:firstLineChars="0"/>
        <w:rPr>
          <w:rFonts w:hint="eastAsia" w:ascii="宋体" w:hAnsi="宋体" w:eastAsia="宋体" w:cs="宋体"/>
          <w:kern w:val="2"/>
          <w:sz w:val="24"/>
          <w:szCs w:val="24"/>
          <w:u w:val="single"/>
        </w:rPr>
      </w:pPr>
      <w:r>
        <w:rPr>
          <w:rFonts w:hint="eastAsia" w:ascii="宋体" w:hAnsi="宋体" w:eastAsia="宋体" w:cs="宋体"/>
          <w:kern w:val="2"/>
          <w:sz w:val="24"/>
          <w:szCs w:val="24"/>
        </w:rPr>
        <w:t>法定代表人：</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（签字或盖章）</w:t>
      </w:r>
    </w:p>
    <w:p w14:paraId="6018E186">
      <w:pPr>
        <w:pStyle w:val="9"/>
        <w:spacing w:before="0" w:after="0" w:line="360" w:lineRule="auto"/>
        <w:ind w:left="0" w:leftChars="0" w:firstLine="0" w:firstLineChars="0"/>
        <w:rPr>
          <w:rFonts w:hint="eastAsia" w:ascii="宋体" w:hAnsi="宋体" w:eastAsia="宋体" w:cs="宋体"/>
          <w:kern w:val="2"/>
          <w:sz w:val="24"/>
          <w:szCs w:val="24"/>
        </w:rPr>
      </w:pPr>
      <w:r>
        <w:rPr>
          <w:rFonts w:hint="eastAsia" w:ascii="宋体" w:hAnsi="宋体" w:eastAsia="宋体" w:cs="宋体"/>
          <w:kern w:val="2"/>
          <w:sz w:val="24"/>
          <w:szCs w:val="24"/>
        </w:rPr>
        <w:t>日      期：</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年</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月</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日</w:t>
      </w:r>
    </w:p>
    <w:p w14:paraId="7EC433BD">
      <w:pPr>
        <w:pStyle w:val="7"/>
        <w:numPr>
          <w:ilvl w:val="0"/>
          <w:numId w:val="0"/>
        </w:numPr>
        <w:spacing w:line="360" w:lineRule="auto"/>
        <w:jc w:val="center"/>
        <w:rPr>
          <w:rFonts w:hint="eastAsia" w:ascii="宋体" w:hAnsi="宋体" w:eastAsia="宋体" w:cs="宋体"/>
          <w:spacing w:val="4"/>
          <w:kern w:val="0"/>
          <w:sz w:val="24"/>
          <w:szCs w:val="22"/>
        </w:rPr>
      </w:pPr>
    </w:p>
    <w:p w14:paraId="61A255E2">
      <w:pPr>
        <w:rPr>
          <w:rFonts w:hint="eastAsia" w:ascii="宋体" w:hAnsi="宋体" w:eastAsia="宋体" w:cs="宋体"/>
          <w:b/>
          <w:bCs/>
          <w:sz w:val="32"/>
          <w:szCs w:val="32"/>
        </w:rPr>
      </w:pPr>
      <w:r>
        <w:rPr>
          <w:rFonts w:hint="eastAsia" w:ascii="宋体" w:hAnsi="宋体" w:eastAsia="宋体" w:cs="宋体"/>
          <w:b/>
          <w:bCs/>
          <w:sz w:val="32"/>
          <w:szCs w:val="32"/>
        </w:rPr>
        <w:br w:type="page"/>
      </w:r>
    </w:p>
    <w:p w14:paraId="48C25F34">
      <w:pPr>
        <w:spacing w:line="360" w:lineRule="auto"/>
        <w:jc w:val="left"/>
        <w:rPr>
          <w:rFonts w:hint="eastAsia" w:ascii="宋体" w:hAnsi="宋体" w:eastAsia="宋体" w:cs="宋体"/>
          <w:b/>
          <w:bCs/>
          <w:sz w:val="32"/>
          <w:szCs w:val="32"/>
        </w:rPr>
      </w:pPr>
      <w:r>
        <w:rPr>
          <w:rFonts w:hint="eastAsia" w:ascii="宋体" w:hAnsi="宋体" w:eastAsia="宋体" w:cs="宋体"/>
          <w:b/>
          <w:bCs/>
          <w:sz w:val="32"/>
          <w:szCs w:val="32"/>
        </w:rPr>
        <w:t>格式</w:t>
      </w:r>
      <w:r>
        <w:rPr>
          <w:rFonts w:hint="eastAsia" w:ascii="宋体" w:hAnsi="宋体" w:cs="宋体"/>
          <w:b/>
          <w:bCs/>
          <w:sz w:val="32"/>
          <w:szCs w:val="32"/>
          <w:lang w:val="en-US" w:eastAsia="zh-CN"/>
        </w:rPr>
        <w:t>6</w:t>
      </w:r>
      <w:r>
        <w:rPr>
          <w:rFonts w:hint="eastAsia" w:ascii="宋体" w:hAnsi="宋体" w:eastAsia="宋体" w:cs="宋体"/>
          <w:b/>
          <w:bCs/>
          <w:sz w:val="32"/>
          <w:szCs w:val="32"/>
        </w:rPr>
        <w:t>：</w:t>
      </w:r>
    </w:p>
    <w:p w14:paraId="7CB6ABE2">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单位负责人为同一人或者存在直接控股、管理关系的不同供应商，不得参加同一合同项下的政府采购活动的书面声明</w:t>
      </w:r>
    </w:p>
    <w:p w14:paraId="0C86B01D">
      <w:pPr>
        <w:widowControl/>
        <w:spacing w:line="360" w:lineRule="auto"/>
        <w:jc w:val="left"/>
        <w:rPr>
          <w:rFonts w:hint="eastAsia" w:ascii="宋体" w:hAnsi="宋体" w:eastAsia="宋体" w:cs="宋体"/>
          <w:color w:val="000000"/>
          <w:kern w:val="0"/>
          <w:sz w:val="24"/>
          <w:u w:val="single"/>
        </w:rPr>
      </w:pPr>
    </w:p>
    <w:p w14:paraId="1A37B3FD">
      <w:pPr>
        <w:widowControl/>
        <w:spacing w:line="360" w:lineRule="auto"/>
        <w:jc w:val="left"/>
        <w:rPr>
          <w:rFonts w:hint="eastAsia" w:ascii="宋体" w:hAnsi="宋体" w:eastAsia="宋体" w:cs="宋体"/>
          <w:color w:val="000000"/>
          <w:kern w:val="0"/>
          <w:sz w:val="24"/>
        </w:rPr>
      </w:pP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(采购人名称):</w:t>
      </w:r>
    </w:p>
    <w:p w14:paraId="7C737CCC">
      <w:pPr>
        <w:widowControl/>
        <w:snapToGrid w:val="0"/>
        <w:spacing w:line="360" w:lineRule="auto"/>
        <w:rPr>
          <w:rFonts w:hint="eastAsia" w:ascii="宋体" w:hAnsi="宋体" w:eastAsia="宋体" w:cs="宋体"/>
          <w:color w:val="000000"/>
          <w:kern w:val="0"/>
          <w:sz w:val="24"/>
        </w:rPr>
      </w:pPr>
      <w:r>
        <w:rPr>
          <w:rFonts w:hint="eastAsia" w:ascii="宋体" w:hAnsi="宋体" w:eastAsia="宋体" w:cs="宋体"/>
          <w:color w:val="000000"/>
          <w:kern w:val="0"/>
          <w:sz w:val="24"/>
        </w:rPr>
        <w:t xml:space="preserve">    我方参加贵公司组织的</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cs="宋体"/>
          <w:sz w:val="24"/>
          <w:lang w:val="en-US" w:eastAsia="zh-CN"/>
        </w:rPr>
        <w:t>及编号</w:t>
      </w:r>
      <w:r>
        <w:rPr>
          <w:rFonts w:hint="eastAsia" w:ascii="宋体" w:hAnsi="宋体" w:eastAsia="宋体" w:cs="宋体"/>
          <w:sz w:val="24"/>
        </w:rPr>
        <w:t>）”</w:t>
      </w:r>
      <w:r>
        <w:rPr>
          <w:rFonts w:hint="eastAsia" w:ascii="宋体" w:hAnsi="宋体" w:cs="宋体"/>
          <w:sz w:val="24"/>
          <w:lang w:val="en-US" w:eastAsia="zh-CN"/>
        </w:rPr>
        <w:t>招标</w:t>
      </w:r>
      <w:r>
        <w:rPr>
          <w:rFonts w:hint="eastAsia" w:ascii="宋体" w:hAnsi="宋体" w:eastAsia="宋体" w:cs="宋体"/>
          <w:color w:val="000000"/>
          <w:kern w:val="0"/>
          <w:sz w:val="24"/>
        </w:rPr>
        <w:t>活动，郑重承诺：</w:t>
      </w:r>
    </w:p>
    <w:p w14:paraId="04A3A56D">
      <w:pPr>
        <w:widowControl/>
        <w:snapToGrid w:val="0"/>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在参加本次政府采购活动中</w:t>
      </w:r>
      <w:r>
        <w:rPr>
          <w:rFonts w:hint="eastAsia" w:ascii="宋体" w:hAnsi="宋体" w:eastAsia="宋体" w:cs="宋体"/>
          <w:kern w:val="0"/>
          <w:sz w:val="24"/>
        </w:rPr>
        <w:t>不存在与参加本项目的其它供应商单位负责人为同一人或者存在直接控股、管理关系</w:t>
      </w:r>
      <w:r>
        <w:rPr>
          <w:rFonts w:hint="eastAsia" w:ascii="宋体" w:hAnsi="宋体" w:eastAsia="宋体" w:cs="宋体"/>
          <w:color w:val="000000"/>
          <w:kern w:val="0"/>
          <w:sz w:val="24"/>
        </w:rPr>
        <w:t>。本公司对上述承诺的真实性负责。如有虚假，将依法承担相应责任。</w:t>
      </w:r>
    </w:p>
    <w:p w14:paraId="29780758">
      <w:pPr>
        <w:widowControl/>
        <w:snapToGrid w:val="0"/>
        <w:spacing w:line="360" w:lineRule="auto"/>
        <w:rPr>
          <w:rFonts w:hint="eastAsia" w:ascii="宋体" w:hAnsi="宋体" w:eastAsia="宋体" w:cs="宋体"/>
          <w:color w:val="000000"/>
          <w:kern w:val="0"/>
          <w:sz w:val="24"/>
          <w:lang w:eastAsia="zh-CN"/>
        </w:rPr>
      </w:pPr>
      <w:r>
        <w:rPr>
          <w:rFonts w:hint="eastAsia" w:ascii="宋体" w:hAnsi="宋体" w:eastAsia="宋体" w:cs="宋体"/>
          <w:color w:val="000000"/>
          <w:kern w:val="0"/>
          <w:sz w:val="24"/>
        </w:rPr>
        <w:t xml:space="preserve">    特此承诺</w:t>
      </w:r>
      <w:r>
        <w:rPr>
          <w:rFonts w:hint="eastAsia" w:ascii="宋体" w:hAnsi="宋体" w:eastAsia="宋体" w:cs="宋体"/>
          <w:color w:val="000000"/>
          <w:kern w:val="0"/>
          <w:sz w:val="24"/>
          <w:lang w:eastAsia="zh-CN"/>
        </w:rPr>
        <w:t>！</w:t>
      </w:r>
    </w:p>
    <w:p w14:paraId="29290E2A">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6C86CA8">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B74729A">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C3FE6C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B31E5E6">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76E71DC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4B6B3CA3">
      <w:pPr>
        <w:pStyle w:val="7"/>
        <w:numPr>
          <w:ilvl w:val="0"/>
          <w:numId w:val="0"/>
        </w:numPr>
        <w:spacing w:line="360" w:lineRule="auto"/>
        <w:ind w:firstLine="3224" w:firstLineChars="1300"/>
        <w:jc w:val="both"/>
        <w:rPr>
          <w:rFonts w:hint="eastAsia" w:hAnsi="宋体" w:cs="宋体"/>
          <w:bCs/>
          <w:sz w:val="28"/>
          <w:szCs w:val="28"/>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7C8E8DC8">
      <w:pPr>
        <w:pStyle w:val="3"/>
        <w:spacing w:before="108" w:line="360" w:lineRule="auto"/>
        <w:ind w:right="417"/>
        <w:jc w:val="both"/>
        <w:rPr>
          <w:rFonts w:hint="eastAsia" w:ascii="宋体" w:hAnsi="宋体" w:cs="宋体"/>
          <w:b/>
          <w:bCs/>
          <w:sz w:val="32"/>
          <w:szCs w:val="32"/>
          <w:lang w:val="en-US" w:eastAsia="zh-CN"/>
        </w:rPr>
      </w:pPr>
      <w:r>
        <w:rPr>
          <w:rFonts w:hint="eastAsia" w:ascii="宋体" w:hAnsi="宋体" w:cs="宋体"/>
          <w:b/>
          <w:bCs/>
          <w:sz w:val="32"/>
          <w:szCs w:val="32"/>
          <w:lang w:eastAsia="zh-CN"/>
        </w:rPr>
        <w:t>格式</w:t>
      </w:r>
      <w:r>
        <w:rPr>
          <w:rFonts w:hint="eastAsia" w:ascii="宋体" w:hAnsi="宋体" w:cs="宋体"/>
          <w:b/>
          <w:bCs/>
          <w:sz w:val="32"/>
          <w:szCs w:val="32"/>
          <w:lang w:val="en-US" w:eastAsia="zh-CN"/>
        </w:rPr>
        <w:t>7：</w:t>
      </w:r>
    </w:p>
    <w:p w14:paraId="1448754D">
      <w:pPr>
        <w:pStyle w:val="3"/>
        <w:spacing w:before="108" w:line="360" w:lineRule="auto"/>
        <w:ind w:right="417"/>
        <w:jc w:val="center"/>
        <w:rPr>
          <w:rFonts w:hint="eastAsia" w:ascii="宋体" w:hAnsi="宋体" w:eastAsia="宋体" w:cs="宋体"/>
          <w:b/>
          <w:bCs/>
          <w:sz w:val="32"/>
          <w:szCs w:val="32"/>
        </w:rPr>
      </w:pPr>
      <w:r>
        <w:rPr>
          <w:rFonts w:hint="eastAsia" w:ascii="宋体" w:hAnsi="宋体" w:eastAsia="宋体" w:cs="宋体"/>
          <w:b/>
          <w:bCs/>
          <w:sz w:val="32"/>
          <w:szCs w:val="32"/>
        </w:rPr>
        <w:t>非联合体投标承诺函</w:t>
      </w:r>
    </w:p>
    <w:p w14:paraId="1FC242BF">
      <w:pPr>
        <w:spacing w:line="360" w:lineRule="auto"/>
        <w:rPr>
          <w:rFonts w:hint="eastAsia" w:ascii="宋体" w:hAnsi="宋体" w:eastAsia="宋体" w:cs="宋体"/>
        </w:rPr>
      </w:pPr>
    </w:p>
    <w:p w14:paraId="1099C376">
      <w:pPr>
        <w:spacing w:line="360" w:lineRule="auto"/>
        <w:rPr>
          <w:rFonts w:hint="eastAsia" w:ascii="宋体" w:hAnsi="宋体" w:eastAsia="宋体" w:cs="宋体"/>
          <w:sz w:val="24"/>
          <w:u w:val="single"/>
          <w:lang w:eastAsia="zh-CN"/>
        </w:rPr>
      </w:pPr>
      <w:r>
        <w:rPr>
          <w:rFonts w:hint="eastAsia" w:ascii="宋体" w:hAnsi="宋体" w:eastAsia="宋体" w:cs="宋体"/>
          <w:sz w:val="24"/>
        </w:rPr>
        <w:t>致：</w:t>
      </w:r>
      <w:r>
        <w:rPr>
          <w:rFonts w:hint="eastAsia" w:ascii="宋体" w:hAnsi="宋体" w:eastAsia="宋体" w:cs="宋体"/>
          <w:sz w:val="24"/>
          <w:u w:val="single"/>
        </w:rPr>
        <w:t xml:space="preserve">                          </w:t>
      </w:r>
      <w:r>
        <w:rPr>
          <w:rFonts w:hint="eastAsia" w:ascii="宋体" w:hAnsi="宋体" w:eastAsia="宋体" w:cs="宋体"/>
          <w:color w:val="000000"/>
          <w:kern w:val="0"/>
          <w:sz w:val="24"/>
        </w:rPr>
        <w:t>(采购人名称)</w:t>
      </w:r>
      <w:r>
        <w:rPr>
          <w:rFonts w:hint="eastAsia" w:ascii="宋体" w:hAnsi="宋体" w:eastAsia="宋体" w:cs="宋体"/>
          <w:color w:val="000000"/>
          <w:kern w:val="0"/>
          <w:sz w:val="24"/>
          <w:lang w:eastAsia="zh-CN"/>
        </w:rPr>
        <w:t>：</w:t>
      </w:r>
    </w:p>
    <w:p w14:paraId="61131ADB">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我公司（单位）</w:t>
      </w:r>
      <w:r>
        <w:rPr>
          <w:rFonts w:hint="eastAsia" w:ascii="宋体" w:hAnsi="宋体" w:eastAsia="宋体" w:cs="宋体"/>
          <w:sz w:val="24"/>
          <w:u w:val="single"/>
        </w:rPr>
        <w:t xml:space="preserve">                       </w:t>
      </w:r>
      <w:r>
        <w:rPr>
          <w:rFonts w:hint="eastAsia" w:ascii="宋体" w:hAnsi="宋体" w:eastAsia="宋体" w:cs="宋体"/>
          <w:sz w:val="24"/>
        </w:rPr>
        <w:t>参加本次项目</w:t>
      </w:r>
      <w:r>
        <w:rPr>
          <w:rFonts w:hint="eastAsia" w:ascii="宋体" w:hAnsi="宋体" w:eastAsia="宋体" w:cs="宋体"/>
          <w:sz w:val="24"/>
          <w:u w:val="single"/>
        </w:rPr>
        <w:t xml:space="preserve">      （项目名称、</w:t>
      </w:r>
      <w:r>
        <w:rPr>
          <w:rFonts w:hint="eastAsia" w:ascii="宋体" w:hAnsi="宋体" w:eastAsia="宋体" w:cs="宋体"/>
          <w:sz w:val="24"/>
          <w:u w:val="single"/>
          <w:lang w:val="en-US" w:eastAsia="zh-CN"/>
        </w:rPr>
        <w:t>项目</w:t>
      </w:r>
      <w:r>
        <w:rPr>
          <w:rFonts w:hint="eastAsia" w:ascii="宋体" w:hAnsi="宋体" w:eastAsia="宋体" w:cs="宋体"/>
          <w:sz w:val="24"/>
          <w:u w:val="single"/>
        </w:rPr>
        <w:t xml:space="preserve">编号）      </w:t>
      </w:r>
      <w:r>
        <w:rPr>
          <w:rFonts w:hint="eastAsia" w:ascii="宋体" w:hAnsi="宋体" w:eastAsia="宋体" w:cs="宋体"/>
          <w:sz w:val="24"/>
        </w:rPr>
        <w:t>政府采购的投标，非联合体投标。</w:t>
      </w:r>
    </w:p>
    <w:p w14:paraId="03EB387C">
      <w:pPr>
        <w:spacing w:line="360" w:lineRule="auto"/>
        <w:rPr>
          <w:rFonts w:hint="eastAsia" w:ascii="宋体" w:hAnsi="宋体" w:eastAsia="宋体" w:cs="宋体"/>
          <w:sz w:val="24"/>
        </w:rPr>
      </w:pPr>
      <w:r>
        <w:rPr>
          <w:rFonts w:hint="eastAsia" w:ascii="宋体" w:hAnsi="宋体" w:eastAsia="宋体" w:cs="宋体"/>
          <w:sz w:val="24"/>
        </w:rPr>
        <w:t xml:space="preserve">     特此承诺！</w:t>
      </w:r>
    </w:p>
    <w:p w14:paraId="31F9668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3253E6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3ECA09C1">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72229E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48A134E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B816E6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FF817A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1FE58C6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6FC93414">
      <w:pPr>
        <w:jc w:val="right"/>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gLiU">
    <w:panose1 w:val="02020509000000000000"/>
    <w:charset w:val="88"/>
    <w:family w:val="moder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E82822"/>
    <w:rsid w:val="41E82822"/>
    <w:rsid w:val="624324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20" w:after="120" w:line="360" w:lineRule="auto"/>
      <w:ind w:firstLine="0" w:firstLineChars="0"/>
      <w:jc w:val="left"/>
    </w:pPr>
    <w:rPr>
      <w:rFonts w:ascii="Calibri" w:hAnsi="Calibri" w:eastAsia="宋体" w:cs="Times New Roman"/>
      <w:kern w:val="2"/>
      <w:sz w:val="28"/>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qFormat/>
    <w:uiPriority w:val="0"/>
    <w:pPr>
      <w:widowControl/>
      <w:jc w:val="left"/>
    </w:pPr>
  </w:style>
  <w:style w:type="paragraph" w:styleId="4">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 w:type="paragraph" w:customStyle="1" w:styleId="7">
    <w:name w:val="列出段落1"/>
    <w:basedOn w:val="1"/>
    <w:qFormat/>
    <w:uiPriority w:val="99"/>
    <w:pPr>
      <w:ind w:firstLine="420" w:firstLineChars="200"/>
    </w:pPr>
  </w:style>
  <w:style w:type="paragraph" w:customStyle="1" w:styleId="8">
    <w:name w:val="Body text|1"/>
    <w:basedOn w:val="1"/>
    <w:qFormat/>
    <w:uiPriority w:val="0"/>
    <w:pPr>
      <w:spacing w:line="480" w:lineRule="auto"/>
    </w:pPr>
    <w:rPr>
      <w:rFonts w:ascii="MingLiU" w:hAnsi="MingLiU" w:eastAsia="MingLiU" w:cs="MingLiU"/>
      <w:sz w:val="19"/>
      <w:szCs w:val="19"/>
      <w:lang w:val="zh-TW" w:eastAsia="zh-TW" w:bidi="zh-TW"/>
    </w:rPr>
  </w:style>
  <w:style w:type="paragraph" w:customStyle="1" w:styleId="9">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2124</Words>
  <Characters>2191</Characters>
  <Lines>0</Lines>
  <Paragraphs>0</Paragraphs>
  <TotalTime>0</TotalTime>
  <ScaleCrop>false</ScaleCrop>
  <LinksUpToDate>false</LinksUpToDate>
  <CharactersWithSpaces>3280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2026-06-12T01:31:00Z</dcterms:created>
  <dc:creator>lunatic</dc:creator>
  <cp:lastModifiedBy>lunatic</cp:lastModifiedBy>
  <dcterms:modified xsi:type="dcterms:W3CDTF">2026-06-12T07:30:46Z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F21A413019D1475D91901BE2ED7CBC32_11</vt:lpwstr>
  </property>
  <property fmtid="{D5CDD505-2E9C-101B-9397-08002B2CF9AE}" pid="4" name="KSOTemplateDocerSaveRecord">
    <vt:lpwstr>eyJoZGlkIjoiNDM4OTc5Y2QzODg0ODcyMjViODBhMDNiM2Y4NWI5M2IiLCJ1c2VySWQiOiIxMTMxMDc4OTE3In0=</vt:lpwstr>
  </property>
</Properties>
</file>