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930B7B">
      <w:pPr>
        <w:jc w:val="center"/>
        <w:rPr>
          <w:sz w:val="36"/>
          <w:szCs w:val="36"/>
        </w:rPr>
      </w:pPr>
      <w:r>
        <w:rPr>
          <w:rFonts w:hint="eastAsia"/>
          <w:sz w:val="36"/>
          <w:szCs w:val="36"/>
        </w:rPr>
        <w:t>政府采购合同书互联网公示说明</w:t>
      </w:r>
    </w:p>
    <w:p w14:paraId="30AA5C5E">
      <w:pPr>
        <w:rPr>
          <w:rFonts w:ascii="仿宋" w:hAnsi="仿宋" w:eastAsia="仿宋"/>
          <w:sz w:val="32"/>
          <w:szCs w:val="32"/>
        </w:rPr>
      </w:pPr>
    </w:p>
    <w:p w14:paraId="11FF46ED">
      <w:pPr>
        <w:rPr>
          <w:rFonts w:ascii="仿宋" w:hAnsi="仿宋" w:eastAsia="仿宋"/>
          <w:sz w:val="32"/>
          <w:szCs w:val="32"/>
        </w:rPr>
      </w:pPr>
    </w:p>
    <w:p w14:paraId="46C2852C"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政工综合科</w:t>
      </w:r>
      <w:r>
        <w:rPr>
          <w:rFonts w:hint="eastAsia" w:ascii="仿宋" w:hAnsi="仿宋" w:eastAsia="仿宋"/>
          <w:sz w:val="32"/>
          <w:szCs w:val="32"/>
        </w:rPr>
        <w:t>：</w:t>
      </w:r>
    </w:p>
    <w:p w14:paraId="5D23169B">
      <w:pPr>
        <w:spacing w:line="360" w:lineRule="auto"/>
        <w:ind w:firstLine="960" w:firstLineChars="3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我(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科</w:t>
      </w:r>
      <w:r>
        <w:rPr>
          <w:rFonts w:hint="eastAsia" w:ascii="仿宋" w:hAnsi="仿宋" w:eastAsia="仿宋"/>
          <w:sz w:val="32"/>
          <w:szCs w:val="32"/>
        </w:rPr>
        <w:t>、队)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靶场维护保养</w:t>
      </w:r>
      <w:r>
        <w:rPr>
          <w:rFonts w:hint="eastAsia" w:ascii="仿宋" w:hAnsi="仿宋" w:eastAsia="仿宋"/>
          <w:sz w:val="32"/>
          <w:szCs w:val="32"/>
        </w:rPr>
        <w:t>采购项目，供应商为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陕西鑫靶心科贸有限公司</w:t>
      </w:r>
      <w:r>
        <w:rPr>
          <w:rFonts w:hint="eastAsia" w:ascii="仿宋" w:hAnsi="仿宋" w:eastAsia="仿宋"/>
          <w:sz w:val="32"/>
          <w:szCs w:val="32"/>
        </w:rPr>
        <w:t>；合同金额人民币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97886</w:t>
      </w:r>
      <w:r>
        <w:rPr>
          <w:rFonts w:hint="eastAsia" w:ascii="仿宋" w:hAnsi="仿宋" w:eastAsia="仿宋"/>
          <w:sz w:val="32"/>
          <w:szCs w:val="32"/>
          <w:u w:val="single"/>
        </w:rPr>
        <w:t>元</w:t>
      </w:r>
      <w:r>
        <w:rPr>
          <w:rFonts w:hint="eastAsia" w:ascii="仿宋" w:hAnsi="仿宋" w:eastAsia="仿宋"/>
          <w:sz w:val="32"/>
          <w:szCs w:val="32"/>
          <w:u w:val="single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玖万柒仟捌佰捌拾陆圆</w:t>
      </w:r>
      <w:r>
        <w:rPr>
          <w:rFonts w:hint="eastAsia" w:ascii="仿宋" w:hAnsi="仿宋" w:eastAsia="仿宋"/>
          <w:sz w:val="32"/>
          <w:szCs w:val="32"/>
          <w:u w:val="single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;本项目政府采购合同不含涉及国家安全和秘密的内容，同意互联网公示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如有违反愿意自行承担相应法律责任。</w:t>
      </w:r>
    </w:p>
    <w:p w14:paraId="52CC6299">
      <w:pPr>
        <w:spacing w:line="360" w:lineRule="auto"/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供应商: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陕西鑫靶心科贸有限公司</w:t>
      </w:r>
    </w:p>
    <w:p w14:paraId="09B9E7AA">
      <w:pPr>
        <w:spacing w:line="360" w:lineRule="auto"/>
        <w:rPr>
          <w:rFonts w:hint="default" w:ascii="仿宋" w:hAnsi="仿宋" w:eastAsia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 xml:space="preserve">开户行: 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中国民生银行股份有限公司西安文景路支行</w:t>
      </w:r>
    </w:p>
    <w:p w14:paraId="1F68027F">
      <w:pPr>
        <w:spacing w:line="360" w:lineRule="auto"/>
        <w:rPr>
          <w:rFonts w:hint="default" w:ascii="仿宋" w:hAnsi="仿宋" w:eastAsia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账号: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651360163</w:t>
      </w:r>
    </w:p>
    <w:p w14:paraId="7A4FA39B">
      <w:pPr>
        <w:spacing w:line="360" w:lineRule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供应商拥有者性别（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24"/>
          <w:szCs w:val="24"/>
          <w:shd w:val="clear" w:fill="FFFFFF"/>
        </w:rPr>
        <w:t>供应商拥有者性别：指拥有中标(成交)供应商51%以上绝对所有权的性别；绝对所有权拥有者可以是一个人，也可以是多个人合计计算。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）：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女</w:t>
      </w:r>
    </w:p>
    <w:p w14:paraId="6E102579">
      <w:pPr>
        <w:spacing w:line="360" w:lineRule="auto"/>
        <w:rPr>
          <w:rFonts w:hint="default" w:ascii="仿宋" w:hAnsi="仿宋" w:eastAsia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供应商地址：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西安市高陵昭慧天街4号楼西安国际协作创新中心2-C070</w:t>
      </w:r>
    </w:p>
    <w:p w14:paraId="2A7EA98C">
      <w:pPr>
        <w:spacing w:line="360" w:lineRule="auto"/>
        <w:rPr>
          <w:rFonts w:hint="default" w:ascii="仿宋" w:hAnsi="仿宋" w:eastAsia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供应商规模：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小微企业</w:t>
      </w:r>
    </w:p>
    <w:p w14:paraId="07E439BC">
      <w:pPr>
        <w:spacing w:line="360" w:lineRule="auto"/>
        <w:rPr>
          <w:rFonts w:hint="default" w:ascii="仿宋" w:hAnsi="仿宋" w:eastAsia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供应商特性：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其他</w:t>
      </w:r>
    </w:p>
    <w:p w14:paraId="3592390C">
      <w:pPr>
        <w:spacing w:line="360" w:lineRule="auto"/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合同签订日期: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2025年11月24日</w:t>
      </w:r>
    </w:p>
    <w:p w14:paraId="151D9CCE">
      <w:pPr>
        <w:spacing w:line="360" w:lineRule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合同开始日期: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2025年11月24日</w:t>
      </w:r>
    </w:p>
    <w:p w14:paraId="301616E4">
      <w:pPr>
        <w:spacing w:line="360" w:lineRule="auto"/>
        <w:rPr>
          <w:rFonts w:hint="default" w:ascii="仿宋" w:hAnsi="仿宋" w:eastAsia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合同结束日期: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2025年12月4日</w:t>
      </w:r>
    </w:p>
    <w:p w14:paraId="56A67316">
      <w:pPr>
        <w:spacing w:line="360" w:lineRule="auto"/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产品型号：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HBJS-JZSDB-001</w:t>
      </w:r>
    </w:p>
    <w:p w14:paraId="6CCA4C24">
      <w:pPr>
        <w:spacing w:line="360" w:lineRule="auto"/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制造商名称：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任丘市聚实橡塑制品有限公司</w:t>
      </w:r>
    </w:p>
    <w:p w14:paraId="187C7788">
      <w:pPr>
        <w:spacing w:line="360" w:lineRule="auto"/>
        <w:rPr>
          <w:rFonts w:hint="default" w:ascii="仿宋" w:hAnsi="仿宋" w:eastAsia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制造商规模：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小微企业</w:t>
      </w:r>
    </w:p>
    <w:p w14:paraId="37C36C18">
      <w:pPr>
        <w:spacing w:line="360" w:lineRule="auto"/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制造商所在区域：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河北省沧州市任丘市</w:t>
      </w:r>
    </w:p>
    <w:p w14:paraId="75E6A8D1">
      <w:pPr>
        <w:spacing w:line="360" w:lineRule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是否节能产品：  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否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是否节水产品：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否</w:t>
      </w:r>
    </w:p>
    <w:p w14:paraId="21FCD69A">
      <w:pPr>
        <w:spacing w:line="360" w:lineRule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是否环保产品：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否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品牌： 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聚实橡塑</w:t>
      </w:r>
    </w:p>
    <w:p w14:paraId="7B49489D">
      <w:pPr>
        <w:spacing w:line="360" w:lineRule="auto"/>
        <w:rPr>
          <w:rFonts w:hint="default" w:ascii="仿宋" w:hAnsi="仿宋" w:eastAsia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联系人（供应商代表）：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师婷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电话：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17392730217</w:t>
      </w:r>
    </w:p>
    <w:p w14:paraId="6121711A">
      <w:pPr>
        <w:spacing w:before="240" w:line="360" w:lineRule="auto"/>
        <w:rPr>
          <w:rFonts w:hint="default" w:ascii="仿宋" w:hAnsi="仿宋" w:eastAsia="仿宋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项目联系人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刘江明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</w:t>
      </w:r>
      <w:r>
        <w:rPr>
          <w:rFonts w:hint="eastAsia" w:ascii="仿宋" w:hAnsi="仿宋" w:eastAsia="仿宋"/>
          <w:sz w:val="32"/>
          <w:szCs w:val="32"/>
        </w:rPr>
        <w:t>电话号码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18591873190</w:t>
      </w:r>
    </w:p>
    <w:p w14:paraId="618A3A4E">
      <w:pPr>
        <w:spacing w:before="240" w:line="360" w:lineRule="auto"/>
        <w:ind w:firstLine="3520" w:firstLineChars="11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部门</w:t>
      </w:r>
      <w:r>
        <w:rPr>
          <w:rFonts w:hint="eastAsia" w:ascii="仿宋" w:hAnsi="仿宋" w:eastAsia="仿宋"/>
          <w:sz w:val="32"/>
          <w:szCs w:val="32"/>
        </w:rPr>
        <w:t>负责人签字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</w:p>
    <w:p w14:paraId="75AAD1CF">
      <w:pPr>
        <w:spacing w:line="360" w:lineRule="auto"/>
        <w:ind w:firstLine="4160" w:firstLineChars="13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承办人签字：</w:t>
      </w:r>
    </w:p>
    <w:p w14:paraId="215E3AF8">
      <w:pPr>
        <w:spacing w:line="360" w:lineRule="auto"/>
        <w:ind w:firstLine="5120" w:firstLineChars="1600"/>
      </w:pPr>
      <w:r>
        <w:rPr>
          <w:rFonts w:hint="eastAsia" w:ascii="仿宋" w:hAnsi="仿宋" w:eastAsia="仿宋"/>
          <w:sz w:val="32"/>
          <w:szCs w:val="32"/>
        </w:rPr>
        <w:t>年     月    日</w:t>
      </w:r>
    </w:p>
    <w:sectPr>
      <w:pgSz w:w="11906" w:h="16838"/>
      <w:pgMar w:top="1440" w:right="1800" w:bottom="1440" w:left="1800" w:header="708" w:footer="708" w:gutter="0"/>
      <w:cols w:space="708" w:num="1"/>
      <w:docGrid w:type="lines"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compatSetting w:name="compatibilityMode" w:uri="http://schemas.microsoft.com/office/word" w:val="12"/>
  </w:compat>
  <w:rsids>
    <w:rsidRoot w:val="00D31D50"/>
    <w:rsid w:val="002D7581"/>
    <w:rsid w:val="00323B43"/>
    <w:rsid w:val="003D37D8"/>
    <w:rsid w:val="00426133"/>
    <w:rsid w:val="004358AB"/>
    <w:rsid w:val="005B1855"/>
    <w:rsid w:val="00816630"/>
    <w:rsid w:val="008B7726"/>
    <w:rsid w:val="00A44F49"/>
    <w:rsid w:val="00CB3A03"/>
    <w:rsid w:val="00D31D50"/>
    <w:rsid w:val="05F059AD"/>
    <w:rsid w:val="0B8F221A"/>
    <w:rsid w:val="113B3977"/>
    <w:rsid w:val="29206CD3"/>
    <w:rsid w:val="31557472"/>
    <w:rsid w:val="3B5F7FEA"/>
    <w:rsid w:val="43F37F46"/>
    <w:rsid w:val="45513078"/>
    <w:rsid w:val="45AF30A6"/>
    <w:rsid w:val="5302789A"/>
    <w:rsid w:val="5B2341BB"/>
    <w:rsid w:val="5F6921A6"/>
    <w:rsid w:val="635E5223"/>
    <w:rsid w:val="6E1A61DD"/>
    <w:rsid w:val="6EB64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446</Words>
  <Characters>506</Characters>
  <Lines>2</Lines>
  <Paragraphs>1</Paragraphs>
  <TotalTime>19</TotalTime>
  <ScaleCrop>false</ScaleCrop>
  <LinksUpToDate>false</LinksUpToDate>
  <CharactersWithSpaces>532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肖立刚</cp:lastModifiedBy>
  <cp:lastPrinted>2025-11-24T01:57:57Z</cp:lastPrinted>
  <dcterms:modified xsi:type="dcterms:W3CDTF">2025-11-24T01:59:32Z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87099F6D3EA54670A2B8F8663D31964E</vt:lpwstr>
  </property>
  <property fmtid="{D5CDD505-2E9C-101B-9397-08002B2CF9AE}" pid="4" name="KSOTemplateDocerSaveRecord">
    <vt:lpwstr>eyJoZGlkIjoiMDFkYTQ2YjhkY2JkZjgzNDg5MzJiOWY4NWM5NDFmODIiLCJ1c2VySWQiOiI4NTg2ODY5MzQifQ==</vt:lpwstr>
  </property>
</Properties>
</file>